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A67F8E" w14:textId="77777777" w:rsidR="00CE6607" w:rsidRPr="00700BF8" w:rsidRDefault="00B2518C" w:rsidP="00700BF8">
      <w:pPr>
        <w:tabs>
          <w:tab w:val="left" w:pos="6095"/>
        </w:tabs>
        <w:spacing w:after="240"/>
        <w:jc w:val="center"/>
        <w:rPr>
          <w:b/>
          <w:bCs/>
          <w:sz w:val="24"/>
          <w:rtl/>
        </w:rPr>
      </w:pPr>
      <w:bookmarkStart w:id="0" w:name="_Hlk175313664"/>
      <w:r w:rsidRPr="00700BF8">
        <w:rPr>
          <w:b/>
          <w:bCs/>
          <w:sz w:val="24"/>
          <w:rtl/>
        </w:rPr>
        <w:t>ה</w:t>
      </w:r>
      <w:r w:rsidR="001A0C1E" w:rsidRPr="00700BF8">
        <w:rPr>
          <w:b/>
          <w:bCs/>
          <w:sz w:val="24"/>
          <w:rtl/>
        </w:rPr>
        <w:t>מנהל</w:t>
      </w:r>
      <w:r w:rsidRPr="00700BF8">
        <w:rPr>
          <w:b/>
          <w:bCs/>
          <w:sz w:val="24"/>
          <w:rtl/>
        </w:rPr>
        <w:t xml:space="preserve"> האזרחי לאזור יהודה והשומרון</w:t>
      </w:r>
    </w:p>
    <w:p w14:paraId="58785D3A" w14:textId="647E08FD" w:rsidR="00CE6607" w:rsidRPr="008921A8" w:rsidRDefault="00B2518C" w:rsidP="00700BF8">
      <w:pPr>
        <w:pStyle w:val="a6"/>
        <w:spacing w:before="100" w:after="240" w:line="240" w:lineRule="auto"/>
        <w:jc w:val="center"/>
        <w:rPr>
          <w:b/>
          <w:bCs/>
          <w:sz w:val="24"/>
          <w:rtl/>
        </w:rPr>
      </w:pPr>
      <w:r w:rsidRPr="009A0045">
        <w:rPr>
          <w:rFonts w:hint="cs"/>
          <w:b/>
          <w:bCs/>
          <w:sz w:val="24"/>
          <w:rtl/>
        </w:rPr>
        <w:t>יחידת</w:t>
      </w:r>
      <w:r w:rsidRPr="009A0045">
        <w:rPr>
          <w:b/>
          <w:bCs/>
          <w:sz w:val="24"/>
          <w:rtl/>
        </w:rPr>
        <w:t xml:space="preserve"> </w:t>
      </w:r>
      <w:r w:rsidR="00622337">
        <w:rPr>
          <w:rFonts w:hint="cs"/>
          <w:b/>
          <w:bCs/>
          <w:sz w:val="24"/>
          <w:rtl/>
        </w:rPr>
        <w:t xml:space="preserve">קמ"ט </w:t>
      </w:r>
      <w:r w:rsidR="0083295E">
        <w:rPr>
          <w:rFonts w:hint="cs"/>
          <w:b/>
          <w:bCs/>
          <w:sz w:val="24"/>
          <w:rtl/>
        </w:rPr>
        <w:t>אנרגיה</w:t>
      </w:r>
    </w:p>
    <w:p w14:paraId="1C9D5077" w14:textId="77777777" w:rsidR="003F3008" w:rsidRDefault="003F3008" w:rsidP="00700BF8">
      <w:pPr>
        <w:spacing w:after="240" w:line="276" w:lineRule="auto"/>
        <w:jc w:val="center"/>
        <w:rPr>
          <w:b/>
          <w:bCs/>
          <w:sz w:val="36"/>
          <w:szCs w:val="36"/>
          <w:rtl/>
        </w:rPr>
      </w:pPr>
    </w:p>
    <w:p w14:paraId="5A24A944" w14:textId="4DD8217F" w:rsidR="00CE6607" w:rsidRPr="00700BF8" w:rsidRDefault="00B2518C" w:rsidP="00700BF8">
      <w:pPr>
        <w:spacing w:after="240" w:line="276" w:lineRule="auto"/>
        <w:jc w:val="center"/>
        <w:rPr>
          <w:b/>
          <w:bCs/>
          <w:sz w:val="36"/>
          <w:szCs w:val="36"/>
          <w:rtl/>
        </w:rPr>
      </w:pPr>
      <w:r w:rsidRPr="00700BF8">
        <w:rPr>
          <w:b/>
          <w:bCs/>
          <w:sz w:val="36"/>
          <w:szCs w:val="36"/>
          <w:rtl/>
        </w:rPr>
        <w:t xml:space="preserve">מכרז מס' </w:t>
      </w:r>
      <w:r w:rsidR="00090245">
        <w:rPr>
          <w:rFonts w:hint="cs"/>
          <w:b/>
          <w:bCs/>
          <w:sz w:val="36"/>
          <w:szCs w:val="36"/>
          <w:rtl/>
        </w:rPr>
        <w:t>3/26</w:t>
      </w:r>
    </w:p>
    <w:p w14:paraId="4B7E6CD8" w14:textId="77777777" w:rsidR="00CE6607" w:rsidRPr="008921A8" w:rsidRDefault="00CE6607" w:rsidP="00700BF8">
      <w:pPr>
        <w:spacing w:after="240" w:line="276" w:lineRule="auto"/>
        <w:ind w:left="28"/>
        <w:jc w:val="both"/>
        <w:rPr>
          <w:b/>
          <w:bCs/>
          <w:sz w:val="24"/>
          <w:u w:val="single"/>
          <w:rtl/>
        </w:rPr>
      </w:pPr>
      <w:bookmarkStart w:id="1" w:name="TEXT"/>
      <w:bookmarkEnd w:id="1"/>
    </w:p>
    <w:p w14:paraId="4C227DD3" w14:textId="7F0FF36B" w:rsidR="00CE6607" w:rsidRPr="00700BF8" w:rsidRDefault="00B2518C" w:rsidP="00700BF8">
      <w:pPr>
        <w:spacing w:after="240" w:line="276" w:lineRule="auto"/>
        <w:jc w:val="center"/>
        <w:rPr>
          <w:b/>
          <w:bCs/>
          <w:sz w:val="36"/>
          <w:szCs w:val="36"/>
          <w:u w:val="single"/>
          <w:rtl/>
        </w:rPr>
      </w:pPr>
      <w:r w:rsidRPr="00700BF8">
        <w:rPr>
          <w:rFonts w:hint="cs"/>
          <w:b/>
          <w:bCs/>
          <w:sz w:val="36"/>
          <w:szCs w:val="36"/>
          <w:u w:val="single"/>
          <w:rtl/>
        </w:rPr>
        <w:t>מכרז</w:t>
      </w:r>
      <w:r w:rsidRPr="00700BF8">
        <w:rPr>
          <w:b/>
          <w:bCs/>
          <w:sz w:val="36"/>
          <w:szCs w:val="36"/>
          <w:u w:val="single"/>
          <w:rtl/>
        </w:rPr>
        <w:t xml:space="preserve"> </w:t>
      </w:r>
      <w:r w:rsidR="00314CC5" w:rsidRPr="00700BF8">
        <w:rPr>
          <w:rFonts w:hint="cs"/>
          <w:b/>
          <w:bCs/>
          <w:sz w:val="36"/>
          <w:szCs w:val="36"/>
          <w:u w:val="single"/>
          <w:rtl/>
        </w:rPr>
        <w:t>פומבי</w:t>
      </w:r>
      <w:r w:rsidR="00314CC5" w:rsidRPr="00700BF8">
        <w:rPr>
          <w:b/>
          <w:bCs/>
          <w:sz w:val="36"/>
          <w:szCs w:val="36"/>
          <w:u w:val="single"/>
          <w:rtl/>
        </w:rPr>
        <w:t xml:space="preserve"> למתן </w:t>
      </w:r>
      <w:r w:rsidRPr="00700BF8">
        <w:rPr>
          <w:rFonts w:hint="cs"/>
          <w:b/>
          <w:bCs/>
          <w:sz w:val="36"/>
          <w:szCs w:val="36"/>
          <w:u w:val="single"/>
          <w:rtl/>
        </w:rPr>
        <w:t>שירותי</w:t>
      </w:r>
      <w:r w:rsidRPr="00700BF8">
        <w:rPr>
          <w:b/>
          <w:bCs/>
          <w:sz w:val="36"/>
          <w:szCs w:val="36"/>
          <w:u w:val="single"/>
          <w:rtl/>
        </w:rPr>
        <w:t xml:space="preserve"> ייעוץ בתחום </w:t>
      </w:r>
      <w:r w:rsidR="00A75921" w:rsidRPr="00700BF8">
        <w:rPr>
          <w:rFonts w:hint="cs"/>
          <w:b/>
          <w:bCs/>
          <w:sz w:val="36"/>
          <w:szCs w:val="36"/>
          <w:u w:val="single"/>
          <w:rtl/>
        </w:rPr>
        <w:t>האנרגיה</w:t>
      </w:r>
      <w:r w:rsidR="00C14BF7" w:rsidRPr="00700BF8">
        <w:rPr>
          <w:rFonts w:hint="cs"/>
          <w:b/>
          <w:bCs/>
          <w:sz w:val="36"/>
          <w:szCs w:val="36"/>
          <w:u w:val="single"/>
          <w:rtl/>
        </w:rPr>
        <w:t xml:space="preserve"> </w:t>
      </w:r>
    </w:p>
    <w:bookmarkEnd w:id="0"/>
    <w:p w14:paraId="6241DBF2" w14:textId="77777777" w:rsidR="00314CC5" w:rsidRPr="00700BF8" w:rsidRDefault="00B2518C" w:rsidP="00700BF8">
      <w:pPr>
        <w:spacing w:after="240" w:line="276" w:lineRule="auto"/>
        <w:jc w:val="center"/>
        <w:rPr>
          <w:b/>
          <w:bCs/>
          <w:sz w:val="36"/>
          <w:szCs w:val="36"/>
          <w:u w:val="single"/>
          <w:rtl/>
        </w:rPr>
      </w:pPr>
      <w:r w:rsidRPr="00700BF8">
        <w:rPr>
          <w:rFonts w:hint="cs"/>
          <w:b/>
          <w:bCs/>
          <w:sz w:val="36"/>
          <w:szCs w:val="36"/>
          <w:u w:val="single"/>
          <w:rtl/>
        </w:rPr>
        <w:t>הזמנת</w:t>
      </w:r>
      <w:r w:rsidRPr="00700BF8">
        <w:rPr>
          <w:b/>
          <w:bCs/>
          <w:sz w:val="36"/>
          <w:szCs w:val="36"/>
          <w:u w:val="single"/>
          <w:rtl/>
        </w:rPr>
        <w:t xml:space="preserve"> </w:t>
      </w:r>
      <w:r w:rsidRPr="00700BF8">
        <w:rPr>
          <w:rFonts w:hint="cs"/>
          <w:b/>
          <w:bCs/>
          <w:sz w:val="36"/>
          <w:szCs w:val="36"/>
          <w:u w:val="single"/>
          <w:rtl/>
        </w:rPr>
        <w:t>הצעות</w:t>
      </w:r>
      <w:r w:rsidRPr="00700BF8">
        <w:rPr>
          <w:b/>
          <w:bCs/>
          <w:sz w:val="36"/>
          <w:szCs w:val="36"/>
          <w:u w:val="single"/>
          <w:rtl/>
        </w:rPr>
        <w:t xml:space="preserve"> </w:t>
      </w:r>
      <w:r w:rsidRPr="00700BF8">
        <w:rPr>
          <w:rFonts w:hint="cs"/>
          <w:b/>
          <w:bCs/>
          <w:sz w:val="36"/>
          <w:szCs w:val="36"/>
          <w:u w:val="single"/>
          <w:rtl/>
        </w:rPr>
        <w:t>למכרז</w:t>
      </w:r>
    </w:p>
    <w:p w14:paraId="139FBA05" w14:textId="77777777" w:rsidR="00314CC5" w:rsidRPr="008921A8" w:rsidRDefault="00314CC5" w:rsidP="00700BF8">
      <w:pPr>
        <w:spacing w:after="240" w:line="276" w:lineRule="auto"/>
        <w:jc w:val="center"/>
        <w:rPr>
          <w:b/>
          <w:bCs/>
          <w:sz w:val="24"/>
          <w:u w:val="single"/>
          <w:rtl/>
        </w:rPr>
      </w:pPr>
    </w:p>
    <w:p w14:paraId="71B002E4" w14:textId="77777777" w:rsidR="00314CC5" w:rsidRPr="00700BF8" w:rsidRDefault="00B2518C" w:rsidP="00700BF8">
      <w:pPr>
        <w:spacing w:after="240" w:line="276" w:lineRule="auto"/>
        <w:jc w:val="both"/>
        <w:rPr>
          <w:b/>
          <w:bCs/>
          <w:sz w:val="24"/>
          <w:rtl/>
        </w:rPr>
      </w:pPr>
      <w:r w:rsidRPr="00700BF8">
        <w:rPr>
          <w:rFonts w:hint="cs"/>
          <w:b/>
          <w:bCs/>
          <w:sz w:val="24"/>
          <w:rtl/>
        </w:rPr>
        <w:t>ריכוז</w:t>
      </w:r>
      <w:r w:rsidRPr="00700BF8">
        <w:rPr>
          <w:b/>
          <w:bCs/>
          <w:sz w:val="24"/>
          <w:rtl/>
        </w:rPr>
        <w:t xml:space="preserve"> </w:t>
      </w:r>
      <w:r w:rsidRPr="00700BF8">
        <w:rPr>
          <w:rFonts w:hint="cs"/>
          <w:b/>
          <w:bCs/>
          <w:sz w:val="24"/>
          <w:rtl/>
        </w:rPr>
        <w:t>מועדים</w:t>
      </w:r>
      <w:r w:rsidRPr="00700BF8">
        <w:rPr>
          <w:b/>
          <w:bCs/>
          <w:sz w:val="24"/>
          <w:rtl/>
        </w:rPr>
        <w:t>:</w:t>
      </w:r>
    </w:p>
    <w:p w14:paraId="086BE40F" w14:textId="77777777" w:rsidR="00314CC5" w:rsidRPr="008921A8" w:rsidRDefault="00314CC5" w:rsidP="00700BF8">
      <w:pPr>
        <w:spacing w:after="240" w:line="276" w:lineRule="auto"/>
        <w:jc w:val="both"/>
        <w:rPr>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A64C77" w14:paraId="227BB5E7" w14:textId="77777777" w:rsidTr="00667567">
        <w:tc>
          <w:tcPr>
            <w:tcW w:w="4261" w:type="dxa"/>
          </w:tcPr>
          <w:p w14:paraId="2E18D769" w14:textId="77777777" w:rsidR="001A0C1E" w:rsidRPr="00700BF8" w:rsidRDefault="00B2518C" w:rsidP="00700BF8">
            <w:pPr>
              <w:spacing w:after="240" w:line="276" w:lineRule="auto"/>
              <w:rPr>
                <w:b/>
                <w:bCs/>
                <w:sz w:val="24"/>
                <w:rtl/>
              </w:rPr>
            </w:pPr>
            <w:r w:rsidRPr="00700BF8">
              <w:rPr>
                <w:rFonts w:hint="cs"/>
                <w:b/>
                <w:bCs/>
                <w:sz w:val="24"/>
                <w:rtl/>
              </w:rPr>
              <w:t xml:space="preserve">מועד פרסום המכרז </w:t>
            </w:r>
          </w:p>
        </w:tc>
        <w:tc>
          <w:tcPr>
            <w:tcW w:w="4261" w:type="dxa"/>
            <w:vAlign w:val="center"/>
          </w:tcPr>
          <w:p w14:paraId="0A0CA752" w14:textId="690FFD16" w:rsidR="001A0C1E" w:rsidRPr="00700BF8" w:rsidRDefault="00004987" w:rsidP="00700BF8">
            <w:pPr>
              <w:spacing w:after="240" w:line="276" w:lineRule="auto"/>
              <w:jc w:val="both"/>
              <w:rPr>
                <w:sz w:val="24"/>
                <w:rtl/>
              </w:rPr>
            </w:pPr>
            <w:r>
              <w:rPr>
                <w:rFonts w:hint="cs"/>
                <w:sz w:val="24"/>
                <w:rtl/>
              </w:rPr>
              <w:t>14.4.26</w:t>
            </w:r>
          </w:p>
        </w:tc>
      </w:tr>
      <w:tr w:rsidR="00A64C77" w14:paraId="48D80751" w14:textId="77777777" w:rsidTr="00667567">
        <w:tc>
          <w:tcPr>
            <w:tcW w:w="4261" w:type="dxa"/>
          </w:tcPr>
          <w:p w14:paraId="7EFE32D6" w14:textId="77777777" w:rsidR="001A0C1E" w:rsidRPr="00700BF8" w:rsidRDefault="00B2518C" w:rsidP="00700BF8">
            <w:pPr>
              <w:spacing w:after="240" w:line="276" w:lineRule="auto"/>
              <w:rPr>
                <w:b/>
                <w:bCs/>
                <w:sz w:val="24"/>
                <w:rtl/>
              </w:rPr>
            </w:pPr>
            <w:r w:rsidRPr="00700BF8">
              <w:rPr>
                <w:rFonts w:hint="cs"/>
                <w:b/>
                <w:bCs/>
                <w:sz w:val="24"/>
                <w:rtl/>
              </w:rPr>
              <w:t>מועד</w:t>
            </w:r>
            <w:r w:rsidRPr="00700BF8">
              <w:rPr>
                <w:b/>
                <w:bCs/>
                <w:sz w:val="24"/>
                <w:rtl/>
              </w:rPr>
              <w:t xml:space="preserve"> </w:t>
            </w:r>
            <w:r w:rsidRPr="00700BF8">
              <w:rPr>
                <w:rFonts w:hint="cs"/>
                <w:b/>
                <w:bCs/>
                <w:sz w:val="24"/>
                <w:rtl/>
              </w:rPr>
              <w:t>אחרון</w:t>
            </w:r>
            <w:r w:rsidRPr="00700BF8">
              <w:rPr>
                <w:b/>
                <w:bCs/>
                <w:sz w:val="24"/>
                <w:rtl/>
              </w:rPr>
              <w:t xml:space="preserve"> </w:t>
            </w:r>
            <w:r w:rsidRPr="00700BF8">
              <w:rPr>
                <w:rFonts w:hint="cs"/>
                <w:b/>
                <w:bCs/>
                <w:sz w:val="24"/>
                <w:rtl/>
              </w:rPr>
              <w:t>למשלוח</w:t>
            </w:r>
            <w:r w:rsidRPr="00700BF8">
              <w:rPr>
                <w:b/>
                <w:bCs/>
                <w:sz w:val="24"/>
                <w:rtl/>
              </w:rPr>
              <w:t xml:space="preserve"> </w:t>
            </w:r>
            <w:r w:rsidRPr="00700BF8">
              <w:rPr>
                <w:rFonts w:hint="cs"/>
                <w:b/>
                <w:bCs/>
                <w:sz w:val="24"/>
                <w:rtl/>
              </w:rPr>
              <w:t>שאלות</w:t>
            </w:r>
            <w:r w:rsidRPr="00700BF8">
              <w:rPr>
                <w:b/>
                <w:bCs/>
                <w:sz w:val="24"/>
                <w:rtl/>
              </w:rPr>
              <w:t xml:space="preserve"> </w:t>
            </w:r>
            <w:r w:rsidRPr="00700BF8">
              <w:rPr>
                <w:rFonts w:hint="cs"/>
                <w:b/>
                <w:bCs/>
                <w:sz w:val="24"/>
                <w:rtl/>
              </w:rPr>
              <w:t xml:space="preserve">הבהרה </w:t>
            </w:r>
          </w:p>
          <w:p w14:paraId="78F1265D" w14:textId="77777777" w:rsidR="001A0C1E" w:rsidRPr="00700BF8" w:rsidRDefault="00B2518C" w:rsidP="00700BF8">
            <w:pPr>
              <w:spacing w:after="240" w:line="276" w:lineRule="auto"/>
              <w:rPr>
                <w:b/>
                <w:bCs/>
                <w:sz w:val="24"/>
                <w:rtl/>
              </w:rPr>
            </w:pPr>
            <w:r w:rsidRPr="00700BF8">
              <w:rPr>
                <w:rFonts w:hint="cs"/>
                <w:b/>
                <w:bCs/>
                <w:color w:val="FF0000"/>
                <w:sz w:val="24"/>
                <w:rtl/>
              </w:rPr>
              <w:t>באמצעות המערכת המקוונת "יהלום"</w:t>
            </w:r>
          </w:p>
        </w:tc>
        <w:tc>
          <w:tcPr>
            <w:tcW w:w="4261" w:type="dxa"/>
            <w:vAlign w:val="center"/>
          </w:tcPr>
          <w:p w14:paraId="5659A9E8" w14:textId="26041E52" w:rsidR="001A0C1E" w:rsidRPr="00700BF8" w:rsidRDefault="00004987" w:rsidP="00700BF8">
            <w:pPr>
              <w:spacing w:after="240" w:line="276" w:lineRule="auto"/>
              <w:jc w:val="both"/>
              <w:rPr>
                <w:sz w:val="24"/>
                <w:rtl/>
              </w:rPr>
            </w:pPr>
            <w:r>
              <w:rPr>
                <w:rFonts w:hint="cs"/>
                <w:sz w:val="24"/>
                <w:rtl/>
              </w:rPr>
              <w:t>23.4.26 שעה 14:00</w:t>
            </w:r>
          </w:p>
        </w:tc>
      </w:tr>
      <w:tr w:rsidR="00A64C77" w14:paraId="507F70AB" w14:textId="77777777" w:rsidTr="00667567">
        <w:tc>
          <w:tcPr>
            <w:tcW w:w="4261" w:type="dxa"/>
            <w:tcBorders>
              <w:bottom w:val="single" w:sz="4" w:space="0" w:color="auto"/>
            </w:tcBorders>
          </w:tcPr>
          <w:p w14:paraId="229D86B2" w14:textId="77777777" w:rsidR="001A0C1E" w:rsidRPr="00700BF8" w:rsidRDefault="00B2518C" w:rsidP="00700BF8">
            <w:pPr>
              <w:spacing w:after="240" w:line="276" w:lineRule="auto"/>
              <w:rPr>
                <w:b/>
                <w:bCs/>
                <w:sz w:val="24"/>
                <w:rtl/>
              </w:rPr>
            </w:pPr>
            <w:r w:rsidRPr="00700BF8">
              <w:rPr>
                <w:rFonts w:hint="cs"/>
                <w:b/>
                <w:bCs/>
                <w:sz w:val="24"/>
                <w:rtl/>
              </w:rPr>
              <w:t>מועד</w:t>
            </w:r>
            <w:r w:rsidRPr="00700BF8">
              <w:rPr>
                <w:b/>
                <w:bCs/>
                <w:sz w:val="24"/>
                <w:rtl/>
              </w:rPr>
              <w:t xml:space="preserve"> </w:t>
            </w:r>
            <w:r w:rsidRPr="00700BF8">
              <w:rPr>
                <w:rFonts w:hint="cs"/>
                <w:b/>
                <w:bCs/>
                <w:sz w:val="24"/>
                <w:rtl/>
              </w:rPr>
              <w:t>לפרסום</w:t>
            </w:r>
            <w:r w:rsidRPr="00700BF8">
              <w:rPr>
                <w:b/>
                <w:bCs/>
                <w:sz w:val="24"/>
                <w:rtl/>
              </w:rPr>
              <w:t xml:space="preserve"> </w:t>
            </w:r>
            <w:r w:rsidRPr="00700BF8">
              <w:rPr>
                <w:rFonts w:hint="cs"/>
                <w:b/>
                <w:bCs/>
                <w:sz w:val="24"/>
                <w:rtl/>
              </w:rPr>
              <w:t>המענה</w:t>
            </w:r>
            <w:r w:rsidRPr="00700BF8">
              <w:rPr>
                <w:b/>
                <w:bCs/>
                <w:sz w:val="24"/>
                <w:rtl/>
              </w:rPr>
              <w:t xml:space="preserve"> </w:t>
            </w:r>
            <w:r w:rsidRPr="00700BF8">
              <w:rPr>
                <w:rFonts w:hint="cs"/>
                <w:b/>
                <w:bCs/>
                <w:sz w:val="24"/>
                <w:rtl/>
              </w:rPr>
              <w:t>לשאלות</w:t>
            </w:r>
            <w:r w:rsidRPr="00700BF8">
              <w:rPr>
                <w:b/>
                <w:bCs/>
                <w:sz w:val="24"/>
                <w:rtl/>
              </w:rPr>
              <w:t xml:space="preserve"> </w:t>
            </w:r>
            <w:r w:rsidRPr="00700BF8">
              <w:rPr>
                <w:rFonts w:hint="cs"/>
                <w:b/>
                <w:bCs/>
                <w:sz w:val="24"/>
                <w:rtl/>
              </w:rPr>
              <w:t>ההבהרה</w:t>
            </w:r>
          </w:p>
          <w:p w14:paraId="10450D18" w14:textId="77777777" w:rsidR="001A0C1E" w:rsidRPr="00700BF8" w:rsidRDefault="00B2518C" w:rsidP="00700BF8">
            <w:pPr>
              <w:spacing w:after="240" w:line="276" w:lineRule="auto"/>
              <w:rPr>
                <w:b/>
                <w:bCs/>
                <w:sz w:val="24"/>
                <w:rtl/>
              </w:rPr>
            </w:pPr>
            <w:r w:rsidRPr="00700BF8">
              <w:rPr>
                <w:rFonts w:hint="cs"/>
                <w:b/>
                <w:bCs/>
                <w:color w:val="FF0000"/>
                <w:sz w:val="24"/>
                <w:rtl/>
              </w:rPr>
              <w:t>באמצעות המערכת המקוונת "יהלום"</w:t>
            </w:r>
          </w:p>
        </w:tc>
        <w:tc>
          <w:tcPr>
            <w:tcW w:w="4261" w:type="dxa"/>
            <w:vAlign w:val="center"/>
          </w:tcPr>
          <w:p w14:paraId="44140E90" w14:textId="1CF43725" w:rsidR="001A0C1E" w:rsidRPr="00700BF8" w:rsidRDefault="00004987" w:rsidP="00700BF8">
            <w:pPr>
              <w:spacing w:after="240" w:line="276" w:lineRule="auto"/>
              <w:jc w:val="both"/>
              <w:rPr>
                <w:sz w:val="24"/>
                <w:rtl/>
              </w:rPr>
            </w:pPr>
            <w:r>
              <w:rPr>
                <w:rFonts w:hint="cs"/>
                <w:sz w:val="24"/>
                <w:rtl/>
              </w:rPr>
              <w:t>28.4.26</w:t>
            </w:r>
          </w:p>
        </w:tc>
      </w:tr>
      <w:tr w:rsidR="00A64C77" w14:paraId="2BA0279A" w14:textId="77777777" w:rsidTr="00667567">
        <w:tc>
          <w:tcPr>
            <w:tcW w:w="4261" w:type="dxa"/>
            <w:tcBorders>
              <w:top w:val="single" w:sz="4" w:space="0" w:color="auto"/>
              <w:left w:val="single" w:sz="4" w:space="0" w:color="auto"/>
              <w:bottom w:val="single" w:sz="4" w:space="0" w:color="auto"/>
              <w:right w:val="single" w:sz="4" w:space="0" w:color="auto"/>
            </w:tcBorders>
          </w:tcPr>
          <w:p w14:paraId="44123F77" w14:textId="77777777" w:rsidR="001A0C1E" w:rsidRPr="00700BF8" w:rsidRDefault="00B2518C" w:rsidP="00700BF8">
            <w:pPr>
              <w:spacing w:after="240" w:line="276" w:lineRule="auto"/>
              <w:rPr>
                <w:b/>
                <w:bCs/>
                <w:color w:val="FF0000"/>
                <w:sz w:val="24"/>
                <w:rtl/>
              </w:rPr>
            </w:pPr>
            <w:r w:rsidRPr="00700BF8">
              <w:rPr>
                <w:rFonts w:hint="cs"/>
                <w:b/>
                <w:bCs/>
                <w:sz w:val="24"/>
                <w:rtl/>
              </w:rPr>
              <w:t>מועד</w:t>
            </w:r>
            <w:r w:rsidRPr="00700BF8">
              <w:rPr>
                <w:b/>
                <w:bCs/>
                <w:sz w:val="24"/>
                <w:rtl/>
              </w:rPr>
              <w:t xml:space="preserve"> </w:t>
            </w:r>
            <w:r w:rsidRPr="00700BF8">
              <w:rPr>
                <w:rFonts w:hint="cs"/>
                <w:b/>
                <w:bCs/>
                <w:sz w:val="24"/>
                <w:rtl/>
              </w:rPr>
              <w:t>אחרון</w:t>
            </w:r>
            <w:r w:rsidRPr="00700BF8">
              <w:rPr>
                <w:b/>
                <w:bCs/>
                <w:sz w:val="24"/>
                <w:rtl/>
              </w:rPr>
              <w:t xml:space="preserve"> </w:t>
            </w:r>
            <w:r w:rsidRPr="00700BF8">
              <w:rPr>
                <w:rFonts w:hint="cs"/>
                <w:b/>
                <w:bCs/>
                <w:sz w:val="24"/>
                <w:rtl/>
              </w:rPr>
              <w:t>להגשת</w:t>
            </w:r>
            <w:r w:rsidRPr="00700BF8">
              <w:rPr>
                <w:b/>
                <w:bCs/>
                <w:sz w:val="24"/>
                <w:rtl/>
              </w:rPr>
              <w:t xml:space="preserve"> </w:t>
            </w:r>
            <w:r w:rsidRPr="00700BF8">
              <w:rPr>
                <w:rFonts w:hint="cs"/>
                <w:b/>
                <w:bCs/>
                <w:sz w:val="24"/>
                <w:rtl/>
              </w:rPr>
              <w:t xml:space="preserve">הצעות </w:t>
            </w:r>
          </w:p>
          <w:p w14:paraId="0B198EED" w14:textId="77777777" w:rsidR="001A0C1E" w:rsidRPr="00700BF8" w:rsidRDefault="00B2518C" w:rsidP="00700BF8">
            <w:pPr>
              <w:spacing w:after="240" w:line="276" w:lineRule="auto"/>
              <w:rPr>
                <w:b/>
                <w:bCs/>
                <w:sz w:val="24"/>
              </w:rPr>
            </w:pPr>
            <w:r w:rsidRPr="00700BF8">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tcPr>
          <w:p w14:paraId="6E8CD3A4" w14:textId="3E5F8BF0" w:rsidR="001A0C1E" w:rsidRPr="00700BF8" w:rsidRDefault="00B2518C" w:rsidP="00700BF8">
            <w:pPr>
              <w:spacing w:after="240" w:line="276" w:lineRule="auto"/>
              <w:jc w:val="both"/>
              <w:rPr>
                <w:sz w:val="24"/>
                <w:rtl/>
              </w:rPr>
            </w:pPr>
            <w:r w:rsidRPr="00700BF8">
              <w:rPr>
                <w:rFonts w:hint="cs"/>
                <w:sz w:val="24"/>
                <w:rtl/>
              </w:rPr>
              <w:t xml:space="preserve">תאריך:   </w:t>
            </w:r>
            <w:r w:rsidR="00004987">
              <w:rPr>
                <w:rFonts w:hint="cs"/>
                <w:sz w:val="24"/>
                <w:rtl/>
              </w:rPr>
              <w:t>6.5.26</w:t>
            </w:r>
            <w:r w:rsidRPr="00700BF8">
              <w:rPr>
                <w:rFonts w:hint="cs"/>
                <w:sz w:val="24"/>
                <w:rtl/>
              </w:rPr>
              <w:t xml:space="preserve">    שעה 14:00</w:t>
            </w:r>
          </w:p>
        </w:tc>
      </w:tr>
      <w:tr w:rsidR="00A64C77" w14:paraId="5308D77D" w14:textId="77777777" w:rsidTr="00667567">
        <w:tc>
          <w:tcPr>
            <w:tcW w:w="4261" w:type="dxa"/>
            <w:tcBorders>
              <w:top w:val="single" w:sz="4" w:space="0" w:color="auto"/>
              <w:left w:val="nil"/>
              <w:bottom w:val="single" w:sz="4" w:space="0" w:color="auto"/>
              <w:right w:val="nil"/>
            </w:tcBorders>
          </w:tcPr>
          <w:p w14:paraId="3A1BFD83" w14:textId="77777777" w:rsidR="001A0C1E" w:rsidRPr="00700BF8" w:rsidRDefault="001A0C1E" w:rsidP="00700BF8">
            <w:pPr>
              <w:spacing w:after="240" w:line="276" w:lineRule="auto"/>
              <w:rPr>
                <w:sz w:val="24"/>
                <w:rtl/>
              </w:rPr>
            </w:pPr>
          </w:p>
        </w:tc>
        <w:tc>
          <w:tcPr>
            <w:tcW w:w="4261" w:type="dxa"/>
            <w:tcBorders>
              <w:top w:val="single" w:sz="4" w:space="0" w:color="auto"/>
              <w:left w:val="nil"/>
              <w:bottom w:val="single" w:sz="4" w:space="0" w:color="auto"/>
              <w:right w:val="nil"/>
            </w:tcBorders>
          </w:tcPr>
          <w:p w14:paraId="5ED957C4" w14:textId="77777777" w:rsidR="001A0C1E" w:rsidRPr="00700BF8" w:rsidRDefault="001A0C1E" w:rsidP="00700BF8">
            <w:pPr>
              <w:spacing w:after="240" w:line="276" w:lineRule="auto"/>
              <w:jc w:val="both"/>
              <w:rPr>
                <w:sz w:val="24"/>
                <w:rtl/>
              </w:rPr>
            </w:pPr>
          </w:p>
        </w:tc>
      </w:tr>
      <w:tr w:rsidR="00A64C77" w14:paraId="37A08BA7" w14:textId="77777777" w:rsidTr="00667567">
        <w:tc>
          <w:tcPr>
            <w:tcW w:w="4261" w:type="dxa"/>
            <w:tcBorders>
              <w:top w:val="single" w:sz="4" w:space="0" w:color="auto"/>
              <w:left w:val="single" w:sz="4" w:space="0" w:color="auto"/>
              <w:bottom w:val="single" w:sz="4" w:space="0" w:color="auto"/>
              <w:right w:val="single" w:sz="4" w:space="0" w:color="auto"/>
            </w:tcBorders>
          </w:tcPr>
          <w:p w14:paraId="153FB5B9" w14:textId="77777777" w:rsidR="001A0C1E" w:rsidRPr="00700BF8" w:rsidRDefault="00B2518C" w:rsidP="00700BF8">
            <w:pPr>
              <w:spacing w:after="240" w:line="276" w:lineRule="auto"/>
              <w:rPr>
                <w:b/>
                <w:bCs/>
                <w:sz w:val="24"/>
                <w:rtl/>
              </w:rPr>
            </w:pPr>
            <w:r w:rsidRPr="00700BF8">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tcPr>
          <w:p w14:paraId="482B2F7B" w14:textId="4DEF7D02" w:rsidR="001A0C1E" w:rsidRPr="00700BF8" w:rsidRDefault="00B2518C" w:rsidP="00700BF8">
            <w:pPr>
              <w:spacing w:after="240" w:line="276" w:lineRule="auto"/>
              <w:rPr>
                <w:sz w:val="24"/>
                <w:rtl/>
              </w:rPr>
            </w:pPr>
            <w:r w:rsidRPr="00700BF8">
              <w:rPr>
                <w:sz w:val="24"/>
                <w:rtl/>
              </w:rPr>
              <w:t xml:space="preserve">מר </w:t>
            </w:r>
            <w:r w:rsidR="00A75921" w:rsidRPr="00700BF8">
              <w:rPr>
                <w:rFonts w:hint="cs"/>
                <w:sz w:val="24"/>
                <w:rtl/>
              </w:rPr>
              <w:t xml:space="preserve">אבי </w:t>
            </w:r>
            <w:proofErr w:type="spellStart"/>
            <w:r w:rsidR="00A75921" w:rsidRPr="00700BF8">
              <w:rPr>
                <w:rFonts w:hint="cs"/>
                <w:sz w:val="24"/>
                <w:rtl/>
              </w:rPr>
              <w:t>זארוג</w:t>
            </w:r>
            <w:proofErr w:type="spellEnd"/>
            <w:r w:rsidRPr="00700BF8">
              <w:rPr>
                <w:rFonts w:hint="cs"/>
                <w:sz w:val="24"/>
                <w:rtl/>
              </w:rPr>
              <w:t xml:space="preserve">, </w:t>
            </w:r>
          </w:p>
          <w:p w14:paraId="3BC96125" w14:textId="27F42AD6" w:rsidR="001A0C1E" w:rsidRPr="00700BF8" w:rsidRDefault="00B2518C" w:rsidP="00700BF8">
            <w:pPr>
              <w:spacing w:after="240" w:line="276" w:lineRule="auto"/>
              <w:rPr>
                <w:sz w:val="24"/>
                <w:rtl/>
              </w:rPr>
            </w:pPr>
            <w:r w:rsidRPr="00700BF8">
              <w:rPr>
                <w:rFonts w:hint="cs"/>
                <w:sz w:val="24"/>
                <w:rtl/>
              </w:rPr>
              <w:t>בדוא"ל:</w:t>
            </w:r>
            <w:r w:rsidRPr="00700BF8">
              <w:rPr>
                <w:sz w:val="24"/>
                <w:rtl/>
              </w:rPr>
              <w:t xml:space="preserve"> </w:t>
            </w:r>
            <w:hyperlink r:id="rId11" w:history="1">
              <w:r w:rsidR="00A75921" w:rsidRPr="00700BF8">
                <w:rPr>
                  <w:rStyle w:val="Hyperlink"/>
                  <w:sz w:val="24"/>
                </w:rPr>
                <w:t>energy.yosh@gmail.com</w:t>
              </w:r>
            </w:hyperlink>
            <w:r w:rsidR="00A75921" w:rsidRPr="00700BF8">
              <w:rPr>
                <w:sz w:val="24"/>
              </w:rPr>
              <w:t xml:space="preserve"> </w:t>
            </w:r>
            <w:r w:rsidR="00C14BF7" w:rsidRPr="00700BF8">
              <w:rPr>
                <w:rFonts w:hint="cs"/>
                <w:sz w:val="24"/>
                <w:rtl/>
              </w:rPr>
              <w:t xml:space="preserve"> </w:t>
            </w:r>
          </w:p>
        </w:tc>
      </w:tr>
    </w:tbl>
    <w:p w14:paraId="251A5CE3" w14:textId="77777777" w:rsidR="00314CC5" w:rsidRPr="008921A8" w:rsidRDefault="00314CC5" w:rsidP="00700BF8">
      <w:pPr>
        <w:spacing w:after="240" w:line="276" w:lineRule="auto"/>
        <w:jc w:val="both"/>
        <w:rPr>
          <w:b/>
          <w:bCs/>
          <w:sz w:val="24"/>
          <w:u w:val="single"/>
          <w:rtl/>
        </w:rPr>
      </w:pPr>
    </w:p>
    <w:p w14:paraId="7F6A346C" w14:textId="77777777" w:rsidR="009703F8" w:rsidRPr="00700BF8" w:rsidRDefault="00B2518C" w:rsidP="00700BF8">
      <w:pPr>
        <w:bidi w:val="0"/>
        <w:spacing w:after="240" w:line="276" w:lineRule="auto"/>
        <w:rPr>
          <w:b/>
          <w:bCs/>
          <w:sz w:val="24"/>
        </w:rPr>
      </w:pPr>
      <w:r w:rsidRPr="00700BF8">
        <w:rPr>
          <w:b/>
          <w:bCs/>
          <w:sz w:val="24"/>
          <w:rtl/>
        </w:rPr>
        <w:br w:type="page"/>
      </w:r>
    </w:p>
    <w:p w14:paraId="286A09C6" w14:textId="77777777" w:rsidR="00667567" w:rsidRPr="002F5FF8" w:rsidRDefault="00B2518C" w:rsidP="00C4355B">
      <w:pPr>
        <w:pStyle w:val="aa"/>
        <w:numPr>
          <w:ilvl w:val="0"/>
          <w:numId w:val="12"/>
        </w:numPr>
        <w:tabs>
          <w:tab w:val="left" w:pos="423"/>
          <w:tab w:val="left" w:pos="565"/>
        </w:tabs>
        <w:spacing w:line="276" w:lineRule="auto"/>
        <w:jc w:val="both"/>
        <w:rPr>
          <w:b/>
          <w:bCs/>
          <w:sz w:val="24"/>
          <w:u w:val="single"/>
        </w:rPr>
      </w:pPr>
      <w:bookmarkStart w:id="2" w:name="_Ref525899836"/>
      <w:r w:rsidRPr="008921A8">
        <w:rPr>
          <w:rFonts w:hint="cs"/>
          <w:b/>
          <w:bCs/>
          <w:sz w:val="28"/>
          <w:szCs w:val="28"/>
          <w:u w:val="single"/>
          <w:rtl/>
        </w:rPr>
        <w:lastRenderedPageBreak/>
        <w:t>הגדרות</w:t>
      </w:r>
      <w:r w:rsidRPr="00B7230D">
        <w:rPr>
          <w:sz w:val="24"/>
          <w:rtl/>
        </w:rPr>
        <w:t>:</w:t>
      </w:r>
      <w:r w:rsidRPr="00B7230D">
        <w:rPr>
          <w:rFonts w:ascii="David" w:eastAsia="Times New Roman" w:hAnsi="David"/>
          <w:sz w:val="24"/>
          <w:rtl/>
        </w:rPr>
        <w:t xml:space="preserve"> </w:t>
      </w:r>
    </w:p>
    <w:p w14:paraId="221CEAF7" w14:textId="77777777" w:rsidR="0002431E" w:rsidRPr="00700BF8" w:rsidRDefault="0002431E" w:rsidP="00C4355B">
      <w:pPr>
        <w:pStyle w:val="aa"/>
        <w:numPr>
          <w:ilvl w:val="1"/>
          <w:numId w:val="12"/>
        </w:numPr>
        <w:spacing w:after="240"/>
        <w:rPr>
          <w:rFonts w:ascii="David" w:hAnsi="David"/>
          <w:b/>
          <w:bCs/>
          <w:sz w:val="24"/>
          <w:u w:val="single"/>
        </w:rPr>
      </w:pPr>
      <w:r w:rsidRPr="00700BF8">
        <w:rPr>
          <w:rFonts w:ascii="David" w:hAnsi="David"/>
          <w:b/>
          <w:bCs/>
          <w:sz w:val="24"/>
          <w:u w:val="single"/>
          <w:rtl/>
        </w:rPr>
        <w:t>במכרז זה ובכל מסמך ממסמכי המכרז, אלא אם נקבע אחרת במסמך ממסמכי המכרז:</w:t>
      </w:r>
    </w:p>
    <w:p w14:paraId="4A6EDAB3" w14:textId="77777777" w:rsidR="0002431E" w:rsidRPr="00F87B66" w:rsidRDefault="0002431E" w:rsidP="00C4355B">
      <w:pPr>
        <w:numPr>
          <w:ilvl w:val="1"/>
          <w:numId w:val="12"/>
        </w:numPr>
        <w:spacing w:after="240" w:line="360" w:lineRule="auto"/>
        <w:jc w:val="both"/>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19C8DE1F"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sz w:val="24"/>
        </w:rPr>
        <w:t>"</w:t>
      </w: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9FDFD9D"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2FF74C46"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3D35E3E9" w14:textId="77777777" w:rsidR="0002431E" w:rsidRPr="00F87B66" w:rsidRDefault="0002431E" w:rsidP="00C4355B">
      <w:pPr>
        <w:numPr>
          <w:ilvl w:val="1"/>
          <w:numId w:val="12"/>
        </w:numPr>
        <w:spacing w:after="240" w:line="276" w:lineRule="auto"/>
        <w:jc w:val="both"/>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Pr>
          <w:rFonts w:ascii="David" w:hAnsi="David" w:hint="cs"/>
          <w:sz w:val="24"/>
          <w:rtl/>
        </w:rPr>
        <w:t>ה</w:t>
      </w:r>
      <w:r w:rsidRPr="00F87B66">
        <w:rPr>
          <w:rFonts w:ascii="David" w:hAnsi="David"/>
          <w:sz w:val="24"/>
          <w:rtl/>
        </w:rPr>
        <w:t xml:space="preserve">ביטחון. </w:t>
      </w:r>
    </w:p>
    <w:p w14:paraId="57752A40" w14:textId="264773E7" w:rsidR="0002431E" w:rsidRPr="00F87B66" w:rsidRDefault="0002431E" w:rsidP="00B173F5">
      <w:pPr>
        <w:numPr>
          <w:ilvl w:val="1"/>
          <w:numId w:val="12"/>
        </w:numPr>
        <w:spacing w:after="240" w:line="276" w:lineRule="auto"/>
        <w:jc w:val="both"/>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Pr>
          <w:rFonts w:ascii="David" w:hAnsi="David" w:hint="cs"/>
          <w:sz w:val="24"/>
          <w:rtl/>
        </w:rPr>
        <w:t xml:space="preserve"> או שהוכרו על ידי </w:t>
      </w:r>
      <w:r w:rsidR="00820E29">
        <w:rPr>
          <w:rFonts w:ascii="David" w:hAnsi="David" w:hint="cs"/>
          <w:sz w:val="24"/>
          <w:rtl/>
        </w:rPr>
        <w:t>ה</w:t>
      </w:r>
      <w:r w:rsidR="00110CC3">
        <w:rPr>
          <w:rFonts w:ascii="David" w:hAnsi="David" w:hint="cs"/>
          <w:sz w:val="24"/>
          <w:rtl/>
        </w:rPr>
        <w:t>א</w:t>
      </w:r>
      <w:r w:rsidR="00B173F5" w:rsidRPr="00B173F5">
        <w:rPr>
          <w:rFonts w:ascii="David" w:hAnsi="David"/>
          <w:sz w:val="24"/>
          <w:rtl/>
        </w:rPr>
        <w:t>גף להערכת תארים אקדמיים מחו"ל</w:t>
      </w:r>
      <w:r w:rsidR="00B173F5" w:rsidRPr="00B173F5" w:rsidDel="00B173F5">
        <w:rPr>
          <w:rFonts w:ascii="David" w:hAnsi="David" w:hint="cs"/>
          <w:sz w:val="24"/>
          <w:rtl/>
        </w:rPr>
        <w:t xml:space="preserve"> </w:t>
      </w:r>
      <w:r>
        <w:rPr>
          <w:rFonts w:ascii="David" w:hAnsi="David" w:hint="cs"/>
          <w:sz w:val="24"/>
          <w:rtl/>
        </w:rPr>
        <w:t>במשרד החינוך.</w:t>
      </w:r>
    </w:p>
    <w:p w14:paraId="44E2B377" w14:textId="77777777" w:rsidR="0002431E" w:rsidRPr="006A3F61" w:rsidRDefault="0002431E" w:rsidP="00C4355B">
      <w:pPr>
        <w:numPr>
          <w:ilvl w:val="1"/>
          <w:numId w:val="12"/>
        </w:numPr>
        <w:spacing w:after="240" w:line="276" w:lineRule="auto"/>
        <w:jc w:val="both"/>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480BAA61" w14:textId="77777777" w:rsidR="0002431E" w:rsidRPr="00F87B66" w:rsidRDefault="0002431E" w:rsidP="00C4355B">
      <w:pPr>
        <w:numPr>
          <w:ilvl w:val="1"/>
          <w:numId w:val="12"/>
        </w:numPr>
        <w:spacing w:after="240" w:line="276" w:lineRule="auto"/>
        <w:jc w:val="both"/>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Pr="006A3F61">
        <w:rPr>
          <w:rFonts w:ascii="David" w:hAnsi="David" w:hint="cs"/>
          <w:sz w:val="24"/>
          <w:rtl/>
        </w:rPr>
        <w:t>או "</w:t>
      </w:r>
      <w:proofErr w:type="spellStart"/>
      <w:r w:rsidRPr="006C224C">
        <w:rPr>
          <w:rFonts w:ascii="David" w:hAnsi="David" w:hint="eastAsia"/>
          <w:b/>
          <w:bCs/>
          <w:sz w:val="24"/>
          <w:rtl/>
        </w:rPr>
        <w:t>המינהל</w:t>
      </w:r>
      <w:proofErr w:type="spellEnd"/>
      <w:r w:rsidRPr="006A3F61">
        <w:rPr>
          <w:rFonts w:ascii="David" w:hAnsi="David" w:hint="cs"/>
          <w:sz w:val="24"/>
          <w:rtl/>
        </w:rPr>
        <w:t>" או "</w:t>
      </w:r>
      <w:r w:rsidRPr="006C224C">
        <w:rPr>
          <w:rFonts w:ascii="David" w:hAnsi="David" w:hint="cs"/>
          <w:b/>
          <w:bCs/>
          <w:sz w:val="24"/>
          <w:rtl/>
        </w:rPr>
        <w:t>המנהל האזרחי</w:t>
      </w:r>
      <w:r>
        <w:rPr>
          <w:rFonts w:ascii="David" w:hAnsi="David" w:hint="cs"/>
          <w:sz w:val="24"/>
          <w:rtl/>
        </w:rPr>
        <w:t>"</w:t>
      </w:r>
      <w:r w:rsidRPr="00F87B66">
        <w:rPr>
          <w:rFonts w:ascii="David" w:hAnsi="David"/>
          <w:sz w:val="24"/>
          <w:rtl/>
        </w:rPr>
        <w:t>– המנהל האזרחי לאזור יהודה ושומרון.</w:t>
      </w:r>
    </w:p>
    <w:p w14:paraId="02943664" w14:textId="1D91BE03" w:rsidR="0002431E" w:rsidRDefault="0002431E" w:rsidP="00C4355B">
      <w:pPr>
        <w:numPr>
          <w:ilvl w:val="1"/>
          <w:numId w:val="12"/>
        </w:numPr>
        <w:spacing w:after="240" w:line="276" w:lineRule="auto"/>
        <w:jc w:val="both"/>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w:t>
      </w:r>
      <w:r w:rsidR="00041A98">
        <w:rPr>
          <w:rFonts w:ascii="David" w:hAnsi="David" w:hint="cs"/>
          <w:sz w:val="24"/>
          <w:rtl/>
        </w:rPr>
        <w:t xml:space="preserve">ובמפרט </w:t>
      </w:r>
      <w:r>
        <w:rPr>
          <w:rFonts w:ascii="David" w:hAnsi="David" w:hint="cs"/>
          <w:sz w:val="24"/>
          <w:rtl/>
        </w:rPr>
        <w:t>ה</w:t>
      </w:r>
      <w:r w:rsidR="00884CC4">
        <w:rPr>
          <w:rFonts w:ascii="David" w:hAnsi="David" w:hint="cs"/>
          <w:sz w:val="24"/>
          <w:rtl/>
        </w:rPr>
        <w:t>שירותים</w:t>
      </w:r>
      <w:r>
        <w:rPr>
          <w:rFonts w:ascii="David" w:hAnsi="David" w:hint="cs"/>
          <w:sz w:val="24"/>
          <w:rtl/>
        </w:rPr>
        <w:t>.</w:t>
      </w:r>
    </w:p>
    <w:p w14:paraId="0AF74411" w14:textId="77777777" w:rsidR="0002431E" w:rsidRDefault="0002431E" w:rsidP="00C4355B">
      <w:pPr>
        <w:numPr>
          <w:ilvl w:val="1"/>
          <w:numId w:val="12"/>
        </w:numPr>
        <w:tabs>
          <w:tab w:val="left" w:pos="990"/>
        </w:tabs>
        <w:spacing w:after="240" w:line="276" w:lineRule="auto"/>
        <w:jc w:val="both"/>
        <w:rPr>
          <w:rFonts w:ascii="David" w:hAnsi="David"/>
          <w:sz w:val="24"/>
        </w:rPr>
      </w:pPr>
      <w:r>
        <w:rPr>
          <w:rFonts w:ascii="David" w:hAnsi="David" w:hint="cs"/>
          <w:sz w:val="24"/>
          <w:rtl/>
        </w:rPr>
        <w:t>"</w:t>
      </w:r>
      <w:r w:rsidRPr="00643BD5">
        <w:rPr>
          <w:rFonts w:ascii="David" w:hAnsi="David" w:hint="cs"/>
          <w:b/>
          <w:bCs/>
          <w:sz w:val="24"/>
          <w:rtl/>
        </w:rPr>
        <w:t>המקשר</w:t>
      </w:r>
      <w:r>
        <w:rPr>
          <w:rFonts w:ascii="David" w:hAnsi="David" w:hint="cs"/>
          <w:sz w:val="24"/>
          <w:rtl/>
        </w:rPr>
        <w:t xml:space="preserve">" </w:t>
      </w:r>
      <w:r>
        <w:rPr>
          <w:rFonts w:ascii="David" w:hAnsi="David"/>
          <w:sz w:val="24"/>
          <w:rtl/>
        </w:rPr>
        <w:t>–</w:t>
      </w:r>
      <w:r>
        <w:rPr>
          <w:rFonts w:ascii="David" w:hAnsi="David" w:hint="cs"/>
          <w:sz w:val="24"/>
          <w:rtl/>
        </w:rPr>
        <w:t xml:space="preserve"> עובד המנהל המוסמך להיות בקשר עם הזוכה במכרז ואשר פרטיו מופיעים בעמוד הראשון למכרז זה.</w:t>
      </w:r>
    </w:p>
    <w:p w14:paraId="5AFDA374" w14:textId="77777777" w:rsidR="00667567" w:rsidRPr="008921A8" w:rsidRDefault="00B2518C" w:rsidP="00C4355B">
      <w:pPr>
        <w:numPr>
          <w:ilvl w:val="0"/>
          <w:numId w:val="12"/>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4F749299" w14:textId="77777777" w:rsidR="00667567" w:rsidRPr="00B7230D" w:rsidRDefault="00B2518C" w:rsidP="00C4355B">
      <w:pPr>
        <w:pStyle w:val="a6"/>
        <w:numPr>
          <w:ilvl w:val="1"/>
          <w:numId w:val="12"/>
        </w:numPr>
        <w:spacing w:after="240" w:line="276" w:lineRule="auto"/>
        <w:rPr>
          <w:rFonts w:ascii="David" w:hAnsi="David"/>
          <w:sz w:val="24"/>
          <w:rtl/>
        </w:rPr>
      </w:pPr>
      <w:r w:rsidRPr="00B7230D">
        <w:rPr>
          <w:rFonts w:ascii="David" w:hAnsi="David"/>
          <w:sz w:val="24"/>
          <w:rtl/>
        </w:rPr>
        <w:t>הזמנת הצעות למכרז (מסמך זה);</w:t>
      </w:r>
    </w:p>
    <w:p w14:paraId="4628E248" w14:textId="77777777" w:rsidR="00667567" w:rsidRPr="00763F7F" w:rsidRDefault="00B2518C" w:rsidP="00C4355B">
      <w:pPr>
        <w:pStyle w:val="a6"/>
        <w:numPr>
          <w:ilvl w:val="1"/>
          <w:numId w:val="12"/>
        </w:numPr>
        <w:spacing w:after="240" w:line="276" w:lineRule="auto"/>
        <w:rPr>
          <w:rFonts w:ascii="David" w:hAnsi="David"/>
          <w:sz w:val="24"/>
          <w:rtl/>
        </w:rPr>
      </w:pPr>
      <w:r w:rsidRPr="00763F7F">
        <w:rPr>
          <w:rFonts w:ascii="David" w:hAnsi="David"/>
          <w:sz w:val="24"/>
          <w:rtl/>
        </w:rPr>
        <w:t>נוסח ההצעה למכרז (הצעת המציע);</w:t>
      </w:r>
    </w:p>
    <w:p w14:paraId="297DB0CF" w14:textId="77777777" w:rsidR="00667567" w:rsidRPr="002F5FF8" w:rsidRDefault="00B2518C" w:rsidP="00C4355B">
      <w:pPr>
        <w:pStyle w:val="a6"/>
        <w:numPr>
          <w:ilvl w:val="1"/>
          <w:numId w:val="12"/>
        </w:numPr>
        <w:spacing w:after="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 xml:space="preserve">; </w:t>
      </w:r>
    </w:p>
    <w:p w14:paraId="55F4C812" w14:textId="314AA919" w:rsidR="00667567" w:rsidRPr="00B7230D" w:rsidRDefault="00B2518C" w:rsidP="00C4355B">
      <w:pPr>
        <w:pStyle w:val="a6"/>
        <w:numPr>
          <w:ilvl w:val="1"/>
          <w:numId w:val="12"/>
        </w:numPr>
        <w:spacing w:after="240" w:line="276" w:lineRule="auto"/>
        <w:rPr>
          <w:rFonts w:ascii="David" w:hAnsi="David"/>
          <w:sz w:val="24"/>
          <w:rtl/>
        </w:rPr>
      </w:pPr>
      <w:r w:rsidRPr="002F5FF8">
        <w:rPr>
          <w:rFonts w:ascii="David" w:hAnsi="David"/>
          <w:sz w:val="24"/>
          <w:rtl/>
        </w:rPr>
        <w:t>נספח א' –</w:t>
      </w:r>
      <w:r w:rsidR="001D1C3A">
        <w:rPr>
          <w:rFonts w:hint="cs"/>
          <w:b/>
          <w:bCs/>
          <w:sz w:val="24"/>
          <w:rtl/>
        </w:rPr>
        <w:t xml:space="preserve">מפרט </w:t>
      </w:r>
      <w:r w:rsidR="003849E5">
        <w:rPr>
          <w:rFonts w:hint="cs"/>
          <w:b/>
          <w:bCs/>
          <w:sz w:val="24"/>
          <w:rtl/>
        </w:rPr>
        <w:t>השירותים</w:t>
      </w:r>
      <w:r w:rsidRPr="00B7230D">
        <w:rPr>
          <w:rFonts w:ascii="David" w:hAnsi="David"/>
          <w:sz w:val="24"/>
          <w:rtl/>
        </w:rPr>
        <w:t>;</w:t>
      </w:r>
    </w:p>
    <w:p w14:paraId="2AAC3055" w14:textId="77777777" w:rsidR="00667567"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w:t>
      </w:r>
      <w:r w:rsidR="006D5292">
        <w:rPr>
          <w:rFonts w:ascii="David" w:hAnsi="David" w:hint="cs"/>
          <w:sz w:val="24"/>
          <w:rtl/>
        </w:rPr>
        <w:t>הצעת המחיר</w:t>
      </w:r>
      <w:r w:rsidRPr="00D516D7">
        <w:rPr>
          <w:rFonts w:ascii="David" w:hAnsi="David"/>
          <w:sz w:val="24"/>
          <w:rtl/>
        </w:rPr>
        <w:t xml:space="preserve">; </w:t>
      </w:r>
    </w:p>
    <w:p w14:paraId="2AC705E5" w14:textId="77777777" w:rsidR="00667567" w:rsidRPr="00B7230D" w:rsidRDefault="00B2518C" w:rsidP="00C4355B">
      <w:pPr>
        <w:pStyle w:val="a6"/>
        <w:numPr>
          <w:ilvl w:val="1"/>
          <w:numId w:val="12"/>
        </w:numPr>
        <w:spacing w:after="240" w:line="276" w:lineRule="auto"/>
        <w:rPr>
          <w:rFonts w:ascii="David" w:hAnsi="David"/>
          <w:sz w:val="24"/>
        </w:rPr>
      </w:pPr>
      <w:r w:rsidRPr="00D516D7">
        <w:rPr>
          <w:rFonts w:ascii="David" w:hAnsi="David"/>
          <w:sz w:val="24"/>
          <w:rtl/>
        </w:rPr>
        <w:t xml:space="preserve">נספח </w:t>
      </w:r>
      <w:r>
        <w:rPr>
          <w:rFonts w:ascii="David" w:hAnsi="David" w:hint="cs"/>
          <w:sz w:val="24"/>
          <w:rtl/>
        </w:rPr>
        <w:t>ג</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039F3F1" w14:textId="77777777"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ד</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A501E8C" w14:textId="7B695C32"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נספח</w:t>
      </w:r>
      <w:r w:rsidR="00BB31B7">
        <w:rPr>
          <w:rFonts w:ascii="David" w:hAnsi="David" w:hint="cs"/>
          <w:sz w:val="24"/>
          <w:rtl/>
        </w:rPr>
        <w:t>י</w:t>
      </w:r>
      <w:r w:rsidR="00D202DE">
        <w:rPr>
          <w:rFonts w:ascii="David" w:hAnsi="David" w:hint="cs"/>
          <w:sz w:val="24"/>
          <w:rtl/>
        </w:rPr>
        <w:t xml:space="preserve"> ה'</w:t>
      </w:r>
      <w:r w:rsidR="00BB31B7">
        <w:rPr>
          <w:rFonts w:ascii="David" w:hAnsi="David" w:hint="cs"/>
          <w:sz w:val="24"/>
          <w:rtl/>
        </w:rPr>
        <w:t>1, ה'2</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w:t>
      </w:r>
      <w:r w:rsidR="00D202DE">
        <w:rPr>
          <w:rFonts w:ascii="David" w:hAnsi="David" w:hint="cs"/>
          <w:sz w:val="24"/>
          <w:rtl/>
        </w:rPr>
        <w:t xml:space="preserve"> עמידתו של המציע בתנאי הסף והאיכות במכרז</w:t>
      </w:r>
      <w:r w:rsidRPr="008921A8">
        <w:rPr>
          <w:rFonts w:ascii="David" w:hAnsi="David"/>
          <w:sz w:val="24"/>
          <w:rtl/>
        </w:rPr>
        <w:t xml:space="preserve">, </w:t>
      </w:r>
      <w:r w:rsidRPr="008921A8">
        <w:rPr>
          <w:rFonts w:ascii="David" w:hAnsi="David" w:hint="cs"/>
          <w:sz w:val="24"/>
          <w:rtl/>
        </w:rPr>
        <w:t>חתו</w:t>
      </w:r>
      <w:r w:rsidR="00F61F5F">
        <w:rPr>
          <w:rFonts w:ascii="David" w:hAnsi="David" w:hint="cs"/>
          <w:sz w:val="24"/>
          <w:rtl/>
        </w:rPr>
        <w:t>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2EB0AAF7" w14:textId="77777777"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4D376D61" w14:textId="7EF10A8E" w:rsidR="00667567"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sidR="00FF7FB9">
        <w:rPr>
          <w:rFonts w:ascii="David" w:hAnsi="David" w:hint="cs"/>
          <w:sz w:val="24"/>
          <w:rtl/>
        </w:rPr>
        <w:t>ז</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היעדר ניגוד עניינים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565445D" w14:textId="77777777" w:rsidR="00700BF8" w:rsidRPr="00B7230D" w:rsidRDefault="00700BF8" w:rsidP="00700BF8">
      <w:pPr>
        <w:pStyle w:val="a6"/>
        <w:spacing w:after="240" w:line="276" w:lineRule="auto"/>
        <w:ind w:left="1021"/>
        <w:rPr>
          <w:rFonts w:ascii="David" w:hAnsi="David"/>
          <w:sz w:val="24"/>
        </w:rPr>
      </w:pPr>
    </w:p>
    <w:p w14:paraId="626BEE83" w14:textId="4B407F4E" w:rsidR="00667567" w:rsidRPr="00B7230D" w:rsidRDefault="00B2518C" w:rsidP="00C4355B">
      <w:pPr>
        <w:pStyle w:val="a6"/>
        <w:numPr>
          <w:ilvl w:val="1"/>
          <w:numId w:val="12"/>
        </w:numPr>
        <w:spacing w:after="240" w:line="276" w:lineRule="auto"/>
        <w:rPr>
          <w:rFonts w:ascii="David" w:hAnsi="David"/>
          <w:sz w:val="24"/>
        </w:rPr>
      </w:pPr>
      <w:r w:rsidRPr="002F5FF8">
        <w:rPr>
          <w:rFonts w:ascii="David" w:hAnsi="David"/>
          <w:sz w:val="24"/>
          <w:rtl/>
        </w:rPr>
        <w:t xml:space="preserve">נספח </w:t>
      </w:r>
      <w:r w:rsidR="00FF7FB9">
        <w:rPr>
          <w:rFonts w:ascii="David" w:hAnsi="David" w:hint="cs"/>
          <w:sz w:val="24"/>
          <w:rtl/>
        </w:rPr>
        <w:t>ח'</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והתחייבות בדבר שמירה על סודיות</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 xml:space="preserve">; </w:t>
      </w:r>
    </w:p>
    <w:p w14:paraId="61AA1458" w14:textId="4E8E7C39" w:rsidR="00667567" w:rsidRPr="00B7230D" w:rsidRDefault="00B2518C" w:rsidP="00C4355B">
      <w:pPr>
        <w:pStyle w:val="a6"/>
        <w:numPr>
          <w:ilvl w:val="1"/>
          <w:numId w:val="12"/>
        </w:numPr>
        <w:spacing w:after="240" w:line="276" w:lineRule="auto"/>
        <w:rPr>
          <w:rFonts w:ascii="David" w:hAnsi="David"/>
          <w:sz w:val="24"/>
        </w:rPr>
      </w:pPr>
      <w:r>
        <w:rPr>
          <w:rFonts w:ascii="David" w:hAnsi="David"/>
          <w:sz w:val="24"/>
          <w:rtl/>
        </w:rPr>
        <w:t xml:space="preserve">נספח </w:t>
      </w:r>
      <w:r w:rsidR="00FF7FB9">
        <w:rPr>
          <w:rFonts w:ascii="David" w:hAnsi="David" w:hint="cs"/>
          <w:sz w:val="24"/>
          <w:rtl/>
        </w:rPr>
        <w:t>ט</w:t>
      </w:r>
      <w:r>
        <w:rPr>
          <w:rFonts w:ascii="David" w:hAnsi="David" w:hint="cs"/>
          <w:sz w:val="24"/>
          <w:rtl/>
        </w:rPr>
        <w:t>׳</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w:t>
      </w:r>
      <w:r w:rsidRPr="002F5FF8">
        <w:rPr>
          <w:rFonts w:ascii="David" w:hAnsi="David"/>
          <w:sz w:val="24"/>
          <w:rtl/>
        </w:rPr>
        <w:t xml:space="preserve">המאומת על ידי עורך דין בדבר העדר הרשעות בעברות לפי </w:t>
      </w:r>
      <w:hyperlink r:id="rId12" w:history="1">
        <w:r w:rsidRPr="00B7230D">
          <w:rPr>
            <w:rFonts w:ascii="David" w:hAnsi="David"/>
            <w:sz w:val="24"/>
            <w:rtl/>
          </w:rPr>
          <w:t>חוק עובדים זרים, תשנ"א-1991</w:t>
        </w:r>
      </w:hyperlink>
      <w:r w:rsidRPr="00B7230D">
        <w:rPr>
          <w:rFonts w:ascii="David" w:hAnsi="David"/>
          <w:sz w:val="24"/>
          <w:rtl/>
        </w:rPr>
        <w:t xml:space="preserve"> ולפי חוק שכר מינימום, תשמ"ז-1987;</w:t>
      </w:r>
    </w:p>
    <w:p w14:paraId="7EC01349" w14:textId="0F27C342" w:rsidR="00667567" w:rsidRPr="00B7230D" w:rsidRDefault="00B2518C" w:rsidP="00C4355B">
      <w:pPr>
        <w:pStyle w:val="a6"/>
        <w:numPr>
          <w:ilvl w:val="1"/>
          <w:numId w:val="12"/>
        </w:numPr>
        <w:spacing w:after="240" w:line="276" w:lineRule="auto"/>
        <w:rPr>
          <w:rFonts w:ascii="David" w:hAnsi="David"/>
          <w:sz w:val="24"/>
        </w:rPr>
      </w:pPr>
      <w:r w:rsidRPr="007678B0">
        <w:rPr>
          <w:rFonts w:ascii="David" w:hAnsi="David"/>
          <w:sz w:val="24"/>
          <w:rtl/>
        </w:rPr>
        <w:t xml:space="preserve">נספח י </w:t>
      </w:r>
      <w:r w:rsidRPr="008921A8">
        <w:rPr>
          <w:rFonts w:ascii="David" w:hAnsi="David" w:hint="eastAsia"/>
          <w:sz w:val="24"/>
          <w:rtl/>
        </w:rPr>
        <w:t>–</w:t>
      </w:r>
      <w:r w:rsidRPr="00B7230D">
        <w:rPr>
          <w:rFonts w:ascii="David" w:hAnsi="David"/>
          <w:sz w:val="24"/>
          <w:rtl/>
        </w:rPr>
        <w:t xml:space="preserve"> תצהיר </w:t>
      </w:r>
      <w:r w:rsidRPr="00763F7F">
        <w:rPr>
          <w:rFonts w:ascii="David" w:hAnsi="David"/>
          <w:sz w:val="24"/>
          <w:rtl/>
        </w:rPr>
        <w:t>המאומת על ידי עורך דין 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29B0E13D" w14:textId="2043A459"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נספח</w:t>
      </w:r>
      <w:r w:rsidRPr="001C3784">
        <w:rPr>
          <w:rFonts w:ascii="David" w:hAnsi="David"/>
          <w:sz w:val="24"/>
          <w:rtl/>
        </w:rPr>
        <w:t xml:space="preserve"> </w:t>
      </w:r>
      <w:r w:rsidR="00FF7FB9">
        <w:rPr>
          <w:rFonts w:ascii="David" w:hAnsi="David" w:hint="cs"/>
          <w:sz w:val="24"/>
          <w:rtl/>
        </w:rPr>
        <w:t>י"א</w:t>
      </w:r>
      <w:r w:rsidRPr="001C3784">
        <w:rPr>
          <w:rFonts w:ascii="David" w:hAnsi="David"/>
          <w:sz w:val="24"/>
          <w:rtl/>
        </w:rPr>
        <w:t xml:space="preserve"> – תצהיר בדבר אי תיאום הצעות</w:t>
      </w:r>
      <w:r w:rsidRPr="001C3784">
        <w:rPr>
          <w:rFonts w:ascii="David" w:hAnsi="David" w:hint="cs"/>
          <w:sz w:val="24"/>
          <w:rtl/>
        </w:rPr>
        <w:t xml:space="preserve"> במכרז, חתום ומאומת על-ידי עורך דין</w:t>
      </w:r>
      <w:r w:rsidRPr="001C3784">
        <w:rPr>
          <w:rFonts w:ascii="David" w:hAnsi="David"/>
          <w:sz w:val="24"/>
          <w:rtl/>
        </w:rPr>
        <w:t>;</w:t>
      </w:r>
    </w:p>
    <w:p w14:paraId="01BDB59C" w14:textId="7689D68A" w:rsidR="00667567" w:rsidRPr="001C3784" w:rsidRDefault="00B2518C" w:rsidP="00C4355B">
      <w:pPr>
        <w:pStyle w:val="a6"/>
        <w:numPr>
          <w:ilvl w:val="1"/>
          <w:numId w:val="12"/>
        </w:numPr>
        <w:spacing w:after="240" w:line="276" w:lineRule="auto"/>
        <w:rPr>
          <w:rFonts w:ascii="David" w:hAnsi="David"/>
          <w:sz w:val="24"/>
          <w:rtl/>
        </w:rPr>
      </w:pPr>
      <w:r w:rsidRPr="001C3784">
        <w:rPr>
          <w:rFonts w:ascii="David" w:hAnsi="David" w:hint="cs"/>
          <w:sz w:val="24"/>
          <w:rtl/>
        </w:rPr>
        <w:t>נספח</w:t>
      </w:r>
      <w:r w:rsidRPr="001C3784">
        <w:rPr>
          <w:rFonts w:ascii="David" w:hAnsi="David"/>
          <w:sz w:val="24"/>
          <w:rtl/>
        </w:rPr>
        <w:t xml:space="preserve"> </w:t>
      </w:r>
      <w:r w:rsidR="00FF7FB9">
        <w:rPr>
          <w:rFonts w:ascii="David" w:hAnsi="David" w:hint="cs"/>
          <w:sz w:val="24"/>
          <w:rtl/>
        </w:rPr>
        <w:t>י"ב</w:t>
      </w:r>
      <w:r w:rsidRPr="001C3784">
        <w:rPr>
          <w:rFonts w:ascii="David" w:hAnsi="David"/>
          <w:sz w:val="24"/>
          <w:rtl/>
        </w:rPr>
        <w:t xml:space="preserve"> – דוח דיווח שעות</w:t>
      </w:r>
      <w:r w:rsidRPr="001C3784">
        <w:rPr>
          <w:rFonts w:ascii="David" w:hAnsi="David" w:hint="cs"/>
          <w:sz w:val="24"/>
          <w:rtl/>
        </w:rPr>
        <w:t>;</w:t>
      </w:r>
    </w:p>
    <w:p w14:paraId="65ECC9FB" w14:textId="3288544F"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י"ג</w:t>
      </w:r>
      <w:r w:rsidRPr="001C3784">
        <w:rPr>
          <w:rFonts w:ascii="David" w:hAnsi="David" w:hint="cs"/>
          <w:sz w:val="24"/>
          <w:rtl/>
        </w:rPr>
        <w:t xml:space="preserve"> </w:t>
      </w:r>
      <w:r w:rsidRPr="001C3784">
        <w:rPr>
          <w:rFonts w:ascii="David" w:hAnsi="David"/>
          <w:sz w:val="24"/>
          <w:rtl/>
        </w:rPr>
        <w:t>–</w:t>
      </w:r>
      <w:r w:rsidRPr="001C3784">
        <w:rPr>
          <w:rFonts w:ascii="David" w:hAnsi="David" w:hint="cs"/>
          <w:sz w:val="24"/>
          <w:rtl/>
        </w:rPr>
        <w:t xml:space="preserve"> אישור חשבונית עסקה;</w:t>
      </w:r>
    </w:p>
    <w:p w14:paraId="4C836B01" w14:textId="6F4F6DD0" w:rsidR="00667567" w:rsidRPr="001C3784"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י"ד</w:t>
      </w:r>
      <w:r w:rsidRPr="001C3784">
        <w:rPr>
          <w:rFonts w:ascii="David" w:hAnsi="David" w:hint="cs"/>
          <w:sz w:val="24"/>
          <w:rtl/>
        </w:rPr>
        <w:t xml:space="preserve"> – תצהיר בדבר תקופת צינון עבור משרתי צה"ל לשעבר, חתום ומאומת על-ידי עורך דין;</w:t>
      </w:r>
    </w:p>
    <w:p w14:paraId="68ACDF6D" w14:textId="67719396" w:rsidR="00667567" w:rsidRDefault="00B2518C" w:rsidP="00C4355B">
      <w:pPr>
        <w:pStyle w:val="a6"/>
        <w:numPr>
          <w:ilvl w:val="1"/>
          <w:numId w:val="12"/>
        </w:numPr>
        <w:spacing w:after="240" w:line="276" w:lineRule="auto"/>
        <w:rPr>
          <w:rFonts w:ascii="David" w:hAnsi="David"/>
          <w:sz w:val="24"/>
        </w:rPr>
      </w:pPr>
      <w:r w:rsidRPr="001C3784">
        <w:rPr>
          <w:rFonts w:ascii="David" w:hAnsi="David" w:hint="cs"/>
          <w:sz w:val="24"/>
          <w:rtl/>
        </w:rPr>
        <w:t xml:space="preserve">נספח </w:t>
      </w:r>
      <w:r w:rsidR="00FF7FB9">
        <w:rPr>
          <w:rFonts w:ascii="David" w:hAnsi="David" w:hint="cs"/>
          <w:sz w:val="24"/>
          <w:rtl/>
        </w:rPr>
        <w:t>ט"ו</w:t>
      </w:r>
      <w:r w:rsidRPr="001C3784">
        <w:rPr>
          <w:rFonts w:ascii="David" w:hAnsi="David" w:hint="cs"/>
          <w:sz w:val="24"/>
          <w:rtl/>
        </w:rPr>
        <w:t xml:space="preserve"> – העתק הודעת </w:t>
      </w:r>
      <w:proofErr w:type="spellStart"/>
      <w:r w:rsidRPr="001C3784">
        <w:rPr>
          <w:rFonts w:ascii="David" w:hAnsi="David" w:hint="cs"/>
          <w:sz w:val="24"/>
          <w:rtl/>
        </w:rPr>
        <w:t>החשכ"ל</w:t>
      </w:r>
      <w:proofErr w:type="spellEnd"/>
      <w:r w:rsidRPr="001C3784">
        <w:rPr>
          <w:rFonts w:ascii="David" w:hAnsi="David" w:hint="cs"/>
          <w:sz w:val="24"/>
          <w:rtl/>
        </w:rPr>
        <w:t xml:space="preserve"> בנושא </w:t>
      </w:r>
      <w:r w:rsidRPr="001C3784">
        <w:rPr>
          <w:rFonts w:ascii="David" w:hAnsi="David"/>
          <w:sz w:val="24"/>
          <w:rtl/>
        </w:rPr>
        <w:t>תעריפי התקשרות עם נותני שירותים חיצוניים</w:t>
      </w:r>
      <w:r w:rsidRPr="001C3784">
        <w:rPr>
          <w:rFonts w:ascii="David" w:hAnsi="David" w:hint="cs"/>
          <w:sz w:val="24"/>
          <w:rtl/>
        </w:rPr>
        <w:t xml:space="preserve">, מס' </w:t>
      </w:r>
      <w:r w:rsidRPr="001C3784">
        <w:rPr>
          <w:rFonts w:ascii="David" w:hAnsi="David"/>
          <w:sz w:val="24"/>
          <w:rtl/>
        </w:rPr>
        <w:t>ה.</w:t>
      </w:r>
      <w:r w:rsidR="008C31A5" w:rsidRPr="001C3784">
        <w:rPr>
          <w:rFonts w:ascii="David" w:hAnsi="David"/>
          <w:sz w:val="24"/>
        </w:rPr>
        <w:t>8.1.1.1</w:t>
      </w:r>
      <w:r w:rsidRPr="001C3784">
        <w:rPr>
          <w:rFonts w:ascii="David" w:hAnsi="David" w:hint="cs"/>
          <w:sz w:val="24"/>
          <w:rtl/>
        </w:rPr>
        <w:t>.</w:t>
      </w:r>
    </w:p>
    <w:p w14:paraId="4B043F2D" w14:textId="4E21217B" w:rsidR="00D81F5D" w:rsidRDefault="00B2518C" w:rsidP="00C4355B">
      <w:pPr>
        <w:pStyle w:val="a6"/>
        <w:numPr>
          <w:ilvl w:val="1"/>
          <w:numId w:val="12"/>
        </w:numPr>
        <w:spacing w:after="240" w:line="276" w:lineRule="auto"/>
        <w:rPr>
          <w:rFonts w:ascii="David" w:hAnsi="David"/>
          <w:sz w:val="24"/>
        </w:rPr>
      </w:pPr>
      <w:r>
        <w:rPr>
          <w:rFonts w:ascii="David" w:hAnsi="David" w:hint="cs"/>
          <w:sz w:val="24"/>
          <w:rtl/>
        </w:rPr>
        <w:t xml:space="preserve">נספח </w:t>
      </w:r>
      <w:r w:rsidR="00FF7FB9">
        <w:rPr>
          <w:rFonts w:ascii="David" w:hAnsi="David" w:hint="cs"/>
          <w:sz w:val="24"/>
          <w:rtl/>
        </w:rPr>
        <w:t>ט"ז</w:t>
      </w:r>
      <w:r>
        <w:rPr>
          <w:rFonts w:ascii="David" w:hAnsi="David" w:hint="cs"/>
          <w:sz w:val="24"/>
          <w:rtl/>
        </w:rPr>
        <w:t xml:space="preserve"> - רשימת תיוג (צ'ק ליסט) אודות נספחים ואישורים הנדרשים להגשה במכרז.</w:t>
      </w:r>
    </w:p>
    <w:p w14:paraId="740480CF" w14:textId="77777777" w:rsidR="00D81F5D" w:rsidRDefault="00D81F5D">
      <w:pPr>
        <w:bidi w:val="0"/>
        <w:spacing w:after="200" w:line="276" w:lineRule="auto"/>
        <w:rPr>
          <w:rFonts w:ascii="David" w:hAnsi="David"/>
          <w:sz w:val="24"/>
        </w:rPr>
      </w:pPr>
      <w:r>
        <w:rPr>
          <w:rFonts w:ascii="David" w:hAnsi="David"/>
          <w:sz w:val="24"/>
        </w:rPr>
        <w:br w:type="page"/>
      </w:r>
    </w:p>
    <w:p w14:paraId="6E89319A" w14:textId="77777777" w:rsidR="00F61F5F" w:rsidRDefault="00F61F5F" w:rsidP="00D81F5D">
      <w:pPr>
        <w:pStyle w:val="a6"/>
        <w:spacing w:after="240" w:line="276" w:lineRule="auto"/>
        <w:ind w:left="1021"/>
        <w:rPr>
          <w:rFonts w:ascii="David" w:hAnsi="David"/>
          <w:sz w:val="24"/>
        </w:rPr>
      </w:pPr>
    </w:p>
    <w:p w14:paraId="17A6FA56" w14:textId="48583E97" w:rsidR="00314CC5" w:rsidRPr="00D81F5D" w:rsidRDefault="00B2518C" w:rsidP="00C4355B">
      <w:pPr>
        <w:pStyle w:val="a6"/>
        <w:numPr>
          <w:ilvl w:val="0"/>
          <w:numId w:val="12"/>
        </w:numPr>
        <w:spacing w:after="240" w:line="276" w:lineRule="auto"/>
        <w:rPr>
          <w:b/>
          <w:bCs/>
          <w:sz w:val="28"/>
          <w:szCs w:val="28"/>
          <w:u w:val="single"/>
          <w:rtl/>
        </w:rPr>
      </w:pPr>
      <w:r w:rsidRPr="00D81F5D">
        <w:rPr>
          <w:rFonts w:hint="cs"/>
          <w:b/>
          <w:bCs/>
          <w:sz w:val="28"/>
          <w:szCs w:val="28"/>
          <w:u w:val="single"/>
          <w:rtl/>
        </w:rPr>
        <w:t>מבוא</w:t>
      </w:r>
      <w:r w:rsidR="00B57AEA" w:rsidRPr="00D81F5D">
        <w:rPr>
          <w:rFonts w:hint="cs"/>
          <w:b/>
          <w:bCs/>
          <w:sz w:val="28"/>
          <w:szCs w:val="28"/>
          <w:u w:val="single"/>
          <w:rtl/>
        </w:rPr>
        <w:t xml:space="preserve"> ומנהלה</w:t>
      </w:r>
    </w:p>
    <w:p w14:paraId="5F42D109" w14:textId="0367F600" w:rsidR="006F5B2D" w:rsidRDefault="45A81D04" w:rsidP="724AB63E">
      <w:pPr>
        <w:numPr>
          <w:ilvl w:val="1"/>
          <w:numId w:val="12"/>
        </w:numPr>
        <w:spacing w:after="240" w:line="276" w:lineRule="auto"/>
        <w:jc w:val="both"/>
        <w:rPr>
          <w:sz w:val="24"/>
        </w:rPr>
      </w:pPr>
      <w:r w:rsidRPr="380134BF">
        <w:rPr>
          <w:sz w:val="24"/>
          <w:rtl/>
        </w:rPr>
        <w:t>ה</w:t>
      </w:r>
      <w:r w:rsidR="3125E3D6" w:rsidRPr="380134BF">
        <w:rPr>
          <w:sz w:val="24"/>
          <w:rtl/>
        </w:rPr>
        <w:t>מנהל</w:t>
      </w:r>
      <w:r w:rsidRPr="380134BF">
        <w:rPr>
          <w:sz w:val="24"/>
          <w:rtl/>
        </w:rPr>
        <w:t xml:space="preserve"> האזרחי לאזור יהודה ושומרון  מעוניין בשירותי </w:t>
      </w:r>
      <w:r w:rsidR="69E00F0B" w:rsidRPr="380134BF">
        <w:rPr>
          <w:sz w:val="24"/>
          <w:rtl/>
        </w:rPr>
        <w:t xml:space="preserve">ייעוץ </w:t>
      </w:r>
      <w:r w:rsidR="5660FFD4" w:rsidRPr="380134BF">
        <w:rPr>
          <w:sz w:val="24"/>
          <w:rtl/>
        </w:rPr>
        <w:t xml:space="preserve">בתחום </w:t>
      </w:r>
      <w:r w:rsidR="1E819E26" w:rsidRPr="380134BF">
        <w:rPr>
          <w:sz w:val="24"/>
          <w:rtl/>
        </w:rPr>
        <w:t>האנרגיה</w:t>
      </w:r>
      <w:r w:rsidR="770CECCD" w:rsidRPr="380134BF">
        <w:rPr>
          <w:sz w:val="24"/>
          <w:rtl/>
        </w:rPr>
        <w:t xml:space="preserve"> עבור המנהל האזרחי, </w:t>
      </w:r>
      <w:r w:rsidR="23928484" w:rsidRPr="380134BF">
        <w:rPr>
          <w:sz w:val="24"/>
          <w:rtl/>
        </w:rPr>
        <w:t>כמפורט בנספח</w:t>
      </w:r>
      <w:r w:rsidR="770CECCD" w:rsidRPr="380134BF">
        <w:rPr>
          <w:sz w:val="24"/>
          <w:rtl/>
        </w:rPr>
        <w:t xml:space="preserve"> א' –</w:t>
      </w:r>
      <w:r w:rsidR="24110AA9" w:rsidRPr="380134BF">
        <w:rPr>
          <w:sz w:val="24"/>
          <w:rtl/>
        </w:rPr>
        <w:t>"</w:t>
      </w:r>
      <w:r w:rsidR="770CECCD" w:rsidRPr="380134BF">
        <w:rPr>
          <w:b/>
          <w:bCs/>
          <w:sz w:val="24"/>
          <w:rtl/>
        </w:rPr>
        <w:t xml:space="preserve">נספח </w:t>
      </w:r>
      <w:r w:rsidR="24110AA9" w:rsidRPr="380134BF">
        <w:rPr>
          <w:b/>
          <w:bCs/>
          <w:sz w:val="24"/>
          <w:rtl/>
        </w:rPr>
        <w:t>השירותים</w:t>
      </w:r>
      <w:r w:rsidR="24110AA9" w:rsidRPr="380134BF">
        <w:rPr>
          <w:sz w:val="24"/>
          <w:rtl/>
        </w:rPr>
        <w:t>"</w:t>
      </w:r>
      <w:r w:rsidRPr="380134BF">
        <w:rPr>
          <w:sz w:val="24"/>
          <w:rtl/>
        </w:rPr>
        <w:t>, והכל בכפוף לאמור בכל מקום במסמכי המכרז</w:t>
      </w:r>
      <w:r w:rsidRPr="380134BF">
        <w:rPr>
          <w:sz w:val="24"/>
        </w:rPr>
        <w:t xml:space="preserve">. </w:t>
      </w:r>
    </w:p>
    <w:p w14:paraId="7B13DF44" w14:textId="1E79BA91" w:rsidR="0002431E" w:rsidRDefault="0002431E" w:rsidP="00C4355B">
      <w:pPr>
        <w:numPr>
          <w:ilvl w:val="1"/>
          <w:numId w:val="12"/>
        </w:numPr>
        <w:spacing w:after="240" w:line="276" w:lineRule="auto"/>
        <w:jc w:val="both"/>
        <w:rPr>
          <w:rFonts w:ascii="David" w:hAnsi="David"/>
          <w:sz w:val="24"/>
        </w:rPr>
      </w:pPr>
      <w:r w:rsidRPr="00896FC8">
        <w:rPr>
          <w:rFonts w:ascii="David" w:hAnsi="David" w:hint="cs"/>
          <w:sz w:val="24"/>
          <w:rtl/>
        </w:rPr>
        <w:t xml:space="preserve">הזוכה שייבחר </w:t>
      </w:r>
      <w:r w:rsidRPr="00896FC8">
        <w:rPr>
          <w:rFonts w:ascii="David" w:hAnsi="David"/>
          <w:sz w:val="24"/>
          <w:rtl/>
        </w:rPr>
        <w:t xml:space="preserve">יפעל כמפורט </w:t>
      </w:r>
      <w:r w:rsidR="00041A98" w:rsidRPr="00896FC8">
        <w:rPr>
          <w:rFonts w:ascii="David" w:hAnsi="David"/>
          <w:sz w:val="24"/>
          <w:rtl/>
        </w:rPr>
        <w:t>ב</w:t>
      </w:r>
      <w:r w:rsidR="00041A98">
        <w:rPr>
          <w:rFonts w:ascii="David" w:hAnsi="David" w:hint="cs"/>
          <w:sz w:val="24"/>
          <w:rtl/>
        </w:rPr>
        <w:t>מפרט</w:t>
      </w:r>
      <w:r w:rsidR="00041A98" w:rsidRPr="00896FC8">
        <w:rPr>
          <w:rFonts w:ascii="David" w:hAnsi="David"/>
          <w:sz w:val="24"/>
          <w:rtl/>
        </w:rPr>
        <w:t xml:space="preserve"> </w:t>
      </w:r>
      <w:r w:rsidR="00110CC3">
        <w:rPr>
          <w:rFonts w:ascii="David" w:hAnsi="David" w:hint="cs"/>
          <w:sz w:val="24"/>
          <w:rtl/>
        </w:rPr>
        <w:t>השירותים</w:t>
      </w:r>
      <w:r w:rsidR="00110CC3" w:rsidRPr="00896FC8">
        <w:rPr>
          <w:rFonts w:ascii="David" w:hAnsi="David"/>
          <w:b/>
          <w:bCs/>
          <w:sz w:val="24"/>
          <w:rtl/>
        </w:rPr>
        <w:t xml:space="preserve"> </w:t>
      </w:r>
      <w:r w:rsidRPr="00896FC8">
        <w:rPr>
          <w:rFonts w:ascii="David" w:hAnsi="David"/>
          <w:sz w:val="24"/>
          <w:rtl/>
        </w:rPr>
        <w:t>עבור המנהל האזרחי, והכל בכפוף לאמור בכל מקום במסמכי המכרז. אם תהיה סתירה בין האמור להלן בסעיף ה"</w:t>
      </w:r>
      <w:r w:rsidRPr="00414782">
        <w:rPr>
          <w:rFonts w:ascii="David" w:hAnsi="David"/>
          <w:b/>
          <w:bCs/>
          <w:sz w:val="24"/>
          <w:rtl/>
        </w:rPr>
        <w:t>מבוא</w:t>
      </w:r>
      <w:r w:rsidRPr="00896FC8">
        <w:rPr>
          <w:rFonts w:ascii="David" w:hAnsi="David"/>
          <w:sz w:val="24"/>
          <w:rtl/>
        </w:rPr>
        <w:t xml:space="preserve">" לבין האמור בכל מקום אחר במסמכי המכרז – </w:t>
      </w:r>
      <w:r w:rsidRPr="00896FC8">
        <w:rPr>
          <w:rFonts w:ascii="David" w:hAnsi="David" w:hint="cs"/>
          <w:sz w:val="24"/>
          <w:rtl/>
        </w:rPr>
        <w:t xml:space="preserve">תגבר </w:t>
      </w:r>
      <w:r w:rsidRPr="00896FC8">
        <w:rPr>
          <w:rFonts w:ascii="David" w:hAnsi="David"/>
          <w:sz w:val="24"/>
          <w:rtl/>
        </w:rPr>
        <w:t>ההוראה המיטיבה עם המנהל.</w:t>
      </w:r>
    </w:p>
    <w:p w14:paraId="1B7ADFB9" w14:textId="77777777" w:rsidR="00667567" w:rsidRPr="001C3784" w:rsidRDefault="00B2518C" w:rsidP="00C4355B">
      <w:pPr>
        <w:numPr>
          <w:ilvl w:val="1"/>
          <w:numId w:val="12"/>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53E56CC2" w14:textId="77777777" w:rsidR="00667567" w:rsidRPr="00820E29" w:rsidRDefault="00B2518C" w:rsidP="00C4355B">
      <w:pPr>
        <w:numPr>
          <w:ilvl w:val="2"/>
          <w:numId w:val="12"/>
        </w:numPr>
        <w:spacing w:after="240" w:line="276" w:lineRule="auto"/>
        <w:jc w:val="both"/>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proofErr w:type="spellStart"/>
      <w:r w:rsidRPr="00D516D7">
        <w:rPr>
          <w:rFonts w:hint="cs"/>
          <w:sz w:val="24"/>
          <w:rtl/>
        </w:rPr>
        <w:t>מורשי</w:t>
      </w:r>
      <w:proofErr w:type="spellEnd"/>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r w:rsidRPr="00820E29">
        <w:rPr>
          <w:rtl/>
        </w:rPr>
        <w:t>.</w:t>
      </w:r>
    </w:p>
    <w:p w14:paraId="238A434B" w14:textId="1F518DDD" w:rsidR="00667567" w:rsidRPr="0002431E" w:rsidRDefault="00B2518C" w:rsidP="00C4355B">
      <w:pPr>
        <w:numPr>
          <w:ilvl w:val="2"/>
          <w:numId w:val="12"/>
        </w:numPr>
        <w:spacing w:after="240" w:line="276" w:lineRule="auto"/>
        <w:jc w:val="both"/>
        <w:rPr>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0047299F">
        <w:rPr>
          <w:rFonts w:hint="cs"/>
          <w:sz w:val="24"/>
          <w:rtl/>
        </w:rPr>
        <w:t>בהתאם</w:t>
      </w:r>
      <w:r w:rsidR="0047299F"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613D20">
        <w:rPr>
          <w:rFonts w:hint="cs"/>
          <w:b/>
          <w:bCs/>
          <w:sz w:val="24"/>
          <w:rtl/>
        </w:rPr>
        <w:t>ארבע</w:t>
      </w:r>
      <w:r w:rsidRPr="00613D20">
        <w:rPr>
          <w:b/>
          <w:bCs/>
          <w:sz w:val="24"/>
          <w:rtl/>
        </w:rPr>
        <w:t xml:space="preserve"> </w:t>
      </w:r>
      <w:r w:rsidRPr="00613D20">
        <w:rPr>
          <w:rFonts w:hint="cs"/>
          <w:b/>
          <w:bCs/>
          <w:sz w:val="24"/>
          <w:rtl/>
        </w:rPr>
        <w:t>שנים</w:t>
      </w:r>
      <w:r w:rsidRPr="00613D20">
        <w:rPr>
          <w:b/>
          <w:bCs/>
          <w:sz w:val="24"/>
          <w:rtl/>
        </w:rPr>
        <w:t xml:space="preserve"> </w:t>
      </w:r>
      <w:r w:rsidRPr="00613D20">
        <w:rPr>
          <w:rFonts w:hint="cs"/>
          <w:b/>
          <w:b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02431E">
        <w:rPr>
          <w:sz w:val="24"/>
          <w:rtl/>
        </w:rPr>
        <w:t xml:space="preserve">תקופת </w:t>
      </w:r>
      <w:r w:rsidRPr="0002431E">
        <w:rPr>
          <w:rFonts w:hint="cs"/>
          <w:sz w:val="24"/>
          <w:rtl/>
        </w:rPr>
        <w:t>ההארכה</w:t>
      </w:r>
      <w:r w:rsidRPr="00B7230D">
        <w:rPr>
          <w:sz w:val="24"/>
          <w:rtl/>
        </w:rPr>
        <w:t xml:space="preserve">" </w:t>
      </w:r>
      <w:r>
        <w:rPr>
          <w:rFonts w:hint="cs"/>
          <w:sz w:val="24"/>
          <w:rtl/>
        </w:rPr>
        <w:t>או</w:t>
      </w:r>
      <w:r w:rsidRPr="00D516D7">
        <w:rPr>
          <w:sz w:val="24"/>
          <w:rtl/>
        </w:rPr>
        <w:t xml:space="preserve"> "</w:t>
      </w:r>
      <w:r w:rsidRPr="0002431E">
        <w:rPr>
          <w:sz w:val="24"/>
          <w:rtl/>
        </w:rPr>
        <w:t xml:space="preserve">תקופות </w:t>
      </w:r>
      <w:r w:rsidRPr="0002431E">
        <w:rPr>
          <w:rFonts w:hint="cs"/>
          <w:sz w:val="24"/>
          <w:rtl/>
        </w:rPr>
        <w:t>ההארכה</w:t>
      </w:r>
      <w:r>
        <w:rPr>
          <w:sz w:val="24"/>
          <w:rtl/>
        </w:rPr>
        <w:t>")</w:t>
      </w:r>
      <w:r>
        <w:rPr>
          <w:rFonts w:hint="cs"/>
          <w:sz w:val="24"/>
          <w:rtl/>
        </w:rPr>
        <w:t xml:space="preserve">. </w:t>
      </w:r>
    </w:p>
    <w:p w14:paraId="0A444E8B" w14:textId="77777777" w:rsidR="00667567" w:rsidRDefault="00B2518C" w:rsidP="00C4355B">
      <w:pPr>
        <w:numPr>
          <w:ilvl w:val="2"/>
          <w:numId w:val="12"/>
        </w:numPr>
        <w:spacing w:after="240" w:line="276" w:lineRule="auto"/>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02431E">
        <w:rPr>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7985EA1B" w14:textId="77777777" w:rsidR="00667567" w:rsidRDefault="00B2518C" w:rsidP="00C4355B">
      <w:pPr>
        <w:numPr>
          <w:ilvl w:val="1"/>
          <w:numId w:val="12"/>
        </w:numPr>
        <w:spacing w:after="240" w:line="276" w:lineRule="auto"/>
        <w:jc w:val="both"/>
        <w:rPr>
          <w:b/>
          <w:bCs/>
          <w:sz w:val="24"/>
          <w:u w:val="single"/>
        </w:rPr>
      </w:pPr>
      <w:r w:rsidRPr="001C3784">
        <w:rPr>
          <w:rFonts w:hint="cs"/>
          <w:b/>
          <w:bCs/>
          <w:sz w:val="24"/>
          <w:u w:val="single"/>
          <w:rtl/>
        </w:rPr>
        <w:t>היקף</w:t>
      </w:r>
      <w:r w:rsidRPr="001C3784">
        <w:rPr>
          <w:b/>
          <w:bCs/>
          <w:sz w:val="24"/>
          <w:u w:val="single"/>
          <w:rtl/>
        </w:rPr>
        <w:t xml:space="preserve"> </w:t>
      </w:r>
      <w:r w:rsidRPr="001C3784">
        <w:rPr>
          <w:rFonts w:hint="cs"/>
          <w:b/>
          <w:bCs/>
          <w:sz w:val="24"/>
          <w:u w:val="single"/>
          <w:rtl/>
        </w:rPr>
        <w:t>ההתקשרות</w:t>
      </w:r>
    </w:p>
    <w:p w14:paraId="07366DE9" w14:textId="06679CC3" w:rsidR="006F0D66" w:rsidRPr="00D81F5D" w:rsidRDefault="007D3193" w:rsidP="00C4355B">
      <w:pPr>
        <w:numPr>
          <w:ilvl w:val="2"/>
          <w:numId w:val="12"/>
        </w:numPr>
        <w:spacing w:after="240" w:line="276" w:lineRule="auto"/>
        <w:jc w:val="both"/>
        <w:rPr>
          <w:b/>
          <w:bCs/>
          <w:sz w:val="24"/>
          <w:u w:val="single"/>
        </w:rPr>
      </w:pPr>
      <w:r w:rsidRPr="006F0D66">
        <w:rPr>
          <w:b/>
          <w:bCs/>
          <w:sz w:val="24"/>
          <w:rtl/>
        </w:rPr>
        <w:t>המנהל</w:t>
      </w:r>
      <w:r w:rsidRPr="006F0D66">
        <w:rPr>
          <w:sz w:val="24"/>
          <w:rtl/>
        </w:rPr>
        <w:t xml:space="preserve"> מעוניין בשירותי י</w:t>
      </w:r>
      <w:r w:rsidRPr="006F0D66">
        <w:rPr>
          <w:rFonts w:hint="cs"/>
          <w:sz w:val="24"/>
          <w:rtl/>
        </w:rPr>
        <w:t>י</w:t>
      </w:r>
      <w:r w:rsidRPr="006F0D66">
        <w:rPr>
          <w:sz w:val="24"/>
          <w:rtl/>
        </w:rPr>
        <w:t>ע</w:t>
      </w:r>
      <w:r w:rsidRPr="006F0D66">
        <w:rPr>
          <w:rFonts w:hint="cs"/>
          <w:sz w:val="24"/>
          <w:rtl/>
        </w:rPr>
        <w:t>ו</w:t>
      </w:r>
      <w:r w:rsidRPr="006F0D66">
        <w:rPr>
          <w:sz w:val="24"/>
          <w:rtl/>
        </w:rPr>
        <w:t>ץ</w:t>
      </w:r>
      <w:r w:rsidRPr="006F0D66">
        <w:rPr>
          <w:rFonts w:hint="cs"/>
          <w:sz w:val="24"/>
          <w:rtl/>
        </w:rPr>
        <w:t>, שיינתנו על</w:t>
      </w:r>
      <w:r w:rsidR="005F1AF8">
        <w:rPr>
          <w:rFonts w:hint="cs"/>
          <w:sz w:val="24"/>
          <w:rtl/>
        </w:rPr>
        <w:t xml:space="preserve"> </w:t>
      </w:r>
      <w:r w:rsidRPr="006F0D66">
        <w:rPr>
          <w:rFonts w:hint="cs"/>
          <w:sz w:val="24"/>
          <w:rtl/>
        </w:rPr>
        <w:t>ידי</w:t>
      </w:r>
      <w:r w:rsidR="006F0D66" w:rsidRPr="006F0D66">
        <w:rPr>
          <w:rFonts w:hint="cs"/>
          <w:sz w:val="24"/>
          <w:rtl/>
        </w:rPr>
        <w:t xml:space="preserve"> </w:t>
      </w:r>
      <w:r w:rsidR="006F0D66" w:rsidRPr="005F1AF8">
        <w:rPr>
          <w:rFonts w:hint="cs"/>
          <w:b/>
          <w:bCs/>
          <w:sz w:val="24"/>
          <w:u w:val="single"/>
          <w:rtl/>
        </w:rPr>
        <w:t xml:space="preserve">משרד יועצים </w:t>
      </w:r>
      <w:r w:rsidR="004A7DF2" w:rsidRPr="005F1AF8">
        <w:rPr>
          <w:rFonts w:hint="cs"/>
          <w:b/>
          <w:bCs/>
          <w:sz w:val="24"/>
          <w:u w:val="single"/>
          <w:rtl/>
        </w:rPr>
        <w:t>אחד</w:t>
      </w:r>
      <w:r w:rsidR="004A7DF2">
        <w:rPr>
          <w:rFonts w:hint="cs"/>
          <w:sz w:val="24"/>
          <w:rtl/>
        </w:rPr>
        <w:t xml:space="preserve"> </w:t>
      </w:r>
      <w:r w:rsidR="006F0D66" w:rsidRPr="006F0D66">
        <w:rPr>
          <w:rFonts w:hint="cs"/>
          <w:sz w:val="24"/>
          <w:rtl/>
        </w:rPr>
        <w:t xml:space="preserve">באמצעות </w:t>
      </w:r>
      <w:r w:rsidRPr="006F0D66">
        <w:rPr>
          <w:rFonts w:hint="cs"/>
          <w:sz w:val="24"/>
          <w:rtl/>
        </w:rPr>
        <w:t xml:space="preserve">צוות יועצים </w:t>
      </w:r>
      <w:r w:rsidRPr="006F5B2D">
        <w:rPr>
          <w:rFonts w:hint="cs"/>
          <w:sz w:val="24"/>
          <w:rtl/>
        </w:rPr>
        <w:t>הכולל</w:t>
      </w:r>
      <w:r w:rsidR="00257648" w:rsidRPr="006F5B2D">
        <w:rPr>
          <w:rFonts w:hint="cs"/>
          <w:sz w:val="24"/>
          <w:rtl/>
        </w:rPr>
        <w:t xml:space="preserve"> לפחות</w:t>
      </w:r>
      <w:r w:rsidRPr="006F5B2D">
        <w:rPr>
          <w:rFonts w:hint="cs"/>
          <w:sz w:val="24"/>
          <w:rtl/>
        </w:rPr>
        <w:t xml:space="preserve"> </w:t>
      </w:r>
      <w:r w:rsidR="005F1AF8" w:rsidRPr="006F5B2D">
        <w:rPr>
          <w:rFonts w:hint="cs"/>
          <w:b/>
          <w:bCs/>
          <w:sz w:val="24"/>
          <w:u w:val="single"/>
          <w:rtl/>
        </w:rPr>
        <w:t>חמישה (5)</w:t>
      </w:r>
      <w:r w:rsidRPr="006F5B2D">
        <w:rPr>
          <w:rFonts w:hint="cs"/>
          <w:b/>
          <w:bCs/>
          <w:sz w:val="24"/>
          <w:u w:val="single"/>
          <w:rtl/>
        </w:rPr>
        <w:t xml:space="preserve"> יועצים</w:t>
      </w:r>
      <w:r w:rsidR="003B159C" w:rsidRPr="006F5B2D">
        <w:rPr>
          <w:rFonts w:hint="cs"/>
          <w:b/>
          <w:bCs/>
          <w:sz w:val="24"/>
          <w:rtl/>
        </w:rPr>
        <w:t xml:space="preserve"> אשר </w:t>
      </w:r>
      <w:r w:rsidR="00622A84" w:rsidRPr="006F5B2D">
        <w:rPr>
          <w:rFonts w:hint="cs"/>
          <w:b/>
          <w:bCs/>
          <w:sz w:val="24"/>
          <w:rtl/>
        </w:rPr>
        <w:t>יוצעו על ידי המציע בהצעתו ו</w:t>
      </w:r>
      <w:r w:rsidR="003B159C" w:rsidRPr="006F5B2D">
        <w:rPr>
          <w:rFonts w:hint="cs"/>
          <w:b/>
          <w:bCs/>
          <w:sz w:val="24"/>
          <w:rtl/>
        </w:rPr>
        <w:t xml:space="preserve">יועמדו על ידי </w:t>
      </w:r>
      <w:r w:rsidR="003B159C" w:rsidRPr="00820E29">
        <w:rPr>
          <w:rFonts w:hint="eastAsia"/>
          <w:b/>
          <w:bCs/>
          <w:sz w:val="24"/>
          <w:rtl/>
        </w:rPr>
        <w:t>המציע</w:t>
      </w:r>
      <w:r w:rsidR="003B159C" w:rsidRPr="00820E29">
        <w:rPr>
          <w:b/>
          <w:bCs/>
          <w:sz w:val="24"/>
          <w:rtl/>
        </w:rPr>
        <w:t xml:space="preserve"> </w:t>
      </w:r>
      <w:r w:rsidR="00622A84" w:rsidRPr="00820E29">
        <w:rPr>
          <w:rFonts w:hint="eastAsia"/>
          <w:b/>
          <w:bCs/>
          <w:sz w:val="24"/>
          <w:rtl/>
        </w:rPr>
        <w:t>למתן</w:t>
      </w:r>
      <w:r w:rsidR="00622A84" w:rsidRPr="00820E29">
        <w:rPr>
          <w:b/>
          <w:bCs/>
          <w:sz w:val="24"/>
          <w:rtl/>
        </w:rPr>
        <w:t xml:space="preserve"> השירותים המבוקשים </w:t>
      </w:r>
      <w:r w:rsidR="003B159C" w:rsidRPr="00820E29">
        <w:rPr>
          <w:rFonts w:hint="eastAsia"/>
          <w:b/>
          <w:bCs/>
          <w:sz w:val="24"/>
          <w:rtl/>
        </w:rPr>
        <w:t>במידה</w:t>
      </w:r>
      <w:r w:rsidR="003B159C" w:rsidRPr="00820E29">
        <w:rPr>
          <w:b/>
          <w:bCs/>
          <w:sz w:val="24"/>
          <w:rtl/>
        </w:rPr>
        <w:t xml:space="preserve"> ויוכרז כזוכה</w:t>
      </w:r>
      <w:r w:rsidR="00622A84" w:rsidRPr="00820E29">
        <w:rPr>
          <w:b/>
          <w:bCs/>
          <w:sz w:val="24"/>
          <w:rtl/>
        </w:rPr>
        <w:t xml:space="preserve"> במכרז</w:t>
      </w:r>
      <w:r w:rsidRPr="00820E29">
        <w:rPr>
          <w:b/>
          <w:bCs/>
          <w:sz w:val="24"/>
          <w:rtl/>
        </w:rPr>
        <w:t xml:space="preserve">, </w:t>
      </w:r>
      <w:r w:rsidR="006F0D66" w:rsidRPr="00D81F5D">
        <w:rPr>
          <w:rFonts w:hint="cs"/>
          <w:b/>
          <w:bCs/>
          <w:sz w:val="24"/>
          <w:u w:val="single"/>
          <w:rtl/>
        </w:rPr>
        <w:t>על פי החלוקה הבאה:</w:t>
      </w:r>
    </w:p>
    <w:p w14:paraId="041565BA" w14:textId="07D473FF" w:rsidR="006F0D66" w:rsidRDefault="006F0D66" w:rsidP="00C4355B">
      <w:pPr>
        <w:numPr>
          <w:ilvl w:val="3"/>
          <w:numId w:val="12"/>
        </w:numPr>
        <w:spacing w:after="240" w:line="276" w:lineRule="auto"/>
        <w:jc w:val="both"/>
        <w:rPr>
          <w:sz w:val="24"/>
        </w:rPr>
      </w:pPr>
      <w:r>
        <w:rPr>
          <w:rFonts w:hint="cs"/>
          <w:sz w:val="24"/>
          <w:rtl/>
        </w:rPr>
        <w:t xml:space="preserve">שני יועצים יכהנו </w:t>
      </w:r>
      <w:r w:rsidRPr="006F0D66">
        <w:rPr>
          <w:rFonts w:hint="cs"/>
          <w:b/>
          <w:bCs/>
          <w:sz w:val="24"/>
          <w:u w:val="single"/>
          <w:rtl/>
        </w:rPr>
        <w:t>כ</w:t>
      </w:r>
      <w:r>
        <w:rPr>
          <w:rFonts w:hint="cs"/>
          <w:b/>
          <w:bCs/>
          <w:sz w:val="24"/>
          <w:u w:val="single"/>
          <w:rtl/>
        </w:rPr>
        <w:t>"</w:t>
      </w:r>
      <w:r w:rsidRPr="006F0D66">
        <w:rPr>
          <w:rFonts w:hint="cs"/>
          <w:b/>
          <w:bCs/>
          <w:sz w:val="24"/>
          <w:u w:val="single"/>
          <w:rtl/>
        </w:rPr>
        <w:t>יועצים בכירים</w:t>
      </w:r>
      <w:r>
        <w:rPr>
          <w:rFonts w:hint="cs"/>
          <w:b/>
          <w:bCs/>
          <w:sz w:val="24"/>
          <w:u w:val="single"/>
          <w:rtl/>
        </w:rPr>
        <w:t>"</w:t>
      </w:r>
      <w:r>
        <w:rPr>
          <w:rFonts w:hint="cs"/>
          <w:sz w:val="24"/>
          <w:rtl/>
        </w:rPr>
        <w:t xml:space="preserve"> כאשר אחד מהם יוגדר על ידי הזוכה כ"</w:t>
      </w:r>
      <w:r w:rsidRPr="002147B9">
        <w:rPr>
          <w:rFonts w:hint="cs"/>
          <w:b/>
          <w:bCs/>
          <w:sz w:val="24"/>
          <w:rtl/>
        </w:rPr>
        <w:t>ראש</w:t>
      </w:r>
      <w:r w:rsidRPr="006F0D66">
        <w:rPr>
          <w:rFonts w:hint="cs"/>
          <w:b/>
          <w:bCs/>
          <w:sz w:val="24"/>
          <w:rtl/>
        </w:rPr>
        <w:t xml:space="preserve"> הצוות</w:t>
      </w:r>
      <w:r>
        <w:rPr>
          <w:rFonts w:hint="cs"/>
          <w:sz w:val="24"/>
          <w:rtl/>
        </w:rPr>
        <w:t>"</w:t>
      </w:r>
      <w:bookmarkStart w:id="3" w:name="_Hlk190856642"/>
      <w:r w:rsidR="005F1AF8">
        <w:rPr>
          <w:rFonts w:hint="cs"/>
          <w:sz w:val="24"/>
          <w:rtl/>
        </w:rPr>
        <w:t>.</w:t>
      </w:r>
    </w:p>
    <w:bookmarkEnd w:id="3"/>
    <w:p w14:paraId="622F9FD1" w14:textId="7CD68921" w:rsidR="006F0D66" w:rsidRDefault="006F0D66" w:rsidP="00C4355B">
      <w:pPr>
        <w:numPr>
          <w:ilvl w:val="3"/>
          <w:numId w:val="12"/>
        </w:numPr>
        <w:spacing w:after="240" w:line="276" w:lineRule="auto"/>
        <w:jc w:val="both"/>
        <w:rPr>
          <w:sz w:val="24"/>
        </w:rPr>
      </w:pPr>
      <w:r w:rsidRPr="006F0D66">
        <w:rPr>
          <w:rFonts w:hint="cs"/>
          <w:sz w:val="24"/>
          <w:rtl/>
        </w:rPr>
        <w:t>ש</w:t>
      </w:r>
      <w:r w:rsidR="005F1AF8">
        <w:rPr>
          <w:rFonts w:hint="cs"/>
          <w:sz w:val="24"/>
          <w:rtl/>
        </w:rPr>
        <w:t>לושה</w:t>
      </w:r>
      <w:r w:rsidRPr="006F0D66">
        <w:rPr>
          <w:rFonts w:hint="cs"/>
          <w:sz w:val="24"/>
          <w:rtl/>
        </w:rPr>
        <w:t xml:space="preserve"> יועצים יכהנו </w:t>
      </w:r>
      <w:r w:rsidRPr="006F0D66">
        <w:rPr>
          <w:rFonts w:hint="cs"/>
          <w:b/>
          <w:bCs/>
          <w:sz w:val="24"/>
          <w:u w:val="single"/>
          <w:rtl/>
        </w:rPr>
        <w:t>כ</w:t>
      </w:r>
      <w:r>
        <w:rPr>
          <w:rFonts w:hint="cs"/>
          <w:b/>
          <w:bCs/>
          <w:sz w:val="24"/>
          <w:u w:val="single"/>
          <w:rtl/>
        </w:rPr>
        <w:t>"</w:t>
      </w:r>
      <w:r w:rsidRPr="006F0D66">
        <w:rPr>
          <w:rFonts w:hint="cs"/>
          <w:b/>
          <w:bCs/>
          <w:sz w:val="24"/>
          <w:u w:val="single"/>
          <w:rtl/>
        </w:rPr>
        <w:t>יועצים זוטרים</w:t>
      </w:r>
      <w:r w:rsidR="007D3193" w:rsidRPr="006F0D66">
        <w:rPr>
          <w:rFonts w:hint="cs"/>
          <w:b/>
          <w:bCs/>
          <w:sz w:val="24"/>
          <w:rtl/>
        </w:rPr>
        <w:t>"</w:t>
      </w:r>
      <w:r w:rsidR="007D3193" w:rsidRPr="00820E29">
        <w:rPr>
          <w:sz w:val="28"/>
          <w:szCs w:val="28"/>
          <w:rtl/>
        </w:rPr>
        <w:t>.</w:t>
      </w:r>
    </w:p>
    <w:p w14:paraId="028310D8" w14:textId="0A5CF275" w:rsidR="003B159C" w:rsidRDefault="003B159C" w:rsidP="00C4355B">
      <w:pPr>
        <w:numPr>
          <w:ilvl w:val="3"/>
          <w:numId w:val="12"/>
        </w:numPr>
        <w:spacing w:after="240" w:line="276" w:lineRule="auto"/>
        <w:jc w:val="both"/>
        <w:rPr>
          <w:sz w:val="24"/>
        </w:rPr>
      </w:pPr>
      <w:r w:rsidRPr="006F5B2D">
        <w:rPr>
          <w:rFonts w:hint="cs"/>
          <w:sz w:val="24"/>
          <w:rtl/>
        </w:rPr>
        <w:t>המציע, במידה וייבחר כזוכה במכרז, יידרש להעמיד יועצים נוספים</w:t>
      </w:r>
      <w:r w:rsidR="006F5B2D" w:rsidRPr="006F5B2D">
        <w:rPr>
          <w:rFonts w:hint="cs"/>
          <w:sz w:val="24"/>
          <w:rtl/>
        </w:rPr>
        <w:t xml:space="preserve"> מעבר לחמישה</w:t>
      </w:r>
      <w:r w:rsidRPr="006F5B2D">
        <w:rPr>
          <w:rFonts w:hint="cs"/>
          <w:sz w:val="24"/>
          <w:rtl/>
        </w:rPr>
        <w:t xml:space="preserve"> (בכירים או זוטרים)</w:t>
      </w:r>
      <w:r w:rsidR="006F5B2D" w:rsidRPr="006F5B2D">
        <w:rPr>
          <w:rFonts w:hint="cs"/>
          <w:sz w:val="24"/>
          <w:rtl/>
        </w:rPr>
        <w:t xml:space="preserve">, </w:t>
      </w:r>
      <w:r w:rsidRPr="006F5B2D">
        <w:rPr>
          <w:rFonts w:hint="cs"/>
          <w:sz w:val="24"/>
          <w:rtl/>
        </w:rPr>
        <w:t>על פי דרישה של המנהל. נוהל העבודה לעניין זה מפורט במפרט השירותים (נספח א').</w:t>
      </w:r>
    </w:p>
    <w:p w14:paraId="53E41CF4" w14:textId="77777777" w:rsidR="00D81F5D" w:rsidRPr="00D81F5D" w:rsidRDefault="00D81F5D" w:rsidP="00C4355B">
      <w:pPr>
        <w:pStyle w:val="aa"/>
        <w:numPr>
          <w:ilvl w:val="2"/>
          <w:numId w:val="12"/>
        </w:numPr>
        <w:spacing w:after="240" w:line="276" w:lineRule="auto"/>
        <w:jc w:val="both"/>
        <w:rPr>
          <w:b/>
          <w:bCs/>
          <w:sz w:val="24"/>
        </w:rPr>
      </w:pPr>
      <w:r w:rsidRPr="00D81F5D">
        <w:rPr>
          <w:rFonts w:hint="cs"/>
          <w:b/>
          <w:bCs/>
          <w:sz w:val="24"/>
          <w:rtl/>
        </w:rPr>
        <w:t xml:space="preserve">התעריפים </w:t>
      </w:r>
      <w:r w:rsidRPr="00D81F5D">
        <w:rPr>
          <w:rFonts w:hint="cs"/>
          <w:b/>
          <w:bCs/>
          <w:sz w:val="24"/>
          <w:u w:val="single"/>
          <w:rtl/>
        </w:rPr>
        <w:t xml:space="preserve">המרביים </w:t>
      </w:r>
      <w:r w:rsidRPr="00D81F5D">
        <w:rPr>
          <w:rFonts w:hint="cs"/>
          <w:b/>
          <w:bCs/>
          <w:sz w:val="24"/>
          <w:rtl/>
        </w:rPr>
        <w:t xml:space="preserve">אשר ישולמו לכל יועץ, בהתאם להודעת </w:t>
      </w:r>
      <w:proofErr w:type="spellStart"/>
      <w:r w:rsidRPr="00D81F5D">
        <w:rPr>
          <w:rFonts w:hint="cs"/>
          <w:b/>
          <w:bCs/>
          <w:sz w:val="24"/>
          <w:rtl/>
        </w:rPr>
        <w:t>תכ"ם</w:t>
      </w:r>
      <w:proofErr w:type="spellEnd"/>
      <w:r w:rsidRPr="00D81F5D">
        <w:rPr>
          <w:rFonts w:hint="cs"/>
          <w:b/>
          <w:bCs/>
          <w:sz w:val="24"/>
          <w:rtl/>
        </w:rPr>
        <w:t xml:space="preserve"> 8.1.1.1 של החשב הכללי במשרד האוצר למקצועות הניהול תהא כדלקמן:</w:t>
      </w:r>
    </w:p>
    <w:tbl>
      <w:tblPr>
        <w:tblStyle w:val="af4"/>
        <w:tblpPr w:leftFromText="180" w:rightFromText="180" w:vertAnchor="text" w:tblpY="315"/>
        <w:bidiVisual/>
        <w:tblW w:w="0" w:type="auto"/>
        <w:tblLook w:val="04A0" w:firstRow="1" w:lastRow="0" w:firstColumn="1" w:lastColumn="0" w:noHBand="0" w:noVBand="1"/>
      </w:tblPr>
      <w:tblGrid>
        <w:gridCol w:w="4529"/>
        <w:gridCol w:w="3119"/>
      </w:tblGrid>
      <w:tr w:rsidR="00D81F5D" w:rsidRPr="00195C87" w14:paraId="1A656F05" w14:textId="77777777" w:rsidTr="00D81F5D">
        <w:tc>
          <w:tcPr>
            <w:tcW w:w="4529" w:type="dxa"/>
            <w:shd w:val="clear" w:color="auto" w:fill="F2F2F2" w:themeFill="background1" w:themeFillShade="F2"/>
          </w:tcPr>
          <w:p w14:paraId="5CF06D6D" w14:textId="77777777" w:rsidR="00D81F5D" w:rsidRPr="00D81F5D" w:rsidRDefault="00D81F5D" w:rsidP="00D81F5D">
            <w:pPr>
              <w:spacing w:line="276" w:lineRule="auto"/>
              <w:rPr>
                <w:b/>
                <w:bCs/>
                <w:szCs w:val="22"/>
                <w:rtl/>
              </w:rPr>
            </w:pPr>
            <w:r w:rsidRPr="00D81F5D">
              <w:rPr>
                <w:rFonts w:hint="cs"/>
                <w:b/>
                <w:bCs/>
                <w:szCs w:val="22"/>
                <w:rtl/>
              </w:rPr>
              <w:t>היועץ</w:t>
            </w:r>
          </w:p>
        </w:tc>
        <w:tc>
          <w:tcPr>
            <w:tcW w:w="3119" w:type="dxa"/>
            <w:shd w:val="clear" w:color="auto" w:fill="F2F2F2" w:themeFill="background1" w:themeFillShade="F2"/>
          </w:tcPr>
          <w:p w14:paraId="0EA2E630" w14:textId="77777777" w:rsidR="00D81F5D" w:rsidRPr="00D81F5D" w:rsidRDefault="00D81F5D" w:rsidP="00D81F5D">
            <w:pPr>
              <w:spacing w:line="276" w:lineRule="auto"/>
              <w:rPr>
                <w:b/>
                <w:bCs/>
                <w:szCs w:val="22"/>
                <w:rtl/>
              </w:rPr>
            </w:pPr>
            <w:r w:rsidRPr="00D81F5D">
              <w:rPr>
                <w:rFonts w:hint="cs"/>
                <w:b/>
                <w:bCs/>
                <w:szCs w:val="22"/>
                <w:rtl/>
              </w:rPr>
              <w:t xml:space="preserve">רמת תעריף </w:t>
            </w:r>
            <w:proofErr w:type="spellStart"/>
            <w:r w:rsidRPr="00D81F5D">
              <w:rPr>
                <w:rFonts w:hint="cs"/>
                <w:b/>
                <w:bCs/>
                <w:szCs w:val="22"/>
                <w:rtl/>
              </w:rPr>
              <w:t>מירבית</w:t>
            </w:r>
            <w:proofErr w:type="spellEnd"/>
          </w:p>
        </w:tc>
      </w:tr>
      <w:tr w:rsidR="00D81F5D" w:rsidRPr="00195C87" w14:paraId="1F4CFFA1" w14:textId="77777777" w:rsidTr="00D81F5D">
        <w:trPr>
          <w:trHeight w:val="172"/>
        </w:trPr>
        <w:tc>
          <w:tcPr>
            <w:tcW w:w="4529" w:type="dxa"/>
          </w:tcPr>
          <w:p w14:paraId="4060D368" w14:textId="77777777" w:rsidR="00D81F5D" w:rsidRPr="00D81F5D" w:rsidRDefault="00D81F5D" w:rsidP="00D81F5D">
            <w:pPr>
              <w:spacing w:line="276" w:lineRule="auto"/>
              <w:rPr>
                <w:b/>
                <w:bCs/>
                <w:szCs w:val="22"/>
                <w:rtl/>
              </w:rPr>
            </w:pPr>
            <w:r w:rsidRPr="00D81F5D">
              <w:rPr>
                <w:rFonts w:hint="cs"/>
                <w:b/>
                <w:bCs/>
                <w:szCs w:val="22"/>
                <w:rtl/>
              </w:rPr>
              <w:t>יועץ בכיר שהוא גם ראש הצוות</w:t>
            </w:r>
          </w:p>
        </w:tc>
        <w:tc>
          <w:tcPr>
            <w:tcW w:w="3119" w:type="dxa"/>
          </w:tcPr>
          <w:p w14:paraId="5D9B0649" w14:textId="77777777" w:rsidR="00D81F5D" w:rsidRPr="00D81F5D" w:rsidRDefault="00D81F5D" w:rsidP="00D81F5D">
            <w:pPr>
              <w:spacing w:line="276" w:lineRule="auto"/>
              <w:rPr>
                <w:b/>
                <w:bCs/>
                <w:szCs w:val="22"/>
                <w:rtl/>
              </w:rPr>
            </w:pPr>
            <w:r w:rsidRPr="00D81F5D">
              <w:rPr>
                <w:rFonts w:hint="cs"/>
                <w:b/>
                <w:bCs/>
                <w:szCs w:val="22"/>
                <w:rtl/>
              </w:rPr>
              <w:t>1</w:t>
            </w:r>
          </w:p>
        </w:tc>
      </w:tr>
      <w:tr w:rsidR="00D81F5D" w:rsidRPr="00195C87" w14:paraId="58745910" w14:textId="77777777" w:rsidTr="00D81F5D">
        <w:tc>
          <w:tcPr>
            <w:tcW w:w="4529" w:type="dxa"/>
          </w:tcPr>
          <w:p w14:paraId="67F7868C" w14:textId="77777777" w:rsidR="00D81F5D" w:rsidRPr="00D81F5D" w:rsidRDefault="00D81F5D" w:rsidP="00D81F5D">
            <w:pPr>
              <w:spacing w:line="276" w:lineRule="auto"/>
              <w:rPr>
                <w:b/>
                <w:bCs/>
                <w:szCs w:val="22"/>
                <w:rtl/>
              </w:rPr>
            </w:pPr>
            <w:r w:rsidRPr="00D81F5D">
              <w:rPr>
                <w:rFonts w:hint="cs"/>
                <w:b/>
                <w:bCs/>
                <w:szCs w:val="22"/>
                <w:rtl/>
              </w:rPr>
              <w:t>יועץ בכיר</w:t>
            </w:r>
          </w:p>
        </w:tc>
        <w:tc>
          <w:tcPr>
            <w:tcW w:w="3119" w:type="dxa"/>
          </w:tcPr>
          <w:p w14:paraId="1DF19881" w14:textId="77777777" w:rsidR="00D81F5D" w:rsidRPr="00D81F5D" w:rsidRDefault="00D81F5D" w:rsidP="00D81F5D">
            <w:pPr>
              <w:spacing w:line="276" w:lineRule="auto"/>
              <w:rPr>
                <w:b/>
                <w:bCs/>
                <w:szCs w:val="22"/>
                <w:rtl/>
              </w:rPr>
            </w:pPr>
            <w:r w:rsidRPr="00D81F5D">
              <w:rPr>
                <w:rFonts w:hint="cs"/>
                <w:b/>
                <w:bCs/>
                <w:szCs w:val="22"/>
                <w:rtl/>
              </w:rPr>
              <w:t>2</w:t>
            </w:r>
          </w:p>
        </w:tc>
      </w:tr>
      <w:tr w:rsidR="00D81F5D" w:rsidRPr="00195C87" w14:paraId="3ECAD837" w14:textId="77777777" w:rsidTr="00D81F5D">
        <w:tc>
          <w:tcPr>
            <w:tcW w:w="4529" w:type="dxa"/>
          </w:tcPr>
          <w:p w14:paraId="0289B09B" w14:textId="77777777" w:rsidR="00D81F5D" w:rsidRPr="00D81F5D" w:rsidRDefault="00D81F5D" w:rsidP="00D81F5D">
            <w:pPr>
              <w:spacing w:line="276" w:lineRule="auto"/>
              <w:rPr>
                <w:b/>
                <w:bCs/>
                <w:szCs w:val="22"/>
                <w:rtl/>
              </w:rPr>
            </w:pPr>
            <w:r w:rsidRPr="00D81F5D">
              <w:rPr>
                <w:rFonts w:hint="cs"/>
                <w:b/>
                <w:bCs/>
                <w:szCs w:val="22"/>
                <w:rtl/>
              </w:rPr>
              <w:t>יועץ זוטר</w:t>
            </w:r>
          </w:p>
        </w:tc>
        <w:tc>
          <w:tcPr>
            <w:tcW w:w="3119" w:type="dxa"/>
          </w:tcPr>
          <w:p w14:paraId="7748CC19" w14:textId="77777777" w:rsidR="00D81F5D" w:rsidRPr="00D81F5D" w:rsidRDefault="00D81F5D" w:rsidP="00D81F5D">
            <w:pPr>
              <w:spacing w:line="276" w:lineRule="auto"/>
              <w:rPr>
                <w:b/>
                <w:bCs/>
                <w:szCs w:val="22"/>
                <w:rtl/>
              </w:rPr>
            </w:pPr>
            <w:r w:rsidRPr="00D81F5D">
              <w:rPr>
                <w:rFonts w:hint="cs"/>
                <w:b/>
                <w:bCs/>
                <w:szCs w:val="22"/>
                <w:rtl/>
              </w:rPr>
              <w:t>4</w:t>
            </w:r>
          </w:p>
        </w:tc>
      </w:tr>
    </w:tbl>
    <w:p w14:paraId="2ACE1AE4" w14:textId="6B3AE850" w:rsidR="00D81F5D" w:rsidRPr="006F5B2D" w:rsidRDefault="00D81F5D" w:rsidP="00D81F5D">
      <w:pPr>
        <w:spacing w:after="240" w:line="276" w:lineRule="auto"/>
        <w:jc w:val="both"/>
        <w:rPr>
          <w:sz w:val="24"/>
        </w:rPr>
      </w:pPr>
    </w:p>
    <w:p w14:paraId="2AF386D5" w14:textId="77777777" w:rsidR="003B159C" w:rsidRDefault="003B159C" w:rsidP="0002431E">
      <w:pPr>
        <w:spacing w:after="240" w:line="276" w:lineRule="auto"/>
        <w:ind w:left="1224"/>
        <w:jc w:val="both"/>
        <w:rPr>
          <w:b/>
          <w:bCs/>
          <w:sz w:val="24"/>
          <w:rtl/>
        </w:rPr>
      </w:pPr>
    </w:p>
    <w:p w14:paraId="658A954C" w14:textId="77777777" w:rsidR="003B159C" w:rsidRDefault="003B159C" w:rsidP="0002431E">
      <w:pPr>
        <w:spacing w:after="240" w:line="276" w:lineRule="auto"/>
        <w:ind w:left="1224"/>
        <w:jc w:val="both"/>
        <w:rPr>
          <w:b/>
          <w:bCs/>
          <w:sz w:val="24"/>
          <w:rtl/>
        </w:rPr>
      </w:pPr>
    </w:p>
    <w:p w14:paraId="2EAE63F9" w14:textId="77777777" w:rsidR="003B159C" w:rsidRDefault="003B159C" w:rsidP="0002431E">
      <w:pPr>
        <w:spacing w:after="240" w:line="276" w:lineRule="auto"/>
        <w:ind w:left="1224"/>
        <w:jc w:val="both"/>
        <w:rPr>
          <w:b/>
          <w:bCs/>
          <w:sz w:val="24"/>
          <w:rtl/>
        </w:rPr>
      </w:pPr>
    </w:p>
    <w:p w14:paraId="2B3929F7" w14:textId="7D23475D" w:rsidR="00DC62FA" w:rsidRPr="0066619B" w:rsidRDefault="0019796D" w:rsidP="00C4355B">
      <w:pPr>
        <w:numPr>
          <w:ilvl w:val="2"/>
          <w:numId w:val="12"/>
        </w:numPr>
        <w:spacing w:after="240" w:line="276" w:lineRule="auto"/>
        <w:jc w:val="both"/>
        <w:rPr>
          <w:b/>
          <w:bCs/>
          <w:sz w:val="24"/>
        </w:rPr>
      </w:pPr>
      <w:r w:rsidRPr="0066619B">
        <w:rPr>
          <w:rFonts w:hint="cs"/>
          <w:b/>
          <w:bCs/>
          <w:sz w:val="24"/>
          <w:rtl/>
        </w:rPr>
        <w:lastRenderedPageBreak/>
        <w:t xml:space="preserve">היקף ההתקשרות </w:t>
      </w:r>
      <w:r w:rsidRPr="0066619B">
        <w:rPr>
          <w:rFonts w:hint="cs"/>
          <w:b/>
          <w:bCs/>
          <w:sz w:val="24"/>
          <w:u w:val="single"/>
          <w:rtl/>
        </w:rPr>
        <w:t>למשרד</w:t>
      </w:r>
      <w:r w:rsidRPr="0066619B">
        <w:rPr>
          <w:rFonts w:hint="cs"/>
          <w:b/>
          <w:bCs/>
          <w:sz w:val="24"/>
          <w:rtl/>
        </w:rPr>
        <w:t xml:space="preserve">:  עד 360 </w:t>
      </w:r>
      <w:r w:rsidR="006F0D66" w:rsidRPr="0066619B">
        <w:rPr>
          <w:rFonts w:hint="cs"/>
          <w:b/>
          <w:bCs/>
          <w:sz w:val="24"/>
          <w:rtl/>
        </w:rPr>
        <w:t xml:space="preserve"> שעות ייעוץ בממוצע בחודש בתקופת ההתקשרות, ובכל מקרה לא יותר מ</w:t>
      </w:r>
      <w:r w:rsidR="002B7F9D">
        <w:rPr>
          <w:rFonts w:hint="cs"/>
          <w:b/>
          <w:bCs/>
          <w:sz w:val="24"/>
          <w:rtl/>
        </w:rPr>
        <w:t>-</w:t>
      </w:r>
      <w:r w:rsidRPr="0066619B">
        <w:rPr>
          <w:rFonts w:hint="cs"/>
          <w:b/>
          <w:bCs/>
          <w:sz w:val="24"/>
          <w:rtl/>
        </w:rPr>
        <w:t xml:space="preserve">4,320  </w:t>
      </w:r>
      <w:r w:rsidR="006F0D66" w:rsidRPr="0066619B">
        <w:rPr>
          <w:rFonts w:hint="cs"/>
          <w:b/>
          <w:bCs/>
          <w:sz w:val="24"/>
          <w:rtl/>
        </w:rPr>
        <w:t>שעות ייעוץ בשנה</w:t>
      </w:r>
      <w:r w:rsidR="006F0D66" w:rsidRPr="0066619B">
        <w:rPr>
          <w:rFonts w:hint="cs"/>
          <w:sz w:val="24"/>
          <w:rtl/>
        </w:rPr>
        <w:t xml:space="preserve">. </w:t>
      </w:r>
    </w:p>
    <w:p w14:paraId="09BD68C0" w14:textId="4A3ECB70" w:rsidR="007D3193" w:rsidRPr="0019796D" w:rsidRDefault="089157FE" w:rsidP="724AB63E">
      <w:pPr>
        <w:numPr>
          <w:ilvl w:val="2"/>
          <w:numId w:val="12"/>
        </w:numPr>
        <w:spacing w:after="240" w:line="276" w:lineRule="auto"/>
        <w:jc w:val="both"/>
        <w:rPr>
          <w:b/>
          <w:bCs/>
          <w:sz w:val="24"/>
        </w:rPr>
      </w:pPr>
      <w:r w:rsidRPr="00BD58FB">
        <w:rPr>
          <w:b/>
          <w:bCs/>
          <w:sz w:val="24"/>
          <w:rtl/>
        </w:rPr>
        <w:t>ה</w:t>
      </w:r>
      <w:r w:rsidR="28CB8FD4" w:rsidRPr="00BD58FB">
        <w:rPr>
          <w:b/>
          <w:bCs/>
          <w:sz w:val="24"/>
          <w:rtl/>
        </w:rPr>
        <w:t xml:space="preserve">מנהל מעריך כי כל אחד </w:t>
      </w:r>
      <w:r w:rsidR="28CB8FD4" w:rsidRPr="00BD58FB">
        <w:rPr>
          <w:b/>
          <w:bCs/>
          <w:sz w:val="24"/>
          <w:u w:val="single"/>
          <w:rtl/>
        </w:rPr>
        <w:t>מהיועצים הבכירים</w:t>
      </w:r>
      <w:r w:rsidR="28CB8FD4" w:rsidRPr="00BD58FB">
        <w:rPr>
          <w:b/>
          <w:bCs/>
          <w:sz w:val="24"/>
          <w:rtl/>
        </w:rPr>
        <w:t xml:space="preserve"> יידרש </w:t>
      </w:r>
      <w:r w:rsidR="6B3730C9" w:rsidRPr="00BD58FB">
        <w:rPr>
          <w:b/>
          <w:bCs/>
          <w:sz w:val="24"/>
          <w:rtl/>
        </w:rPr>
        <w:t>לספק שירותי יעוץ בהיקף של</w:t>
      </w:r>
      <w:r w:rsidR="28CB8FD4" w:rsidRPr="00BD58FB">
        <w:rPr>
          <w:b/>
          <w:bCs/>
          <w:sz w:val="24"/>
          <w:rtl/>
        </w:rPr>
        <w:t xml:space="preserve"> </w:t>
      </w:r>
      <w:r w:rsidR="28CB8FD4" w:rsidRPr="00BD58FB">
        <w:rPr>
          <w:b/>
          <w:bCs/>
          <w:sz w:val="24"/>
          <w:u w:val="single"/>
          <w:rtl/>
        </w:rPr>
        <w:t>כ-</w:t>
      </w:r>
      <w:r w:rsidR="00090245" w:rsidRPr="00BD58FB">
        <w:rPr>
          <w:rFonts w:hint="cs"/>
          <w:b/>
          <w:bCs/>
          <w:sz w:val="24"/>
          <w:u w:val="single"/>
          <w:rtl/>
        </w:rPr>
        <w:t xml:space="preserve">25% </w:t>
      </w:r>
      <w:r w:rsidR="6B3730C9" w:rsidRPr="00BD58FB">
        <w:rPr>
          <w:b/>
          <w:bCs/>
          <w:sz w:val="24"/>
          <w:u w:val="single"/>
          <w:rtl/>
        </w:rPr>
        <w:t>ממכסת השעות החודשיות</w:t>
      </w:r>
      <w:r w:rsidR="28CB8FD4" w:rsidRPr="00BD58FB">
        <w:rPr>
          <w:b/>
          <w:bCs/>
          <w:sz w:val="24"/>
          <w:u w:val="single"/>
          <w:rtl/>
        </w:rPr>
        <w:t>,</w:t>
      </w:r>
      <w:r w:rsidR="28CB8FD4" w:rsidRPr="00BD58FB">
        <w:rPr>
          <w:b/>
          <w:bCs/>
          <w:sz w:val="24"/>
          <w:rtl/>
        </w:rPr>
        <w:t xml:space="preserve"> וכי </w:t>
      </w:r>
      <w:r w:rsidR="28CB8FD4" w:rsidRPr="00BD58FB">
        <w:rPr>
          <w:b/>
          <w:bCs/>
          <w:sz w:val="24"/>
          <w:u w:val="single"/>
          <w:rtl/>
        </w:rPr>
        <w:t>היועצים הזוטרים</w:t>
      </w:r>
      <w:r w:rsidR="28CB8FD4" w:rsidRPr="00BD58FB">
        <w:rPr>
          <w:b/>
          <w:bCs/>
          <w:sz w:val="24"/>
          <w:rtl/>
        </w:rPr>
        <w:t xml:space="preserve">, יידרשו </w:t>
      </w:r>
      <w:r w:rsidR="6B3730C9" w:rsidRPr="00BD58FB">
        <w:rPr>
          <w:b/>
          <w:bCs/>
          <w:sz w:val="24"/>
          <w:rtl/>
        </w:rPr>
        <w:t>לספק שירותי יעוץ בהיקף</w:t>
      </w:r>
      <w:r w:rsidR="6FBB4955" w:rsidRPr="00BD58FB">
        <w:rPr>
          <w:b/>
          <w:bCs/>
          <w:sz w:val="24"/>
          <w:rtl/>
        </w:rPr>
        <w:t xml:space="preserve"> סה"כ</w:t>
      </w:r>
      <w:r w:rsidR="6B3730C9" w:rsidRPr="00BD58FB">
        <w:rPr>
          <w:b/>
          <w:bCs/>
          <w:sz w:val="24"/>
          <w:rtl/>
        </w:rPr>
        <w:t xml:space="preserve"> של </w:t>
      </w:r>
      <w:r w:rsidR="6B3730C9" w:rsidRPr="00BD58FB">
        <w:rPr>
          <w:b/>
          <w:bCs/>
          <w:sz w:val="24"/>
          <w:u w:val="single"/>
          <w:rtl/>
        </w:rPr>
        <w:t>כ-</w:t>
      </w:r>
      <w:r w:rsidR="00090245" w:rsidRPr="00BD58FB">
        <w:rPr>
          <w:rFonts w:hint="cs"/>
          <w:b/>
          <w:bCs/>
          <w:sz w:val="24"/>
          <w:u w:val="single"/>
          <w:rtl/>
        </w:rPr>
        <w:t xml:space="preserve">50% </w:t>
      </w:r>
      <w:r w:rsidR="6B3730C9" w:rsidRPr="00BD58FB">
        <w:rPr>
          <w:b/>
          <w:bCs/>
          <w:sz w:val="24"/>
          <w:u w:val="single"/>
          <w:rtl/>
        </w:rPr>
        <w:t>ממכסת השעות החודשיות</w:t>
      </w:r>
      <w:r w:rsidR="28CB8FD4" w:rsidRPr="00BD58FB">
        <w:rPr>
          <w:sz w:val="24"/>
          <w:rtl/>
        </w:rPr>
        <w:t>. יובהר כי מדובר ב</w:t>
      </w:r>
      <w:r w:rsidR="28CB8FD4" w:rsidRPr="00BD58FB">
        <w:rPr>
          <w:b/>
          <w:bCs/>
          <w:sz w:val="24"/>
          <w:rtl/>
        </w:rPr>
        <w:t>הערכה בלבד</w:t>
      </w:r>
      <w:r w:rsidR="28CB8FD4" w:rsidRPr="00BD58FB">
        <w:rPr>
          <w:sz w:val="24"/>
          <w:rtl/>
        </w:rPr>
        <w:t>,</w:t>
      </w:r>
      <w:r w:rsidR="28CB8FD4" w:rsidRPr="380134BF">
        <w:rPr>
          <w:sz w:val="24"/>
          <w:rtl/>
        </w:rPr>
        <w:t xml:space="preserve"> וכי היקף השירותים שיידרש להעניק כל יועץ יקבע ב</w:t>
      </w:r>
      <w:r w:rsidR="5D3902B6" w:rsidRPr="380134BF">
        <w:rPr>
          <w:sz w:val="24"/>
          <w:rtl/>
        </w:rPr>
        <w:t xml:space="preserve">הזמנת הרכש ובה סכום ההתקשרות וכמות השעות המוזמנות </w:t>
      </w:r>
      <w:r w:rsidR="28CB8FD4" w:rsidRPr="380134BF">
        <w:rPr>
          <w:sz w:val="24"/>
          <w:rtl/>
        </w:rPr>
        <w:t>ו</w:t>
      </w:r>
      <w:r w:rsidR="5D3902B6" w:rsidRPr="380134BF">
        <w:rPr>
          <w:sz w:val="24"/>
          <w:rtl/>
        </w:rPr>
        <w:t>היא המחייבת את המנהל</w:t>
      </w:r>
      <w:r w:rsidR="28CB8FD4" w:rsidRPr="380134BF">
        <w:rPr>
          <w:b/>
          <w:bCs/>
          <w:sz w:val="24"/>
          <w:rtl/>
        </w:rPr>
        <w:t>.</w:t>
      </w:r>
      <w:r w:rsidR="48CB7E57" w:rsidRPr="380134BF">
        <w:rPr>
          <w:b/>
          <w:bCs/>
          <w:sz w:val="24"/>
        </w:rPr>
        <w:t xml:space="preserve"> </w:t>
      </w:r>
    </w:p>
    <w:p w14:paraId="5726ACAA" w14:textId="77777777" w:rsidR="00667567" w:rsidRPr="00700BF8" w:rsidRDefault="00B2518C" w:rsidP="00C4355B">
      <w:pPr>
        <w:pStyle w:val="aa"/>
        <w:numPr>
          <w:ilvl w:val="2"/>
          <w:numId w:val="12"/>
        </w:numPr>
        <w:spacing w:after="240" w:line="276" w:lineRule="auto"/>
        <w:jc w:val="both"/>
        <w:rPr>
          <w:sz w:val="24"/>
        </w:rPr>
      </w:pPr>
      <w:r w:rsidRPr="00700BF8">
        <w:rPr>
          <w:rFonts w:hint="cs"/>
          <w:sz w:val="24"/>
          <w:rtl/>
        </w:rPr>
        <w:t>מובהר</w:t>
      </w:r>
      <w:r w:rsidRPr="00700BF8">
        <w:rPr>
          <w:sz w:val="24"/>
          <w:rtl/>
        </w:rPr>
        <w:t xml:space="preserve"> כי המנהל אינו מתחייב להיקף כלשהו או אם בכלל והאמור בסעיף זה </w:t>
      </w:r>
      <w:r w:rsidRPr="00700BF8">
        <w:rPr>
          <w:rFonts w:hint="cs"/>
          <w:sz w:val="24"/>
          <w:rtl/>
        </w:rPr>
        <w:t>הוא</w:t>
      </w:r>
      <w:r w:rsidRPr="00700BF8">
        <w:rPr>
          <w:sz w:val="24"/>
          <w:rtl/>
        </w:rPr>
        <w:t xml:space="preserve"> בהתאם להערכה בלבד. </w:t>
      </w:r>
    </w:p>
    <w:p w14:paraId="01BADA51" w14:textId="77777777" w:rsidR="00667567" w:rsidRPr="0002431E" w:rsidRDefault="00B2518C" w:rsidP="00C4355B">
      <w:pPr>
        <w:numPr>
          <w:ilvl w:val="2"/>
          <w:numId w:val="12"/>
        </w:numPr>
        <w:spacing w:after="240" w:line="276" w:lineRule="auto"/>
        <w:jc w:val="both"/>
        <w:rPr>
          <w:sz w:val="24"/>
        </w:rPr>
      </w:pPr>
      <w:r w:rsidRPr="0002431E">
        <w:rPr>
          <w:rFonts w:hint="cs"/>
          <w:sz w:val="24"/>
          <w:rtl/>
        </w:rPr>
        <w:t>מובהר</w:t>
      </w:r>
      <w:r w:rsidRPr="0002431E">
        <w:rPr>
          <w:sz w:val="24"/>
          <w:rtl/>
        </w:rPr>
        <w:t xml:space="preserve"> כי ביצוע </w:t>
      </w:r>
      <w:r w:rsidRPr="0002431E">
        <w:rPr>
          <w:rFonts w:hint="cs"/>
          <w:sz w:val="24"/>
          <w:rtl/>
        </w:rPr>
        <w:t>ההסכם</w:t>
      </w:r>
      <w:r w:rsidRPr="0002431E">
        <w:rPr>
          <w:sz w:val="24"/>
          <w:rtl/>
        </w:rPr>
        <w:t xml:space="preserve"> כפוף לאישור תקציבי. </w:t>
      </w:r>
    </w:p>
    <w:p w14:paraId="1641A75F" w14:textId="357E5304" w:rsidR="00914A4A" w:rsidRPr="00700BF8" w:rsidRDefault="00B2518C" w:rsidP="00C4355B">
      <w:pPr>
        <w:numPr>
          <w:ilvl w:val="1"/>
          <w:numId w:val="12"/>
        </w:numPr>
        <w:spacing w:after="240" w:line="276" w:lineRule="auto"/>
        <w:jc w:val="both"/>
        <w:rPr>
          <w:sz w:val="24"/>
          <w:rtl/>
        </w:rPr>
      </w:pPr>
      <w:r w:rsidRPr="00700BF8">
        <w:rPr>
          <w:rFonts w:hint="cs"/>
          <w:sz w:val="24"/>
          <w:rtl/>
        </w:rPr>
        <w:t xml:space="preserve">ההתקשרות היא בהתאם להוראת </w:t>
      </w:r>
      <w:proofErr w:type="spellStart"/>
      <w:r w:rsidRPr="00700BF8">
        <w:rPr>
          <w:rFonts w:hint="cs"/>
          <w:sz w:val="24"/>
          <w:rtl/>
        </w:rPr>
        <w:t>חשכ"ל</w:t>
      </w:r>
      <w:proofErr w:type="spellEnd"/>
      <w:r w:rsidRPr="00700BF8">
        <w:rPr>
          <w:rFonts w:hint="cs"/>
          <w:sz w:val="24"/>
          <w:rtl/>
        </w:rPr>
        <w:t xml:space="preserve"> 8.1.1 </w:t>
      </w:r>
      <w:r w:rsidR="003F4F91" w:rsidRPr="00700BF8">
        <w:rPr>
          <w:rFonts w:hint="cs"/>
          <w:sz w:val="24"/>
          <w:rtl/>
        </w:rPr>
        <w:t xml:space="preserve">בדבר התקשרויות עם נותני שירותים חיצוניים, לרבות אופן התשלום והתעריפים בהתקשרויות מסוג זה. </w:t>
      </w:r>
      <w:r w:rsidRPr="00700BF8">
        <w:rPr>
          <w:sz w:val="24"/>
          <w:rtl/>
        </w:rPr>
        <w:t>על המציע</w:t>
      </w:r>
      <w:r w:rsidRPr="00700BF8">
        <w:rPr>
          <w:rFonts w:hint="cs"/>
          <w:sz w:val="24"/>
          <w:rtl/>
        </w:rPr>
        <w:t xml:space="preserve"> במכרז לעמוד</w:t>
      </w:r>
      <w:r w:rsidRPr="00700BF8">
        <w:rPr>
          <w:sz w:val="24"/>
          <w:rtl/>
        </w:rPr>
        <w:t xml:space="preserve"> </w:t>
      </w:r>
      <w:r w:rsidRPr="00700BF8">
        <w:rPr>
          <w:rFonts w:hint="cs"/>
          <w:sz w:val="24"/>
          <w:rtl/>
        </w:rPr>
        <w:t>בתנאי</w:t>
      </w:r>
      <w:r w:rsidRPr="00700BF8">
        <w:rPr>
          <w:sz w:val="24"/>
          <w:rtl/>
        </w:rPr>
        <w:t xml:space="preserve"> </w:t>
      </w:r>
      <w:r w:rsidRPr="00700BF8">
        <w:rPr>
          <w:rFonts w:hint="cs"/>
          <w:sz w:val="24"/>
          <w:rtl/>
        </w:rPr>
        <w:t>הסף</w:t>
      </w:r>
      <w:r w:rsidRPr="00700BF8">
        <w:rPr>
          <w:sz w:val="24"/>
          <w:rtl/>
        </w:rPr>
        <w:t xml:space="preserve"> </w:t>
      </w:r>
      <w:r w:rsidRPr="00700BF8">
        <w:rPr>
          <w:rFonts w:hint="cs"/>
          <w:sz w:val="24"/>
          <w:rtl/>
        </w:rPr>
        <w:t>המפורטים וביתר הוראות מסמכי המכרז ולהגיש הצעת מחיר לשעת עבודת</w:t>
      </w:r>
      <w:r w:rsidR="003223CD" w:rsidRPr="00700BF8">
        <w:rPr>
          <w:rFonts w:hint="cs"/>
          <w:sz w:val="24"/>
          <w:rtl/>
        </w:rPr>
        <w:t xml:space="preserve"> היועץ</w:t>
      </w:r>
      <w:r w:rsidRPr="00700BF8">
        <w:rPr>
          <w:rFonts w:hint="cs"/>
          <w:sz w:val="24"/>
          <w:rtl/>
        </w:rPr>
        <w:t xml:space="preserve"> כאחוז הנחה מתעריף </w:t>
      </w:r>
      <w:proofErr w:type="spellStart"/>
      <w:r w:rsidRPr="00700BF8">
        <w:rPr>
          <w:rFonts w:hint="cs"/>
          <w:sz w:val="24"/>
          <w:rtl/>
        </w:rPr>
        <w:t>חשכ"ל</w:t>
      </w:r>
      <w:proofErr w:type="spellEnd"/>
      <w:r w:rsidRPr="00700BF8">
        <w:rPr>
          <w:rFonts w:hint="cs"/>
          <w:sz w:val="24"/>
          <w:rtl/>
        </w:rPr>
        <w:t xml:space="preserve">. אחוז ההנחה יהיה גורף לכל רמות התעריפים המפורטים בהודעת </w:t>
      </w:r>
      <w:proofErr w:type="spellStart"/>
      <w:r w:rsidRPr="00700BF8">
        <w:rPr>
          <w:rFonts w:hint="cs"/>
          <w:sz w:val="24"/>
          <w:rtl/>
        </w:rPr>
        <w:t>תכ"ם</w:t>
      </w:r>
      <w:proofErr w:type="spellEnd"/>
      <w:r w:rsidRPr="00700BF8">
        <w:rPr>
          <w:rFonts w:hint="cs"/>
          <w:sz w:val="24"/>
          <w:rtl/>
        </w:rPr>
        <w:t xml:space="preserve"> 8.1.1.1 קטגוריית יועצים לניהול (מקצועות שונים).</w:t>
      </w:r>
      <w:r w:rsidR="008C31A5" w:rsidRPr="00700BF8">
        <w:rPr>
          <w:rFonts w:hint="cs"/>
          <w:sz w:val="24"/>
          <w:rtl/>
        </w:rPr>
        <w:t xml:space="preserve"> </w:t>
      </w:r>
    </w:p>
    <w:p w14:paraId="024BFF8C" w14:textId="2F5D9ACB" w:rsidR="00667567" w:rsidRPr="00700BF8" w:rsidRDefault="45A81D04" w:rsidP="724AB63E">
      <w:pPr>
        <w:numPr>
          <w:ilvl w:val="1"/>
          <w:numId w:val="12"/>
        </w:numPr>
        <w:spacing w:after="240" w:line="276" w:lineRule="auto"/>
        <w:jc w:val="both"/>
        <w:rPr>
          <w:sz w:val="24"/>
          <w:rtl/>
        </w:rPr>
      </w:pPr>
      <w:r w:rsidRPr="380134BF">
        <w:rPr>
          <w:sz w:val="24"/>
          <w:rtl/>
        </w:rPr>
        <w:t>יובהר כי:</w:t>
      </w:r>
      <w:r w:rsidR="34B1B31E" w:rsidRPr="380134BF">
        <w:rPr>
          <w:sz w:val="24"/>
          <w:rtl/>
        </w:rPr>
        <w:t xml:space="preserve"> </w:t>
      </w:r>
      <w:r w:rsidRPr="380134BF">
        <w:rPr>
          <w:sz w:val="24"/>
          <w:rtl/>
        </w:rPr>
        <w:t xml:space="preserve">ועדת המכרזים במנהל תסווג את רמת היועץ המוצע על ידי המציע בהתאם לקריטריונים המפורטים בהודעת </w:t>
      </w:r>
      <w:proofErr w:type="spellStart"/>
      <w:r w:rsidRPr="380134BF">
        <w:rPr>
          <w:sz w:val="24"/>
          <w:rtl/>
        </w:rPr>
        <w:t>תכ"ם</w:t>
      </w:r>
      <w:proofErr w:type="spellEnd"/>
      <w:r w:rsidRPr="380134BF">
        <w:rPr>
          <w:sz w:val="24"/>
          <w:rtl/>
        </w:rPr>
        <w:t xml:space="preserve"> 8.1.1.1 (התקשרות עם נותני שירותים חיצוניים </w:t>
      </w:r>
      <w:r w:rsidR="6B528121" w:rsidRPr="380134BF">
        <w:rPr>
          <w:sz w:val="24"/>
          <w:rtl/>
        </w:rPr>
        <w:t>–</w:t>
      </w:r>
      <w:r w:rsidRPr="380134BF">
        <w:rPr>
          <w:sz w:val="24"/>
          <w:rtl/>
        </w:rPr>
        <w:t xml:space="preserve"> תעריפי יועצים לניהול). </w:t>
      </w:r>
      <w:r w:rsidR="7D4A934A" w:rsidRPr="380134BF">
        <w:rPr>
          <w:sz w:val="24"/>
          <w:rtl/>
        </w:rPr>
        <w:t xml:space="preserve"> </w:t>
      </w:r>
      <w:r w:rsidR="7D4A934A" w:rsidRPr="380134BF">
        <w:rPr>
          <w:rtl/>
        </w:rPr>
        <w:t>)</w:t>
      </w:r>
      <w:r w:rsidR="7D4A934A" w:rsidRPr="380134BF">
        <w:rPr>
          <w:sz w:val="24"/>
          <w:rtl/>
        </w:rPr>
        <w:t xml:space="preserve">".  </w:t>
      </w:r>
      <w:r w:rsidR="7D4A934A" w:rsidRPr="380134BF">
        <w:rPr>
          <w:b/>
          <w:bCs/>
          <w:u w:val="single"/>
          <w:rtl/>
        </w:rPr>
        <w:t xml:space="preserve"> </w:t>
      </w:r>
      <w:r w:rsidR="5897CDE3" w:rsidRPr="380134BF">
        <w:rPr>
          <w:b/>
          <w:bCs/>
          <w:u w:val="single"/>
          <w:rtl/>
        </w:rPr>
        <w:t xml:space="preserve">בכל מקרה, </w:t>
      </w:r>
      <w:r w:rsidR="7D4A934A" w:rsidRPr="380134BF">
        <w:rPr>
          <w:b/>
          <w:bCs/>
          <w:u w:val="single"/>
          <w:rtl/>
        </w:rPr>
        <w:t xml:space="preserve">התעריף המירבי אשר ישולם למציע עבור </w:t>
      </w:r>
      <w:r w:rsidR="5897CDE3" w:rsidRPr="380134BF">
        <w:rPr>
          <w:b/>
          <w:bCs/>
          <w:u w:val="single"/>
          <w:rtl/>
        </w:rPr>
        <w:t xml:space="preserve">כל </w:t>
      </w:r>
      <w:r w:rsidR="7D4A934A" w:rsidRPr="380134BF">
        <w:rPr>
          <w:b/>
          <w:bCs/>
          <w:u w:val="single"/>
          <w:rtl/>
        </w:rPr>
        <w:t>יועץ מטעמו יהיה בהתאם ל</w:t>
      </w:r>
      <w:r w:rsidR="5897CDE3" w:rsidRPr="380134BF">
        <w:rPr>
          <w:b/>
          <w:bCs/>
          <w:u w:val="single"/>
          <w:rtl/>
        </w:rPr>
        <w:t xml:space="preserve">רמת התעריף </w:t>
      </w:r>
      <w:proofErr w:type="spellStart"/>
      <w:r w:rsidR="5897CDE3" w:rsidRPr="380134BF">
        <w:rPr>
          <w:b/>
          <w:bCs/>
          <w:u w:val="single"/>
          <w:rtl/>
        </w:rPr>
        <w:t>המירבית</w:t>
      </w:r>
      <w:proofErr w:type="spellEnd"/>
      <w:r w:rsidR="5897CDE3" w:rsidRPr="380134BF">
        <w:rPr>
          <w:b/>
          <w:bCs/>
          <w:u w:val="single"/>
          <w:rtl/>
        </w:rPr>
        <w:t xml:space="preserve"> כמפורט </w:t>
      </w:r>
      <w:r w:rsidR="7D4A934A" w:rsidRPr="380134BF">
        <w:rPr>
          <w:b/>
          <w:bCs/>
          <w:u w:val="single"/>
          <w:rtl/>
        </w:rPr>
        <w:t xml:space="preserve"> ב</w:t>
      </w:r>
      <w:r w:rsidR="5897CDE3" w:rsidRPr="380134BF">
        <w:rPr>
          <w:b/>
          <w:bCs/>
          <w:u w:val="single"/>
          <w:rtl/>
        </w:rPr>
        <w:t>טבלה ב</w:t>
      </w:r>
      <w:r w:rsidR="7D4A934A" w:rsidRPr="380134BF">
        <w:rPr>
          <w:b/>
          <w:bCs/>
          <w:u w:val="single"/>
          <w:rtl/>
        </w:rPr>
        <w:t xml:space="preserve">ס' 3.4.2 לעיל.  (בהתאם לרמות היועצים לניהול בהודעת </w:t>
      </w:r>
      <w:proofErr w:type="spellStart"/>
      <w:r w:rsidR="7D4A934A" w:rsidRPr="380134BF">
        <w:rPr>
          <w:b/>
          <w:bCs/>
          <w:u w:val="single"/>
          <w:rtl/>
        </w:rPr>
        <w:t>תכ"ם</w:t>
      </w:r>
      <w:proofErr w:type="spellEnd"/>
      <w:r w:rsidR="7D4A934A" w:rsidRPr="380134BF">
        <w:rPr>
          <w:b/>
          <w:bCs/>
          <w:u w:val="single"/>
          <w:rtl/>
        </w:rPr>
        <w:t xml:space="preserve"> 8.1.1.1</w:t>
      </w:r>
      <w:r w:rsidR="002E0C50">
        <w:rPr>
          <w:rFonts w:hint="cs"/>
          <w:b/>
          <w:bCs/>
          <w:u w:val="single"/>
          <w:rtl/>
        </w:rPr>
        <w:t>).</w:t>
      </w:r>
    </w:p>
    <w:p w14:paraId="1EA83279" w14:textId="5E96563B" w:rsidR="00A80649" w:rsidRPr="00700BF8" w:rsidRDefault="00B2518C" w:rsidP="00C4355B">
      <w:pPr>
        <w:numPr>
          <w:ilvl w:val="1"/>
          <w:numId w:val="12"/>
        </w:numPr>
        <w:spacing w:after="240" w:line="276" w:lineRule="auto"/>
        <w:jc w:val="both"/>
        <w:rPr>
          <w:sz w:val="24"/>
          <w:rtl/>
        </w:rPr>
      </w:pPr>
      <w:r w:rsidRPr="00700BF8">
        <w:rPr>
          <w:sz w:val="24"/>
          <w:rtl/>
        </w:rPr>
        <w:t xml:space="preserve">מובהר כי </w:t>
      </w:r>
      <w:r w:rsidRPr="00700BF8">
        <w:rPr>
          <w:rFonts w:hint="cs"/>
          <w:sz w:val="24"/>
          <w:rtl/>
        </w:rPr>
        <w:t>שירותי</w:t>
      </w:r>
      <w:r w:rsidRPr="00700BF8">
        <w:rPr>
          <w:sz w:val="24"/>
          <w:rtl/>
        </w:rPr>
        <w:t xml:space="preserve"> הייעוץ יינתנו באופן אישי </w:t>
      </w:r>
      <w:r w:rsidRPr="00700BF8">
        <w:rPr>
          <w:rFonts w:hint="cs"/>
          <w:sz w:val="24"/>
          <w:rtl/>
        </w:rPr>
        <w:t>על</w:t>
      </w:r>
      <w:r w:rsidR="008C31A5" w:rsidRPr="00700BF8">
        <w:rPr>
          <w:rFonts w:hint="cs"/>
          <w:sz w:val="24"/>
          <w:rtl/>
        </w:rPr>
        <w:t xml:space="preserve"> </w:t>
      </w:r>
      <w:r w:rsidRPr="00700BF8">
        <w:rPr>
          <w:rFonts w:hint="cs"/>
          <w:sz w:val="24"/>
          <w:rtl/>
        </w:rPr>
        <w:t>ידי</w:t>
      </w:r>
      <w:r w:rsidRPr="00700BF8">
        <w:rPr>
          <w:sz w:val="24"/>
          <w:rtl/>
        </w:rPr>
        <w:t xml:space="preserve"> היועץ שיוצע ושפרטיו מצוינים ומוצגים בהצעה שתוגש</w:t>
      </w:r>
      <w:r w:rsidR="0047299F" w:rsidRPr="00700BF8">
        <w:rPr>
          <w:rFonts w:hint="cs"/>
          <w:sz w:val="24"/>
          <w:rtl/>
        </w:rPr>
        <w:t>, ועל ידיו בלבד</w:t>
      </w:r>
      <w:r w:rsidRPr="00700BF8">
        <w:rPr>
          <w:sz w:val="24"/>
          <w:rtl/>
        </w:rPr>
        <w:t xml:space="preserve"> (להלן: "</w:t>
      </w:r>
      <w:r w:rsidRPr="00700BF8">
        <w:rPr>
          <w:rFonts w:hint="cs"/>
          <w:sz w:val="24"/>
          <w:rtl/>
        </w:rPr>
        <w:t>היועץ</w:t>
      </w:r>
      <w:r w:rsidRPr="00700BF8">
        <w:rPr>
          <w:sz w:val="24"/>
          <w:rtl/>
        </w:rPr>
        <w:t>").</w:t>
      </w:r>
    </w:p>
    <w:p w14:paraId="35A50C65" w14:textId="1BB3EA45" w:rsidR="00667567" w:rsidRPr="00700BF8" w:rsidRDefault="00B2518C" w:rsidP="00C4355B">
      <w:pPr>
        <w:numPr>
          <w:ilvl w:val="1"/>
          <w:numId w:val="12"/>
        </w:numPr>
        <w:spacing w:after="240" w:line="276" w:lineRule="auto"/>
        <w:jc w:val="both"/>
        <w:rPr>
          <w:sz w:val="24"/>
        </w:rPr>
      </w:pPr>
      <w:r w:rsidRPr="00700BF8">
        <w:rPr>
          <w:rFonts w:hint="cs"/>
          <w:sz w:val="24"/>
          <w:rtl/>
        </w:rPr>
        <w:t>מציע</w:t>
      </w:r>
      <w:r w:rsidRPr="00700BF8">
        <w:rPr>
          <w:sz w:val="24"/>
          <w:rtl/>
        </w:rPr>
        <w:t xml:space="preserve"> </w:t>
      </w:r>
      <w:r w:rsidRPr="00700BF8">
        <w:rPr>
          <w:rFonts w:hint="cs"/>
          <w:sz w:val="24"/>
          <w:rtl/>
        </w:rPr>
        <w:t>רשאי</w:t>
      </w:r>
      <w:r w:rsidRPr="00700BF8">
        <w:rPr>
          <w:sz w:val="24"/>
          <w:rtl/>
        </w:rPr>
        <w:t xml:space="preserve"> </w:t>
      </w:r>
      <w:r w:rsidRPr="00700BF8">
        <w:rPr>
          <w:rFonts w:hint="cs"/>
          <w:sz w:val="24"/>
          <w:rtl/>
        </w:rPr>
        <w:t>להציע</w:t>
      </w:r>
      <w:r w:rsidRPr="00700BF8">
        <w:rPr>
          <w:sz w:val="24"/>
          <w:rtl/>
        </w:rPr>
        <w:t xml:space="preserve"> </w:t>
      </w:r>
      <w:r w:rsidR="003405C7" w:rsidRPr="00700BF8">
        <w:rPr>
          <w:rFonts w:hint="cs"/>
          <w:sz w:val="24"/>
          <w:rtl/>
        </w:rPr>
        <w:t>יותר מ-</w:t>
      </w:r>
      <w:r w:rsidR="00D03843" w:rsidRPr="00700BF8">
        <w:rPr>
          <w:rFonts w:hint="cs"/>
          <w:sz w:val="24"/>
          <w:rtl/>
        </w:rPr>
        <w:t>5</w:t>
      </w:r>
      <w:r w:rsidR="003405C7" w:rsidRPr="00700BF8">
        <w:rPr>
          <w:rFonts w:hint="cs"/>
          <w:sz w:val="24"/>
          <w:rtl/>
        </w:rPr>
        <w:t xml:space="preserve"> יועצים מוצעים </w:t>
      </w:r>
      <w:r w:rsidRPr="00700BF8">
        <w:rPr>
          <w:rFonts w:hint="cs"/>
          <w:sz w:val="24"/>
          <w:rtl/>
        </w:rPr>
        <w:t>מטעמו</w:t>
      </w:r>
      <w:r w:rsidRPr="00700BF8">
        <w:rPr>
          <w:sz w:val="24"/>
          <w:rtl/>
        </w:rPr>
        <w:t xml:space="preserve">, </w:t>
      </w:r>
      <w:r w:rsidRPr="00700BF8">
        <w:rPr>
          <w:rFonts w:hint="cs"/>
          <w:sz w:val="24"/>
          <w:rtl/>
        </w:rPr>
        <w:t>ובלבד</w:t>
      </w:r>
      <w:r w:rsidRPr="00700BF8">
        <w:rPr>
          <w:sz w:val="24"/>
          <w:rtl/>
        </w:rPr>
        <w:t xml:space="preserve"> </w:t>
      </w:r>
      <w:r w:rsidRPr="00700BF8">
        <w:rPr>
          <w:rFonts w:hint="cs"/>
          <w:sz w:val="24"/>
          <w:rtl/>
        </w:rPr>
        <w:t>שעבור</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יועץ</w:t>
      </w:r>
      <w:r w:rsidRPr="00700BF8">
        <w:rPr>
          <w:sz w:val="24"/>
          <w:rtl/>
        </w:rPr>
        <w:t xml:space="preserve"> </w:t>
      </w:r>
      <w:r w:rsidR="00DC62FA" w:rsidRPr="00700BF8">
        <w:rPr>
          <w:rFonts w:hint="cs"/>
          <w:sz w:val="24"/>
          <w:rtl/>
        </w:rPr>
        <w:t xml:space="preserve">נוסף </w:t>
      </w:r>
      <w:r w:rsidR="00583B97" w:rsidRPr="00700BF8">
        <w:rPr>
          <w:rFonts w:hint="cs"/>
          <w:sz w:val="24"/>
          <w:rtl/>
        </w:rPr>
        <w:t>י</w:t>
      </w:r>
      <w:r w:rsidRPr="00700BF8">
        <w:rPr>
          <w:rFonts w:hint="cs"/>
          <w:sz w:val="24"/>
          <w:rtl/>
        </w:rPr>
        <w:t>וגש</w:t>
      </w:r>
      <w:r w:rsidR="00583B97" w:rsidRPr="00700BF8">
        <w:rPr>
          <w:rFonts w:hint="cs"/>
          <w:sz w:val="24"/>
          <w:rtl/>
        </w:rPr>
        <w:t>ו</w:t>
      </w:r>
      <w:r w:rsidRPr="00700BF8">
        <w:rPr>
          <w:sz w:val="24"/>
          <w:rtl/>
        </w:rPr>
        <w:t xml:space="preserve"> </w:t>
      </w:r>
      <w:r w:rsidR="00583B97" w:rsidRPr="00700BF8">
        <w:rPr>
          <w:rFonts w:hint="cs"/>
          <w:sz w:val="24"/>
          <w:rtl/>
        </w:rPr>
        <w:t>נספחים נפרדים כמפורט בנספחים הרלוונטיים</w:t>
      </w:r>
      <w:r w:rsidR="00443A27" w:rsidRPr="00700BF8">
        <w:rPr>
          <w:rFonts w:hint="cs"/>
          <w:sz w:val="24"/>
          <w:rtl/>
        </w:rPr>
        <w:t>. כל מועמד ייבחן בנפרד ובאופן בלתי תלוי ביתר המועמדים מטעם אותו מציע</w:t>
      </w:r>
      <w:r w:rsidRPr="00700BF8">
        <w:rPr>
          <w:sz w:val="24"/>
          <w:rtl/>
        </w:rPr>
        <w:t>.</w:t>
      </w:r>
      <w:r w:rsidRPr="00700BF8">
        <w:rPr>
          <w:rFonts w:hint="cs"/>
          <w:sz w:val="24"/>
          <w:rtl/>
        </w:rPr>
        <w:t xml:space="preserve">  </w:t>
      </w:r>
    </w:p>
    <w:p w14:paraId="17D960A0" w14:textId="52017603" w:rsidR="00B57AEA" w:rsidRPr="00700BF8" w:rsidRDefault="00B2518C" w:rsidP="00C4355B">
      <w:pPr>
        <w:numPr>
          <w:ilvl w:val="1"/>
          <w:numId w:val="12"/>
        </w:numPr>
        <w:spacing w:after="240" w:line="276" w:lineRule="auto"/>
        <w:jc w:val="both"/>
        <w:rPr>
          <w:sz w:val="24"/>
        </w:rPr>
      </w:pPr>
      <w:r w:rsidRPr="00700BF8">
        <w:rPr>
          <w:rFonts w:hint="cs"/>
          <w:sz w:val="24"/>
          <w:rtl/>
        </w:rPr>
        <w:t>מובהר בזה, כי בכוונת ה</w:t>
      </w:r>
      <w:r w:rsidR="001A0C1E" w:rsidRPr="00700BF8">
        <w:rPr>
          <w:rFonts w:hint="cs"/>
          <w:sz w:val="24"/>
          <w:rtl/>
        </w:rPr>
        <w:t>מנהל</w:t>
      </w:r>
      <w:r w:rsidRPr="00700BF8">
        <w:rPr>
          <w:rFonts w:hint="cs"/>
          <w:sz w:val="24"/>
          <w:rtl/>
        </w:rPr>
        <w:t xml:space="preserve"> להתקשר עם יוע</w:t>
      </w:r>
      <w:r w:rsidR="003405C7" w:rsidRPr="00700BF8">
        <w:rPr>
          <w:rFonts w:hint="cs"/>
          <w:sz w:val="24"/>
          <w:rtl/>
        </w:rPr>
        <w:t>צים</w:t>
      </w:r>
      <w:r w:rsidRPr="00700BF8">
        <w:rPr>
          <w:rFonts w:hint="cs"/>
          <w:sz w:val="24"/>
          <w:rtl/>
        </w:rPr>
        <w:t xml:space="preserve">, אשר </w:t>
      </w:r>
      <w:r w:rsidR="003405C7" w:rsidRPr="00700BF8">
        <w:rPr>
          <w:rFonts w:hint="cs"/>
          <w:sz w:val="24"/>
          <w:rtl/>
        </w:rPr>
        <w:t>יעמדו</w:t>
      </w:r>
      <w:r w:rsidRPr="00700BF8">
        <w:rPr>
          <w:rFonts w:hint="cs"/>
          <w:sz w:val="24"/>
          <w:rtl/>
        </w:rPr>
        <w:t xml:space="preserve"> בכל הדרישות המקדמיות, כפי שנקבעו במסמכי ההזמנה, ושיתקיימו בו כל יתר התנאים והדרישות המפורטים במסמכי ההזמנה</w:t>
      </w:r>
      <w:r w:rsidRPr="00700BF8">
        <w:rPr>
          <w:sz w:val="24"/>
          <w:rtl/>
        </w:rPr>
        <w:t>.</w:t>
      </w:r>
    </w:p>
    <w:p w14:paraId="095C9D1D" w14:textId="17B96B59" w:rsidR="00455EAD" w:rsidRPr="00700BF8" w:rsidRDefault="00B2518C" w:rsidP="00C4355B">
      <w:pPr>
        <w:numPr>
          <w:ilvl w:val="1"/>
          <w:numId w:val="12"/>
        </w:numPr>
        <w:spacing w:after="240" w:line="276" w:lineRule="auto"/>
        <w:jc w:val="both"/>
        <w:rPr>
          <w:sz w:val="24"/>
        </w:rPr>
      </w:pPr>
      <w:r w:rsidRPr="00700BF8">
        <w:rPr>
          <w:rFonts w:hint="cs"/>
          <w:sz w:val="24"/>
          <w:rtl/>
        </w:rPr>
        <w:t>לאחר שישלח ה</w:t>
      </w:r>
      <w:r w:rsidR="001A0C1E" w:rsidRPr="00700BF8">
        <w:rPr>
          <w:rFonts w:hint="cs"/>
          <w:sz w:val="24"/>
          <w:rtl/>
        </w:rPr>
        <w:t>מנהל</w:t>
      </w:r>
      <w:r w:rsidRPr="00700BF8">
        <w:rPr>
          <w:rFonts w:hint="cs"/>
          <w:sz w:val="24"/>
          <w:rtl/>
        </w:rPr>
        <w:t xml:space="preserve"> למציע הזוכה</w:t>
      </w:r>
      <w:r w:rsidRPr="00700BF8">
        <w:rPr>
          <w:sz w:val="24"/>
          <w:rtl/>
        </w:rPr>
        <w:t xml:space="preserve"> </w:t>
      </w:r>
      <w:r w:rsidRPr="00700BF8">
        <w:rPr>
          <w:rFonts w:hint="cs"/>
          <w:sz w:val="24"/>
          <w:rtl/>
        </w:rPr>
        <w:t>הודעת</w:t>
      </w:r>
      <w:r w:rsidRPr="00700BF8">
        <w:rPr>
          <w:sz w:val="24"/>
          <w:rtl/>
        </w:rPr>
        <w:t xml:space="preserve"> </w:t>
      </w:r>
      <w:r w:rsidRPr="00700BF8">
        <w:rPr>
          <w:rFonts w:hint="cs"/>
          <w:sz w:val="24"/>
          <w:rtl/>
        </w:rPr>
        <w:t>הזכייה,</w:t>
      </w:r>
      <w:r w:rsidRPr="00700BF8">
        <w:rPr>
          <w:sz w:val="24"/>
          <w:rtl/>
        </w:rPr>
        <w:t xml:space="preserve"> </w:t>
      </w:r>
      <w:r w:rsidRPr="00700BF8">
        <w:rPr>
          <w:rFonts w:hint="cs"/>
          <w:sz w:val="24"/>
          <w:rtl/>
        </w:rPr>
        <w:t>ייחתם</w:t>
      </w:r>
      <w:r w:rsidRPr="00700BF8">
        <w:rPr>
          <w:sz w:val="24"/>
          <w:rtl/>
        </w:rPr>
        <w:t xml:space="preserve"> </w:t>
      </w:r>
      <w:r w:rsidRPr="00700BF8">
        <w:rPr>
          <w:rFonts w:hint="cs"/>
          <w:sz w:val="24"/>
          <w:rtl/>
        </w:rPr>
        <w:t>הסכם בין ה</w:t>
      </w:r>
      <w:r w:rsidR="001A0C1E" w:rsidRPr="00700BF8">
        <w:rPr>
          <w:rFonts w:hint="cs"/>
          <w:sz w:val="24"/>
          <w:rtl/>
        </w:rPr>
        <w:t>מנהל</w:t>
      </w:r>
      <w:r w:rsidRPr="00700BF8">
        <w:rPr>
          <w:rFonts w:hint="cs"/>
          <w:sz w:val="24"/>
          <w:rtl/>
        </w:rPr>
        <w:t xml:space="preserve"> לבין </w:t>
      </w:r>
      <w:r w:rsidR="003405C7" w:rsidRPr="00700BF8">
        <w:rPr>
          <w:rFonts w:hint="cs"/>
          <w:sz w:val="24"/>
          <w:rtl/>
        </w:rPr>
        <w:t>המצ</w:t>
      </w:r>
      <w:r w:rsidR="00435862" w:rsidRPr="00700BF8">
        <w:rPr>
          <w:rFonts w:hint="cs"/>
          <w:sz w:val="24"/>
          <w:rtl/>
        </w:rPr>
        <w:t>י</w:t>
      </w:r>
      <w:r w:rsidR="003405C7" w:rsidRPr="00700BF8">
        <w:rPr>
          <w:rFonts w:hint="cs"/>
          <w:sz w:val="24"/>
          <w:rtl/>
        </w:rPr>
        <w:t>ע</w:t>
      </w:r>
      <w:r w:rsidRPr="00700BF8">
        <w:rPr>
          <w:rFonts w:hint="cs"/>
          <w:sz w:val="24"/>
          <w:rtl/>
        </w:rPr>
        <w:t>,</w:t>
      </w:r>
      <w:r w:rsidRPr="00700BF8">
        <w:rPr>
          <w:sz w:val="24"/>
          <w:rtl/>
        </w:rPr>
        <w:t xml:space="preserve"> </w:t>
      </w:r>
      <w:r w:rsidRPr="00700BF8">
        <w:rPr>
          <w:rFonts w:hint="cs"/>
          <w:sz w:val="24"/>
          <w:rtl/>
        </w:rPr>
        <w:t>בנוסח</w:t>
      </w:r>
      <w:r w:rsidRPr="00700BF8">
        <w:rPr>
          <w:sz w:val="24"/>
          <w:rtl/>
        </w:rPr>
        <w:t xml:space="preserve"> </w:t>
      </w:r>
      <w:r w:rsidRPr="00700BF8">
        <w:rPr>
          <w:rFonts w:hint="cs"/>
          <w:sz w:val="24"/>
          <w:rtl/>
        </w:rPr>
        <w:t>המצורף</w:t>
      </w:r>
      <w:r w:rsidRPr="00700BF8">
        <w:rPr>
          <w:sz w:val="24"/>
          <w:rtl/>
        </w:rPr>
        <w:t xml:space="preserve"> </w:t>
      </w:r>
      <w:r w:rsidRPr="00700BF8">
        <w:rPr>
          <w:rFonts w:hint="cs"/>
          <w:sz w:val="24"/>
          <w:rtl/>
        </w:rPr>
        <w:t>למסמכי</w:t>
      </w:r>
      <w:r w:rsidRPr="00700BF8">
        <w:rPr>
          <w:sz w:val="24"/>
          <w:rtl/>
        </w:rPr>
        <w:t xml:space="preserve"> </w:t>
      </w:r>
      <w:r w:rsidRPr="00700BF8">
        <w:rPr>
          <w:rFonts w:hint="cs"/>
          <w:sz w:val="24"/>
          <w:rtl/>
        </w:rPr>
        <w:t>ההזמנה</w:t>
      </w:r>
      <w:r w:rsidRPr="00700BF8">
        <w:rPr>
          <w:sz w:val="24"/>
          <w:rtl/>
        </w:rPr>
        <w:t xml:space="preserve">. </w:t>
      </w:r>
      <w:r w:rsidRPr="00700BF8">
        <w:rPr>
          <w:rFonts w:hint="cs"/>
          <w:sz w:val="24"/>
          <w:rtl/>
        </w:rPr>
        <w:t>השירותים</w:t>
      </w:r>
      <w:r w:rsidRPr="00700BF8">
        <w:rPr>
          <w:sz w:val="24"/>
          <w:rtl/>
        </w:rPr>
        <w:t xml:space="preserve"> </w:t>
      </w:r>
      <w:r w:rsidRPr="00700BF8">
        <w:rPr>
          <w:rFonts w:hint="cs"/>
          <w:sz w:val="24"/>
          <w:rtl/>
        </w:rPr>
        <w:t>יינתנו</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פי</w:t>
      </w:r>
      <w:r w:rsidRPr="00700BF8">
        <w:rPr>
          <w:sz w:val="24"/>
          <w:rtl/>
        </w:rPr>
        <w:t xml:space="preserve"> </w:t>
      </w:r>
      <w:r w:rsidRPr="00700BF8">
        <w:rPr>
          <w:rFonts w:hint="cs"/>
          <w:sz w:val="24"/>
          <w:rtl/>
        </w:rPr>
        <w:t>תנאי</w:t>
      </w:r>
      <w:r w:rsidRPr="00700BF8">
        <w:rPr>
          <w:sz w:val="24"/>
          <w:rtl/>
        </w:rPr>
        <w:t xml:space="preserve"> </w:t>
      </w:r>
      <w:r w:rsidRPr="00700BF8">
        <w:rPr>
          <w:rFonts w:hint="cs"/>
          <w:sz w:val="24"/>
          <w:rtl/>
        </w:rPr>
        <w:t>ההסכם</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נספחיו</w:t>
      </w:r>
      <w:r w:rsidRPr="00700BF8">
        <w:rPr>
          <w:sz w:val="24"/>
          <w:rtl/>
        </w:rPr>
        <w:t xml:space="preserve">. </w:t>
      </w:r>
      <w:r w:rsidRPr="00700BF8">
        <w:rPr>
          <w:rFonts w:hint="cs"/>
          <w:sz w:val="24"/>
          <w:rtl/>
        </w:rPr>
        <w:t>יובהר</w:t>
      </w:r>
      <w:r w:rsidRPr="00700BF8">
        <w:rPr>
          <w:sz w:val="24"/>
          <w:rtl/>
        </w:rPr>
        <w:t xml:space="preserve">, </w:t>
      </w:r>
      <w:r w:rsidRPr="00700BF8">
        <w:rPr>
          <w:rFonts w:hint="cs"/>
          <w:sz w:val="24"/>
          <w:rtl/>
        </w:rPr>
        <w:t>כי</w:t>
      </w:r>
      <w:r w:rsidRPr="00700BF8">
        <w:rPr>
          <w:sz w:val="24"/>
          <w:rtl/>
        </w:rPr>
        <w:t xml:space="preserve"> </w:t>
      </w:r>
      <w:proofErr w:type="spellStart"/>
      <w:r w:rsidRPr="00700BF8">
        <w:rPr>
          <w:rFonts w:hint="cs"/>
          <w:sz w:val="24"/>
          <w:rtl/>
        </w:rPr>
        <w:t>מורשי</w:t>
      </w:r>
      <w:proofErr w:type="spellEnd"/>
      <w:r w:rsidRPr="00700BF8">
        <w:rPr>
          <w:sz w:val="24"/>
          <w:rtl/>
        </w:rPr>
        <w:t xml:space="preserve"> </w:t>
      </w:r>
      <w:r w:rsidRPr="00700BF8">
        <w:rPr>
          <w:rFonts w:hint="cs"/>
          <w:sz w:val="24"/>
          <w:rtl/>
        </w:rPr>
        <w:t>החתימה</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w:t>
      </w:r>
      <w:r w:rsidR="001A0C1E" w:rsidRPr="00700BF8">
        <w:rPr>
          <w:rFonts w:hint="cs"/>
          <w:sz w:val="24"/>
          <w:rtl/>
        </w:rPr>
        <w:t>מנהל</w:t>
      </w:r>
      <w:r w:rsidRPr="00700BF8">
        <w:rPr>
          <w:rFonts w:hint="cs"/>
          <w:sz w:val="24"/>
          <w:rtl/>
        </w:rPr>
        <w:t xml:space="preserve"> יחתמו</w:t>
      </w:r>
      <w:r w:rsidRPr="00700BF8">
        <w:rPr>
          <w:sz w:val="24"/>
          <w:rtl/>
        </w:rPr>
        <w:t xml:space="preserve"> </w:t>
      </w:r>
      <w:r w:rsidRPr="00700BF8">
        <w:rPr>
          <w:rFonts w:hint="cs"/>
          <w:sz w:val="24"/>
          <w:rtl/>
        </w:rPr>
        <w:t>על</w:t>
      </w:r>
      <w:r w:rsidRPr="00700BF8">
        <w:rPr>
          <w:sz w:val="24"/>
          <w:rtl/>
        </w:rPr>
        <w:t xml:space="preserve"> </w:t>
      </w:r>
      <w:r w:rsidRPr="00700BF8">
        <w:rPr>
          <w:rFonts w:hint="cs"/>
          <w:sz w:val="24"/>
          <w:rtl/>
        </w:rPr>
        <w:t>הסכם</w:t>
      </w:r>
      <w:r w:rsidRPr="00700BF8">
        <w:rPr>
          <w:sz w:val="24"/>
          <w:rtl/>
        </w:rPr>
        <w:t xml:space="preserve"> </w:t>
      </w:r>
      <w:r w:rsidRPr="00700BF8">
        <w:rPr>
          <w:rFonts w:hint="cs"/>
          <w:sz w:val="24"/>
          <w:rtl/>
        </w:rPr>
        <w:t>ההתקשרות</w:t>
      </w:r>
      <w:r w:rsidRPr="00700BF8">
        <w:rPr>
          <w:sz w:val="24"/>
          <w:rtl/>
        </w:rPr>
        <w:t xml:space="preserve">, </w:t>
      </w:r>
      <w:r w:rsidRPr="00700BF8">
        <w:rPr>
          <w:rFonts w:hint="cs"/>
          <w:sz w:val="24"/>
          <w:rtl/>
        </w:rPr>
        <w:t>שחתום</w:t>
      </w:r>
      <w:r w:rsidRPr="00700BF8">
        <w:rPr>
          <w:sz w:val="24"/>
          <w:rtl/>
        </w:rPr>
        <w:t xml:space="preserve"> </w:t>
      </w:r>
      <w:r w:rsidRPr="00700BF8">
        <w:rPr>
          <w:rFonts w:hint="cs"/>
          <w:sz w:val="24"/>
          <w:rtl/>
        </w:rPr>
        <w:t>ע</w:t>
      </w:r>
      <w:r w:rsidRPr="00700BF8">
        <w:rPr>
          <w:sz w:val="24"/>
          <w:rtl/>
        </w:rPr>
        <w:t xml:space="preserve">"י </w:t>
      </w:r>
      <w:proofErr w:type="spellStart"/>
      <w:r w:rsidRPr="00700BF8">
        <w:rPr>
          <w:rFonts w:hint="cs"/>
          <w:sz w:val="24"/>
          <w:rtl/>
        </w:rPr>
        <w:t>מורשי</w:t>
      </w:r>
      <w:proofErr w:type="spellEnd"/>
      <w:r w:rsidRPr="00700BF8">
        <w:rPr>
          <w:sz w:val="24"/>
          <w:rtl/>
        </w:rPr>
        <w:t xml:space="preserve"> </w:t>
      </w:r>
      <w:r w:rsidRPr="00700BF8">
        <w:rPr>
          <w:rFonts w:hint="cs"/>
          <w:sz w:val="24"/>
          <w:rtl/>
        </w:rPr>
        <w:t>החתימה</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המציע</w:t>
      </w:r>
      <w:r w:rsidRPr="00700BF8">
        <w:rPr>
          <w:sz w:val="24"/>
          <w:rtl/>
        </w:rPr>
        <w:t xml:space="preserve">, </w:t>
      </w:r>
      <w:r w:rsidRPr="00700BF8">
        <w:rPr>
          <w:rFonts w:hint="cs"/>
          <w:sz w:val="24"/>
          <w:rtl/>
        </w:rPr>
        <w:t>וזאת</w:t>
      </w:r>
      <w:r w:rsidRPr="00700BF8">
        <w:rPr>
          <w:sz w:val="24"/>
          <w:rtl/>
        </w:rPr>
        <w:t xml:space="preserve"> </w:t>
      </w:r>
      <w:r w:rsidRPr="00700BF8">
        <w:rPr>
          <w:rFonts w:hint="cs"/>
          <w:sz w:val="24"/>
          <w:rtl/>
        </w:rPr>
        <w:t>לאחר</w:t>
      </w:r>
      <w:r w:rsidRPr="00700BF8">
        <w:rPr>
          <w:sz w:val="24"/>
          <w:rtl/>
        </w:rPr>
        <w:t xml:space="preserve"> </w:t>
      </w:r>
      <w:r w:rsidRPr="00700BF8">
        <w:rPr>
          <w:rFonts w:hint="cs"/>
          <w:sz w:val="24"/>
          <w:rtl/>
        </w:rPr>
        <w:t>שה</w:t>
      </w:r>
      <w:r w:rsidR="001A0C1E" w:rsidRPr="00700BF8">
        <w:rPr>
          <w:rFonts w:hint="cs"/>
          <w:sz w:val="24"/>
          <w:rtl/>
        </w:rPr>
        <w:t>מנהל</w:t>
      </w:r>
      <w:r w:rsidRPr="00700BF8">
        <w:rPr>
          <w:rFonts w:hint="cs"/>
          <w:sz w:val="24"/>
          <w:rtl/>
        </w:rPr>
        <w:t xml:space="preserve"> יקבל</w:t>
      </w:r>
      <w:r w:rsidRPr="00700BF8">
        <w:rPr>
          <w:sz w:val="24"/>
          <w:rtl/>
        </w:rPr>
        <w:t xml:space="preserve"> </w:t>
      </w:r>
      <w:r w:rsidRPr="00700BF8">
        <w:rPr>
          <w:rFonts w:hint="cs"/>
          <w:sz w:val="24"/>
          <w:rtl/>
        </w:rPr>
        <w:t>את</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האישורים</w:t>
      </w:r>
      <w:r w:rsidRPr="00700BF8">
        <w:rPr>
          <w:sz w:val="24"/>
          <w:rtl/>
        </w:rPr>
        <w:t xml:space="preserve"> </w:t>
      </w:r>
      <w:r w:rsidRPr="00700BF8">
        <w:rPr>
          <w:rFonts w:hint="cs"/>
          <w:sz w:val="24"/>
          <w:rtl/>
        </w:rPr>
        <w:t>הנדרשים</w:t>
      </w:r>
      <w:r w:rsidRPr="00700BF8">
        <w:rPr>
          <w:sz w:val="24"/>
          <w:rtl/>
        </w:rPr>
        <w:t xml:space="preserve"> </w:t>
      </w:r>
      <w:r w:rsidRPr="00700BF8">
        <w:rPr>
          <w:rFonts w:hint="cs"/>
          <w:sz w:val="24"/>
          <w:rtl/>
        </w:rPr>
        <w:t>לצורך</w:t>
      </w:r>
      <w:r w:rsidRPr="00700BF8">
        <w:rPr>
          <w:sz w:val="24"/>
          <w:rtl/>
        </w:rPr>
        <w:t xml:space="preserve"> </w:t>
      </w:r>
      <w:r w:rsidRPr="00700BF8">
        <w:rPr>
          <w:rFonts w:hint="cs"/>
          <w:sz w:val="24"/>
          <w:rtl/>
        </w:rPr>
        <w:t>ההתקשרות</w:t>
      </w:r>
      <w:r w:rsidRPr="00700BF8">
        <w:rPr>
          <w:sz w:val="24"/>
          <w:rtl/>
        </w:rPr>
        <w:t xml:space="preserve">, </w:t>
      </w:r>
      <w:r w:rsidRPr="00700BF8">
        <w:rPr>
          <w:rFonts w:hint="cs"/>
          <w:sz w:val="24"/>
          <w:rtl/>
        </w:rPr>
        <w:t>כאמור</w:t>
      </w:r>
      <w:r w:rsidRPr="00700BF8">
        <w:rPr>
          <w:sz w:val="24"/>
          <w:rtl/>
        </w:rPr>
        <w:t xml:space="preserve"> </w:t>
      </w:r>
      <w:r w:rsidR="001627E4" w:rsidRPr="00700BF8">
        <w:rPr>
          <w:rFonts w:hint="cs"/>
          <w:sz w:val="24"/>
          <w:rtl/>
        </w:rPr>
        <w:t>לעיל. בנוס</w:t>
      </w:r>
      <w:r w:rsidR="001627E4" w:rsidRPr="00700BF8">
        <w:rPr>
          <w:rFonts w:hint="eastAsia"/>
          <w:sz w:val="24"/>
          <w:rtl/>
        </w:rPr>
        <w:t>ף</w:t>
      </w:r>
      <w:r w:rsidRPr="00700BF8">
        <w:rPr>
          <w:sz w:val="24"/>
          <w:rtl/>
        </w:rPr>
        <w:t xml:space="preserve">, יובהר כי הסכום הקובע להתקשרות הינו כפי שיאושר בהזמנות הרכש שיבוצעו במסגרת ההסכם.  </w:t>
      </w:r>
    </w:p>
    <w:p w14:paraId="410423D9" w14:textId="77777777" w:rsidR="00B57AEA" w:rsidRPr="00700BF8" w:rsidRDefault="00B2518C" w:rsidP="00C4355B">
      <w:pPr>
        <w:numPr>
          <w:ilvl w:val="1"/>
          <w:numId w:val="12"/>
        </w:numPr>
        <w:spacing w:after="240" w:line="276" w:lineRule="auto"/>
        <w:jc w:val="both"/>
        <w:rPr>
          <w:sz w:val="24"/>
        </w:rPr>
      </w:pPr>
      <w:r w:rsidRPr="00700BF8">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700BF8">
        <w:rPr>
          <w:rFonts w:hint="cs"/>
          <w:sz w:val="24"/>
          <w:rtl/>
        </w:rPr>
        <w:t>י</w:t>
      </w:r>
      <w:r w:rsidRPr="00700BF8">
        <w:rPr>
          <w:sz w:val="24"/>
          <w:rtl/>
        </w:rPr>
        <w:t>טיבות עם ה</w:t>
      </w:r>
      <w:r w:rsidR="001A0C1E" w:rsidRPr="00700BF8">
        <w:rPr>
          <w:sz w:val="24"/>
          <w:rtl/>
        </w:rPr>
        <w:t>מנהל</w:t>
      </w:r>
      <w:r w:rsidRPr="00700BF8">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sidRPr="00700BF8">
        <w:rPr>
          <w:rFonts w:hint="cs"/>
          <w:sz w:val="24"/>
          <w:rtl/>
        </w:rPr>
        <w:t>,</w:t>
      </w:r>
      <w:r w:rsidRPr="00700BF8">
        <w:rPr>
          <w:sz w:val="24"/>
          <w:rtl/>
        </w:rPr>
        <w:t xml:space="preserve"> על מסמכיו.</w:t>
      </w:r>
    </w:p>
    <w:p w14:paraId="56E00C27" w14:textId="439C3D20" w:rsidR="00B57AEA" w:rsidRPr="00700BF8" w:rsidRDefault="00B2518C" w:rsidP="00C4355B">
      <w:pPr>
        <w:numPr>
          <w:ilvl w:val="1"/>
          <w:numId w:val="12"/>
        </w:numPr>
        <w:spacing w:after="240" w:line="276" w:lineRule="auto"/>
        <w:jc w:val="both"/>
        <w:rPr>
          <w:sz w:val="24"/>
        </w:rPr>
      </w:pPr>
      <w:r w:rsidRPr="00700BF8">
        <w:rPr>
          <w:sz w:val="24"/>
          <w:rtl/>
        </w:rPr>
        <w:lastRenderedPageBreak/>
        <w:t xml:space="preserve">על תעריפי ההתקשרות יחולו ההוראות הקבועות בהוראות </w:t>
      </w:r>
      <w:proofErr w:type="spellStart"/>
      <w:r w:rsidRPr="00700BF8">
        <w:rPr>
          <w:sz w:val="24"/>
          <w:rtl/>
        </w:rPr>
        <w:t>התכ"ם</w:t>
      </w:r>
      <w:proofErr w:type="spellEnd"/>
      <w:r w:rsidRPr="00700BF8">
        <w:rPr>
          <w:sz w:val="24"/>
          <w:rtl/>
        </w:rPr>
        <w:t xml:space="preserve"> הרלוונטיות להתקשרות עם יועצים חיצוניים, כפי תוקפן של הוראות אלו בא</w:t>
      </w:r>
      <w:r w:rsidR="0047299F" w:rsidRPr="00700BF8">
        <w:rPr>
          <w:rFonts w:hint="cs"/>
          <w:sz w:val="24"/>
          <w:rtl/>
        </w:rPr>
        <w:t>זור</w:t>
      </w:r>
      <w:r w:rsidRPr="00700BF8">
        <w:rPr>
          <w:sz w:val="24"/>
          <w:rtl/>
        </w:rPr>
        <w:t>, וכמפורט במכרז זה ובנספחים לו</w:t>
      </w:r>
      <w:r w:rsidRPr="00700BF8">
        <w:rPr>
          <w:rFonts w:hint="cs"/>
          <w:sz w:val="24"/>
          <w:rtl/>
        </w:rPr>
        <w:t>.</w:t>
      </w:r>
    </w:p>
    <w:p w14:paraId="6C3F2994" w14:textId="77777777" w:rsidR="001D7C0D" w:rsidRPr="00700BF8" w:rsidRDefault="00B2518C" w:rsidP="00C4355B">
      <w:pPr>
        <w:numPr>
          <w:ilvl w:val="1"/>
          <w:numId w:val="12"/>
        </w:numPr>
        <w:spacing w:after="240" w:line="276" w:lineRule="auto"/>
        <w:jc w:val="both"/>
        <w:rPr>
          <w:sz w:val="24"/>
          <w:rtl/>
        </w:rPr>
      </w:pPr>
      <w:r w:rsidRPr="00700BF8">
        <w:rPr>
          <w:sz w:val="24"/>
          <w:rtl/>
        </w:rPr>
        <w:t xml:space="preserve">יובהר כי בכל מקרה, </w:t>
      </w:r>
      <w:r w:rsidRPr="00820E29">
        <w:rPr>
          <w:b/>
          <w:bCs/>
          <w:sz w:val="24"/>
          <w:rtl/>
        </w:rPr>
        <w:t xml:space="preserve">הזוכה יחל בביצוע השירותים אך ורק עם קבלת הזמנת רכש ממוחשבת המופקת במערכת "מרכבה" וחתומה כדין על ידי </w:t>
      </w:r>
      <w:proofErr w:type="spellStart"/>
      <w:r w:rsidRPr="00820E29">
        <w:rPr>
          <w:b/>
          <w:bCs/>
          <w:sz w:val="24"/>
          <w:rtl/>
        </w:rPr>
        <w:t>מורשי</w:t>
      </w:r>
      <w:proofErr w:type="spellEnd"/>
      <w:r w:rsidRPr="00820E29">
        <w:rPr>
          <w:b/>
          <w:bCs/>
          <w:sz w:val="24"/>
          <w:rtl/>
        </w:rPr>
        <w:t xml:space="preserve"> החתימה של המנהל ובה יפורט התקציב הזמין לביצוע השירותים בפועל וכן תקופת מתן השירותים המאושרת ע"י המזמין.</w:t>
      </w:r>
      <w:r w:rsidR="0047299F" w:rsidRPr="00820E29">
        <w:rPr>
          <w:b/>
          <w:bCs/>
          <w:sz w:val="24"/>
          <w:rtl/>
        </w:rPr>
        <w:t xml:space="preserve"> כל פעולה או הוצאה שיבצע הזוכה בטרם הוּצאה הזמנת רכש ממוחשבת וחתומה כאמור, לא תוכר על-ידי המנהל ולא תזכה את הזוכה בכל תמורה</w:t>
      </w:r>
      <w:r w:rsidR="0047299F" w:rsidRPr="00700BF8">
        <w:rPr>
          <w:rFonts w:hint="cs"/>
          <w:sz w:val="24"/>
          <w:rtl/>
        </w:rPr>
        <w:t>.</w:t>
      </w:r>
    </w:p>
    <w:p w14:paraId="63643E5B" w14:textId="6A895745" w:rsidR="00667567" w:rsidRPr="00700BF8" w:rsidRDefault="00B2518C" w:rsidP="00C4355B">
      <w:pPr>
        <w:numPr>
          <w:ilvl w:val="1"/>
          <w:numId w:val="12"/>
        </w:numPr>
        <w:spacing w:after="240" w:line="276" w:lineRule="auto"/>
        <w:jc w:val="both"/>
        <w:rPr>
          <w:sz w:val="24"/>
        </w:rPr>
      </w:pPr>
      <w:r w:rsidRPr="00700BF8">
        <w:rPr>
          <w:rFonts w:hint="cs"/>
          <w:sz w:val="24"/>
          <w:rtl/>
        </w:rPr>
        <w:t>ההתקשרות</w:t>
      </w:r>
      <w:r w:rsidRPr="00700BF8">
        <w:rPr>
          <w:sz w:val="24"/>
          <w:rtl/>
        </w:rPr>
        <w:t xml:space="preserve"> </w:t>
      </w:r>
      <w:r w:rsidRPr="00700BF8">
        <w:rPr>
          <w:rFonts w:hint="cs"/>
          <w:sz w:val="24"/>
          <w:rtl/>
        </w:rPr>
        <w:t>עם</w:t>
      </w:r>
      <w:r w:rsidRPr="00700BF8">
        <w:rPr>
          <w:sz w:val="24"/>
          <w:rtl/>
        </w:rPr>
        <w:t xml:space="preserve"> </w:t>
      </w:r>
      <w:r w:rsidRPr="00700BF8">
        <w:rPr>
          <w:rFonts w:hint="cs"/>
          <w:sz w:val="24"/>
          <w:rtl/>
        </w:rPr>
        <w:t>היועץ</w:t>
      </w:r>
      <w:r w:rsidRPr="00700BF8">
        <w:rPr>
          <w:sz w:val="24"/>
          <w:rtl/>
        </w:rPr>
        <w:t xml:space="preserve"> </w:t>
      </w:r>
      <w:r w:rsidRPr="00700BF8">
        <w:rPr>
          <w:rFonts w:hint="cs"/>
          <w:sz w:val="24"/>
          <w:rtl/>
        </w:rPr>
        <w:t>תיעשה</w:t>
      </w:r>
      <w:r w:rsidRPr="00700BF8">
        <w:rPr>
          <w:sz w:val="24"/>
          <w:rtl/>
        </w:rPr>
        <w:t xml:space="preserve"> </w:t>
      </w:r>
      <w:r w:rsidRPr="00700BF8">
        <w:rPr>
          <w:rFonts w:hint="cs"/>
          <w:sz w:val="24"/>
          <w:rtl/>
        </w:rPr>
        <w:t>בכפוף</w:t>
      </w:r>
      <w:r w:rsidRPr="00700BF8">
        <w:rPr>
          <w:sz w:val="24"/>
          <w:rtl/>
        </w:rPr>
        <w:t xml:space="preserve"> </w:t>
      </w:r>
      <w:r w:rsidRPr="00700BF8">
        <w:rPr>
          <w:rFonts w:hint="cs"/>
          <w:sz w:val="24"/>
          <w:rtl/>
        </w:rPr>
        <w:t>לקבלת</w:t>
      </w:r>
      <w:r w:rsidRPr="00700BF8">
        <w:rPr>
          <w:sz w:val="24"/>
          <w:rtl/>
        </w:rPr>
        <w:t xml:space="preserve"> </w:t>
      </w:r>
      <w:r w:rsidRPr="00700BF8">
        <w:rPr>
          <w:rFonts w:hint="cs"/>
          <w:sz w:val="24"/>
          <w:rtl/>
        </w:rPr>
        <w:t>כל</w:t>
      </w:r>
      <w:r w:rsidRPr="00700BF8">
        <w:rPr>
          <w:sz w:val="24"/>
          <w:rtl/>
        </w:rPr>
        <w:t xml:space="preserve"> </w:t>
      </w:r>
      <w:r w:rsidRPr="00700BF8">
        <w:rPr>
          <w:rFonts w:hint="cs"/>
          <w:sz w:val="24"/>
          <w:rtl/>
        </w:rPr>
        <w:t>האישורים</w:t>
      </w:r>
      <w:r w:rsidRPr="00700BF8">
        <w:rPr>
          <w:sz w:val="24"/>
          <w:rtl/>
        </w:rPr>
        <w:t xml:space="preserve"> </w:t>
      </w:r>
      <w:r w:rsidRPr="00700BF8">
        <w:rPr>
          <w:rFonts w:hint="cs"/>
          <w:sz w:val="24"/>
          <w:rtl/>
        </w:rPr>
        <w:t>הנדרשים</w:t>
      </w:r>
      <w:r w:rsidRPr="00700BF8">
        <w:rPr>
          <w:sz w:val="24"/>
          <w:rtl/>
        </w:rPr>
        <w:t xml:space="preserve">, </w:t>
      </w:r>
      <w:r w:rsidRPr="00700BF8">
        <w:rPr>
          <w:rFonts w:hint="cs"/>
          <w:sz w:val="24"/>
          <w:rtl/>
        </w:rPr>
        <w:t>לרבות</w:t>
      </w:r>
      <w:r w:rsidRPr="00700BF8">
        <w:rPr>
          <w:sz w:val="24"/>
          <w:rtl/>
        </w:rPr>
        <w:t xml:space="preserve"> </w:t>
      </w:r>
      <w:r w:rsidRPr="00700BF8">
        <w:rPr>
          <w:rFonts w:hint="cs"/>
          <w:sz w:val="24"/>
          <w:rtl/>
        </w:rPr>
        <w:t>אישור</w:t>
      </w:r>
      <w:r w:rsidRPr="00700BF8">
        <w:rPr>
          <w:sz w:val="24"/>
          <w:rtl/>
        </w:rPr>
        <w:t xml:space="preserve"> </w:t>
      </w:r>
      <w:r w:rsidRPr="00700BF8">
        <w:rPr>
          <w:rFonts w:hint="cs"/>
          <w:sz w:val="24"/>
          <w:rtl/>
        </w:rPr>
        <w:t>ועדת</w:t>
      </w:r>
      <w:r w:rsidRPr="00700BF8">
        <w:rPr>
          <w:sz w:val="24"/>
          <w:rtl/>
        </w:rPr>
        <w:t xml:space="preserve"> </w:t>
      </w:r>
      <w:r w:rsidRPr="00700BF8">
        <w:rPr>
          <w:rFonts w:hint="cs"/>
          <w:sz w:val="24"/>
          <w:rtl/>
        </w:rPr>
        <w:t>המכרזים</w:t>
      </w:r>
      <w:r w:rsidRPr="00700BF8">
        <w:rPr>
          <w:sz w:val="24"/>
          <w:rtl/>
        </w:rPr>
        <w:t xml:space="preserve"> </w:t>
      </w:r>
      <w:r w:rsidRPr="00700BF8">
        <w:rPr>
          <w:rFonts w:hint="cs"/>
          <w:sz w:val="24"/>
          <w:rtl/>
        </w:rPr>
        <w:t>של</w:t>
      </w:r>
      <w:r w:rsidRPr="00700BF8">
        <w:rPr>
          <w:sz w:val="24"/>
          <w:rtl/>
        </w:rPr>
        <w:t xml:space="preserve"> </w:t>
      </w:r>
      <w:r w:rsidRPr="00700BF8">
        <w:rPr>
          <w:rFonts w:hint="cs"/>
          <w:sz w:val="24"/>
          <w:rtl/>
        </w:rPr>
        <w:t>ה</w:t>
      </w:r>
      <w:r w:rsidR="001A0C1E" w:rsidRPr="00700BF8">
        <w:rPr>
          <w:rFonts w:hint="cs"/>
          <w:sz w:val="24"/>
          <w:rtl/>
        </w:rPr>
        <w:t>מנהל</w:t>
      </w:r>
      <w:r w:rsidRPr="00700BF8">
        <w:rPr>
          <w:rFonts w:hint="cs"/>
          <w:sz w:val="24"/>
          <w:rtl/>
        </w:rPr>
        <w:t>.</w:t>
      </w:r>
      <w:r w:rsidR="00C61436" w:rsidRPr="00700BF8">
        <w:rPr>
          <w:rFonts w:hint="cs"/>
          <w:sz w:val="24"/>
          <w:rtl/>
        </w:rPr>
        <w:t xml:space="preserve"> </w:t>
      </w:r>
      <w:r w:rsidRPr="00700BF8">
        <w:rPr>
          <w:rFonts w:hint="cs"/>
          <w:sz w:val="24"/>
          <w:rtl/>
        </w:rPr>
        <w:t>המציע</w:t>
      </w:r>
      <w:r w:rsidRPr="00700BF8">
        <w:rPr>
          <w:sz w:val="24"/>
          <w:rtl/>
        </w:rPr>
        <w:t xml:space="preserve"> </w:t>
      </w:r>
      <w:r w:rsidRPr="00700BF8">
        <w:rPr>
          <w:rFonts w:hint="cs"/>
          <w:sz w:val="24"/>
          <w:rtl/>
        </w:rPr>
        <w:t>הזוכה</w:t>
      </w:r>
      <w:r w:rsidRPr="00700BF8">
        <w:rPr>
          <w:sz w:val="24"/>
          <w:rtl/>
        </w:rPr>
        <w:t xml:space="preserve"> </w:t>
      </w:r>
      <w:r w:rsidRPr="00700BF8">
        <w:rPr>
          <w:rFonts w:hint="cs"/>
          <w:sz w:val="24"/>
          <w:rtl/>
        </w:rPr>
        <w:t>יעבוד</w:t>
      </w:r>
      <w:r w:rsidRPr="00700BF8">
        <w:rPr>
          <w:sz w:val="24"/>
          <w:rtl/>
        </w:rPr>
        <w:t xml:space="preserve"> </w:t>
      </w:r>
      <w:r w:rsidRPr="00700BF8">
        <w:rPr>
          <w:rFonts w:hint="cs"/>
          <w:sz w:val="24"/>
          <w:rtl/>
        </w:rPr>
        <w:t>מול</w:t>
      </w:r>
      <w:r w:rsidRPr="00700BF8">
        <w:rPr>
          <w:sz w:val="24"/>
          <w:rtl/>
        </w:rPr>
        <w:t xml:space="preserve"> </w:t>
      </w:r>
      <w:r w:rsidRPr="00700BF8">
        <w:rPr>
          <w:rFonts w:hint="cs"/>
          <w:sz w:val="24"/>
          <w:rtl/>
        </w:rPr>
        <w:t>אגפי</w:t>
      </w:r>
      <w:r w:rsidRPr="00700BF8">
        <w:rPr>
          <w:sz w:val="24"/>
          <w:rtl/>
        </w:rPr>
        <w:t xml:space="preserve"> </w:t>
      </w:r>
      <w:r w:rsidRPr="00700BF8">
        <w:rPr>
          <w:rFonts w:hint="cs"/>
          <w:sz w:val="24"/>
          <w:rtl/>
        </w:rPr>
        <w:t>ה</w:t>
      </w:r>
      <w:r w:rsidR="001A0C1E" w:rsidRPr="00700BF8">
        <w:rPr>
          <w:rFonts w:hint="cs"/>
          <w:sz w:val="24"/>
          <w:rtl/>
        </w:rPr>
        <w:t>מנהל</w:t>
      </w:r>
      <w:r w:rsidRPr="00700BF8">
        <w:rPr>
          <w:sz w:val="24"/>
          <w:rtl/>
        </w:rPr>
        <w:t xml:space="preserve"> </w:t>
      </w:r>
      <w:r w:rsidRPr="00700BF8">
        <w:rPr>
          <w:rFonts w:hint="cs"/>
          <w:sz w:val="24"/>
          <w:rtl/>
        </w:rPr>
        <w:t>השונים,</w:t>
      </w:r>
      <w:r w:rsidRPr="00700BF8">
        <w:rPr>
          <w:sz w:val="24"/>
          <w:rtl/>
        </w:rPr>
        <w:t xml:space="preserve"> </w:t>
      </w:r>
      <w:r w:rsidRPr="00700BF8">
        <w:rPr>
          <w:rFonts w:hint="cs"/>
          <w:sz w:val="24"/>
          <w:rtl/>
        </w:rPr>
        <w:t>על פי</w:t>
      </w:r>
      <w:r w:rsidRPr="00700BF8">
        <w:rPr>
          <w:sz w:val="24"/>
          <w:rtl/>
        </w:rPr>
        <w:t xml:space="preserve"> </w:t>
      </w:r>
      <w:r w:rsidRPr="00700BF8">
        <w:rPr>
          <w:rFonts w:hint="cs"/>
          <w:sz w:val="24"/>
          <w:rtl/>
        </w:rPr>
        <w:t>נהלי</w:t>
      </w:r>
      <w:r w:rsidRPr="00700BF8">
        <w:rPr>
          <w:sz w:val="24"/>
          <w:rtl/>
        </w:rPr>
        <w:t xml:space="preserve"> </w:t>
      </w:r>
      <w:r w:rsidRPr="00700BF8">
        <w:rPr>
          <w:rFonts w:hint="cs"/>
          <w:sz w:val="24"/>
          <w:rtl/>
        </w:rPr>
        <w:t>ה</w:t>
      </w:r>
      <w:r w:rsidR="001A0C1E" w:rsidRPr="00700BF8">
        <w:rPr>
          <w:rFonts w:hint="cs"/>
          <w:sz w:val="24"/>
          <w:rtl/>
        </w:rPr>
        <w:t>מנהל</w:t>
      </w:r>
      <w:r w:rsidRPr="00700BF8">
        <w:rPr>
          <w:sz w:val="24"/>
          <w:rtl/>
        </w:rPr>
        <w:t xml:space="preserve"> </w:t>
      </w:r>
      <w:r w:rsidRPr="00700BF8">
        <w:rPr>
          <w:rFonts w:hint="cs"/>
          <w:sz w:val="24"/>
          <w:rtl/>
        </w:rPr>
        <w:t>ובהתאם</w:t>
      </w:r>
      <w:r w:rsidRPr="00700BF8">
        <w:rPr>
          <w:sz w:val="24"/>
          <w:rtl/>
        </w:rPr>
        <w:t xml:space="preserve"> </w:t>
      </w:r>
      <w:r w:rsidRPr="00700BF8">
        <w:rPr>
          <w:rFonts w:hint="cs"/>
          <w:sz w:val="24"/>
          <w:rtl/>
        </w:rPr>
        <w:t>לתחומי</w:t>
      </w:r>
      <w:r w:rsidRPr="00700BF8">
        <w:rPr>
          <w:sz w:val="24"/>
          <w:rtl/>
        </w:rPr>
        <w:t xml:space="preserve"> </w:t>
      </w:r>
      <w:r w:rsidRPr="00700BF8">
        <w:rPr>
          <w:rFonts w:hint="cs"/>
          <w:sz w:val="24"/>
          <w:rtl/>
        </w:rPr>
        <w:t>הפעילות</w:t>
      </w:r>
      <w:r w:rsidRPr="00700BF8">
        <w:rPr>
          <w:sz w:val="24"/>
          <w:rtl/>
        </w:rPr>
        <w:t xml:space="preserve"> </w:t>
      </w:r>
      <w:r w:rsidRPr="00700BF8">
        <w:rPr>
          <w:rFonts w:hint="cs"/>
          <w:sz w:val="24"/>
          <w:rtl/>
        </w:rPr>
        <w:t>המפורטים ב</w:t>
      </w:r>
      <w:r w:rsidR="003849E5">
        <w:rPr>
          <w:rFonts w:hint="cs"/>
          <w:sz w:val="24"/>
          <w:rtl/>
        </w:rPr>
        <w:t>מפרט השירותים</w:t>
      </w:r>
      <w:r w:rsidRPr="00700BF8">
        <w:rPr>
          <w:rFonts w:hint="cs"/>
          <w:sz w:val="24"/>
          <w:rtl/>
        </w:rPr>
        <w:t>.</w:t>
      </w:r>
    </w:p>
    <w:p w14:paraId="17B91C00" w14:textId="77777777" w:rsidR="001D7C0D" w:rsidRPr="00820E29" w:rsidRDefault="00B2518C" w:rsidP="00C4355B">
      <w:pPr>
        <w:numPr>
          <w:ilvl w:val="1"/>
          <w:numId w:val="12"/>
        </w:numPr>
        <w:spacing w:after="240" w:line="276" w:lineRule="auto"/>
        <w:jc w:val="both"/>
        <w:rPr>
          <w:b/>
          <w:bCs/>
          <w:sz w:val="24"/>
          <w:u w:val="single"/>
        </w:rPr>
      </w:pPr>
      <w:bookmarkStart w:id="4" w:name="_Ref146751362"/>
      <w:bookmarkStart w:id="5" w:name="_Ref435702785"/>
      <w:bookmarkStart w:id="6" w:name="מתכננים_בעבודות_בינוי_4"/>
      <w:bookmarkEnd w:id="2"/>
      <w:r w:rsidRPr="00820E29">
        <w:rPr>
          <w:rFonts w:hint="eastAsia"/>
          <w:b/>
          <w:bCs/>
          <w:sz w:val="24"/>
          <w:u w:val="single"/>
          <w:rtl/>
        </w:rPr>
        <w:t>עדכון</w:t>
      </w:r>
      <w:r w:rsidRPr="00820E29">
        <w:rPr>
          <w:b/>
          <w:bCs/>
          <w:sz w:val="24"/>
          <w:u w:val="single"/>
          <w:rtl/>
        </w:rPr>
        <w:t xml:space="preserve"> סיווג </w:t>
      </w:r>
      <w:r w:rsidRPr="00820E29">
        <w:rPr>
          <w:rFonts w:hint="eastAsia"/>
          <w:b/>
          <w:bCs/>
          <w:sz w:val="24"/>
          <w:u w:val="single"/>
          <w:rtl/>
        </w:rPr>
        <w:t>נותן</w:t>
      </w:r>
      <w:r w:rsidRPr="00820E29">
        <w:rPr>
          <w:b/>
          <w:bCs/>
          <w:sz w:val="24"/>
          <w:u w:val="single"/>
          <w:rtl/>
        </w:rPr>
        <w:t xml:space="preserve"> שירותים חיצוני (עקב שינוי בהשכלה/ו</w:t>
      </w:r>
      <w:r w:rsidRPr="00820E29">
        <w:rPr>
          <w:rFonts w:hint="eastAsia"/>
          <w:b/>
          <w:bCs/>
          <w:sz w:val="24"/>
          <w:u w:val="single"/>
          <w:rtl/>
        </w:rPr>
        <w:t>ו</w:t>
      </w:r>
      <w:r w:rsidRPr="00820E29">
        <w:rPr>
          <w:b/>
          <w:bCs/>
          <w:sz w:val="24"/>
          <w:u w:val="single"/>
          <w:rtl/>
        </w:rPr>
        <w:t>תק/ניסיון)</w:t>
      </w:r>
      <w:bookmarkEnd w:id="4"/>
    </w:p>
    <w:bookmarkEnd w:id="5"/>
    <w:p w14:paraId="3373F7E7" w14:textId="4D170722" w:rsidR="001D7C0D" w:rsidRDefault="00B2518C" w:rsidP="004A5516">
      <w:pPr>
        <w:spacing w:after="240" w:line="276" w:lineRule="auto"/>
        <w:ind w:left="1080"/>
        <w:jc w:val="both"/>
        <w:rPr>
          <w:sz w:val="24"/>
          <w:rtl/>
        </w:rPr>
      </w:pPr>
      <w:r w:rsidRPr="00700BF8">
        <w:rPr>
          <w:rFonts w:hint="cs"/>
          <w:sz w:val="24"/>
          <w:rtl/>
        </w:rPr>
        <w:t>ב</w:t>
      </w:r>
      <w:r w:rsidRPr="00700BF8">
        <w:rPr>
          <w:rFonts w:hint="eastAsia"/>
          <w:sz w:val="24"/>
          <w:rtl/>
        </w:rPr>
        <w:t>מקרים</w:t>
      </w:r>
      <w:r w:rsidRPr="00700BF8">
        <w:rPr>
          <w:sz w:val="24"/>
          <w:rtl/>
        </w:rPr>
        <w:t xml:space="preserve"> </w:t>
      </w:r>
      <w:r w:rsidRPr="00700BF8">
        <w:rPr>
          <w:rFonts w:hint="cs"/>
          <w:sz w:val="24"/>
          <w:rtl/>
        </w:rPr>
        <w:t>ש</w:t>
      </w:r>
      <w:r w:rsidRPr="00700BF8">
        <w:rPr>
          <w:rFonts w:hint="eastAsia"/>
          <w:sz w:val="24"/>
          <w:rtl/>
        </w:rPr>
        <w:t>בהם</w:t>
      </w:r>
      <w:r w:rsidRPr="00700BF8">
        <w:rPr>
          <w:rFonts w:hint="cs"/>
          <w:sz w:val="24"/>
          <w:rtl/>
        </w:rPr>
        <w:t xml:space="preserve"> חל שינוי בהשכלה, ותק או שנות ניסיון של נותן השירותים החיצוני במהלך ה</w:t>
      </w:r>
      <w:r w:rsidRPr="00700BF8">
        <w:rPr>
          <w:rFonts w:hint="eastAsia"/>
          <w:sz w:val="24"/>
          <w:rtl/>
        </w:rPr>
        <w:t>התקשרות</w:t>
      </w:r>
      <w:r w:rsidRPr="00700BF8">
        <w:rPr>
          <w:sz w:val="24"/>
          <w:rtl/>
        </w:rPr>
        <w:t xml:space="preserve">, </w:t>
      </w:r>
      <w:r w:rsidRPr="00700BF8">
        <w:rPr>
          <w:rFonts w:hint="eastAsia"/>
          <w:sz w:val="24"/>
          <w:rtl/>
        </w:rPr>
        <w:t>רשאית</w:t>
      </w:r>
      <w:r w:rsidRPr="00700BF8">
        <w:rPr>
          <w:sz w:val="24"/>
          <w:rtl/>
        </w:rPr>
        <w:t xml:space="preserve"> ועדת המכרזים </w:t>
      </w:r>
      <w:r w:rsidRPr="00700BF8">
        <w:rPr>
          <w:rFonts w:hint="eastAsia"/>
          <w:sz w:val="24"/>
          <w:rtl/>
        </w:rPr>
        <w:t>לבחון</w:t>
      </w:r>
      <w:r w:rsidRPr="00700BF8">
        <w:rPr>
          <w:sz w:val="24"/>
          <w:rtl/>
        </w:rPr>
        <w:t xml:space="preserve"> </w:t>
      </w:r>
      <w:r w:rsidRPr="00700BF8">
        <w:rPr>
          <w:rFonts w:hint="cs"/>
          <w:sz w:val="24"/>
          <w:rtl/>
        </w:rPr>
        <w:t>ה</w:t>
      </w:r>
      <w:r w:rsidRPr="00700BF8">
        <w:rPr>
          <w:sz w:val="24"/>
          <w:rtl/>
        </w:rPr>
        <w:t xml:space="preserve">אם </w:t>
      </w:r>
      <w:r w:rsidRPr="00700BF8">
        <w:rPr>
          <w:rFonts w:hint="eastAsia"/>
          <w:sz w:val="24"/>
          <w:rtl/>
        </w:rPr>
        <w:t>לעדכן</w:t>
      </w:r>
      <w:r w:rsidRPr="00700BF8">
        <w:rPr>
          <w:sz w:val="24"/>
          <w:rtl/>
        </w:rPr>
        <w:t xml:space="preserve"> את סיווג </w:t>
      </w:r>
      <w:r w:rsidRPr="00700BF8">
        <w:rPr>
          <w:rFonts w:hint="cs"/>
          <w:sz w:val="24"/>
          <w:rtl/>
        </w:rPr>
        <w:t>נותן השירותים, בהתאם ל</w:t>
      </w:r>
      <w:hyperlink r:id="rId13" w:history="1">
        <w:r w:rsidRPr="00700BF8">
          <w:rPr>
            <w:sz w:val="24"/>
            <w:rtl/>
          </w:rPr>
          <w:t>הודעה, "תעריפי התקשרות עם נותני שירותים חיצוניים".</w:t>
        </w:r>
      </w:hyperlink>
      <w:r w:rsidRPr="00700BF8">
        <w:rPr>
          <w:sz w:val="24"/>
          <w:rtl/>
        </w:rPr>
        <w:t xml:space="preserve"> אישור ועדת המכרזים כפוף להצגת המסמכים הרלוונטיים לרמת סיווג נותן השירותים החיצוני ותוך מתן נימוק להחלטה</w:t>
      </w:r>
      <w:r w:rsidR="00957978" w:rsidRPr="00700BF8">
        <w:rPr>
          <w:sz w:val="24"/>
          <w:rtl/>
        </w:rPr>
        <w:t xml:space="preserve">, </w:t>
      </w:r>
      <w:r w:rsidR="00957978" w:rsidRPr="00700BF8">
        <w:rPr>
          <w:rtl/>
        </w:rPr>
        <w:t xml:space="preserve">וכל עוד </w:t>
      </w:r>
      <w:r w:rsidR="00526104" w:rsidRPr="00700BF8">
        <w:rPr>
          <w:rtl/>
        </w:rPr>
        <w:t>לא חל האמור</w:t>
      </w:r>
      <w:r w:rsidR="00957978" w:rsidRPr="00700BF8">
        <w:rPr>
          <w:rtl/>
        </w:rPr>
        <w:t xml:space="preserve"> הסיווג יישאר כפי שהוא במהלך כל ההתקשרות</w:t>
      </w:r>
      <w:r w:rsidR="009060D6" w:rsidRPr="00700BF8">
        <w:rPr>
          <w:rFonts w:hint="cs"/>
          <w:rtl/>
        </w:rPr>
        <w:t>.</w:t>
      </w:r>
      <w:r w:rsidR="0047299F" w:rsidRPr="00700BF8">
        <w:rPr>
          <w:rFonts w:hint="cs"/>
          <w:sz w:val="24"/>
          <w:rtl/>
        </w:rPr>
        <w:t xml:space="preserve"> החלטה בנושא תתקבל על-ידי ועדת המכרזים בהתאם לשיקול דעתה בלבד.</w:t>
      </w:r>
    </w:p>
    <w:p w14:paraId="537CEE05" w14:textId="77777777" w:rsidR="001C3784" w:rsidRPr="00700BF8" w:rsidRDefault="00B2518C" w:rsidP="00C4355B">
      <w:pPr>
        <w:numPr>
          <w:ilvl w:val="1"/>
          <w:numId w:val="12"/>
        </w:numPr>
        <w:spacing w:after="240" w:line="276" w:lineRule="auto"/>
        <w:jc w:val="both"/>
        <w:rPr>
          <w:sz w:val="24"/>
        </w:rPr>
      </w:pPr>
      <w:r w:rsidRPr="00700BF8">
        <w:rPr>
          <w:rFonts w:hint="cs"/>
          <w:b/>
          <w:bCs/>
          <w:sz w:val="24"/>
          <w:u w:val="single"/>
          <w:rtl/>
        </w:rPr>
        <w:t>קבלת מסמכי המכרז</w:t>
      </w:r>
      <w:r w:rsidRPr="00700BF8">
        <w:rPr>
          <w:rFonts w:hint="cs"/>
          <w:sz w:val="24"/>
          <w:rtl/>
        </w:rPr>
        <w:t>:</w:t>
      </w:r>
    </w:p>
    <w:p w14:paraId="7AC40B15" w14:textId="062D7BF7" w:rsidR="001D7C0D" w:rsidRPr="00700BF8" w:rsidRDefault="00B2518C" w:rsidP="00C4355B">
      <w:pPr>
        <w:pStyle w:val="aa"/>
        <w:numPr>
          <w:ilvl w:val="2"/>
          <w:numId w:val="12"/>
        </w:numPr>
        <w:spacing w:after="240" w:line="276" w:lineRule="auto"/>
        <w:jc w:val="both"/>
        <w:rPr>
          <w:sz w:val="24"/>
          <w:rtl/>
        </w:rPr>
      </w:pPr>
      <w:r w:rsidRPr="00700BF8">
        <w:rPr>
          <w:sz w:val="24"/>
          <w:rtl/>
        </w:rPr>
        <w:t xml:space="preserve">את מסמכי המכרז ניתן להוריד </w:t>
      </w:r>
      <w:r w:rsidRPr="00700BF8">
        <w:rPr>
          <w:rFonts w:hint="cs"/>
          <w:sz w:val="24"/>
          <w:rtl/>
        </w:rPr>
        <w:t>מאתר</w:t>
      </w:r>
      <w:r w:rsidRPr="00700BF8">
        <w:rPr>
          <w:sz w:val="24"/>
          <w:rtl/>
        </w:rPr>
        <w:t xml:space="preserve"> האינטרנט של מנהל הרכש הממשלתי (</w:t>
      </w:r>
      <w:hyperlink r:id="rId14" w:history="1">
        <w:r w:rsidRPr="00700BF8">
          <w:rPr>
            <w:sz w:val="24"/>
          </w:rPr>
          <w:t>www.mr.gov.il</w:t>
        </w:r>
      </w:hyperlink>
      <w:r w:rsidRPr="00700BF8">
        <w:rPr>
          <w:sz w:val="24"/>
          <w:rtl/>
        </w:rPr>
        <w:t>)</w:t>
      </w:r>
      <w:r w:rsidRPr="00700BF8">
        <w:rPr>
          <w:sz w:val="24"/>
        </w:rPr>
        <w:t xml:space="preserve"> </w:t>
      </w:r>
      <w:r w:rsidRPr="00700BF8">
        <w:rPr>
          <w:sz w:val="24"/>
          <w:rtl/>
        </w:rPr>
        <w:t xml:space="preserve">תחת הלשונית: "מכרזים" &gt; מתאם פעולות הממשלה בשטחים – מנהל אזרחי </w:t>
      </w:r>
      <w:proofErr w:type="spellStart"/>
      <w:r w:rsidRPr="00700BF8">
        <w:rPr>
          <w:sz w:val="24"/>
          <w:rtl/>
        </w:rPr>
        <w:t>איו"ש</w:t>
      </w:r>
      <w:proofErr w:type="spellEnd"/>
      <w:r w:rsidRPr="00700BF8">
        <w:rPr>
          <w:sz w:val="24"/>
          <w:rtl/>
        </w:rPr>
        <w:t xml:space="preserve"> &gt; מכרז פומבי </w:t>
      </w:r>
      <w:r w:rsidR="00090245">
        <w:rPr>
          <w:rFonts w:hint="cs"/>
          <w:sz w:val="24"/>
          <w:rtl/>
        </w:rPr>
        <w:t>3/26</w:t>
      </w:r>
      <w:r w:rsidRPr="00700BF8">
        <w:rPr>
          <w:sz w:val="24"/>
          <w:rtl/>
        </w:rPr>
        <w:t>.</w:t>
      </w:r>
      <w:r w:rsidRPr="00700BF8">
        <w:rPr>
          <w:rFonts w:hint="cs"/>
          <w:sz w:val="24"/>
          <w:rtl/>
        </w:rPr>
        <w:t xml:space="preserve"> </w:t>
      </w:r>
    </w:p>
    <w:p w14:paraId="1D5212CF" w14:textId="77777777" w:rsidR="007E7A0A" w:rsidRDefault="007E7A0A" w:rsidP="007E7A0A">
      <w:pPr>
        <w:pStyle w:val="aa"/>
        <w:tabs>
          <w:tab w:val="left" w:pos="990"/>
        </w:tabs>
        <w:spacing w:before="240" w:after="240" w:line="276" w:lineRule="auto"/>
        <w:ind w:left="1021"/>
        <w:contextualSpacing w:val="0"/>
        <w:jc w:val="both"/>
        <w:rPr>
          <w:rFonts w:ascii="David" w:hAnsi="David"/>
          <w:b/>
          <w:bCs/>
          <w:sz w:val="24"/>
          <w:u w:val="single"/>
        </w:rPr>
      </w:pPr>
    </w:p>
    <w:p w14:paraId="148719AD" w14:textId="65AF9E20" w:rsidR="007E7A0A" w:rsidRPr="00896FC8" w:rsidRDefault="007E7A0A" w:rsidP="007E7A0A">
      <w:pPr>
        <w:pStyle w:val="aa"/>
        <w:numPr>
          <w:ilvl w:val="1"/>
          <w:numId w:val="12"/>
        </w:numPr>
        <w:tabs>
          <w:tab w:val="left" w:pos="990"/>
        </w:tabs>
        <w:spacing w:before="240" w:after="240" w:line="276" w:lineRule="auto"/>
        <w:contextualSpacing w:val="0"/>
        <w:jc w:val="both"/>
        <w:rPr>
          <w:rFonts w:ascii="David" w:hAnsi="David"/>
          <w:b/>
          <w:bCs/>
          <w:sz w:val="24"/>
          <w:u w:val="single"/>
          <w:rtl/>
        </w:rPr>
      </w:pPr>
      <w:r w:rsidRPr="00896FC8">
        <w:rPr>
          <w:rFonts w:ascii="David" w:hAnsi="David"/>
          <w:b/>
          <w:bCs/>
          <w:sz w:val="24"/>
          <w:u w:val="single"/>
          <w:rtl/>
        </w:rPr>
        <w:t xml:space="preserve">שאלות הבהרה </w:t>
      </w:r>
      <w:r w:rsidRPr="00896FC8">
        <w:rPr>
          <w:rFonts w:ascii="David" w:hAnsi="David" w:hint="cs"/>
          <w:b/>
          <w:bCs/>
          <w:sz w:val="24"/>
          <w:u w:val="single"/>
          <w:rtl/>
        </w:rPr>
        <w:t xml:space="preserve"> והגשת הצעה למכרז</w:t>
      </w:r>
    </w:p>
    <w:p w14:paraId="1DF0C104" w14:textId="687E18E1" w:rsidR="007E7A0A" w:rsidRPr="00896FC8" w:rsidRDefault="07586FD2" w:rsidP="724AB63E">
      <w:pPr>
        <w:pStyle w:val="aa"/>
        <w:numPr>
          <w:ilvl w:val="2"/>
          <w:numId w:val="12"/>
        </w:numPr>
        <w:tabs>
          <w:tab w:val="left" w:pos="990"/>
        </w:tabs>
        <w:spacing w:before="240" w:after="240" w:line="276" w:lineRule="auto"/>
        <w:contextualSpacing w:val="0"/>
        <w:jc w:val="both"/>
        <w:rPr>
          <w:rFonts w:ascii="David" w:hAnsi="David"/>
          <w:sz w:val="24"/>
        </w:rPr>
      </w:pPr>
      <w:r w:rsidRPr="380134BF">
        <w:rPr>
          <w:rFonts w:ascii="David" w:hAnsi="David"/>
          <w:sz w:val="24"/>
          <w:rtl/>
        </w:rPr>
        <w:t xml:space="preserve">הגשת שאלות הבהרה והגשת ההצעות למכרז תבוצע באופן מקוון, באמצעות </w:t>
      </w:r>
      <w:r w:rsidRPr="380134BF">
        <w:rPr>
          <w:rFonts w:ascii="David" w:hAnsi="David"/>
          <w:b/>
          <w:bCs/>
          <w:sz w:val="24"/>
          <w:u w:val="single"/>
          <w:rtl/>
        </w:rPr>
        <w:t>מערכת יהלום (להלן – "המערכת</w:t>
      </w:r>
      <w:r w:rsidR="002E0C50">
        <w:rPr>
          <w:rFonts w:ascii="David" w:hAnsi="David"/>
          <w:b/>
          <w:bCs/>
          <w:sz w:val="24"/>
          <w:u w:val="single"/>
        </w:rPr>
        <w:t>"</w:t>
      </w:r>
      <w:r w:rsidR="002E0C50">
        <w:rPr>
          <w:rFonts w:ascii="David" w:hAnsi="David" w:hint="cs"/>
          <w:b/>
          <w:bCs/>
          <w:sz w:val="24"/>
          <w:u w:val="single"/>
          <w:rtl/>
        </w:rPr>
        <w:t>.</w:t>
      </w:r>
    </w:p>
    <w:p w14:paraId="38296EA6"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קישור למערכת לצורך הגשת</w:t>
      </w:r>
      <w:r w:rsidRPr="00896FC8">
        <w:rPr>
          <w:rFonts w:ascii="David" w:hAnsi="David" w:hint="cs"/>
          <w:sz w:val="24"/>
          <w:rtl/>
        </w:rPr>
        <w:t xml:space="preserve"> שאלות הבהרה ו</w:t>
      </w:r>
      <w:r w:rsidRPr="00896FC8">
        <w:rPr>
          <w:rFonts w:ascii="David" w:hAnsi="David"/>
          <w:sz w:val="24"/>
          <w:rtl/>
        </w:rPr>
        <w:t>הצעות במכרז, יפורסם בדף המכרז</w:t>
      </w:r>
      <w:r w:rsidRPr="00896FC8">
        <w:rPr>
          <w:rFonts w:ascii="David" w:hAnsi="David" w:hint="cs"/>
          <w:sz w:val="24"/>
          <w:rtl/>
        </w:rPr>
        <w:t xml:space="preserve"> אשר באתר מנהל הרכש הממשלתי</w:t>
      </w:r>
      <w:r w:rsidRPr="00896FC8">
        <w:rPr>
          <w:rFonts w:ascii="David" w:hAnsi="David"/>
          <w:sz w:val="24"/>
          <w:rtl/>
        </w:rPr>
        <w:t>. מציע אשר מעוניין להגיש שאלות הבהרה והערות או שמעוניין להגיש את הצעתו במכרז, נדרש ללחוץ על הקישור "</w:t>
      </w:r>
      <w:r w:rsidRPr="00896FC8">
        <w:rPr>
          <w:rFonts w:ascii="David" w:hAnsi="David"/>
          <w:b/>
          <w:bCs/>
          <w:sz w:val="24"/>
          <w:rtl/>
        </w:rPr>
        <w:t>להגשת שאלות והצעות</w:t>
      </w:r>
      <w:r w:rsidRPr="00896FC8">
        <w:rPr>
          <w:rFonts w:ascii="David" w:hAnsi="David"/>
          <w:sz w:val="24"/>
          <w:rtl/>
        </w:rPr>
        <w:t>" בדף המכרז, על מנת לעבור למערכת.</w:t>
      </w:r>
    </w:p>
    <w:p w14:paraId="2886B8FD"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אופן הגשת </w:t>
      </w:r>
      <w:r w:rsidRPr="00896FC8">
        <w:rPr>
          <w:rFonts w:ascii="David" w:hAnsi="David"/>
          <w:b/>
          <w:bCs/>
          <w:sz w:val="24"/>
          <w:u w:val="single"/>
          <w:rtl/>
        </w:rPr>
        <w:t xml:space="preserve">שאלות </w:t>
      </w:r>
      <w:r w:rsidRPr="00896FC8">
        <w:rPr>
          <w:rFonts w:ascii="David" w:hAnsi="David" w:hint="cs"/>
          <w:b/>
          <w:bCs/>
          <w:sz w:val="24"/>
          <w:u w:val="single"/>
          <w:rtl/>
        </w:rPr>
        <w:t>הבהרה והגשת הצעה למכרז</w:t>
      </w:r>
    </w:p>
    <w:p w14:paraId="53737DDA"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הזדהות של מגיש ההצעה באמצעות מערכת ההזדהות הלאומית</w:t>
      </w:r>
      <w:r w:rsidRPr="00896FC8">
        <w:rPr>
          <w:rFonts w:ascii="David" w:hAnsi="David" w:hint="cs"/>
          <w:b/>
          <w:bCs/>
          <w:sz w:val="24"/>
          <w:u w:val="single"/>
          <w:rtl/>
        </w:rPr>
        <w:t>:</w:t>
      </w:r>
    </w:p>
    <w:p w14:paraId="10AFFA0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4A178C40"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מגיש, אשר רשום למערכת ההזדהות הלאומית, יידרש לאמת את זהותו לצורך מעבר לשלב הגשת שאלות/הצעה.</w:t>
      </w:r>
    </w:p>
    <w:p w14:paraId="046C4573"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lastRenderedPageBreak/>
        <w:t>בכל תקלה בהליך ההרשמה להזדהות הלאומית, או בתהליך ההזדהות, יש לפנות למוקד התמיכה של המערכת (טלפון - 1299, כתובת דואר אלקטרוני </w:t>
      </w:r>
      <w:r w:rsidRPr="00896FC8">
        <w:rPr>
          <w:rFonts w:ascii="David" w:hAnsi="David"/>
          <w:sz w:val="24"/>
        </w:rPr>
        <w:t>moked@mail.gov.il</w:t>
      </w:r>
      <w:r w:rsidRPr="00896FC8">
        <w:rPr>
          <w:rFonts w:ascii="David" w:hAnsi="David"/>
          <w:sz w:val="24"/>
          <w:rtl/>
        </w:rPr>
        <w:t>, טלפון נוסף </w:t>
      </w:r>
      <w:r w:rsidRPr="00896FC8">
        <w:rPr>
          <w:rFonts w:ascii="David" w:hAnsi="David"/>
          <w:sz w:val="24"/>
        </w:rPr>
        <w:t>08-6863100</w:t>
      </w:r>
      <w:r w:rsidRPr="00896FC8">
        <w:rPr>
          <w:rFonts w:ascii="David" w:hAnsi="David"/>
          <w:sz w:val="24"/>
          <w:rtl/>
        </w:rPr>
        <w:t xml:space="preserve">) </w:t>
      </w:r>
      <w:r w:rsidRPr="00896FC8">
        <w:rPr>
          <w:rFonts w:ascii="David" w:hAnsi="David" w:hint="cs"/>
          <w:sz w:val="24"/>
          <w:rtl/>
        </w:rPr>
        <w:t>.</w:t>
      </w:r>
    </w:p>
    <w:p w14:paraId="48B10A38"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Style w:val="Hyperlink"/>
          <w:rFonts w:ascii="David" w:hAnsi="David"/>
          <w:sz w:val="24"/>
        </w:rPr>
      </w:pPr>
      <w:r w:rsidRPr="00896FC8">
        <w:rPr>
          <w:rFonts w:ascii="David" w:hAnsi="David"/>
          <w:sz w:val="24"/>
          <w:rtl/>
        </w:rPr>
        <w:t>פרטים נוספים על אודות הליך ההרשמה</w:t>
      </w:r>
      <w:r w:rsidRPr="00896FC8">
        <w:rPr>
          <w:rFonts w:ascii="David" w:hAnsi="David"/>
          <w:sz w:val="24"/>
          <w:rtl/>
        </w:rPr>
        <w:fldChar w:fldCharType="begin"/>
      </w:r>
      <w:r w:rsidRPr="00896FC8">
        <w:rPr>
          <w:rFonts w:ascii="David" w:hAnsi="David"/>
          <w:sz w:val="24"/>
          <w:rtl/>
        </w:rPr>
        <w:instrText xml:space="preserve"> </w:instrText>
      </w:r>
      <w:r w:rsidRPr="00896FC8">
        <w:rPr>
          <w:rFonts w:ascii="David" w:hAnsi="David"/>
          <w:sz w:val="24"/>
        </w:rPr>
        <w:instrText>HYPERLINK ""</w:instrText>
      </w:r>
      <w:r w:rsidRPr="00896FC8">
        <w:rPr>
          <w:rFonts w:ascii="David" w:hAnsi="David"/>
          <w:sz w:val="24"/>
          <w:rtl/>
        </w:rPr>
        <w:instrText xml:space="preserve"> "</w:instrText>
      </w:r>
      <w:r w:rsidRPr="00896FC8">
        <w:rPr>
          <w:rFonts w:ascii="David" w:hAnsi="David"/>
          <w:sz w:val="24"/>
        </w:rPr>
        <w:instrText>https://portal.gpa.gov.il/supplier/yahalom-teivadigitalit</w:instrText>
      </w:r>
      <w:r w:rsidRPr="00896FC8">
        <w:rPr>
          <w:rFonts w:ascii="David" w:hAnsi="David"/>
          <w:sz w:val="24"/>
          <w:rtl/>
        </w:rPr>
        <w:instrText xml:space="preserve">/" </w:instrText>
      </w:r>
      <w:r w:rsidRPr="00896FC8">
        <w:rPr>
          <w:rFonts w:ascii="David" w:hAnsi="David"/>
          <w:sz w:val="24"/>
          <w:rtl/>
        </w:rPr>
        <w:fldChar w:fldCharType="separate"/>
      </w:r>
      <w:r w:rsidRPr="00896FC8">
        <w:rPr>
          <w:rStyle w:val="Hyperlink"/>
          <w:rFonts w:ascii="David" w:hAnsi="David"/>
          <w:sz w:val="24"/>
          <w:rtl/>
        </w:rPr>
        <w:t xml:space="preserve"> מפורטים בקישור זה.</w:t>
      </w:r>
    </w:p>
    <w:p w14:paraId="4AE1DE16"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tl/>
        </w:rPr>
      </w:pPr>
      <w:r w:rsidRPr="00896FC8">
        <w:rPr>
          <w:rtl/>
        </w:rPr>
        <w:fldChar w:fldCharType="end"/>
      </w:r>
      <w:r w:rsidRPr="00896FC8">
        <w:rPr>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5611C05E"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hint="cs"/>
          <w:b/>
          <w:bCs/>
          <w:sz w:val="24"/>
          <w:u w:val="single"/>
          <w:rtl/>
        </w:rPr>
        <w:t xml:space="preserve">הגשת שאלות במערכת </w:t>
      </w:r>
      <w:r w:rsidRPr="00896FC8">
        <w:rPr>
          <w:rFonts w:ascii="David" w:hAnsi="David"/>
          <w:b/>
          <w:bCs/>
          <w:sz w:val="24"/>
          <w:u w:val="single"/>
          <w:rtl/>
        </w:rPr>
        <w:t>יהלום</w:t>
      </w:r>
    </w:p>
    <w:p w14:paraId="020DAFD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896FC8">
        <w:rPr>
          <w:rFonts w:ascii="David" w:hAnsi="David"/>
          <w:b/>
          <w:bCs/>
          <w:sz w:val="24"/>
          <w:u w:val="single"/>
          <w:rtl/>
        </w:rPr>
        <w:t>להגשת שאלות והצעות</w:t>
      </w:r>
      <w:r w:rsidRPr="00896FC8">
        <w:rPr>
          <w:rFonts w:ascii="David" w:hAnsi="David"/>
          <w:sz w:val="24"/>
          <w:rtl/>
        </w:rPr>
        <w:t>". המציע ימלא עבור כל שאלה את מספר הפרק/נספח ואת מספר הסעיף.</w:t>
      </w:r>
    </w:p>
    <w:p w14:paraId="621F8ED7"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ניתן להעביר שאלות הבהרה עד למועד המפורט בטבלת ריכוז המועדים אשר בעמוד הראשון של המכרז.</w:t>
      </w:r>
    </w:p>
    <w:p w14:paraId="6FB7AFBD"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המענה לשאלות ההבהרה </w:t>
      </w:r>
      <w:r w:rsidRPr="00896FC8">
        <w:rPr>
          <w:rFonts w:ascii="David" w:hAnsi="David" w:hint="cs"/>
          <w:sz w:val="24"/>
          <w:rtl/>
        </w:rPr>
        <w:t>יפורסם</w:t>
      </w:r>
      <w:r w:rsidRPr="00896FC8">
        <w:rPr>
          <w:rFonts w:ascii="David" w:hAnsi="David"/>
          <w:sz w:val="24"/>
          <w:rtl/>
        </w:rPr>
        <w:t xml:space="preserve"> עד למועד המפורט בטבלת ריכוז המועדים אשר בעמוד הראשון של המכרז</w:t>
      </w:r>
      <w:r w:rsidRPr="00896FC8">
        <w:rPr>
          <w:rFonts w:ascii="David" w:hAnsi="David" w:hint="cs"/>
          <w:sz w:val="24"/>
          <w:rtl/>
        </w:rPr>
        <w:t>.</w:t>
      </w:r>
    </w:p>
    <w:p w14:paraId="74DDCA23"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המנהל שומר לעצמו את הזכות לעדכן את מסמכי המכרז, בין כתוצאה משאלות ההבהרה שיתקבלו ובין שלא בקשר עמן.</w:t>
      </w:r>
    </w:p>
    <w:p w14:paraId="7BA090E1"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9E304CB" w14:textId="77777777" w:rsidR="007E7A0A"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יובהר, כי לא ייענו בקשות לבירורים או הבהרות שלא הוגשו </w:t>
      </w:r>
      <w:r w:rsidRPr="00896FC8">
        <w:rPr>
          <w:rFonts w:ascii="David" w:hAnsi="David" w:hint="cs"/>
          <w:sz w:val="24"/>
          <w:rtl/>
        </w:rPr>
        <w:t>כאמור לעיל</w:t>
      </w:r>
      <w:r w:rsidRPr="00896FC8">
        <w:rPr>
          <w:rFonts w:ascii="David" w:hAnsi="David"/>
          <w:sz w:val="24"/>
          <w:rtl/>
        </w:rPr>
        <w:t>. שאלות שיופנו בעל פה או בדרך אחרת, לא ייענו, ו</w:t>
      </w:r>
      <w:r w:rsidRPr="00896FC8">
        <w:rPr>
          <w:rFonts w:ascii="David" w:hAnsi="David" w:hint="eastAsia"/>
          <w:sz w:val="24"/>
          <w:rtl/>
        </w:rPr>
        <w:t>ככל</w:t>
      </w:r>
      <w:r w:rsidRPr="00896FC8">
        <w:rPr>
          <w:rFonts w:ascii="David" w:hAnsi="David"/>
          <w:sz w:val="24"/>
          <w:rtl/>
        </w:rPr>
        <w:t xml:space="preserve"> שנענו – לא יחייבו את המנהל. </w:t>
      </w:r>
    </w:p>
    <w:p w14:paraId="753BBFBA" w14:textId="77777777" w:rsidR="007E7A0A" w:rsidRPr="00896FC8" w:rsidRDefault="007E7A0A" w:rsidP="007E7A0A">
      <w:pPr>
        <w:pStyle w:val="aa"/>
        <w:numPr>
          <w:ilvl w:val="4"/>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המענה לשאלות ההבהרה יפורסם באתר האינטרנט של מנהל הרכש הממשלתי (</w:t>
      </w:r>
      <w:r w:rsidRPr="00896FC8">
        <w:rPr>
          <w:rFonts w:ascii="David" w:hAnsi="David"/>
          <w:sz w:val="24"/>
        </w:rPr>
        <w:t>www.mr.gov.il</w:t>
      </w:r>
      <w:r w:rsidRPr="00896FC8">
        <w:rPr>
          <w:rFonts w:ascii="David" w:hAnsi="David"/>
          <w:sz w:val="24"/>
          <w:rtl/>
        </w:rPr>
        <w:t xml:space="preserve">). המענה יצורף למסמכי ההצעה ויחייב את המציעים. </w:t>
      </w:r>
    </w:p>
    <w:p w14:paraId="10373690" w14:textId="77777777" w:rsidR="007E7A0A" w:rsidRDefault="007E7A0A" w:rsidP="007E7A0A">
      <w:pPr>
        <w:pStyle w:val="aa"/>
        <w:numPr>
          <w:ilvl w:val="4"/>
          <w:numId w:val="12"/>
        </w:numPr>
        <w:tabs>
          <w:tab w:val="left" w:pos="990"/>
        </w:tabs>
        <w:spacing w:before="240" w:after="240" w:line="276" w:lineRule="auto"/>
        <w:contextualSpacing w:val="0"/>
        <w:jc w:val="both"/>
        <w:rPr>
          <w:rFonts w:ascii="David" w:hAnsi="David"/>
        </w:rPr>
      </w:pPr>
      <w:r w:rsidRPr="00896FC8">
        <w:rPr>
          <w:rFonts w:ascii="David" w:hAnsi="David"/>
          <w:sz w:val="24"/>
          <w:rtl/>
        </w:rPr>
        <w:t>על כל המציעים חובה להתעדכן עד למועד האחרון להגשת ההצעות בכל שינוי או הבהרה באתר האינטרנט של מנהל הרכש הממשלתי</w:t>
      </w:r>
      <w:r w:rsidRPr="00896FC8">
        <w:rPr>
          <w:rFonts w:ascii="David" w:hAnsi="David"/>
          <w:rtl/>
        </w:rPr>
        <w:t>.</w:t>
      </w:r>
    </w:p>
    <w:p w14:paraId="3134ECAF" w14:textId="77777777" w:rsidR="007E7A0A" w:rsidRPr="00896FC8" w:rsidRDefault="007E7A0A" w:rsidP="007E7A0A">
      <w:pPr>
        <w:pStyle w:val="aa"/>
        <w:numPr>
          <w:ilvl w:val="1"/>
          <w:numId w:val="12"/>
        </w:numPr>
        <w:tabs>
          <w:tab w:val="left" w:pos="990"/>
        </w:tabs>
        <w:spacing w:before="240" w:after="240" w:line="276" w:lineRule="auto"/>
        <w:contextualSpacing w:val="0"/>
        <w:jc w:val="both"/>
        <w:rPr>
          <w:rFonts w:ascii="David" w:hAnsi="David"/>
          <w:b/>
          <w:bCs/>
          <w:sz w:val="24"/>
          <w:u w:val="single"/>
        </w:rPr>
      </w:pPr>
      <w:r w:rsidRPr="00896FC8">
        <w:rPr>
          <w:rFonts w:ascii="David" w:hAnsi="David"/>
          <w:b/>
          <w:bCs/>
          <w:sz w:val="24"/>
          <w:u w:val="single"/>
          <w:rtl/>
        </w:rPr>
        <w:t>הגשת ההצעה בתיבת המכרזים במערכת יהלום</w:t>
      </w:r>
    </w:p>
    <w:p w14:paraId="5668BC28"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0B07286C"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לאחר השלמת הגשת ההצעה במערכת, תתקבל הודעה "</w:t>
      </w:r>
      <w:r w:rsidRPr="00896FC8">
        <w:rPr>
          <w:rFonts w:ascii="David" w:hAnsi="David"/>
          <w:b/>
          <w:bCs/>
          <w:sz w:val="24"/>
          <w:rtl/>
        </w:rPr>
        <w:t>הצעתך נשלחה בהצלחה</w:t>
      </w:r>
      <w:r w:rsidRPr="00896FC8">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r>
        <w:rPr>
          <w:rFonts w:ascii="David" w:hAnsi="David" w:hint="cs"/>
          <w:sz w:val="24"/>
          <w:rtl/>
        </w:rPr>
        <w:t xml:space="preserve"> בדף הבית של המכרזים באזור "הצעות שנשלחו". </w:t>
      </w:r>
    </w:p>
    <w:p w14:paraId="2CA65B34"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lastRenderedPageBreak/>
        <w:t>מציע יוכל לעדכן את הצעתו כל עוד לא חלף המועד האחרון להגשת הצעה.</w:t>
      </w:r>
    </w:p>
    <w:p w14:paraId="05059490"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w:t>
      </w:r>
      <w:r w:rsidRPr="00896FC8">
        <w:rPr>
          <w:rFonts w:ascii="David" w:hAnsi="David" w:hint="cs"/>
          <w:sz w:val="24"/>
          <w:rtl/>
        </w:rPr>
        <w:t>א</w:t>
      </w:r>
      <w:r w:rsidRPr="00896FC8">
        <w:rPr>
          <w:rFonts w:ascii="David" w:hAnsi="David"/>
          <w:sz w:val="24"/>
          <w:rtl/>
        </w:rPr>
        <w:t xml:space="preserve">ת הצעתו בהתאם לתנאי המכרז המעודכנים, יידרש להגיש הצעה מחדש. </w:t>
      </w:r>
    </w:p>
    <w:p w14:paraId="42211468"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לא ניתן יהיה להגיש הצעות במערכת לאחר המועד האחרון להגשת הצעות.</w:t>
      </w:r>
    </w:p>
    <w:p w14:paraId="0A18A730" w14:textId="77777777" w:rsidR="007E7A0A" w:rsidRPr="00896FC8" w:rsidRDefault="007E7A0A" w:rsidP="007E7A0A">
      <w:pPr>
        <w:pStyle w:val="aa"/>
        <w:numPr>
          <w:ilvl w:val="2"/>
          <w:numId w:val="12"/>
        </w:numPr>
        <w:tabs>
          <w:tab w:val="left" w:pos="990"/>
        </w:tabs>
        <w:spacing w:before="240" w:after="240" w:line="276" w:lineRule="auto"/>
        <w:contextualSpacing w:val="0"/>
        <w:jc w:val="both"/>
        <w:rPr>
          <w:rFonts w:ascii="David" w:hAnsi="David"/>
          <w:sz w:val="24"/>
          <w:u w:val="single"/>
        </w:rPr>
      </w:pPr>
      <w:r w:rsidRPr="00896FC8">
        <w:rPr>
          <w:rFonts w:ascii="David" w:hAnsi="David"/>
          <w:sz w:val="24"/>
          <w:u w:val="single"/>
          <w:rtl/>
        </w:rPr>
        <w:t>במסגרת הגשת ההצעות במערכת, ישנן מגבלות טכניות שונות כגון:</w:t>
      </w:r>
    </w:p>
    <w:p w14:paraId="6ED281E6" w14:textId="77777777" w:rsidR="007E7A0A" w:rsidRPr="0054224B" w:rsidRDefault="007E7A0A" w:rsidP="007E7A0A">
      <w:pPr>
        <w:pStyle w:val="aa"/>
        <w:numPr>
          <w:ilvl w:val="3"/>
          <w:numId w:val="12"/>
        </w:numPr>
        <w:tabs>
          <w:tab w:val="left" w:pos="990"/>
        </w:tabs>
        <w:spacing w:before="240" w:after="240" w:line="276" w:lineRule="auto"/>
        <w:contextualSpacing w:val="0"/>
        <w:jc w:val="both"/>
        <w:rPr>
          <w:rFonts w:ascii="David" w:hAnsi="David"/>
          <w:sz w:val="24"/>
          <w:lang w:val="x-none"/>
        </w:rPr>
      </w:pPr>
      <w:r w:rsidRPr="0054224B">
        <w:rPr>
          <w:rFonts w:ascii="David" w:hAnsi="David"/>
          <w:sz w:val="24"/>
          <w:rtl/>
        </w:rPr>
        <w:t>ניתן לעלות עד 10 קבצים, כאשר גודל מקסימ</w:t>
      </w:r>
      <w:r w:rsidRPr="0054224B">
        <w:rPr>
          <w:rFonts w:ascii="David" w:hAnsi="David" w:hint="eastAsia"/>
          <w:sz w:val="24"/>
          <w:rtl/>
        </w:rPr>
        <w:t>א</w:t>
      </w:r>
      <w:r w:rsidRPr="0054224B">
        <w:rPr>
          <w:rFonts w:ascii="David" w:hAnsi="David"/>
          <w:sz w:val="24"/>
          <w:rtl/>
        </w:rPr>
        <w:t xml:space="preserve">לי של כל קובץ (עד </w:t>
      </w:r>
      <w:r w:rsidRPr="0054224B">
        <w:rPr>
          <w:rFonts w:ascii="David" w:hAnsi="David"/>
          <w:sz w:val="24"/>
          <w:lang w:val="x-none"/>
        </w:rPr>
        <w:t>15MB</w:t>
      </w:r>
      <w:r w:rsidRPr="0054224B">
        <w:rPr>
          <w:rFonts w:ascii="David" w:hAnsi="David"/>
          <w:sz w:val="24"/>
          <w:rtl/>
        </w:rPr>
        <w:t>). ניתן לעלות קבצים מהסוגים הבאים:</w:t>
      </w:r>
      <w:r w:rsidRPr="0054224B">
        <w:rPr>
          <w:rFonts w:ascii="David" w:hAnsi="David"/>
          <w:sz w:val="24"/>
          <w:lang w:val="x-none"/>
        </w:rPr>
        <w:t xml:space="preserve"> jiff, </w:t>
      </w:r>
      <w:proofErr w:type="spellStart"/>
      <w:r w:rsidRPr="0054224B">
        <w:rPr>
          <w:rFonts w:ascii="David" w:hAnsi="David"/>
          <w:sz w:val="24"/>
          <w:lang w:val="x-none"/>
        </w:rPr>
        <w:t>pjpeg</w:t>
      </w:r>
      <w:proofErr w:type="spellEnd"/>
      <w:r w:rsidRPr="0054224B">
        <w:rPr>
          <w:rFonts w:ascii="David" w:hAnsi="David"/>
          <w:sz w:val="24"/>
          <w:lang w:val="x-none"/>
        </w:rPr>
        <w:t xml:space="preserve">, </w:t>
      </w:r>
      <w:proofErr w:type="spellStart"/>
      <w:r w:rsidRPr="0054224B">
        <w:rPr>
          <w:rFonts w:ascii="David" w:hAnsi="David"/>
          <w:sz w:val="24"/>
          <w:lang w:val="x-none"/>
        </w:rPr>
        <w:t>pjp</w:t>
      </w:r>
      <w:proofErr w:type="spellEnd"/>
      <w:r w:rsidRPr="0054224B">
        <w:rPr>
          <w:rFonts w:ascii="David" w:hAnsi="David"/>
          <w:sz w:val="24"/>
          <w:lang w:val="x-none"/>
        </w:rPr>
        <w:t xml:space="preserve">, tiff, </w:t>
      </w:r>
      <w:proofErr w:type="spellStart"/>
      <w:r w:rsidRPr="0054224B">
        <w:rPr>
          <w:rFonts w:ascii="David" w:hAnsi="David"/>
          <w:sz w:val="24"/>
          <w:lang w:val="x-none"/>
        </w:rPr>
        <w:t>tif</w:t>
      </w:r>
      <w:proofErr w:type="spellEnd"/>
      <w:r w:rsidRPr="0054224B">
        <w:rPr>
          <w:rFonts w:ascii="David" w:hAnsi="David"/>
          <w:sz w:val="24"/>
          <w:lang w:val="x-none"/>
        </w:rPr>
        <w:t xml:space="preserve">, doc, docx, </w:t>
      </w:r>
      <w:proofErr w:type="spellStart"/>
      <w:r w:rsidRPr="0054224B">
        <w:rPr>
          <w:rFonts w:ascii="David" w:hAnsi="David"/>
          <w:sz w:val="24"/>
          <w:lang w:val="x-none"/>
        </w:rPr>
        <w:t>xls</w:t>
      </w:r>
      <w:proofErr w:type="spellEnd"/>
      <w:r w:rsidRPr="0054224B">
        <w:rPr>
          <w:rFonts w:ascii="David" w:hAnsi="David"/>
          <w:sz w:val="24"/>
          <w:lang w:val="x-none"/>
        </w:rPr>
        <w:t xml:space="preserve">, xlsx, ppt, pptx, pdf, </w:t>
      </w:r>
      <w:proofErr w:type="spellStart"/>
      <w:r w:rsidRPr="0054224B">
        <w:rPr>
          <w:rFonts w:ascii="David" w:hAnsi="David"/>
          <w:sz w:val="24"/>
          <w:lang w:val="x-none"/>
        </w:rPr>
        <w:t>png</w:t>
      </w:r>
      <w:proofErr w:type="spellEnd"/>
      <w:r w:rsidRPr="0054224B">
        <w:rPr>
          <w:rFonts w:ascii="David" w:hAnsi="David"/>
          <w:sz w:val="24"/>
          <w:lang w:val="x-none"/>
        </w:rPr>
        <w:t>, jpg, jpeg</w:t>
      </w:r>
      <w:r w:rsidRPr="0054224B">
        <w:rPr>
          <w:rFonts w:ascii="David" w:hAnsi="David"/>
          <w:sz w:val="24"/>
          <w:rtl/>
        </w:rPr>
        <w:t xml:space="preserve">. </w:t>
      </w:r>
      <w:r w:rsidRPr="0054224B">
        <w:rPr>
          <w:rFonts w:ascii="David" w:hAnsi="David" w:hint="eastAsia"/>
          <w:sz w:val="24"/>
          <w:rtl/>
        </w:rPr>
        <w:t>לא</w:t>
      </w:r>
      <w:r w:rsidRPr="0054224B">
        <w:rPr>
          <w:rFonts w:ascii="David" w:hAnsi="David"/>
          <w:sz w:val="24"/>
          <w:rtl/>
        </w:rPr>
        <w:t xml:space="preserve"> </w:t>
      </w:r>
      <w:r w:rsidRPr="0054224B">
        <w:rPr>
          <w:rFonts w:ascii="David" w:hAnsi="David" w:hint="eastAsia"/>
          <w:sz w:val="24"/>
          <w:rtl/>
        </w:rPr>
        <w:t>ניתן</w:t>
      </w:r>
      <w:r w:rsidRPr="0054224B">
        <w:rPr>
          <w:rFonts w:ascii="David" w:hAnsi="David"/>
          <w:sz w:val="24"/>
          <w:rtl/>
        </w:rPr>
        <w:t xml:space="preserve"> </w:t>
      </w:r>
      <w:r w:rsidRPr="0054224B">
        <w:rPr>
          <w:rFonts w:ascii="David" w:hAnsi="David" w:hint="eastAsia"/>
          <w:sz w:val="24"/>
          <w:rtl/>
        </w:rPr>
        <w:t>לעלות</w:t>
      </w:r>
      <w:r w:rsidRPr="0054224B">
        <w:rPr>
          <w:rFonts w:ascii="David" w:hAnsi="David"/>
          <w:sz w:val="24"/>
          <w:rtl/>
        </w:rPr>
        <w:t xml:space="preserve"> </w:t>
      </w:r>
      <w:r w:rsidRPr="0054224B">
        <w:rPr>
          <w:rFonts w:ascii="David" w:hAnsi="David" w:hint="eastAsia"/>
          <w:sz w:val="24"/>
          <w:rtl/>
        </w:rPr>
        <w:t>קבצים</w:t>
      </w:r>
      <w:r w:rsidRPr="0054224B">
        <w:rPr>
          <w:rFonts w:ascii="David" w:hAnsi="David"/>
          <w:sz w:val="24"/>
          <w:rtl/>
        </w:rPr>
        <w:t xml:space="preserve"> </w:t>
      </w:r>
      <w:r w:rsidRPr="0054224B">
        <w:rPr>
          <w:rFonts w:ascii="David" w:hAnsi="David" w:hint="eastAsia"/>
          <w:sz w:val="24"/>
          <w:rtl/>
        </w:rPr>
        <w:t>עם</w:t>
      </w:r>
      <w:r w:rsidRPr="0054224B">
        <w:rPr>
          <w:rFonts w:ascii="David" w:hAnsi="David"/>
          <w:sz w:val="24"/>
          <w:rtl/>
        </w:rPr>
        <w:t xml:space="preserve"> </w:t>
      </w:r>
      <w:r w:rsidRPr="0054224B">
        <w:rPr>
          <w:rFonts w:ascii="David" w:hAnsi="David" w:hint="eastAsia"/>
          <w:sz w:val="24"/>
          <w:rtl/>
        </w:rPr>
        <w:t>שמות</w:t>
      </w:r>
      <w:r w:rsidRPr="0054224B">
        <w:rPr>
          <w:rFonts w:ascii="David" w:hAnsi="David"/>
          <w:sz w:val="24"/>
          <w:rtl/>
        </w:rPr>
        <w:t xml:space="preserve"> </w:t>
      </w:r>
      <w:r w:rsidRPr="0054224B">
        <w:rPr>
          <w:rFonts w:ascii="David" w:hAnsi="David" w:hint="eastAsia"/>
          <w:sz w:val="24"/>
          <w:rtl/>
        </w:rPr>
        <w:t>זהים</w:t>
      </w:r>
      <w:r w:rsidRPr="0054224B">
        <w:rPr>
          <w:rFonts w:ascii="David" w:hAnsi="David"/>
          <w:sz w:val="24"/>
          <w:rtl/>
        </w:rPr>
        <w:t xml:space="preserve">, </w:t>
      </w:r>
      <w:r w:rsidRPr="0054224B">
        <w:rPr>
          <w:rFonts w:ascii="David" w:hAnsi="David" w:hint="eastAsia"/>
          <w:sz w:val="24"/>
          <w:rtl/>
        </w:rPr>
        <w:t>מומלץ</w:t>
      </w:r>
      <w:r w:rsidRPr="0054224B">
        <w:rPr>
          <w:rFonts w:ascii="David" w:hAnsi="David"/>
          <w:sz w:val="24"/>
          <w:rtl/>
        </w:rPr>
        <w:t xml:space="preserve"> </w:t>
      </w:r>
      <w:r w:rsidRPr="0054224B">
        <w:rPr>
          <w:rFonts w:ascii="David" w:hAnsi="David" w:hint="eastAsia"/>
          <w:sz w:val="24"/>
          <w:rtl/>
        </w:rPr>
        <w:t>לתת</w:t>
      </w:r>
      <w:r w:rsidRPr="0054224B">
        <w:rPr>
          <w:rFonts w:ascii="David" w:hAnsi="David"/>
          <w:sz w:val="24"/>
          <w:rtl/>
        </w:rPr>
        <w:t xml:space="preserve"> </w:t>
      </w:r>
      <w:r w:rsidRPr="0054224B">
        <w:rPr>
          <w:rFonts w:ascii="David" w:hAnsi="David" w:hint="eastAsia"/>
          <w:sz w:val="24"/>
          <w:rtl/>
        </w:rPr>
        <w:t>לכל</w:t>
      </w:r>
      <w:r w:rsidRPr="0054224B">
        <w:rPr>
          <w:rFonts w:ascii="David" w:hAnsi="David"/>
          <w:sz w:val="24"/>
          <w:rtl/>
        </w:rPr>
        <w:t xml:space="preserve"> </w:t>
      </w:r>
      <w:r w:rsidRPr="0054224B">
        <w:rPr>
          <w:rFonts w:ascii="David" w:hAnsi="David" w:hint="eastAsia"/>
          <w:sz w:val="24"/>
          <w:rtl/>
        </w:rPr>
        <w:t>קובץ</w:t>
      </w:r>
      <w:r w:rsidRPr="0054224B">
        <w:rPr>
          <w:rFonts w:ascii="David" w:hAnsi="David"/>
          <w:sz w:val="24"/>
          <w:rtl/>
        </w:rPr>
        <w:t xml:space="preserve"> </w:t>
      </w:r>
      <w:r w:rsidRPr="0054224B">
        <w:rPr>
          <w:rFonts w:ascii="David" w:hAnsi="David" w:hint="eastAsia"/>
          <w:sz w:val="24"/>
          <w:rtl/>
        </w:rPr>
        <w:t>שם</w:t>
      </w:r>
      <w:r w:rsidRPr="0054224B">
        <w:rPr>
          <w:rFonts w:ascii="David" w:hAnsi="David"/>
          <w:sz w:val="24"/>
          <w:rtl/>
        </w:rPr>
        <w:t xml:space="preserve"> </w:t>
      </w:r>
      <w:r w:rsidRPr="0054224B">
        <w:rPr>
          <w:rFonts w:ascii="David" w:hAnsi="David" w:hint="eastAsia"/>
          <w:sz w:val="24"/>
          <w:rtl/>
        </w:rPr>
        <w:t>קצר</w:t>
      </w:r>
      <w:r w:rsidRPr="0054224B">
        <w:rPr>
          <w:rFonts w:ascii="David" w:hAnsi="David"/>
          <w:sz w:val="24"/>
          <w:rtl/>
        </w:rPr>
        <w:t xml:space="preserve"> </w:t>
      </w:r>
      <w:r w:rsidRPr="0054224B">
        <w:rPr>
          <w:rFonts w:ascii="David" w:hAnsi="David" w:hint="eastAsia"/>
          <w:sz w:val="24"/>
          <w:rtl/>
        </w:rPr>
        <w:t>בהתאם</w:t>
      </w:r>
      <w:r w:rsidRPr="0054224B">
        <w:rPr>
          <w:rFonts w:ascii="David" w:hAnsi="David"/>
          <w:sz w:val="24"/>
          <w:rtl/>
        </w:rPr>
        <w:t xml:space="preserve"> </w:t>
      </w:r>
      <w:r w:rsidRPr="0054224B">
        <w:rPr>
          <w:rFonts w:ascii="David" w:hAnsi="David" w:hint="eastAsia"/>
          <w:sz w:val="24"/>
          <w:rtl/>
        </w:rPr>
        <w:t>לתכולה</w:t>
      </w:r>
      <w:r w:rsidRPr="0054224B">
        <w:rPr>
          <w:rFonts w:ascii="David" w:hAnsi="David"/>
          <w:sz w:val="24"/>
          <w:rtl/>
        </w:rPr>
        <w:t xml:space="preserve"> </w:t>
      </w:r>
      <w:r w:rsidRPr="0054224B">
        <w:rPr>
          <w:rFonts w:ascii="David" w:hAnsi="David" w:hint="eastAsia"/>
          <w:sz w:val="24"/>
          <w:rtl/>
        </w:rPr>
        <w:t>שלו</w:t>
      </w:r>
      <w:r w:rsidRPr="0054224B">
        <w:rPr>
          <w:rFonts w:ascii="David" w:hAnsi="David"/>
          <w:sz w:val="24"/>
          <w:rtl/>
        </w:rPr>
        <w:t>.</w:t>
      </w:r>
    </w:p>
    <w:p w14:paraId="1CCE4DDE"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פרק הזמן שבו המערכת מתנתקת בהיעדר פעולה של משתמש (20 דקות ל-</w:t>
      </w:r>
      <w:r w:rsidRPr="00896FC8">
        <w:rPr>
          <w:rFonts w:ascii="David" w:hAnsi="David"/>
          <w:sz w:val="24"/>
        </w:rPr>
        <w:t>Time out</w:t>
      </w:r>
      <w:r w:rsidRPr="00896FC8">
        <w:rPr>
          <w:rFonts w:ascii="David" w:hAnsi="David"/>
          <w:sz w:val="24"/>
          <w:rtl/>
        </w:rPr>
        <w:t xml:space="preserve">) </w:t>
      </w:r>
    </w:p>
    <w:p w14:paraId="318DF41F" w14:textId="77777777" w:rsidR="007E7A0A" w:rsidRPr="00896FC8" w:rsidRDefault="007E7A0A" w:rsidP="007E7A0A">
      <w:pPr>
        <w:pStyle w:val="aa"/>
        <w:numPr>
          <w:ilvl w:val="3"/>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 xml:space="preserve">מגבלות טכניות נוספות - על מנת להכיר את שאר מגבלות המערכת, באחריות מגיש ההצעה לקרוא, מבעוד מועד, את </w:t>
      </w:r>
      <w:hyperlink w:history="1">
        <w:r w:rsidRPr="00896FC8">
          <w:rPr>
            <w:rFonts w:ascii="David" w:hAnsi="David"/>
            <w:sz w:val="24"/>
            <w:rtl/>
          </w:rPr>
          <w:t>המדריך להגשת הצעות באמצעות תיבת מכרזים דיגיטלית</w:t>
        </w:r>
      </w:hyperlink>
      <w:r w:rsidRPr="00896FC8">
        <w:rPr>
          <w:rFonts w:ascii="David" w:hAnsi="David"/>
          <w:sz w:val="24"/>
          <w:rtl/>
        </w:rPr>
        <w:t xml:space="preserve">. בנוסף, לרשותו של מגיש הצעה </w:t>
      </w:r>
      <w:hyperlink w:history="1">
        <w:r w:rsidRPr="00896FC8">
          <w:rPr>
            <w:rFonts w:ascii="David" w:hAnsi="David"/>
            <w:sz w:val="24"/>
            <w:rtl/>
          </w:rPr>
          <w:t>חומרי הדרכה</w:t>
        </w:r>
      </w:hyperlink>
      <w:r w:rsidRPr="00896FC8">
        <w:rPr>
          <w:rFonts w:ascii="David" w:hAnsi="David"/>
          <w:sz w:val="24"/>
          <w:rtl/>
        </w:rPr>
        <w:t xml:space="preserve">, אשר נועדו לסייע בהגשת הצעות בהצלחה. </w:t>
      </w:r>
    </w:p>
    <w:p w14:paraId="2DDB2520" w14:textId="77777777" w:rsidR="007E7A0A" w:rsidRPr="002844E8" w:rsidRDefault="007E7A0A" w:rsidP="007E7A0A">
      <w:pPr>
        <w:pStyle w:val="aa"/>
        <w:numPr>
          <w:ilvl w:val="2"/>
          <w:numId w:val="12"/>
        </w:numPr>
        <w:jc w:val="both"/>
        <w:rPr>
          <w:rFonts w:ascii="David" w:hAnsi="David"/>
          <w:sz w:val="24"/>
          <w:rtl/>
        </w:rPr>
      </w:pPr>
      <w:r w:rsidRPr="002844E8">
        <w:rPr>
          <w:rFonts w:ascii="David" w:hAnsi="David"/>
          <w:sz w:val="24"/>
          <w:rtl/>
        </w:rPr>
        <w:t>לסיוע טכני במקרה של תקלה או שאלה, ניתן לפנות למוקד התמיכה בימים א'-ה' בין השעות 8:00-17:00 באמצעות הצ'אט האנושי.</w:t>
      </w:r>
    </w:p>
    <w:p w14:paraId="4B2C0AA0" w14:textId="77777777" w:rsidR="007E7A0A"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896FC8">
        <w:rPr>
          <w:rFonts w:ascii="David" w:hAnsi="David"/>
          <w:sz w:val="24"/>
          <w:rtl/>
        </w:rPr>
        <w:t>בפנייה יש לציין את שם המכרז, המועד האחרון להגשת ההצעות ובמקרה הצורך לצרף צילומי מסך.</w:t>
      </w:r>
    </w:p>
    <w:p w14:paraId="73A07955"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זמן ההמתנה מרגע משלוח הפנ</w:t>
      </w:r>
      <w:r w:rsidRPr="002844E8">
        <w:rPr>
          <w:rFonts w:ascii="David" w:hAnsi="David" w:hint="eastAsia"/>
          <w:sz w:val="24"/>
          <w:rtl/>
        </w:rPr>
        <w:t>י</w:t>
      </w:r>
      <w:r w:rsidRPr="002844E8">
        <w:rPr>
          <w:rFonts w:ascii="David" w:hAnsi="David"/>
          <w:sz w:val="24"/>
          <w:rtl/>
        </w:rPr>
        <w:t>יה ועד לחזרת נציג שירות, לא יעלה על 4 שעות בטווח שעות פעילות המוקד.</w:t>
      </w:r>
    </w:p>
    <w:p w14:paraId="6E5BB095" w14:textId="77777777" w:rsidR="007E7A0A" w:rsidRPr="002844E8" w:rsidRDefault="007E7A0A" w:rsidP="007E7A0A">
      <w:pPr>
        <w:spacing w:before="240" w:after="240"/>
        <w:ind w:left="2160" w:hanging="1017"/>
        <w:rPr>
          <w:rFonts w:ascii="David" w:hAnsi="David"/>
        </w:rPr>
      </w:pPr>
      <w:r>
        <w:rPr>
          <w:rFonts w:ascii="David" w:hAnsi="David" w:hint="cs"/>
          <w:rtl/>
        </w:rPr>
        <w:t>3.17.9.1</w:t>
      </w:r>
      <w:r>
        <w:rPr>
          <w:rFonts w:ascii="David" w:hAnsi="David"/>
          <w:rtl/>
        </w:rPr>
        <w:tab/>
      </w:r>
      <w:r w:rsidRPr="002844E8">
        <w:rPr>
          <w:rFonts w:ascii="David" w:hAnsi="David"/>
          <w:rtl/>
        </w:rPr>
        <w:t xml:space="preserve">מוקד התמיכה אינו מתחייב לספק מענה לפניות אשר </w:t>
      </w:r>
      <w:r w:rsidRPr="002844E8">
        <w:rPr>
          <w:rFonts w:ascii="David" w:hAnsi="David" w:hint="eastAsia"/>
          <w:rtl/>
        </w:rPr>
        <w:t>תתקבלנה</w:t>
      </w:r>
      <w:r w:rsidRPr="002844E8">
        <w:rPr>
          <w:rFonts w:ascii="David" w:hAnsi="David"/>
          <w:rtl/>
        </w:rPr>
        <w:t xml:space="preserve"> בזמן קצר מ-4 שעות, מהמועד האחרון להגשת הצעות.</w:t>
      </w:r>
    </w:p>
    <w:p w14:paraId="4E9223F6" w14:textId="77777777" w:rsidR="007E7A0A" w:rsidRPr="002844E8" w:rsidRDefault="007E7A0A" w:rsidP="007E7A0A">
      <w:pPr>
        <w:spacing w:before="240" w:after="240"/>
        <w:ind w:left="2160" w:hanging="1028"/>
        <w:rPr>
          <w:rFonts w:ascii="David" w:hAnsi="David"/>
        </w:rPr>
      </w:pPr>
      <w:r>
        <w:rPr>
          <w:rFonts w:ascii="David" w:hAnsi="David" w:hint="cs"/>
          <w:b/>
          <w:bCs/>
          <w:u w:val="single"/>
          <w:rtl/>
        </w:rPr>
        <w:t>3.17.9.2</w:t>
      </w:r>
      <w:r w:rsidRPr="002844E8">
        <w:rPr>
          <w:rFonts w:ascii="David" w:hAnsi="David"/>
          <w:b/>
          <w:bCs/>
          <w:rtl/>
        </w:rPr>
        <w:tab/>
      </w:r>
      <w:r w:rsidRPr="002844E8">
        <w:rPr>
          <w:rFonts w:ascii="David" w:hAnsi="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2844E8">
        <w:rPr>
          <w:rFonts w:ascii="David" w:hAnsi="David" w:hint="eastAsia"/>
          <w:b/>
          <w:bCs/>
          <w:u w:val="single"/>
          <w:rtl/>
        </w:rPr>
        <w:t>הבעיה</w:t>
      </w:r>
      <w:r w:rsidRPr="002844E8">
        <w:rPr>
          <w:rFonts w:ascii="David" w:hAnsi="David"/>
          <w:b/>
          <w:bCs/>
          <w:u w:val="single"/>
          <w:rtl/>
        </w:rPr>
        <w:t xml:space="preserve"> הטכנית או לענות על שאל</w:t>
      </w:r>
      <w:r w:rsidRPr="002844E8">
        <w:rPr>
          <w:rFonts w:ascii="David" w:hAnsi="David" w:hint="eastAsia"/>
          <w:b/>
          <w:bCs/>
          <w:u w:val="single"/>
          <w:rtl/>
        </w:rPr>
        <w:t>תו</w:t>
      </w:r>
      <w:r w:rsidRPr="002844E8">
        <w:rPr>
          <w:rFonts w:ascii="David" w:hAnsi="David"/>
          <w:rtl/>
        </w:rPr>
        <w:t xml:space="preserve">. </w:t>
      </w:r>
    </w:p>
    <w:p w14:paraId="577A7A7E"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מציע במכרז </w:t>
      </w:r>
      <w:r w:rsidRPr="002844E8">
        <w:rPr>
          <w:rFonts w:ascii="David" w:hAnsi="David" w:hint="eastAsia"/>
          <w:sz w:val="24"/>
          <w:rtl/>
        </w:rPr>
        <w:t>נושא</w:t>
      </w:r>
      <w:r w:rsidRPr="002844E8">
        <w:rPr>
          <w:rFonts w:ascii="David" w:hAnsi="David"/>
          <w:sz w:val="24"/>
          <w:rtl/>
        </w:rPr>
        <w:t xml:space="preserve"> </w:t>
      </w:r>
      <w:r w:rsidRPr="002844E8">
        <w:rPr>
          <w:rFonts w:ascii="David" w:hAnsi="David" w:hint="eastAsia"/>
          <w:sz w:val="24"/>
          <w:rtl/>
        </w:rPr>
        <w:t>ב</w:t>
      </w:r>
      <w:r w:rsidRPr="002844E8">
        <w:rPr>
          <w:rFonts w:ascii="David" w:hAnsi="David"/>
          <w:sz w:val="24"/>
          <w:rtl/>
        </w:rPr>
        <w:t>אחריות הבלעדית ל</w:t>
      </w:r>
      <w:r w:rsidRPr="002844E8">
        <w:rPr>
          <w:rFonts w:ascii="David" w:hAnsi="David" w:hint="eastAsia"/>
          <w:sz w:val="24"/>
          <w:rtl/>
        </w:rPr>
        <w:t>הגשת</w:t>
      </w:r>
      <w:r w:rsidRPr="002844E8">
        <w:rPr>
          <w:rFonts w:ascii="David" w:hAnsi="David"/>
          <w:sz w:val="24"/>
          <w:rtl/>
        </w:rPr>
        <w:t xml:space="preserve"> הצעה לפני המועד האחרון להגשת הצעות. </w:t>
      </w:r>
    </w:p>
    <w:p w14:paraId="10BA23B8" w14:textId="77777777" w:rsidR="007E7A0A" w:rsidRPr="002844E8"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על המציע ל</w:t>
      </w:r>
      <w:r w:rsidRPr="002844E8">
        <w:rPr>
          <w:rFonts w:ascii="David" w:hAnsi="David" w:hint="eastAsia"/>
          <w:sz w:val="24"/>
          <w:rtl/>
        </w:rPr>
        <w:t>קחת</w:t>
      </w:r>
      <w:r w:rsidRPr="002844E8">
        <w:rPr>
          <w:rFonts w:ascii="David" w:hAnsi="David"/>
          <w:sz w:val="24"/>
          <w:rtl/>
        </w:rPr>
        <w:t xml:space="preserve"> בחשבון כי בסמוך למועד האחרון להגשת הצעות ייתכן עומס על מערכת ההגשה או תקלות טכניות אחרות, אשר ימנעו מהמציע להגיש את הצעתו. על המציע להיערך ל</w:t>
      </w:r>
      <w:r w:rsidRPr="002844E8">
        <w:rPr>
          <w:rFonts w:ascii="David" w:hAnsi="David" w:hint="eastAsia"/>
          <w:sz w:val="24"/>
          <w:rtl/>
        </w:rPr>
        <w:t>תרחיש</w:t>
      </w:r>
      <w:r w:rsidRPr="002844E8">
        <w:rPr>
          <w:rFonts w:ascii="David" w:hAnsi="David"/>
          <w:sz w:val="24"/>
          <w:rtl/>
        </w:rPr>
        <w:t xml:space="preserve"> </w:t>
      </w:r>
      <w:r w:rsidRPr="002844E8">
        <w:rPr>
          <w:rFonts w:ascii="David" w:hAnsi="David" w:hint="eastAsia"/>
          <w:sz w:val="24"/>
          <w:rtl/>
        </w:rPr>
        <w:t>כאמור</w:t>
      </w:r>
      <w:r w:rsidRPr="002844E8">
        <w:rPr>
          <w:rFonts w:ascii="David" w:hAnsi="David"/>
          <w:sz w:val="24"/>
          <w:rtl/>
        </w:rPr>
        <w:t xml:space="preserve"> ולהגיש את הצעתו מבעוד מועד. </w:t>
      </w:r>
    </w:p>
    <w:p w14:paraId="4FF90B8E" w14:textId="2F092C04" w:rsidR="007E7A0A" w:rsidRDefault="007E7A0A" w:rsidP="007E7A0A">
      <w:pPr>
        <w:pStyle w:val="aa"/>
        <w:numPr>
          <w:ilvl w:val="2"/>
          <w:numId w:val="12"/>
        </w:numPr>
        <w:tabs>
          <w:tab w:val="left" w:pos="990"/>
        </w:tabs>
        <w:spacing w:before="240" w:after="240" w:line="276" w:lineRule="auto"/>
        <w:contextualSpacing w:val="0"/>
        <w:jc w:val="both"/>
        <w:rPr>
          <w:rFonts w:ascii="David" w:hAnsi="David"/>
          <w:sz w:val="24"/>
        </w:rPr>
      </w:pPr>
      <w:r w:rsidRPr="002844E8">
        <w:rPr>
          <w:rFonts w:ascii="David" w:hAnsi="David"/>
          <w:sz w:val="24"/>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0DEA699A" w14:textId="74E1EBBE" w:rsidR="00F44C5F" w:rsidRDefault="00F44C5F" w:rsidP="00F44C5F">
      <w:pPr>
        <w:pStyle w:val="aa"/>
        <w:tabs>
          <w:tab w:val="left" w:pos="990"/>
        </w:tabs>
        <w:spacing w:before="240" w:after="240" w:line="276" w:lineRule="auto"/>
        <w:ind w:left="1588"/>
        <w:contextualSpacing w:val="0"/>
        <w:jc w:val="both"/>
        <w:rPr>
          <w:rFonts w:ascii="David" w:hAnsi="David"/>
          <w:sz w:val="24"/>
          <w:rtl/>
        </w:rPr>
      </w:pPr>
    </w:p>
    <w:p w14:paraId="1A1DDE13" w14:textId="06DD30BC" w:rsidR="00F44C5F" w:rsidRDefault="00F44C5F" w:rsidP="00F44C5F">
      <w:pPr>
        <w:pStyle w:val="aa"/>
        <w:tabs>
          <w:tab w:val="left" w:pos="990"/>
        </w:tabs>
        <w:spacing w:before="240" w:after="240" w:line="276" w:lineRule="auto"/>
        <w:ind w:left="1588"/>
        <w:contextualSpacing w:val="0"/>
        <w:jc w:val="both"/>
        <w:rPr>
          <w:rFonts w:ascii="David" w:hAnsi="David"/>
          <w:sz w:val="24"/>
          <w:rtl/>
        </w:rPr>
      </w:pPr>
    </w:p>
    <w:p w14:paraId="6EA347C1" w14:textId="77777777" w:rsidR="00F44C5F" w:rsidRDefault="00F44C5F" w:rsidP="00F44C5F">
      <w:pPr>
        <w:pStyle w:val="aa"/>
        <w:tabs>
          <w:tab w:val="left" w:pos="990"/>
        </w:tabs>
        <w:spacing w:before="240" w:after="240" w:line="276" w:lineRule="auto"/>
        <w:ind w:left="1588"/>
        <w:contextualSpacing w:val="0"/>
        <w:jc w:val="both"/>
        <w:rPr>
          <w:rFonts w:ascii="David" w:hAnsi="David"/>
          <w:sz w:val="24"/>
        </w:rPr>
      </w:pPr>
    </w:p>
    <w:p w14:paraId="203D2BE4" w14:textId="77777777" w:rsidR="007E7A0A" w:rsidRPr="00896FC8" w:rsidRDefault="007E7A0A" w:rsidP="007E7A0A">
      <w:pPr>
        <w:pStyle w:val="aa"/>
        <w:numPr>
          <w:ilvl w:val="1"/>
          <w:numId w:val="12"/>
        </w:numPr>
        <w:tabs>
          <w:tab w:val="left" w:pos="990"/>
        </w:tabs>
        <w:spacing w:before="240" w:after="240" w:line="276" w:lineRule="auto"/>
        <w:contextualSpacing w:val="0"/>
        <w:jc w:val="both"/>
        <w:rPr>
          <w:sz w:val="24"/>
          <w:u w:val="single"/>
        </w:rPr>
      </w:pPr>
      <w:r w:rsidRPr="00896FC8">
        <w:rPr>
          <w:rFonts w:hint="cs"/>
          <w:b/>
          <w:bCs/>
          <w:sz w:val="24"/>
          <w:u w:val="single"/>
          <w:rtl/>
        </w:rPr>
        <w:t>שינוי המועדים במכרז</w:t>
      </w:r>
    </w:p>
    <w:p w14:paraId="65C9937B" w14:textId="77777777" w:rsidR="007E7A0A" w:rsidRPr="00A3754E" w:rsidRDefault="007E7A0A" w:rsidP="007E7A0A">
      <w:pPr>
        <w:pStyle w:val="aa"/>
        <w:numPr>
          <w:ilvl w:val="2"/>
          <w:numId w:val="12"/>
        </w:numPr>
        <w:tabs>
          <w:tab w:val="left" w:pos="990"/>
        </w:tabs>
        <w:spacing w:before="240" w:after="240" w:line="276" w:lineRule="auto"/>
        <w:contextualSpacing w:val="0"/>
        <w:jc w:val="both"/>
        <w:rPr>
          <w:sz w:val="24"/>
        </w:rPr>
      </w:pPr>
      <w:r w:rsidRPr="00A3754E">
        <w:rPr>
          <w:rFonts w:hint="cs"/>
          <w:sz w:val="24"/>
          <w:rtl/>
        </w:rPr>
        <w:t>המנהל רשאי</w:t>
      </w:r>
      <w:r w:rsidRPr="00A3754E">
        <w:rPr>
          <w:sz w:val="24"/>
          <w:rtl/>
        </w:rPr>
        <w:t xml:space="preserve">, </w:t>
      </w:r>
      <w:r w:rsidRPr="00A3754E">
        <w:rPr>
          <w:rFonts w:hint="cs"/>
          <w:sz w:val="24"/>
          <w:rtl/>
        </w:rPr>
        <w:t>בכל</w:t>
      </w:r>
      <w:r w:rsidRPr="00A3754E">
        <w:rPr>
          <w:sz w:val="24"/>
          <w:rtl/>
        </w:rPr>
        <w:t xml:space="preserve"> </w:t>
      </w:r>
      <w:r w:rsidRPr="00A3754E">
        <w:rPr>
          <w:rFonts w:hint="cs"/>
          <w:sz w:val="24"/>
          <w:rtl/>
        </w:rPr>
        <w:t>עת</w:t>
      </w:r>
      <w:r w:rsidRPr="00A3754E">
        <w:rPr>
          <w:sz w:val="24"/>
          <w:rtl/>
        </w:rPr>
        <w:t xml:space="preserve">, </w:t>
      </w:r>
      <w:r w:rsidRPr="00A3754E">
        <w:rPr>
          <w:rFonts w:hint="cs"/>
          <w:sz w:val="24"/>
          <w:rtl/>
        </w:rPr>
        <w:t>לפי</w:t>
      </w:r>
      <w:r w:rsidRPr="00A3754E">
        <w:rPr>
          <w:sz w:val="24"/>
          <w:rtl/>
        </w:rPr>
        <w:t xml:space="preserve"> </w:t>
      </w:r>
      <w:r w:rsidRPr="00A3754E">
        <w:rPr>
          <w:rFonts w:hint="cs"/>
          <w:sz w:val="24"/>
          <w:rtl/>
        </w:rPr>
        <w:t>שיקול</w:t>
      </w:r>
      <w:r w:rsidRPr="00A3754E">
        <w:rPr>
          <w:sz w:val="24"/>
          <w:rtl/>
        </w:rPr>
        <w:t xml:space="preserve"> </w:t>
      </w:r>
      <w:r w:rsidRPr="00A3754E">
        <w:rPr>
          <w:rFonts w:hint="cs"/>
          <w:sz w:val="24"/>
          <w:rtl/>
        </w:rPr>
        <w:t>דעתו</w:t>
      </w:r>
      <w:r w:rsidRPr="00A3754E">
        <w:rPr>
          <w:sz w:val="24"/>
          <w:rtl/>
        </w:rPr>
        <w:t xml:space="preserve"> </w:t>
      </w:r>
      <w:r w:rsidRPr="00A3754E">
        <w:rPr>
          <w:rFonts w:hint="cs"/>
          <w:sz w:val="24"/>
          <w:rtl/>
        </w:rPr>
        <w:t>הבלעדי</w:t>
      </w:r>
      <w:r w:rsidRPr="00A3754E">
        <w:rPr>
          <w:sz w:val="24"/>
          <w:rtl/>
        </w:rPr>
        <w:t xml:space="preserve">, </w:t>
      </w:r>
      <w:r w:rsidRPr="00A3754E">
        <w:rPr>
          <w:rFonts w:hint="cs"/>
          <w:sz w:val="24"/>
          <w:rtl/>
        </w:rPr>
        <w:t>לשנות</w:t>
      </w:r>
      <w:r w:rsidRPr="00A3754E">
        <w:rPr>
          <w:sz w:val="24"/>
          <w:rtl/>
        </w:rPr>
        <w:t xml:space="preserve"> </w:t>
      </w:r>
      <w:r w:rsidRPr="00A3754E">
        <w:rPr>
          <w:rFonts w:hint="cs"/>
          <w:sz w:val="24"/>
          <w:rtl/>
        </w:rPr>
        <w:t>מועד</w:t>
      </w:r>
      <w:r w:rsidRPr="00A3754E">
        <w:rPr>
          <w:sz w:val="24"/>
          <w:rtl/>
        </w:rPr>
        <w:t xml:space="preserve"> </w:t>
      </w:r>
      <w:r w:rsidRPr="00A3754E">
        <w:rPr>
          <w:rFonts w:hint="cs"/>
          <w:sz w:val="24"/>
          <w:rtl/>
        </w:rPr>
        <w:t>כלשהו</w:t>
      </w:r>
      <w:r w:rsidRPr="00A3754E">
        <w:rPr>
          <w:sz w:val="24"/>
          <w:rtl/>
        </w:rPr>
        <w:t xml:space="preserve"> </w:t>
      </w:r>
      <w:r w:rsidRPr="00A3754E">
        <w:rPr>
          <w:rFonts w:hint="cs"/>
          <w:sz w:val="24"/>
          <w:rtl/>
        </w:rPr>
        <w:t>מהמועדים</w:t>
      </w:r>
      <w:r w:rsidRPr="00A3754E">
        <w:rPr>
          <w:sz w:val="24"/>
          <w:rtl/>
        </w:rPr>
        <w:t xml:space="preserve"> </w:t>
      </w:r>
      <w:r w:rsidRPr="00A3754E">
        <w:rPr>
          <w:rFonts w:hint="cs"/>
          <w:sz w:val="24"/>
          <w:rtl/>
        </w:rPr>
        <w:t>האמורים</w:t>
      </w:r>
      <w:r w:rsidRPr="00A3754E">
        <w:rPr>
          <w:sz w:val="24"/>
          <w:rtl/>
        </w:rPr>
        <w:t xml:space="preserve"> </w:t>
      </w:r>
      <w:r w:rsidRPr="00A3754E">
        <w:rPr>
          <w:rFonts w:hint="cs"/>
          <w:sz w:val="24"/>
          <w:rtl/>
        </w:rPr>
        <w:t>או</w:t>
      </w:r>
      <w:r w:rsidRPr="00A3754E">
        <w:rPr>
          <w:sz w:val="24"/>
          <w:rtl/>
        </w:rPr>
        <w:t xml:space="preserve"> לדחות אותו, </w:t>
      </w:r>
      <w:r w:rsidRPr="00A3754E">
        <w:rPr>
          <w:rFonts w:hint="cs"/>
          <w:sz w:val="24"/>
          <w:rtl/>
        </w:rPr>
        <w:t>בתקופה</w:t>
      </w:r>
      <w:r w:rsidRPr="00A3754E">
        <w:rPr>
          <w:sz w:val="24"/>
          <w:rtl/>
        </w:rPr>
        <w:t xml:space="preserve"> </w:t>
      </w:r>
      <w:r w:rsidRPr="00A3754E">
        <w:rPr>
          <w:rFonts w:hint="cs"/>
          <w:sz w:val="24"/>
          <w:rtl/>
        </w:rPr>
        <w:t>קצובה</w:t>
      </w:r>
      <w:r w:rsidRPr="00A3754E">
        <w:rPr>
          <w:sz w:val="24"/>
          <w:rtl/>
        </w:rPr>
        <w:t xml:space="preserve"> </w:t>
      </w:r>
      <w:r w:rsidRPr="00A3754E">
        <w:rPr>
          <w:rFonts w:hint="cs"/>
          <w:sz w:val="24"/>
          <w:rtl/>
        </w:rPr>
        <w:t>אחת</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יותר</w:t>
      </w:r>
      <w:r w:rsidRPr="00A3754E">
        <w:rPr>
          <w:sz w:val="24"/>
          <w:rtl/>
        </w:rPr>
        <w:t xml:space="preserve">, </w:t>
      </w:r>
      <w:r w:rsidRPr="00A3754E">
        <w:rPr>
          <w:rFonts w:hint="cs"/>
          <w:sz w:val="24"/>
          <w:rtl/>
        </w:rPr>
        <w:t>בהודעה</w:t>
      </w:r>
      <w:r w:rsidRPr="00A3754E">
        <w:rPr>
          <w:sz w:val="24"/>
          <w:rtl/>
        </w:rPr>
        <w:t xml:space="preserve"> </w:t>
      </w:r>
      <w:r w:rsidRPr="00A3754E">
        <w:rPr>
          <w:rFonts w:hint="cs"/>
          <w:sz w:val="24"/>
          <w:rtl/>
        </w:rPr>
        <w:t>שתפורסם</w:t>
      </w:r>
      <w:r w:rsidRPr="00A3754E">
        <w:rPr>
          <w:sz w:val="24"/>
          <w:rtl/>
        </w:rPr>
        <w:t xml:space="preserve"> </w:t>
      </w:r>
      <w:r w:rsidRPr="00A3754E">
        <w:rPr>
          <w:rFonts w:hint="cs"/>
          <w:sz w:val="24"/>
          <w:rtl/>
        </w:rPr>
        <w:t>באופן</w:t>
      </w:r>
      <w:r w:rsidRPr="00A3754E">
        <w:rPr>
          <w:sz w:val="24"/>
          <w:rtl/>
        </w:rPr>
        <w:t xml:space="preserve"> </w:t>
      </w:r>
      <w:r w:rsidRPr="00A3754E">
        <w:rPr>
          <w:rFonts w:hint="cs"/>
          <w:sz w:val="24"/>
          <w:rtl/>
        </w:rPr>
        <w:t>שבו</w:t>
      </w:r>
      <w:r w:rsidRPr="00A3754E">
        <w:rPr>
          <w:sz w:val="24"/>
          <w:rtl/>
        </w:rPr>
        <w:t xml:space="preserve"> </w:t>
      </w:r>
      <w:r w:rsidRPr="00A3754E">
        <w:rPr>
          <w:rFonts w:hint="cs"/>
          <w:sz w:val="24"/>
          <w:rtl/>
        </w:rPr>
        <w:t>יתפרסמו</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 xml:space="preserve">המכרז. </w:t>
      </w:r>
      <w:r w:rsidRPr="00A3754E">
        <w:rPr>
          <w:sz w:val="24"/>
          <w:rtl/>
        </w:rPr>
        <w:t xml:space="preserve">האחריות להתעדכן </w:t>
      </w:r>
      <w:r w:rsidRPr="00A3754E">
        <w:rPr>
          <w:rFonts w:hint="eastAsia"/>
          <w:sz w:val="24"/>
          <w:rtl/>
        </w:rPr>
        <w:t>בשינוי</w:t>
      </w:r>
      <w:r w:rsidRPr="00A3754E">
        <w:rPr>
          <w:sz w:val="24"/>
          <w:rtl/>
        </w:rPr>
        <w:t xml:space="preserve"> </w:t>
      </w:r>
      <w:r w:rsidRPr="00A3754E">
        <w:rPr>
          <w:rFonts w:hint="eastAsia"/>
          <w:sz w:val="24"/>
          <w:rtl/>
        </w:rPr>
        <w:t>המועדים</w:t>
      </w:r>
      <w:r w:rsidRPr="00A3754E">
        <w:rPr>
          <w:sz w:val="24"/>
          <w:rtl/>
        </w:rPr>
        <w:t xml:space="preserve"> </w:t>
      </w:r>
      <w:r w:rsidRPr="00A3754E">
        <w:rPr>
          <w:rFonts w:hint="eastAsia"/>
          <w:sz w:val="24"/>
          <w:rtl/>
        </w:rPr>
        <w:t>האמורים</w:t>
      </w:r>
      <w:r w:rsidRPr="00A3754E">
        <w:rPr>
          <w:sz w:val="24"/>
          <w:rtl/>
        </w:rPr>
        <w:t xml:space="preserve"> </w:t>
      </w:r>
      <w:r w:rsidRPr="00A3754E">
        <w:rPr>
          <w:rFonts w:hint="eastAsia"/>
          <w:sz w:val="24"/>
          <w:rtl/>
        </w:rPr>
        <w:t>היא</w:t>
      </w:r>
      <w:r w:rsidRPr="00A3754E">
        <w:rPr>
          <w:sz w:val="24"/>
          <w:rtl/>
        </w:rPr>
        <w:t xml:space="preserve"> </w:t>
      </w:r>
      <w:r w:rsidRPr="00A3754E">
        <w:rPr>
          <w:rFonts w:hint="eastAsia"/>
          <w:sz w:val="24"/>
          <w:rtl/>
        </w:rPr>
        <w:t>של</w:t>
      </w:r>
      <w:r w:rsidRPr="00A3754E">
        <w:rPr>
          <w:sz w:val="24"/>
          <w:rtl/>
        </w:rPr>
        <w:t xml:space="preserve"> </w:t>
      </w:r>
      <w:r w:rsidRPr="00A3754E">
        <w:rPr>
          <w:rFonts w:hint="eastAsia"/>
          <w:sz w:val="24"/>
          <w:rtl/>
        </w:rPr>
        <w:t>המציעים</w:t>
      </w:r>
      <w:r w:rsidRPr="00A3754E">
        <w:rPr>
          <w:sz w:val="24"/>
          <w:rtl/>
        </w:rPr>
        <w:t xml:space="preserve">, </w:t>
      </w:r>
      <w:r w:rsidRPr="00A3754E">
        <w:rPr>
          <w:rFonts w:hint="eastAsia"/>
          <w:sz w:val="24"/>
          <w:rtl/>
        </w:rPr>
        <w:t>ושלהם</w:t>
      </w:r>
      <w:r w:rsidRPr="00A3754E">
        <w:rPr>
          <w:sz w:val="24"/>
          <w:rtl/>
        </w:rPr>
        <w:t xml:space="preserve"> </w:t>
      </w:r>
      <w:r w:rsidRPr="00A3754E">
        <w:rPr>
          <w:rFonts w:hint="eastAsia"/>
          <w:sz w:val="24"/>
          <w:rtl/>
        </w:rPr>
        <w:t>בלבד</w:t>
      </w:r>
      <w:r w:rsidRPr="00A3754E">
        <w:rPr>
          <w:sz w:val="24"/>
          <w:rtl/>
        </w:rPr>
        <w:t xml:space="preserve">, </w:t>
      </w:r>
      <w:r w:rsidRPr="00A3754E">
        <w:rPr>
          <w:rFonts w:hint="eastAsia"/>
          <w:sz w:val="24"/>
          <w:rtl/>
        </w:rPr>
        <w:t>ולמציע</w:t>
      </w:r>
      <w:r w:rsidRPr="00A3754E">
        <w:rPr>
          <w:sz w:val="24"/>
          <w:rtl/>
        </w:rPr>
        <w:t xml:space="preserve"> </w:t>
      </w:r>
      <w:r w:rsidRPr="00A3754E">
        <w:rPr>
          <w:rFonts w:hint="eastAsia"/>
          <w:sz w:val="24"/>
          <w:rtl/>
        </w:rPr>
        <w:t>לא</w:t>
      </w:r>
      <w:r w:rsidRPr="00A3754E">
        <w:rPr>
          <w:sz w:val="24"/>
          <w:rtl/>
        </w:rPr>
        <w:t xml:space="preserve"> </w:t>
      </w:r>
      <w:r w:rsidRPr="00A3754E">
        <w:rPr>
          <w:rFonts w:hint="eastAsia"/>
          <w:sz w:val="24"/>
          <w:rtl/>
        </w:rPr>
        <w:t>תעמוד</w:t>
      </w:r>
      <w:r w:rsidRPr="00A3754E">
        <w:rPr>
          <w:sz w:val="24"/>
          <w:rtl/>
        </w:rPr>
        <w:t xml:space="preserve"> </w:t>
      </w:r>
      <w:r w:rsidRPr="00A3754E">
        <w:rPr>
          <w:rFonts w:hint="eastAsia"/>
          <w:sz w:val="24"/>
          <w:rtl/>
        </w:rPr>
        <w:t>כל</w:t>
      </w:r>
      <w:r w:rsidRPr="00A3754E">
        <w:rPr>
          <w:sz w:val="24"/>
          <w:rtl/>
        </w:rPr>
        <w:t xml:space="preserve"> </w:t>
      </w:r>
      <w:r w:rsidRPr="00A3754E">
        <w:rPr>
          <w:rFonts w:hint="eastAsia"/>
          <w:sz w:val="24"/>
          <w:rtl/>
        </w:rPr>
        <w:t>טענה</w:t>
      </w:r>
      <w:r w:rsidRPr="00A3754E">
        <w:rPr>
          <w:sz w:val="24"/>
          <w:rtl/>
        </w:rPr>
        <w:t xml:space="preserve"> </w:t>
      </w:r>
      <w:r w:rsidRPr="00A3754E">
        <w:rPr>
          <w:rFonts w:hint="eastAsia"/>
          <w:sz w:val="24"/>
          <w:rtl/>
        </w:rPr>
        <w:t>או</w:t>
      </w:r>
      <w:r w:rsidRPr="00A3754E">
        <w:rPr>
          <w:sz w:val="24"/>
          <w:rtl/>
        </w:rPr>
        <w:t xml:space="preserve"> </w:t>
      </w:r>
      <w:r w:rsidRPr="00A3754E">
        <w:rPr>
          <w:rFonts w:hint="eastAsia"/>
          <w:sz w:val="24"/>
          <w:rtl/>
        </w:rPr>
        <w:t>דרישה</w:t>
      </w:r>
      <w:r w:rsidRPr="00A3754E">
        <w:rPr>
          <w:sz w:val="24"/>
          <w:rtl/>
        </w:rPr>
        <w:t xml:space="preserve"> </w:t>
      </w:r>
      <w:r w:rsidRPr="00A3754E">
        <w:rPr>
          <w:rFonts w:hint="eastAsia"/>
          <w:sz w:val="24"/>
          <w:rtl/>
        </w:rPr>
        <w:t>בקשר</w:t>
      </w:r>
      <w:r w:rsidRPr="00A3754E">
        <w:rPr>
          <w:sz w:val="24"/>
          <w:rtl/>
        </w:rPr>
        <w:t xml:space="preserve"> </w:t>
      </w:r>
      <w:r w:rsidRPr="00A3754E">
        <w:rPr>
          <w:rFonts w:hint="eastAsia"/>
          <w:sz w:val="24"/>
          <w:rtl/>
        </w:rPr>
        <w:t>לשינוי</w:t>
      </w:r>
      <w:r w:rsidRPr="00A3754E">
        <w:rPr>
          <w:sz w:val="24"/>
          <w:rtl/>
        </w:rPr>
        <w:t xml:space="preserve"> </w:t>
      </w:r>
      <w:r w:rsidRPr="00A3754E">
        <w:rPr>
          <w:rFonts w:hint="eastAsia"/>
          <w:sz w:val="24"/>
          <w:rtl/>
        </w:rPr>
        <w:t>מועדים</w:t>
      </w:r>
      <w:r w:rsidRPr="00A3754E">
        <w:rPr>
          <w:sz w:val="24"/>
          <w:rtl/>
        </w:rPr>
        <w:t xml:space="preserve"> </w:t>
      </w:r>
      <w:r w:rsidRPr="00A3754E">
        <w:rPr>
          <w:rFonts w:hint="eastAsia"/>
          <w:sz w:val="24"/>
          <w:rtl/>
        </w:rPr>
        <w:t>כאמור</w:t>
      </w:r>
      <w:r w:rsidRPr="00A3754E">
        <w:rPr>
          <w:sz w:val="24"/>
          <w:rtl/>
        </w:rPr>
        <w:t>.</w:t>
      </w:r>
    </w:p>
    <w:p w14:paraId="012BC4BB" w14:textId="77777777" w:rsidR="007E7A0A" w:rsidRPr="00A3754E" w:rsidRDefault="007E7A0A" w:rsidP="007E7A0A">
      <w:pPr>
        <w:pStyle w:val="aa"/>
        <w:numPr>
          <w:ilvl w:val="2"/>
          <w:numId w:val="12"/>
        </w:numPr>
        <w:tabs>
          <w:tab w:val="left" w:pos="990"/>
        </w:tabs>
        <w:spacing w:before="240" w:after="240" w:line="276" w:lineRule="auto"/>
        <w:contextualSpacing w:val="0"/>
        <w:jc w:val="both"/>
        <w:rPr>
          <w:sz w:val="24"/>
        </w:rPr>
      </w:pPr>
      <w:r w:rsidRPr="00A3754E">
        <w:rPr>
          <w:rFonts w:hint="cs"/>
          <w:sz w:val="24"/>
          <w:rtl/>
        </w:rPr>
        <w:t>על</w:t>
      </w:r>
      <w:r w:rsidRPr="00A3754E">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Pr>
          <w:rFonts w:hint="cs"/>
          <w:sz w:val="24"/>
          <w:rtl/>
        </w:rPr>
        <w:t xml:space="preserve"> </w:t>
      </w:r>
      <w:r w:rsidRPr="00A3754E">
        <w:rPr>
          <w:rFonts w:hint="cs"/>
          <w:sz w:val="24"/>
          <w:rtl/>
        </w:rPr>
        <w:t>לא</w:t>
      </w:r>
      <w:r w:rsidRPr="00A3754E">
        <w:rPr>
          <w:sz w:val="24"/>
          <w:rtl/>
        </w:rPr>
        <w:t xml:space="preserve"> </w:t>
      </w:r>
      <w:r w:rsidRPr="00A3754E">
        <w:rPr>
          <w:rFonts w:hint="cs"/>
          <w:sz w:val="24"/>
          <w:rtl/>
        </w:rPr>
        <w:t>יהיה</w:t>
      </w:r>
      <w:r w:rsidRPr="00A3754E">
        <w:rPr>
          <w:sz w:val="24"/>
          <w:rtl/>
        </w:rPr>
        <w:t xml:space="preserve"> </w:t>
      </w:r>
      <w:r w:rsidRPr="00A3754E">
        <w:rPr>
          <w:rFonts w:hint="cs"/>
          <w:sz w:val="24"/>
          <w:rtl/>
        </w:rPr>
        <w:t>בשינוי</w:t>
      </w:r>
      <w:r w:rsidRPr="00A3754E">
        <w:rPr>
          <w:sz w:val="24"/>
          <w:rtl/>
        </w:rPr>
        <w:t xml:space="preserve"> </w:t>
      </w:r>
      <w:r w:rsidRPr="00A3754E">
        <w:rPr>
          <w:rFonts w:hint="cs"/>
          <w:sz w:val="24"/>
          <w:rtl/>
        </w:rPr>
        <w:t>המועדים</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בדחייתם</w:t>
      </w:r>
      <w:r w:rsidRPr="00A3754E">
        <w:rPr>
          <w:sz w:val="24"/>
          <w:rtl/>
        </w:rPr>
        <w:t xml:space="preserve"> </w:t>
      </w:r>
      <w:r w:rsidRPr="00A3754E">
        <w:rPr>
          <w:rFonts w:hint="cs"/>
          <w:sz w:val="24"/>
          <w:rtl/>
        </w:rPr>
        <w:t>כדי</w:t>
      </w:r>
      <w:r w:rsidRPr="00A3754E">
        <w:rPr>
          <w:sz w:val="24"/>
          <w:rtl/>
        </w:rPr>
        <w:t xml:space="preserve"> </w:t>
      </w:r>
      <w:r w:rsidRPr="00A3754E">
        <w:rPr>
          <w:rFonts w:hint="cs"/>
          <w:sz w:val="24"/>
          <w:rtl/>
        </w:rPr>
        <w:t>לגרוע</w:t>
      </w:r>
      <w:r w:rsidRPr="00A3754E">
        <w:rPr>
          <w:sz w:val="24"/>
          <w:rtl/>
        </w:rPr>
        <w:t xml:space="preserve"> </w:t>
      </w:r>
      <w:r w:rsidRPr="00A3754E">
        <w:rPr>
          <w:rFonts w:hint="cs"/>
          <w:sz w:val="24"/>
          <w:rtl/>
        </w:rPr>
        <w:t>מכל</w:t>
      </w:r>
      <w:r w:rsidRPr="00A3754E">
        <w:rPr>
          <w:sz w:val="24"/>
          <w:rtl/>
        </w:rPr>
        <w:t xml:space="preserve"> </w:t>
      </w:r>
      <w:r w:rsidRPr="00A3754E">
        <w:rPr>
          <w:rFonts w:hint="cs"/>
          <w:sz w:val="24"/>
          <w:rtl/>
        </w:rPr>
        <w:t>זכות</w:t>
      </w:r>
      <w:r w:rsidRPr="00A3754E">
        <w:rPr>
          <w:sz w:val="24"/>
          <w:rtl/>
        </w:rPr>
        <w:t xml:space="preserve"> </w:t>
      </w:r>
      <w:r w:rsidRPr="00A3754E">
        <w:rPr>
          <w:rFonts w:hint="cs"/>
          <w:sz w:val="24"/>
          <w:rtl/>
        </w:rPr>
        <w:t>העומדת</w:t>
      </w:r>
      <w:r w:rsidRPr="00A3754E">
        <w:rPr>
          <w:sz w:val="24"/>
          <w:rtl/>
        </w:rPr>
        <w:t xml:space="preserve"> </w:t>
      </w:r>
      <w:r w:rsidRPr="00A3754E">
        <w:rPr>
          <w:rFonts w:hint="cs"/>
          <w:sz w:val="24"/>
          <w:rtl/>
        </w:rPr>
        <w:t>למנהל</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כל</w:t>
      </w:r>
      <w:r w:rsidRPr="00A3754E">
        <w:rPr>
          <w:sz w:val="24"/>
          <w:rtl/>
        </w:rPr>
        <w:t xml:space="preserve"> </w:t>
      </w:r>
      <w:r w:rsidRPr="00A3754E">
        <w:rPr>
          <w:rFonts w:hint="cs"/>
          <w:sz w:val="24"/>
          <w:rtl/>
        </w:rPr>
        <w:t>דין</w:t>
      </w:r>
      <w:r w:rsidRPr="00A3754E">
        <w:rPr>
          <w:sz w:val="24"/>
          <w:rtl/>
        </w:rPr>
        <w:t xml:space="preserve">, </w:t>
      </w:r>
      <w:r w:rsidRPr="00A3754E">
        <w:rPr>
          <w:rFonts w:hint="cs"/>
          <w:sz w:val="24"/>
          <w:rtl/>
        </w:rPr>
        <w:t>או</w:t>
      </w:r>
      <w:r w:rsidRPr="00A3754E">
        <w:rPr>
          <w:sz w:val="24"/>
          <w:rtl/>
        </w:rPr>
        <w:t xml:space="preserve"> </w:t>
      </w:r>
      <w:r w:rsidRPr="00A3754E">
        <w:rPr>
          <w:rFonts w:hint="cs"/>
          <w:sz w:val="24"/>
          <w:rtl/>
        </w:rPr>
        <w:t>על</w:t>
      </w:r>
      <w:r w:rsidRPr="00A3754E">
        <w:rPr>
          <w:sz w:val="24"/>
          <w:rtl/>
        </w:rPr>
        <w:t xml:space="preserve"> </w:t>
      </w:r>
      <w:r w:rsidRPr="00A3754E">
        <w:rPr>
          <w:rFonts w:hint="cs"/>
          <w:sz w:val="24"/>
          <w:rtl/>
        </w:rPr>
        <w:t>פי</w:t>
      </w:r>
      <w:r w:rsidRPr="00A3754E">
        <w:rPr>
          <w:sz w:val="24"/>
          <w:rtl/>
        </w:rPr>
        <w:t xml:space="preserve"> </w:t>
      </w:r>
      <w:r w:rsidRPr="00A3754E">
        <w:rPr>
          <w:rFonts w:hint="cs"/>
          <w:sz w:val="24"/>
          <w:rtl/>
        </w:rPr>
        <w:t>מסמכי</w:t>
      </w:r>
      <w:r w:rsidRPr="00A3754E">
        <w:rPr>
          <w:sz w:val="24"/>
          <w:rtl/>
        </w:rPr>
        <w:t xml:space="preserve"> </w:t>
      </w:r>
      <w:r w:rsidRPr="00A3754E">
        <w:rPr>
          <w:rFonts w:hint="cs"/>
          <w:sz w:val="24"/>
          <w:rtl/>
        </w:rPr>
        <w:t>המכרז</w:t>
      </w:r>
      <w:r w:rsidRPr="00A3754E">
        <w:rPr>
          <w:sz w:val="24"/>
          <w:rtl/>
        </w:rPr>
        <w:t>.</w:t>
      </w:r>
    </w:p>
    <w:p w14:paraId="095CC9C3" w14:textId="1846DF40" w:rsidR="00CE6607" w:rsidRPr="00B74BCD" w:rsidRDefault="000A13B8" w:rsidP="00C4355B">
      <w:pPr>
        <w:numPr>
          <w:ilvl w:val="0"/>
          <w:numId w:val="12"/>
        </w:numPr>
        <w:spacing w:after="240" w:line="276" w:lineRule="auto"/>
        <w:jc w:val="both"/>
        <w:rPr>
          <w:b/>
          <w:bCs/>
          <w:sz w:val="28"/>
          <w:szCs w:val="28"/>
          <w:u w:val="single"/>
          <w:rtl/>
        </w:rPr>
      </w:pPr>
      <w:r>
        <w:rPr>
          <w:rFonts w:hint="cs"/>
          <w:b/>
          <w:bCs/>
          <w:sz w:val="28"/>
          <w:szCs w:val="28"/>
          <w:u w:val="single"/>
          <w:rtl/>
        </w:rPr>
        <w:t>ת</w:t>
      </w:r>
      <w:r w:rsidR="00B2518C">
        <w:rPr>
          <w:rFonts w:hint="cs"/>
          <w:b/>
          <w:bCs/>
          <w:sz w:val="28"/>
          <w:szCs w:val="28"/>
          <w:u w:val="single"/>
          <w:rtl/>
        </w:rPr>
        <w:t>נאי הסף במכרז</w:t>
      </w:r>
    </w:p>
    <w:bookmarkEnd w:id="6"/>
    <w:p w14:paraId="47B4E33B" w14:textId="77777777" w:rsidR="00CE6607" w:rsidRPr="00D81F5D" w:rsidRDefault="00B2518C" w:rsidP="00D81F5D">
      <w:pPr>
        <w:spacing w:before="120" w:after="120" w:line="276" w:lineRule="auto"/>
        <w:jc w:val="both"/>
        <w:rPr>
          <w:sz w:val="24"/>
          <w:rtl/>
        </w:rPr>
      </w:pPr>
      <w:r w:rsidRPr="00D81F5D">
        <w:rPr>
          <w:sz w:val="24"/>
          <w:rtl/>
        </w:rPr>
        <w:t xml:space="preserve">הגשת מועמדות כפופה לעמידה בתנאים ובדרישות </w:t>
      </w:r>
      <w:r w:rsidRPr="00D81F5D">
        <w:rPr>
          <w:rFonts w:hint="cs"/>
          <w:sz w:val="24"/>
          <w:rtl/>
        </w:rPr>
        <w:t>ה</w:t>
      </w:r>
      <w:r w:rsidRPr="00D81F5D">
        <w:rPr>
          <w:sz w:val="24"/>
          <w:rtl/>
        </w:rPr>
        <w:t>סף</w:t>
      </w:r>
      <w:r w:rsidR="00B53C77" w:rsidRPr="00D81F5D">
        <w:rPr>
          <w:sz w:val="24"/>
          <w:rtl/>
        </w:rPr>
        <w:t>,</w:t>
      </w:r>
      <w:r w:rsidRPr="00D81F5D">
        <w:rPr>
          <w:sz w:val="24"/>
          <w:rtl/>
        </w:rPr>
        <w:t xml:space="preserve"> כמפורט להלן. ה</w:t>
      </w:r>
      <w:r w:rsidR="001A0C1E" w:rsidRPr="00D81F5D">
        <w:rPr>
          <w:sz w:val="24"/>
          <w:rtl/>
        </w:rPr>
        <w:t>מנהל</w:t>
      </w:r>
      <w:r w:rsidRPr="00D81F5D">
        <w:rPr>
          <w:sz w:val="24"/>
          <w:rtl/>
        </w:rPr>
        <w:t xml:space="preserve"> שומר לעצמו את הזכות שלא לדון בהצעה שלא </w:t>
      </w:r>
      <w:r w:rsidR="00AD4A97" w:rsidRPr="00D81F5D">
        <w:rPr>
          <w:sz w:val="24"/>
          <w:rtl/>
        </w:rPr>
        <w:t>הוגשה בהתאם לנדרש במסמכי המכרז</w:t>
      </w:r>
      <w:r w:rsidR="00AD4A97" w:rsidRPr="00D81F5D">
        <w:rPr>
          <w:rFonts w:hint="cs"/>
          <w:sz w:val="24"/>
          <w:rtl/>
        </w:rPr>
        <w:t>, או לפסול אותה.</w:t>
      </w:r>
    </w:p>
    <w:p w14:paraId="017E1A6A" w14:textId="77777777" w:rsidR="001D7C0D" w:rsidRPr="00820E29" w:rsidRDefault="45A81D04" w:rsidP="724AB63E">
      <w:pPr>
        <w:pStyle w:val="aa"/>
        <w:numPr>
          <w:ilvl w:val="1"/>
          <w:numId w:val="12"/>
        </w:numPr>
        <w:tabs>
          <w:tab w:val="left" w:pos="423"/>
        </w:tabs>
        <w:spacing w:line="276" w:lineRule="auto"/>
        <w:jc w:val="both"/>
        <w:rPr>
          <w:rFonts w:ascii="David" w:hAnsi="David"/>
          <w:sz w:val="24"/>
        </w:rPr>
      </w:pPr>
      <w:bookmarkStart w:id="7" w:name="_Hlk128330530"/>
      <w:r w:rsidRPr="380134BF">
        <w:rPr>
          <w:rFonts w:ascii="David" w:hAnsi="David"/>
          <w:b/>
          <w:bCs/>
          <w:sz w:val="24"/>
          <w:u w:val="single"/>
          <w:rtl/>
        </w:rPr>
        <w:t>תנאי סף מנהליים</w:t>
      </w:r>
      <w:r w:rsidRPr="380134BF">
        <w:rPr>
          <w:rFonts w:ascii="David" w:hAnsi="David"/>
          <w:sz w:val="24"/>
          <w:rtl/>
        </w:rPr>
        <w:t>:</w:t>
      </w:r>
    </w:p>
    <w:bookmarkEnd w:id="7"/>
    <w:p w14:paraId="5DC80F06" w14:textId="77777777" w:rsidR="001D7C0D" w:rsidRPr="001D7C0D" w:rsidRDefault="00B2518C" w:rsidP="00D81F5D">
      <w:pPr>
        <w:spacing w:after="240" w:line="276" w:lineRule="auto"/>
        <w:ind w:left="1021"/>
        <w:jc w:val="both"/>
      </w:pPr>
      <w:r w:rsidRPr="001D7C0D">
        <w:rPr>
          <w:rtl/>
        </w:rPr>
        <w:t xml:space="preserve">המציע עומד בדרישות </w:t>
      </w:r>
      <w:hyperlink r:id="rId15" w:history="1">
        <w:r w:rsidRPr="001D7C0D">
          <w:rPr>
            <w:color w:val="0000FF" w:themeColor="hyperlink"/>
            <w:u w:val="single"/>
            <w:rtl/>
          </w:rPr>
          <w:t>חוק עסקאות גופים ציבוריים, התשל"ו-1976</w:t>
        </w:r>
      </w:hyperlink>
      <w:r w:rsidRPr="001D7C0D">
        <w:rPr>
          <w:rtl/>
        </w:rPr>
        <w:t xml:space="preserve"> (להלן: "חוק עסקאות גופים ציבוריים"), ובכלל זה:</w:t>
      </w:r>
    </w:p>
    <w:p w14:paraId="5EF55410" w14:textId="77777777" w:rsidR="001D7C0D" w:rsidRPr="00470AFD" w:rsidRDefault="00B2518C" w:rsidP="00C4355B">
      <w:pPr>
        <w:pStyle w:val="aa"/>
        <w:numPr>
          <w:ilvl w:val="2"/>
          <w:numId w:val="12"/>
        </w:numPr>
        <w:tabs>
          <w:tab w:val="left" w:pos="423"/>
        </w:tabs>
        <w:spacing w:line="276" w:lineRule="auto"/>
        <w:jc w:val="both"/>
      </w:pPr>
      <w:r w:rsidRPr="00C4355B">
        <w:rPr>
          <w:rFonts w:hint="cs"/>
          <w:b/>
          <w:bCs/>
          <w:u w:val="single"/>
          <w:rtl/>
        </w:rPr>
        <w:t>ניהול פנקסים</w:t>
      </w:r>
      <w:r w:rsidRPr="00470AFD">
        <w:rPr>
          <w:rFonts w:hint="cs"/>
          <w:rtl/>
        </w:rPr>
        <w:t xml:space="preserve">: </w:t>
      </w:r>
    </w:p>
    <w:p w14:paraId="04A6CAEC" w14:textId="13FCBD4F" w:rsidR="001D7C0D" w:rsidRPr="00470AFD" w:rsidRDefault="00B2518C" w:rsidP="00D81F5D">
      <w:pPr>
        <w:spacing w:after="240" w:line="276" w:lineRule="auto"/>
        <w:ind w:left="1021" w:firstLine="59"/>
        <w:jc w:val="both"/>
        <w:rPr>
          <w:rtl/>
        </w:rPr>
      </w:pPr>
      <w:r w:rsidRPr="00470AFD">
        <w:rPr>
          <w:rtl/>
        </w:rPr>
        <w:t xml:space="preserve">המציע מנהל את פנקסי החשבונות והרשומות שעליו לנהל על פי </w:t>
      </w:r>
      <w:hyperlink r:id="rId16" w:history="1">
        <w:r w:rsidRPr="00D81F5D">
          <w:rPr>
            <w:rFonts w:ascii="David" w:hAnsi="David"/>
            <w:color w:val="0000FF" w:themeColor="hyperlink"/>
            <w:u w:val="single"/>
            <w:rtl/>
          </w:rPr>
          <w:t>פקודת מס הכנסה [נוסח חדש]</w:t>
        </w:r>
      </w:hyperlink>
      <w:r w:rsidRPr="00D81F5D">
        <w:rPr>
          <w:rFonts w:ascii="David" w:hAnsi="David"/>
          <w:rtl/>
        </w:rPr>
        <w:t xml:space="preserve"> </w:t>
      </w:r>
      <w:r w:rsidR="00C4355B">
        <w:rPr>
          <w:rFonts w:ascii="David" w:hAnsi="David" w:hint="cs"/>
        </w:rPr>
        <w:t xml:space="preserve"> </w:t>
      </w:r>
      <w:r w:rsidRPr="00D81F5D">
        <w:rPr>
          <w:rFonts w:ascii="David" w:hAnsi="David"/>
          <w:rtl/>
        </w:rPr>
        <w:t>ו</w:t>
      </w:r>
      <w:hyperlink r:id="rId17" w:history="1">
        <w:r w:rsidRPr="00D81F5D">
          <w:rPr>
            <w:rFonts w:ascii="David" w:hAnsi="David"/>
            <w:color w:val="0000FF" w:themeColor="hyperlink"/>
            <w:u w:val="single"/>
            <w:rtl/>
          </w:rPr>
          <w:t>חוק מס ערך מוסף, התשל"ו-1975</w:t>
        </w:r>
      </w:hyperlink>
      <w:r w:rsidRPr="00D81F5D">
        <w:rPr>
          <w:rFonts w:ascii="David" w:hAnsi="David"/>
          <w:rtl/>
        </w:rPr>
        <w:t xml:space="preserve"> (להלן: "חוק מס ערך מוסף"), או שהוא</w:t>
      </w:r>
      <w:r w:rsidRPr="00470AFD">
        <w:rPr>
          <w:rtl/>
        </w:rPr>
        <w:t xml:space="preserve"> פטור מניהולם.</w:t>
      </w:r>
    </w:p>
    <w:p w14:paraId="0DC382CC" w14:textId="714B3208" w:rsidR="001D7C0D" w:rsidRPr="00470AFD" w:rsidRDefault="00B2518C" w:rsidP="00D81F5D">
      <w:pPr>
        <w:pStyle w:val="aa"/>
        <w:spacing w:after="240" w:line="276" w:lineRule="auto"/>
        <w:ind w:left="1080"/>
        <w:jc w:val="both"/>
        <w:rPr>
          <w:b/>
          <w:bCs/>
          <w:sz w:val="24"/>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p>
    <w:p w14:paraId="207D9564" w14:textId="77777777" w:rsidR="001D7C0D" w:rsidRPr="00470AFD" w:rsidRDefault="00B2518C" w:rsidP="00C4355B">
      <w:pPr>
        <w:pStyle w:val="aa"/>
        <w:numPr>
          <w:ilvl w:val="2"/>
          <w:numId w:val="12"/>
        </w:numPr>
        <w:tabs>
          <w:tab w:val="left" w:pos="423"/>
        </w:tabs>
        <w:spacing w:line="276" w:lineRule="auto"/>
        <w:jc w:val="both"/>
      </w:pPr>
      <w:r w:rsidRPr="00D81F5D">
        <w:rPr>
          <w:rFonts w:hint="cs"/>
          <w:b/>
          <w:bCs/>
          <w:u w:val="single"/>
          <w:rtl/>
        </w:rPr>
        <w:t>דיווח פנקסים</w:t>
      </w:r>
      <w:r w:rsidRPr="00470AFD">
        <w:rPr>
          <w:rFonts w:hint="cs"/>
          <w:rtl/>
        </w:rPr>
        <w:t xml:space="preserve">: </w:t>
      </w:r>
    </w:p>
    <w:p w14:paraId="0CD8E989" w14:textId="77777777" w:rsidR="001D7C0D" w:rsidRPr="00470AFD" w:rsidRDefault="00B2518C" w:rsidP="00C4355B">
      <w:pPr>
        <w:spacing w:after="240" w:line="276" w:lineRule="auto"/>
        <w:ind w:left="990"/>
        <w:jc w:val="both"/>
        <w:rPr>
          <w:rtl/>
        </w:rPr>
      </w:pPr>
      <w:r w:rsidRPr="00C4355B">
        <w:rPr>
          <w:b/>
          <w:bCs/>
          <w:u w:val="single"/>
          <w:rtl/>
        </w:rPr>
        <w:t>המציע מדווח לפקיד השומה על הכנסותיו ומדווח למנהל על</w:t>
      </w:r>
      <w:r w:rsidRPr="00470AFD">
        <w:rPr>
          <w:rtl/>
        </w:rPr>
        <w:t xml:space="preserve">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7883D5D4" w14:textId="77777777" w:rsidR="001D7C0D" w:rsidRPr="00470AFD" w:rsidRDefault="00B2518C" w:rsidP="00C4355B">
      <w:pPr>
        <w:pStyle w:val="aa"/>
        <w:spacing w:after="240" w:line="276" w:lineRule="auto"/>
        <w:ind w:left="990"/>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74AF1488" w14:textId="77777777" w:rsidR="001D7C0D" w:rsidRPr="001D7C0D" w:rsidRDefault="00B2518C" w:rsidP="00C4355B">
      <w:pPr>
        <w:pStyle w:val="aa"/>
        <w:numPr>
          <w:ilvl w:val="2"/>
          <w:numId w:val="12"/>
        </w:numPr>
        <w:tabs>
          <w:tab w:val="left" w:pos="423"/>
        </w:tabs>
        <w:spacing w:line="276" w:lineRule="auto"/>
        <w:jc w:val="both"/>
      </w:pPr>
      <w:r w:rsidRPr="001D7C0D">
        <w:rPr>
          <w:b/>
          <w:bCs/>
          <w:u w:val="single"/>
          <w:rtl/>
        </w:rPr>
        <w:t>היעדר הרשעות</w:t>
      </w:r>
      <w:r w:rsidRPr="001D7C0D">
        <w:rPr>
          <w:rFonts w:hint="cs"/>
          <w:rtl/>
        </w:rPr>
        <w:t xml:space="preserve">: </w:t>
      </w:r>
    </w:p>
    <w:p w14:paraId="7BB3A29C" w14:textId="5A146880" w:rsidR="001D7C0D" w:rsidRPr="001D7C0D" w:rsidRDefault="00B2518C" w:rsidP="00C4355B">
      <w:pPr>
        <w:spacing w:after="240" w:line="276" w:lineRule="auto"/>
        <w:ind w:left="1021" w:hanging="31"/>
        <w:jc w:val="both"/>
      </w:pPr>
      <w:r w:rsidRPr="001D7C0D">
        <w:rPr>
          <w:rtl/>
        </w:rPr>
        <w:t>המציע ו"</w:t>
      </w:r>
      <w:r w:rsidRPr="00C4355B">
        <w:rPr>
          <w:b/>
          <w:bCs/>
          <w:rtl/>
        </w:rPr>
        <w:t>בעל זיקה</w:t>
      </w:r>
      <w:r w:rsidRPr="001D7C0D">
        <w:rPr>
          <w:rtl/>
        </w:rPr>
        <w:t xml:space="preserve">" אליו (כהגדרתו בסעיף 2ב לחוק עסקאות גופים ציבוריים) לא הורשעו ביותר משתי עבירות לפי </w:t>
      </w:r>
      <w:hyperlink r:id="rId18" w:history="1">
        <w:r w:rsidRPr="00C4355B">
          <w:rPr>
            <w:rFonts w:asciiTheme="minorBidi" w:hAnsiTheme="minorBidi"/>
            <w:color w:val="0000FF" w:themeColor="hyperlink"/>
            <w:u w:val="single"/>
            <w:rtl/>
          </w:rPr>
          <w:t>חוק עובדים זרים, התשנ"א-1991</w:t>
        </w:r>
      </w:hyperlink>
      <w:r w:rsidRPr="001D7C0D">
        <w:rPr>
          <w:rtl/>
        </w:rPr>
        <w:t xml:space="preserve"> </w:t>
      </w:r>
      <w:hyperlink r:id="rId19" w:history="1">
        <w:r w:rsidRPr="00C4355B">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35722898" w14:textId="77777777" w:rsidR="001D7C0D" w:rsidRDefault="00B2518C" w:rsidP="00C4355B">
      <w:pPr>
        <w:pStyle w:val="aa"/>
        <w:spacing w:after="240" w:line="276" w:lineRule="auto"/>
        <w:ind w:left="1021" w:firstLine="59"/>
        <w:jc w:val="both"/>
        <w:rPr>
          <w:sz w:val="24"/>
          <w:rtl/>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כנספח י</w:t>
      </w:r>
      <w:r w:rsidRPr="001D7C0D">
        <w:rPr>
          <w:rFonts w:hint="cs"/>
          <w:b/>
          <w:bCs/>
          <w:sz w:val="24"/>
          <w:u w:val="single"/>
          <w:rtl/>
        </w:rPr>
        <w:t>'</w:t>
      </w:r>
      <w:r w:rsidRPr="001D7C0D">
        <w:rPr>
          <w:b/>
          <w:bCs/>
          <w:sz w:val="24"/>
          <w:rtl/>
        </w:rPr>
        <w:t xml:space="preserve">  כאשר הוא חתום ומאומת על-ידי עורך דין</w:t>
      </w:r>
      <w:r w:rsidRPr="00820E29">
        <w:rPr>
          <w:sz w:val="24"/>
          <w:rtl/>
        </w:rPr>
        <w:t>.</w:t>
      </w:r>
      <w:r w:rsidRPr="00820E29">
        <w:rPr>
          <w:rFonts w:ascii="David" w:hAnsi="David"/>
          <w:sz w:val="24"/>
          <w:rtl/>
        </w:rPr>
        <w:t xml:space="preserve"> </w:t>
      </w:r>
    </w:p>
    <w:p w14:paraId="35F34A48" w14:textId="77777777" w:rsidR="002B7F9D" w:rsidRDefault="002B7F9D" w:rsidP="00C4355B">
      <w:pPr>
        <w:pStyle w:val="aa"/>
        <w:spacing w:after="240" w:line="276" w:lineRule="auto"/>
        <w:ind w:left="1021" w:firstLine="59"/>
        <w:jc w:val="both"/>
        <w:rPr>
          <w:sz w:val="24"/>
        </w:rPr>
      </w:pPr>
    </w:p>
    <w:p w14:paraId="778C14AD" w14:textId="77777777" w:rsidR="001D7C0D" w:rsidRPr="001D7C0D" w:rsidRDefault="00B2518C" w:rsidP="00C4355B">
      <w:pPr>
        <w:pStyle w:val="aa"/>
        <w:numPr>
          <w:ilvl w:val="2"/>
          <w:numId w:val="12"/>
        </w:numPr>
        <w:tabs>
          <w:tab w:val="left" w:pos="423"/>
        </w:tabs>
        <w:spacing w:line="276" w:lineRule="auto"/>
        <w:jc w:val="both"/>
      </w:pPr>
      <w:r w:rsidRPr="001D7C0D">
        <w:rPr>
          <w:b/>
          <w:bCs/>
          <w:u w:val="single"/>
          <w:rtl/>
        </w:rPr>
        <w:t>ייצוג הולם</w:t>
      </w:r>
      <w:r w:rsidRPr="001D7C0D">
        <w:rPr>
          <w:rFonts w:hint="cs"/>
          <w:rtl/>
        </w:rPr>
        <w:t xml:space="preserve">: </w:t>
      </w:r>
    </w:p>
    <w:p w14:paraId="5402194C" w14:textId="0DC42245" w:rsidR="001D7C0D" w:rsidRPr="001D7C0D" w:rsidRDefault="00B2518C" w:rsidP="00C4355B">
      <w:pPr>
        <w:spacing w:line="276" w:lineRule="auto"/>
        <w:ind w:left="1021"/>
        <w:jc w:val="both"/>
      </w:pPr>
      <w:r w:rsidRPr="001D7C0D">
        <w:rPr>
          <w:rtl/>
        </w:rPr>
        <w:t xml:space="preserve">המציע עומד בהוראות סעיף 9 </w:t>
      </w:r>
      <w:hyperlink w:history="1">
        <w:hyperlink r:id="rId20" w:history="1">
          <w:r w:rsidRPr="00C4355B">
            <w:rPr>
              <w:rFonts w:asciiTheme="minorBidi" w:hAnsiTheme="minorBidi" w:hint="cs"/>
              <w:color w:val="0000FF" w:themeColor="hyperlink"/>
              <w:u w:val="single"/>
              <w:rtl/>
            </w:rPr>
            <w:t>ל</w:t>
          </w:r>
          <w:r w:rsidRPr="00C4355B">
            <w:rPr>
              <w:rFonts w:asciiTheme="minorBidi" w:hAnsiTheme="minorBidi"/>
              <w:color w:val="0000FF" w:themeColor="hyperlink"/>
              <w:u w:val="single"/>
              <w:rtl/>
            </w:rPr>
            <w:t>חוק שוויון זכויות לאנשים עם מוגבלויות, התשנ"ח-1998</w:t>
          </w:r>
        </w:hyperlink>
        <w:r w:rsidRPr="00C4355B">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0203D04F" w14:textId="77777777" w:rsidR="002B7F9D" w:rsidRDefault="002B7F9D" w:rsidP="002B7F9D">
      <w:pPr>
        <w:spacing w:after="240" w:line="276" w:lineRule="auto"/>
        <w:ind w:left="1021"/>
        <w:contextualSpacing/>
        <w:jc w:val="both"/>
        <w:rPr>
          <w:b/>
          <w:bCs/>
          <w:sz w:val="24"/>
          <w:rtl/>
        </w:rPr>
      </w:pPr>
    </w:p>
    <w:p w14:paraId="6F915A8A" w14:textId="386372D1" w:rsidR="001C3784" w:rsidRDefault="00B2518C" w:rsidP="00820E29">
      <w:pPr>
        <w:spacing w:after="240" w:line="276" w:lineRule="auto"/>
        <w:ind w:left="1021"/>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נספח י״</w:t>
      </w:r>
      <w:r w:rsidRPr="001D7C0D">
        <w:rPr>
          <w:rFonts w:hint="cs"/>
          <w:b/>
          <w:bCs/>
          <w:sz w:val="24"/>
          <w:u w:val="single"/>
          <w:rtl/>
        </w:rPr>
        <w:t>ב</w:t>
      </w:r>
      <w:r w:rsidRPr="001D7C0D">
        <w:rPr>
          <w:rFonts w:hint="cs"/>
          <w:b/>
          <w:bCs/>
          <w:sz w:val="24"/>
          <w:rtl/>
        </w:rPr>
        <w:t xml:space="preserve"> </w:t>
      </w:r>
      <w:r w:rsidRPr="001D7C0D">
        <w:rPr>
          <w:b/>
          <w:bCs/>
          <w:sz w:val="24"/>
          <w:rtl/>
        </w:rPr>
        <w:t>כאשר הוא חתום ומאומת על-ידי עורך דין</w:t>
      </w:r>
      <w:r w:rsidRPr="00820E29">
        <w:rPr>
          <w:rtl/>
        </w:rPr>
        <w:t>.</w:t>
      </w:r>
    </w:p>
    <w:p w14:paraId="364B497C" w14:textId="77777777" w:rsidR="00564230" w:rsidRDefault="00564230" w:rsidP="00564230">
      <w:pPr>
        <w:spacing w:after="240" w:line="276" w:lineRule="auto"/>
        <w:ind w:left="2691"/>
        <w:contextualSpacing/>
        <w:jc w:val="both"/>
        <w:rPr>
          <w:rFonts w:ascii="David" w:hAnsi="David"/>
          <w:b/>
          <w:bCs/>
          <w:sz w:val="24"/>
          <w:rtl/>
        </w:rPr>
      </w:pPr>
    </w:p>
    <w:p w14:paraId="014EDC83" w14:textId="77777777" w:rsidR="001D7C0D" w:rsidRPr="00820E29" w:rsidRDefault="00B2518C" w:rsidP="00C4355B">
      <w:pPr>
        <w:pStyle w:val="aa"/>
        <w:numPr>
          <w:ilvl w:val="1"/>
          <w:numId w:val="12"/>
        </w:numPr>
        <w:tabs>
          <w:tab w:val="left" w:pos="423"/>
        </w:tabs>
        <w:spacing w:line="276" w:lineRule="auto"/>
        <w:jc w:val="both"/>
        <w:rPr>
          <w:rFonts w:ascii="David" w:hAnsi="David"/>
          <w:sz w:val="24"/>
          <w:u w:val="single"/>
        </w:rPr>
      </w:pPr>
      <w:r w:rsidRPr="001D7C0D">
        <w:rPr>
          <w:rFonts w:ascii="David" w:hAnsi="David"/>
          <w:b/>
          <w:bCs/>
          <w:sz w:val="24"/>
          <w:u w:val="single"/>
          <w:rtl/>
        </w:rPr>
        <w:t>היותו של המציע עוסק מורשה</w:t>
      </w:r>
    </w:p>
    <w:p w14:paraId="496E457C" w14:textId="77777777" w:rsidR="001D7C0D" w:rsidRPr="001D7C0D" w:rsidRDefault="00B2518C" w:rsidP="00C4355B">
      <w:pPr>
        <w:spacing w:after="240" w:line="276" w:lineRule="auto"/>
        <w:ind w:left="1080"/>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820E29">
        <w:rPr>
          <w:rFonts w:ascii="David" w:hAnsi="David"/>
          <w:sz w:val="24"/>
          <w:rtl/>
        </w:rPr>
        <w:t>.</w:t>
      </w:r>
      <w:r w:rsidRPr="001D7C0D">
        <w:rPr>
          <w:rFonts w:hint="cs"/>
          <w:b/>
          <w:bCs/>
          <w:sz w:val="24"/>
          <w:rtl/>
        </w:rPr>
        <w:t xml:space="preserve"> </w:t>
      </w:r>
    </w:p>
    <w:p w14:paraId="266C9338" w14:textId="77777777" w:rsidR="00914A4A" w:rsidRPr="001D7C0D" w:rsidRDefault="00914A4A" w:rsidP="00914A4A">
      <w:pPr>
        <w:spacing w:after="240" w:line="276" w:lineRule="auto"/>
        <w:ind w:left="1982"/>
        <w:contextualSpacing/>
        <w:jc w:val="both"/>
        <w:rPr>
          <w:sz w:val="24"/>
          <w:rtl/>
        </w:rPr>
      </w:pPr>
    </w:p>
    <w:p w14:paraId="2E58A33C" w14:textId="77144F6F" w:rsidR="001D7C0D" w:rsidRPr="001D7C0D" w:rsidRDefault="00B2518C" w:rsidP="00C4355B">
      <w:pPr>
        <w:numPr>
          <w:ilvl w:val="1"/>
          <w:numId w:val="12"/>
        </w:numPr>
        <w:tabs>
          <w:tab w:val="left" w:pos="1982"/>
        </w:tabs>
        <w:spacing w:before="120" w:line="276" w:lineRule="auto"/>
        <w:jc w:val="both"/>
        <w:rPr>
          <w:sz w:val="24"/>
          <w:u w:val="single"/>
        </w:rPr>
      </w:pPr>
      <w:r w:rsidRPr="001D7C0D">
        <w:rPr>
          <w:rFonts w:hint="cs"/>
          <w:b/>
          <w:bCs/>
          <w:sz w:val="24"/>
          <w:u w:val="single"/>
          <w:rtl/>
        </w:rPr>
        <w:t>עבור מציע ששירת בצה"ל</w:t>
      </w:r>
      <w:r w:rsidR="00B40005">
        <w:rPr>
          <w:rFonts w:hint="cs"/>
          <w:b/>
          <w:bCs/>
          <w:sz w:val="24"/>
          <w:u w:val="single"/>
          <w:rtl/>
        </w:rPr>
        <w:t xml:space="preserve"> או בשירות המדינה</w:t>
      </w:r>
    </w:p>
    <w:p w14:paraId="197B111C" w14:textId="65ECE63D" w:rsidR="001D7C0D" w:rsidRDefault="00B40005" w:rsidP="00C4355B">
      <w:pPr>
        <w:spacing w:line="276" w:lineRule="auto"/>
        <w:ind w:left="1021" w:firstLine="59"/>
        <w:jc w:val="both"/>
        <w:rPr>
          <w:sz w:val="24"/>
          <w:rtl/>
        </w:rPr>
      </w:pPr>
      <w:r>
        <w:rPr>
          <w:rFonts w:hint="cs"/>
          <w:sz w:val="24"/>
          <w:rtl/>
        </w:rPr>
        <w:t xml:space="preserve">עבור מציע ששירת בצה"ל - </w:t>
      </w:r>
      <w:r w:rsidR="00B2518C" w:rsidRPr="00C4355B">
        <w:rPr>
          <w:rFonts w:hint="cs"/>
          <w:sz w:val="24"/>
          <w:rtl/>
        </w:rPr>
        <w:t>עמידה בתקופות הצינון שנקבעו בפקודת מטכ"ל 6.0107 העסקת יועצים אזרחיים וכוח אדם עזר אזרחי בצה"ל.</w:t>
      </w:r>
    </w:p>
    <w:p w14:paraId="19C31BCF" w14:textId="17A6B3E3" w:rsidR="00B40005" w:rsidRDefault="00B40005" w:rsidP="00C4355B">
      <w:pPr>
        <w:spacing w:line="276" w:lineRule="auto"/>
        <w:ind w:left="1021" w:firstLine="59"/>
        <w:jc w:val="both"/>
        <w:rPr>
          <w:sz w:val="24"/>
          <w:rtl/>
        </w:rPr>
      </w:pPr>
      <w:r>
        <w:rPr>
          <w:rFonts w:hint="cs"/>
          <w:sz w:val="24"/>
          <w:rtl/>
        </w:rPr>
        <w:t xml:space="preserve">עבור עובד מדינה </w:t>
      </w:r>
      <w:r>
        <w:rPr>
          <w:sz w:val="24"/>
          <w:rtl/>
        </w:rPr>
        <w:t>–</w:t>
      </w:r>
      <w:r>
        <w:rPr>
          <w:rFonts w:hint="cs"/>
          <w:sz w:val="24"/>
          <w:rtl/>
        </w:rPr>
        <w:t xml:space="preserve"> עמידה בתנאים הקבועים בסעיף 4 </w:t>
      </w:r>
      <w:r w:rsidRPr="00B40005">
        <w:rPr>
          <w:sz w:val="24"/>
          <w:rtl/>
        </w:rPr>
        <w:t xml:space="preserve">לחוק שירות הציבור </w:t>
      </w:r>
      <w:r>
        <w:rPr>
          <w:rFonts w:hint="cs"/>
          <w:sz w:val="24"/>
          <w:rtl/>
        </w:rPr>
        <w:t>(</w:t>
      </w:r>
      <w:r w:rsidRPr="00B40005">
        <w:rPr>
          <w:sz w:val="24"/>
          <w:rtl/>
        </w:rPr>
        <w:t>הגבלות לאחר פרישה</w:t>
      </w:r>
      <w:r>
        <w:rPr>
          <w:rFonts w:hint="cs"/>
          <w:sz w:val="24"/>
          <w:rtl/>
        </w:rPr>
        <w:t>)</w:t>
      </w:r>
      <w:r w:rsidRPr="00B40005">
        <w:rPr>
          <w:sz w:val="24"/>
          <w:rtl/>
        </w:rPr>
        <w:t xml:space="preserve">, </w:t>
      </w:r>
      <w:proofErr w:type="spellStart"/>
      <w:r w:rsidRPr="00B40005">
        <w:rPr>
          <w:sz w:val="24"/>
          <w:rtl/>
        </w:rPr>
        <w:t>התשכ"ט</w:t>
      </w:r>
      <w:proofErr w:type="spellEnd"/>
      <w:r>
        <w:rPr>
          <w:rFonts w:hint="cs"/>
          <w:sz w:val="24"/>
          <w:rtl/>
        </w:rPr>
        <w:t xml:space="preserve"> </w:t>
      </w:r>
      <w:r>
        <w:rPr>
          <w:sz w:val="24"/>
          <w:rtl/>
        </w:rPr>
        <w:t>–</w:t>
      </w:r>
      <w:r>
        <w:rPr>
          <w:rFonts w:hint="cs"/>
          <w:sz w:val="24"/>
          <w:rtl/>
        </w:rPr>
        <w:t xml:space="preserve"> 1969.</w:t>
      </w:r>
    </w:p>
    <w:p w14:paraId="7CA76847" w14:textId="77777777" w:rsidR="002B7F9D" w:rsidRPr="00C4355B" w:rsidRDefault="002B7F9D" w:rsidP="00C4355B">
      <w:pPr>
        <w:spacing w:line="276" w:lineRule="auto"/>
        <w:ind w:left="1021" w:firstLine="59"/>
        <w:jc w:val="both"/>
        <w:rPr>
          <w:sz w:val="24"/>
        </w:rPr>
      </w:pPr>
    </w:p>
    <w:p w14:paraId="214C309F" w14:textId="042EC1F3" w:rsidR="00CD03F3" w:rsidRDefault="00B2518C" w:rsidP="00820E29">
      <w:pPr>
        <w:spacing w:after="240" w:line="276" w:lineRule="auto"/>
        <w:ind w:left="1021"/>
        <w:contextualSpacing/>
        <w:jc w:val="both"/>
        <w:rPr>
          <w:b/>
          <w:bCs/>
          <w:sz w:val="24"/>
          <w:rtl/>
        </w:rPr>
      </w:pPr>
      <w:r w:rsidRPr="001D7C0D">
        <w:rPr>
          <w:rFonts w:hint="cs"/>
          <w:b/>
          <w:bCs/>
          <w:sz w:val="24"/>
          <w:rtl/>
        </w:rPr>
        <w:t xml:space="preserve">הוכחת העמידה בתנאי  סף זה תיעשה באמצעות הגשת נספח </w:t>
      </w:r>
      <w:r w:rsidR="00A4356C">
        <w:rPr>
          <w:rFonts w:hint="cs"/>
          <w:b/>
          <w:bCs/>
          <w:sz w:val="24"/>
          <w:rtl/>
        </w:rPr>
        <w:t>כ"ב</w:t>
      </w:r>
      <w:r w:rsidRPr="001D7C0D">
        <w:rPr>
          <w:rFonts w:hint="cs"/>
          <w:b/>
          <w:bCs/>
          <w:sz w:val="24"/>
          <w:rtl/>
        </w:rPr>
        <w:t>, כאשר הוא חתום ומאומת על-ידי עורך דין</w:t>
      </w:r>
      <w:bookmarkStart w:id="8" w:name="_Hlk183349080"/>
      <w:r w:rsidRPr="001D7C0D">
        <w:rPr>
          <w:rFonts w:hint="cs"/>
          <w:b/>
          <w:bCs/>
          <w:sz w:val="24"/>
          <w:rtl/>
        </w:rPr>
        <w:t xml:space="preserve">. </w:t>
      </w:r>
      <w:r w:rsidR="00435862">
        <w:rPr>
          <w:rFonts w:hint="cs"/>
          <w:b/>
          <w:bCs/>
          <w:sz w:val="24"/>
          <w:rtl/>
        </w:rPr>
        <w:t>המציע ימלא נספח נפרד לכל יועץ מוצע</w:t>
      </w:r>
      <w:bookmarkEnd w:id="8"/>
      <w:r w:rsidR="00914A4A" w:rsidRPr="00820E29">
        <w:rPr>
          <w:sz w:val="24"/>
          <w:rtl/>
        </w:rPr>
        <w:t>.</w:t>
      </w:r>
    </w:p>
    <w:p w14:paraId="02F20840" w14:textId="5C06DD5B" w:rsidR="001D7C0D" w:rsidRDefault="001D7C0D" w:rsidP="00700BF8">
      <w:pPr>
        <w:spacing w:after="240" w:line="276" w:lineRule="auto"/>
        <w:ind w:left="1944" w:firstLine="48"/>
        <w:contextualSpacing/>
        <w:jc w:val="both"/>
        <w:rPr>
          <w:b/>
          <w:bCs/>
          <w:sz w:val="24"/>
          <w:rtl/>
        </w:rPr>
      </w:pPr>
    </w:p>
    <w:p w14:paraId="6703169C" w14:textId="77777777" w:rsidR="00C4355B" w:rsidRPr="001D7C0D" w:rsidRDefault="00C4355B" w:rsidP="00700BF8">
      <w:pPr>
        <w:spacing w:after="240" w:line="276" w:lineRule="auto"/>
        <w:ind w:left="1944" w:firstLine="48"/>
        <w:contextualSpacing/>
        <w:jc w:val="both"/>
        <w:rPr>
          <w:b/>
          <w:bCs/>
          <w:sz w:val="24"/>
        </w:rPr>
      </w:pPr>
    </w:p>
    <w:p w14:paraId="1A33337A" w14:textId="77777777" w:rsidR="001D7C0D" w:rsidRPr="00144ED7" w:rsidRDefault="00B2518C" w:rsidP="00C4355B">
      <w:pPr>
        <w:numPr>
          <w:ilvl w:val="1"/>
          <w:numId w:val="12"/>
        </w:numPr>
        <w:tabs>
          <w:tab w:val="left" w:pos="1982"/>
        </w:tabs>
        <w:spacing w:before="120" w:line="276" w:lineRule="auto"/>
        <w:jc w:val="both"/>
        <w:rPr>
          <w:b/>
          <w:bCs/>
          <w:sz w:val="24"/>
        </w:rPr>
      </w:pPr>
      <w:r w:rsidRPr="00144ED7">
        <w:rPr>
          <w:rFonts w:hint="cs"/>
          <w:b/>
          <w:bCs/>
          <w:sz w:val="24"/>
          <w:u w:val="single"/>
          <w:rtl/>
        </w:rPr>
        <w:t>תנאי סף מקצועיים</w:t>
      </w:r>
    </w:p>
    <w:tbl>
      <w:tblPr>
        <w:tblStyle w:val="af4"/>
        <w:tblpPr w:leftFromText="180" w:rightFromText="180" w:vertAnchor="text" w:horzAnchor="margin" w:tblpY="140"/>
        <w:bidiVisual/>
        <w:tblW w:w="8958" w:type="dxa"/>
        <w:tblLook w:val="04A0" w:firstRow="1" w:lastRow="0" w:firstColumn="1" w:lastColumn="0" w:noHBand="0" w:noVBand="1"/>
      </w:tblPr>
      <w:tblGrid>
        <w:gridCol w:w="314"/>
        <w:gridCol w:w="886"/>
        <w:gridCol w:w="3059"/>
        <w:gridCol w:w="2796"/>
        <w:gridCol w:w="1903"/>
      </w:tblGrid>
      <w:tr w:rsidR="002921FE" w:rsidRPr="00144ED7" w14:paraId="6A893580" w14:textId="77777777" w:rsidTr="380134BF">
        <w:trPr>
          <w:trHeight w:val="134"/>
        </w:trPr>
        <w:tc>
          <w:tcPr>
            <w:tcW w:w="314" w:type="dxa"/>
            <w:shd w:val="clear" w:color="auto" w:fill="F2F2F2" w:themeFill="background1" w:themeFillShade="F2"/>
          </w:tcPr>
          <w:p w14:paraId="56313CF0" w14:textId="77777777" w:rsidR="002921FE" w:rsidRPr="00144ED7" w:rsidRDefault="002921FE" w:rsidP="002921FE">
            <w:pPr>
              <w:tabs>
                <w:tab w:val="left" w:pos="1982"/>
              </w:tabs>
              <w:jc w:val="both"/>
              <w:rPr>
                <w:b/>
                <w:bCs/>
                <w:szCs w:val="22"/>
                <w:rtl/>
              </w:rPr>
            </w:pPr>
            <w:r w:rsidRPr="00144ED7">
              <w:rPr>
                <w:rFonts w:hint="cs"/>
                <w:b/>
                <w:bCs/>
                <w:szCs w:val="22"/>
                <w:rtl/>
              </w:rPr>
              <w:t>#</w:t>
            </w:r>
          </w:p>
        </w:tc>
        <w:tc>
          <w:tcPr>
            <w:tcW w:w="886" w:type="dxa"/>
            <w:shd w:val="clear" w:color="auto" w:fill="F2F2F2" w:themeFill="background1" w:themeFillShade="F2"/>
          </w:tcPr>
          <w:p w14:paraId="39FB941C" w14:textId="77777777" w:rsidR="002921FE" w:rsidRPr="00144ED7" w:rsidRDefault="002921FE" w:rsidP="002921FE">
            <w:pPr>
              <w:tabs>
                <w:tab w:val="left" w:pos="1982"/>
              </w:tabs>
              <w:jc w:val="both"/>
              <w:rPr>
                <w:b/>
                <w:bCs/>
                <w:szCs w:val="22"/>
                <w:rtl/>
              </w:rPr>
            </w:pPr>
            <w:r w:rsidRPr="00144ED7">
              <w:rPr>
                <w:rFonts w:hint="cs"/>
                <w:b/>
                <w:bCs/>
                <w:szCs w:val="22"/>
                <w:rtl/>
              </w:rPr>
              <w:t>היועץ המוצע</w:t>
            </w:r>
          </w:p>
        </w:tc>
        <w:tc>
          <w:tcPr>
            <w:tcW w:w="3059" w:type="dxa"/>
            <w:shd w:val="clear" w:color="auto" w:fill="F2F2F2" w:themeFill="background1" w:themeFillShade="F2"/>
          </w:tcPr>
          <w:p w14:paraId="036DD69C" w14:textId="77777777" w:rsidR="002921FE" w:rsidRPr="00144ED7" w:rsidRDefault="002921FE" w:rsidP="002921FE">
            <w:pPr>
              <w:tabs>
                <w:tab w:val="left" w:pos="1982"/>
              </w:tabs>
              <w:jc w:val="both"/>
              <w:rPr>
                <w:b/>
                <w:bCs/>
                <w:szCs w:val="22"/>
                <w:rtl/>
              </w:rPr>
            </w:pPr>
            <w:r w:rsidRPr="00144ED7">
              <w:rPr>
                <w:rFonts w:hint="cs"/>
                <w:b/>
                <w:bCs/>
                <w:szCs w:val="22"/>
                <w:rtl/>
              </w:rPr>
              <w:t xml:space="preserve">דרישות השכלה </w:t>
            </w:r>
          </w:p>
        </w:tc>
        <w:tc>
          <w:tcPr>
            <w:tcW w:w="2796" w:type="dxa"/>
            <w:shd w:val="clear" w:color="auto" w:fill="F2F2F2" w:themeFill="background1" w:themeFillShade="F2"/>
          </w:tcPr>
          <w:p w14:paraId="27CEC962" w14:textId="77777777" w:rsidR="002921FE" w:rsidRPr="00144ED7" w:rsidRDefault="002921FE" w:rsidP="002921FE">
            <w:pPr>
              <w:tabs>
                <w:tab w:val="left" w:pos="1982"/>
              </w:tabs>
              <w:jc w:val="both"/>
              <w:rPr>
                <w:b/>
                <w:bCs/>
                <w:szCs w:val="22"/>
                <w:rtl/>
              </w:rPr>
            </w:pPr>
            <w:r w:rsidRPr="00144ED7">
              <w:rPr>
                <w:rFonts w:hint="cs"/>
                <w:b/>
                <w:bCs/>
                <w:szCs w:val="22"/>
                <w:rtl/>
              </w:rPr>
              <w:t>דרישות ניסיון תעסוקתי</w:t>
            </w:r>
          </w:p>
        </w:tc>
        <w:tc>
          <w:tcPr>
            <w:tcW w:w="1903" w:type="dxa"/>
            <w:shd w:val="clear" w:color="auto" w:fill="F2F2F2" w:themeFill="background1" w:themeFillShade="F2"/>
          </w:tcPr>
          <w:p w14:paraId="43107C9C" w14:textId="77777777" w:rsidR="002921FE" w:rsidRPr="00144ED7" w:rsidRDefault="002921FE" w:rsidP="002921FE">
            <w:pPr>
              <w:tabs>
                <w:tab w:val="left" w:pos="1982"/>
              </w:tabs>
              <w:jc w:val="both"/>
              <w:rPr>
                <w:b/>
                <w:bCs/>
                <w:szCs w:val="22"/>
                <w:rtl/>
              </w:rPr>
            </w:pPr>
            <w:r w:rsidRPr="00144ED7">
              <w:rPr>
                <w:rFonts w:hint="cs"/>
                <w:b/>
                <w:bCs/>
                <w:szCs w:val="22"/>
                <w:rtl/>
              </w:rPr>
              <w:t>אופן הוכחת המציע בתנאי הסף</w:t>
            </w:r>
          </w:p>
        </w:tc>
      </w:tr>
      <w:tr w:rsidR="002921FE" w:rsidRPr="00144ED7" w14:paraId="3DE014F1" w14:textId="77777777" w:rsidTr="380134BF">
        <w:trPr>
          <w:trHeight w:val="1683"/>
        </w:trPr>
        <w:tc>
          <w:tcPr>
            <w:tcW w:w="314" w:type="dxa"/>
          </w:tcPr>
          <w:p w14:paraId="2CD65E9F" w14:textId="77777777" w:rsidR="002921FE" w:rsidRPr="00144ED7" w:rsidRDefault="002921FE" w:rsidP="002921FE">
            <w:pPr>
              <w:tabs>
                <w:tab w:val="left" w:pos="1982"/>
              </w:tabs>
              <w:jc w:val="both"/>
              <w:rPr>
                <w:b/>
                <w:bCs/>
                <w:szCs w:val="22"/>
                <w:rtl/>
              </w:rPr>
            </w:pPr>
            <w:r w:rsidRPr="00144ED7">
              <w:rPr>
                <w:rFonts w:hint="cs"/>
                <w:b/>
                <w:bCs/>
                <w:szCs w:val="22"/>
                <w:rtl/>
              </w:rPr>
              <w:t>1</w:t>
            </w:r>
          </w:p>
        </w:tc>
        <w:tc>
          <w:tcPr>
            <w:tcW w:w="886" w:type="dxa"/>
            <w:shd w:val="clear" w:color="auto" w:fill="F2F2F2" w:themeFill="background1" w:themeFillShade="F2"/>
          </w:tcPr>
          <w:p w14:paraId="36F8BB8D" w14:textId="77777777" w:rsidR="002921FE" w:rsidRPr="00144ED7" w:rsidRDefault="002921FE" w:rsidP="002921FE">
            <w:pPr>
              <w:tabs>
                <w:tab w:val="left" w:pos="1982"/>
              </w:tabs>
              <w:rPr>
                <w:b/>
                <w:bCs/>
                <w:szCs w:val="22"/>
                <w:rtl/>
              </w:rPr>
            </w:pPr>
            <w:r w:rsidRPr="00144ED7">
              <w:rPr>
                <w:rFonts w:hint="cs"/>
                <w:b/>
                <w:bCs/>
                <w:szCs w:val="22"/>
                <w:rtl/>
              </w:rPr>
              <w:t>בכיר 1 שהוא גם מועמד לתפקיד ראש הצוות</w:t>
            </w:r>
          </w:p>
          <w:p w14:paraId="7F3FD621" w14:textId="77777777" w:rsidR="002921FE" w:rsidRPr="00144ED7" w:rsidRDefault="002921FE" w:rsidP="002921FE">
            <w:pPr>
              <w:tabs>
                <w:tab w:val="left" w:pos="1982"/>
              </w:tabs>
              <w:rPr>
                <w:b/>
                <w:bCs/>
                <w:szCs w:val="22"/>
                <w:rtl/>
              </w:rPr>
            </w:pPr>
          </w:p>
        </w:tc>
        <w:tc>
          <w:tcPr>
            <w:tcW w:w="3059" w:type="dxa"/>
          </w:tcPr>
          <w:p w14:paraId="4F069BE2" w14:textId="77777777" w:rsidR="002921FE" w:rsidRPr="00144ED7" w:rsidRDefault="002921FE" w:rsidP="002921FE">
            <w:pPr>
              <w:tabs>
                <w:tab w:val="left" w:pos="1982"/>
              </w:tabs>
              <w:rPr>
                <w:b/>
                <w:bCs/>
                <w:szCs w:val="22"/>
                <w:u w:val="single"/>
                <w:rtl/>
              </w:rPr>
            </w:pPr>
            <w:r w:rsidRPr="00144ED7">
              <w:rPr>
                <w:rFonts w:hint="cs"/>
                <w:b/>
                <w:bCs/>
                <w:szCs w:val="22"/>
                <w:u w:val="single"/>
                <w:rtl/>
              </w:rPr>
              <w:t>עמידה באחד מבין התנאים הבאים:</w:t>
            </w:r>
          </w:p>
          <w:p w14:paraId="4B971C85" w14:textId="7E9F367D" w:rsidR="002921FE" w:rsidRPr="00DD1E83" w:rsidRDefault="002921FE" w:rsidP="00FE18B8">
            <w:pPr>
              <w:pStyle w:val="aa"/>
              <w:numPr>
                <w:ilvl w:val="0"/>
                <w:numId w:val="19"/>
              </w:numPr>
              <w:tabs>
                <w:tab w:val="left" w:pos="1982"/>
              </w:tabs>
              <w:rPr>
                <w:sz w:val="24"/>
              </w:rPr>
            </w:pPr>
            <w:r w:rsidRPr="00DD1E83">
              <w:rPr>
                <w:rFonts w:hint="cs"/>
                <w:sz w:val="24"/>
                <w:rtl/>
              </w:rPr>
              <w:t>בעל תואר שני לפחות באחד מהתחומים הבאים: כלכלה</w:t>
            </w:r>
            <w:r w:rsidR="00ED0A20" w:rsidRPr="00DD1E83">
              <w:rPr>
                <w:rFonts w:hint="cs"/>
                <w:sz w:val="24"/>
                <w:rtl/>
              </w:rPr>
              <w:t xml:space="preserve"> </w:t>
            </w:r>
            <w:r w:rsidR="00ED0A20" w:rsidRPr="00DD1E83">
              <w:rPr>
                <w:rFonts w:hint="cs"/>
                <w:b/>
                <w:bCs/>
                <w:sz w:val="24"/>
                <w:rtl/>
              </w:rPr>
              <w:t>או</w:t>
            </w:r>
            <w:r w:rsidR="00ED0A20" w:rsidRPr="00DD1E83">
              <w:rPr>
                <w:rFonts w:hint="cs"/>
                <w:sz w:val="24"/>
                <w:rtl/>
              </w:rPr>
              <w:t xml:space="preserve"> </w:t>
            </w:r>
            <w:r w:rsidRPr="00DD1E83">
              <w:rPr>
                <w:rFonts w:hint="cs"/>
                <w:sz w:val="24"/>
                <w:rtl/>
              </w:rPr>
              <w:t>מנהל ומדיניות ציבורית.</w:t>
            </w:r>
          </w:p>
          <w:p w14:paraId="7F2DF7F9" w14:textId="77777777" w:rsidR="002921FE" w:rsidRPr="00144ED7" w:rsidRDefault="2AE45176" w:rsidP="002921FE">
            <w:pPr>
              <w:pStyle w:val="aa"/>
              <w:numPr>
                <w:ilvl w:val="0"/>
                <w:numId w:val="19"/>
              </w:numPr>
              <w:tabs>
                <w:tab w:val="left" w:pos="1982"/>
              </w:tabs>
            </w:pPr>
            <w:r w:rsidRPr="380134BF">
              <w:rPr>
                <w:rtl/>
              </w:rPr>
              <w:t xml:space="preserve">בעל תואר ראשון לפחות בראיית חשבון </w:t>
            </w:r>
            <w:r w:rsidRPr="00DD1E83">
              <w:rPr>
                <w:b/>
                <w:bCs/>
                <w:rtl/>
              </w:rPr>
              <w:t xml:space="preserve">או </w:t>
            </w:r>
            <w:r w:rsidRPr="380134BF">
              <w:rPr>
                <w:rtl/>
              </w:rPr>
              <w:t>מהנדס חשמל</w:t>
            </w:r>
            <w:r>
              <w:t>.</w:t>
            </w:r>
          </w:p>
          <w:p w14:paraId="218F0D9C" w14:textId="77777777" w:rsidR="002921FE" w:rsidRPr="00144ED7" w:rsidRDefault="002921FE" w:rsidP="002921FE">
            <w:pPr>
              <w:pStyle w:val="aa"/>
              <w:tabs>
                <w:tab w:val="left" w:pos="1982"/>
              </w:tabs>
              <w:ind w:left="537"/>
              <w:rPr>
                <w:szCs w:val="22"/>
                <w:rtl/>
              </w:rPr>
            </w:pPr>
          </w:p>
        </w:tc>
        <w:tc>
          <w:tcPr>
            <w:tcW w:w="2796" w:type="dxa"/>
          </w:tcPr>
          <w:p w14:paraId="0809E0C8" w14:textId="658BB18B" w:rsidR="002921FE" w:rsidRPr="00144ED7" w:rsidRDefault="002921FE" w:rsidP="002921FE">
            <w:pPr>
              <w:rPr>
                <w:szCs w:val="22"/>
                <w:rtl/>
              </w:rPr>
            </w:pPr>
            <w:r w:rsidRPr="00144ED7">
              <w:rPr>
                <w:rFonts w:hint="eastAsia"/>
                <w:szCs w:val="22"/>
                <w:rtl/>
              </w:rPr>
              <w:t>בעל</w:t>
            </w:r>
            <w:r w:rsidRPr="00144ED7">
              <w:rPr>
                <w:szCs w:val="22"/>
                <w:rtl/>
              </w:rPr>
              <w:t xml:space="preserve"> </w:t>
            </w:r>
            <w:r w:rsidRPr="00144ED7">
              <w:rPr>
                <w:rFonts w:hint="eastAsia"/>
                <w:szCs w:val="22"/>
                <w:rtl/>
              </w:rPr>
              <w:t>ניסיון</w:t>
            </w:r>
            <w:r w:rsidRPr="00144ED7">
              <w:rPr>
                <w:szCs w:val="22"/>
                <w:rtl/>
              </w:rPr>
              <w:t xml:space="preserve"> </w:t>
            </w:r>
            <w:r w:rsidRPr="00144ED7">
              <w:rPr>
                <w:rFonts w:hint="eastAsia"/>
                <w:b/>
                <w:bCs/>
                <w:szCs w:val="22"/>
                <w:u w:val="single"/>
                <w:rtl/>
              </w:rPr>
              <w:t>של</w:t>
            </w:r>
            <w:r w:rsidRPr="00144ED7">
              <w:rPr>
                <w:b/>
                <w:bCs/>
                <w:szCs w:val="22"/>
                <w:u w:val="single"/>
                <w:rtl/>
              </w:rPr>
              <w:t xml:space="preserve"> </w:t>
            </w:r>
            <w:r w:rsidRPr="00144ED7">
              <w:rPr>
                <w:rFonts w:hint="cs"/>
                <w:b/>
                <w:bCs/>
                <w:szCs w:val="22"/>
                <w:u w:val="single"/>
                <w:rtl/>
              </w:rPr>
              <w:t>6</w:t>
            </w:r>
            <w:r w:rsidRPr="00144ED7">
              <w:rPr>
                <w:b/>
                <w:bCs/>
                <w:szCs w:val="22"/>
                <w:u w:val="single"/>
                <w:rtl/>
              </w:rPr>
              <w:t xml:space="preserve"> </w:t>
            </w:r>
            <w:r w:rsidRPr="00144ED7">
              <w:rPr>
                <w:rFonts w:hint="eastAsia"/>
                <w:b/>
                <w:bCs/>
                <w:szCs w:val="22"/>
                <w:u w:val="single"/>
                <w:rtl/>
              </w:rPr>
              <w:t>שנים</w:t>
            </w:r>
            <w:r w:rsidR="003C4360">
              <w:rPr>
                <w:rFonts w:hint="cs"/>
                <w:b/>
                <w:bCs/>
                <w:szCs w:val="22"/>
                <w:u w:val="single"/>
                <w:rtl/>
              </w:rPr>
              <w:t xml:space="preserve"> לפחות</w:t>
            </w:r>
            <w:r w:rsidR="00454C56">
              <w:rPr>
                <w:rFonts w:hint="cs"/>
                <w:b/>
                <w:bCs/>
                <w:szCs w:val="22"/>
                <w:u w:val="single"/>
                <w:rtl/>
              </w:rPr>
              <w:t xml:space="preserve"> בין השנים </w:t>
            </w:r>
            <w:r w:rsidR="006E52E6">
              <w:rPr>
                <w:rFonts w:hint="cs"/>
                <w:b/>
                <w:bCs/>
                <w:szCs w:val="22"/>
                <w:u w:val="single"/>
                <w:rtl/>
              </w:rPr>
              <w:t xml:space="preserve">2015 </w:t>
            </w:r>
            <w:r w:rsidR="00DD1E83">
              <w:rPr>
                <w:rFonts w:hint="cs"/>
                <w:b/>
                <w:bCs/>
                <w:szCs w:val="22"/>
                <w:u w:val="single"/>
                <w:rtl/>
              </w:rPr>
              <w:t xml:space="preserve">- המועד האחרון להגשת הצעות למכרז, </w:t>
            </w:r>
            <w:r w:rsidRPr="00144ED7">
              <w:rPr>
                <w:szCs w:val="22"/>
                <w:rtl/>
              </w:rPr>
              <w:t xml:space="preserve"> </w:t>
            </w:r>
            <w:r w:rsidRPr="00144ED7">
              <w:rPr>
                <w:rFonts w:hint="cs"/>
                <w:szCs w:val="22"/>
                <w:rtl/>
              </w:rPr>
              <w:t xml:space="preserve">  </w:t>
            </w:r>
            <w:r w:rsidRPr="00144ED7">
              <w:rPr>
                <w:rFonts w:hint="eastAsia"/>
                <w:szCs w:val="22"/>
                <w:rtl/>
              </w:rPr>
              <w:t>במתן</w:t>
            </w:r>
            <w:r w:rsidRPr="00144ED7">
              <w:rPr>
                <w:szCs w:val="22"/>
                <w:rtl/>
              </w:rPr>
              <w:t xml:space="preserve"> </w:t>
            </w:r>
            <w:r w:rsidRPr="00144ED7">
              <w:rPr>
                <w:rFonts w:hint="eastAsia"/>
                <w:szCs w:val="22"/>
                <w:rtl/>
              </w:rPr>
              <w:t>שירותי</w:t>
            </w:r>
            <w:r w:rsidRPr="00144ED7">
              <w:rPr>
                <w:rFonts w:hint="cs"/>
                <w:szCs w:val="22"/>
                <w:rtl/>
              </w:rPr>
              <w:t xml:space="preserve"> יעוץ </w:t>
            </w:r>
            <w:proofErr w:type="spellStart"/>
            <w:r w:rsidRPr="00144ED7">
              <w:rPr>
                <w:rFonts w:hint="cs"/>
                <w:b/>
                <w:bCs/>
                <w:szCs w:val="22"/>
                <w:u w:val="single"/>
                <w:rtl/>
              </w:rPr>
              <w:t>באסדרת</w:t>
            </w:r>
            <w:proofErr w:type="spellEnd"/>
            <w:r w:rsidRPr="00144ED7">
              <w:rPr>
                <w:rFonts w:hint="cs"/>
                <w:b/>
                <w:bCs/>
                <w:szCs w:val="22"/>
                <w:u w:val="single"/>
                <w:rtl/>
              </w:rPr>
              <w:t xml:space="preserve"> אנרגיה</w:t>
            </w:r>
            <w:r w:rsidRPr="00144ED7">
              <w:rPr>
                <w:rFonts w:hint="cs"/>
                <w:szCs w:val="22"/>
                <w:rtl/>
              </w:rPr>
              <w:t xml:space="preserve"> </w:t>
            </w:r>
            <w:r w:rsidRPr="00144ED7">
              <w:rPr>
                <w:rFonts w:hint="cs"/>
                <w:b/>
                <w:bCs/>
                <w:szCs w:val="22"/>
                <w:u w:val="single"/>
                <w:rtl/>
              </w:rPr>
              <w:t>בלפחות שניים</w:t>
            </w:r>
            <w:r w:rsidRPr="00144ED7">
              <w:rPr>
                <w:rFonts w:hint="cs"/>
                <w:szCs w:val="22"/>
                <w:rtl/>
              </w:rPr>
              <w:t xml:space="preserve"> מבין התחומים הבאים:</w:t>
            </w:r>
          </w:p>
          <w:p w14:paraId="7E011A97" w14:textId="77777777" w:rsidR="002921FE" w:rsidRPr="00144ED7" w:rsidRDefault="002921FE" w:rsidP="002921FE">
            <w:pPr>
              <w:rPr>
                <w:b/>
                <w:bCs/>
                <w:szCs w:val="22"/>
              </w:rPr>
            </w:pPr>
            <w:r w:rsidRPr="00144ED7">
              <w:rPr>
                <w:szCs w:val="22"/>
                <w:rtl/>
              </w:rPr>
              <w:t>חשמל</w:t>
            </w:r>
            <w:r w:rsidRPr="00144ED7">
              <w:rPr>
                <w:rFonts w:hint="cs"/>
                <w:szCs w:val="22"/>
                <w:rtl/>
              </w:rPr>
              <w:t>.</w:t>
            </w:r>
          </w:p>
          <w:p w14:paraId="0B660D11" w14:textId="77777777" w:rsidR="002921FE" w:rsidRPr="00144ED7" w:rsidRDefault="002921FE" w:rsidP="002921FE">
            <w:pPr>
              <w:rPr>
                <w:b/>
                <w:bCs/>
                <w:szCs w:val="22"/>
              </w:rPr>
            </w:pPr>
            <w:r w:rsidRPr="00144ED7">
              <w:rPr>
                <w:szCs w:val="22"/>
                <w:rtl/>
              </w:rPr>
              <w:t>תשתיות חשמל</w:t>
            </w:r>
            <w:r w:rsidRPr="00144ED7">
              <w:rPr>
                <w:rFonts w:hint="cs"/>
                <w:szCs w:val="22"/>
                <w:rtl/>
              </w:rPr>
              <w:t>.</w:t>
            </w:r>
          </w:p>
          <w:p w14:paraId="6510028A" w14:textId="77777777" w:rsidR="002921FE" w:rsidRPr="00144ED7" w:rsidRDefault="002921FE" w:rsidP="002921FE">
            <w:pPr>
              <w:rPr>
                <w:b/>
                <w:bCs/>
                <w:szCs w:val="22"/>
              </w:rPr>
            </w:pPr>
            <w:r w:rsidRPr="00144ED7">
              <w:rPr>
                <w:szCs w:val="22"/>
                <w:rtl/>
              </w:rPr>
              <w:t>אנרגיה "</w:t>
            </w:r>
            <w:r w:rsidRPr="00144ED7">
              <w:rPr>
                <w:b/>
                <w:bCs/>
                <w:szCs w:val="22"/>
                <w:rtl/>
              </w:rPr>
              <w:t>ירוקה</w:t>
            </w:r>
            <w:r w:rsidRPr="00144ED7">
              <w:rPr>
                <w:szCs w:val="22"/>
                <w:rtl/>
              </w:rPr>
              <w:t xml:space="preserve">" - פוטו </w:t>
            </w:r>
            <w:proofErr w:type="spellStart"/>
            <w:r w:rsidRPr="00144ED7">
              <w:rPr>
                <w:szCs w:val="22"/>
                <w:rtl/>
              </w:rPr>
              <w:t>וולטאי</w:t>
            </w:r>
            <w:proofErr w:type="spellEnd"/>
            <w:r w:rsidRPr="00144ED7">
              <w:rPr>
                <w:rFonts w:hint="cs"/>
                <w:szCs w:val="22"/>
                <w:rtl/>
              </w:rPr>
              <w:t xml:space="preserve"> </w:t>
            </w:r>
            <w:r w:rsidRPr="00144ED7">
              <w:rPr>
                <w:rFonts w:hint="cs"/>
                <w:b/>
                <w:bCs/>
                <w:szCs w:val="22"/>
                <w:u w:val="single"/>
                <w:rtl/>
              </w:rPr>
              <w:t>או</w:t>
            </w:r>
            <w:r w:rsidRPr="00144ED7">
              <w:rPr>
                <w:szCs w:val="22"/>
                <w:rtl/>
              </w:rPr>
              <w:t xml:space="preserve"> טורבינות רוח</w:t>
            </w:r>
            <w:r w:rsidRPr="00144ED7">
              <w:rPr>
                <w:rFonts w:hint="cs"/>
                <w:szCs w:val="22"/>
                <w:rtl/>
              </w:rPr>
              <w:t xml:space="preserve"> </w:t>
            </w:r>
            <w:r w:rsidRPr="00144ED7">
              <w:rPr>
                <w:rFonts w:hint="cs"/>
                <w:b/>
                <w:bCs/>
                <w:szCs w:val="22"/>
                <w:u w:val="single"/>
                <w:rtl/>
              </w:rPr>
              <w:t>או</w:t>
            </w:r>
            <w:r w:rsidRPr="00144ED7">
              <w:rPr>
                <w:szCs w:val="22"/>
                <w:rtl/>
              </w:rPr>
              <w:t xml:space="preserve"> אגירת חשמל</w:t>
            </w:r>
            <w:r w:rsidRPr="00144ED7">
              <w:rPr>
                <w:rFonts w:hint="cs"/>
                <w:szCs w:val="22"/>
                <w:rtl/>
              </w:rPr>
              <w:t xml:space="preserve">. </w:t>
            </w:r>
          </w:p>
          <w:p w14:paraId="323E5F45" w14:textId="77777777" w:rsidR="002921FE" w:rsidRPr="00144ED7" w:rsidRDefault="002921FE" w:rsidP="002921FE">
            <w:pPr>
              <w:pStyle w:val="aa"/>
              <w:ind w:left="451"/>
              <w:rPr>
                <w:b/>
                <w:bCs/>
                <w:szCs w:val="22"/>
                <w:rtl/>
              </w:rPr>
            </w:pPr>
          </w:p>
        </w:tc>
        <w:tc>
          <w:tcPr>
            <w:tcW w:w="1903" w:type="dxa"/>
            <w:vMerge w:val="restart"/>
          </w:tcPr>
          <w:p w14:paraId="1DD9AC91" w14:textId="77777777" w:rsidR="002921FE" w:rsidRPr="00144ED7" w:rsidRDefault="002921FE" w:rsidP="002921FE">
            <w:pPr>
              <w:rPr>
                <w:szCs w:val="22"/>
                <w:rtl/>
              </w:rPr>
            </w:pPr>
            <w:r w:rsidRPr="00144ED7">
              <w:rPr>
                <w:rFonts w:hint="cs"/>
                <w:szCs w:val="22"/>
                <w:rtl/>
              </w:rPr>
              <w:t xml:space="preserve">צירוף להצעת המציע את העתק התעודה ממוסד לימוד המוכר על ידי </w:t>
            </w:r>
            <w:proofErr w:type="spellStart"/>
            <w:r w:rsidRPr="00144ED7">
              <w:rPr>
                <w:rFonts w:hint="cs"/>
                <w:szCs w:val="22"/>
                <w:rtl/>
              </w:rPr>
              <w:t>המל"ג</w:t>
            </w:r>
            <w:proofErr w:type="spellEnd"/>
            <w:r w:rsidRPr="00144ED7">
              <w:rPr>
                <w:rFonts w:hint="cs"/>
                <w:szCs w:val="22"/>
                <w:rtl/>
              </w:rPr>
              <w:t xml:space="preserve"> או על ידי המחלקה להכרה בתארים מחו"ל אשר במשרד החינוך.</w:t>
            </w:r>
          </w:p>
          <w:p w14:paraId="42BDE9A1" w14:textId="77777777" w:rsidR="002921FE" w:rsidRPr="00144ED7" w:rsidRDefault="002921FE" w:rsidP="002921FE">
            <w:pPr>
              <w:rPr>
                <w:szCs w:val="22"/>
                <w:rtl/>
              </w:rPr>
            </w:pPr>
          </w:p>
          <w:p w14:paraId="0AB88CC0" w14:textId="77777777" w:rsidR="002921FE" w:rsidRPr="00144ED7" w:rsidRDefault="002921FE" w:rsidP="002921FE">
            <w:pPr>
              <w:rPr>
                <w:szCs w:val="22"/>
                <w:rtl/>
              </w:rPr>
            </w:pPr>
            <w:r w:rsidRPr="00144ED7">
              <w:rPr>
                <w:rFonts w:hint="cs"/>
                <w:szCs w:val="22"/>
                <w:rtl/>
              </w:rPr>
              <w:t>מילוי טבלאות הניסיון בנספח ו'</w:t>
            </w:r>
          </w:p>
          <w:p w14:paraId="64FC4B42" w14:textId="77777777" w:rsidR="002921FE" w:rsidRPr="00144ED7" w:rsidRDefault="002921FE" w:rsidP="002921FE">
            <w:pPr>
              <w:rPr>
                <w:szCs w:val="22"/>
                <w:rtl/>
              </w:rPr>
            </w:pPr>
            <w:r w:rsidRPr="00144ED7">
              <w:rPr>
                <w:rFonts w:hint="cs"/>
                <w:szCs w:val="22"/>
                <w:rtl/>
              </w:rPr>
              <w:t>שנות הניסיון יחושבו מיום קבלת אישור רשמי על זכאות לתואר</w:t>
            </w:r>
          </w:p>
        </w:tc>
      </w:tr>
      <w:tr w:rsidR="002921FE" w:rsidRPr="00144ED7" w14:paraId="46997E69" w14:textId="77777777" w:rsidTr="380134BF">
        <w:trPr>
          <w:trHeight w:val="2656"/>
        </w:trPr>
        <w:tc>
          <w:tcPr>
            <w:tcW w:w="314" w:type="dxa"/>
          </w:tcPr>
          <w:p w14:paraId="589045F4" w14:textId="77777777" w:rsidR="002921FE" w:rsidRPr="00144ED7" w:rsidRDefault="002921FE" w:rsidP="002921FE">
            <w:pPr>
              <w:tabs>
                <w:tab w:val="left" w:pos="1982"/>
              </w:tabs>
              <w:jc w:val="both"/>
              <w:rPr>
                <w:b/>
                <w:bCs/>
                <w:szCs w:val="22"/>
                <w:rtl/>
              </w:rPr>
            </w:pPr>
            <w:r w:rsidRPr="00144ED7">
              <w:rPr>
                <w:rFonts w:hint="cs"/>
                <w:b/>
                <w:bCs/>
                <w:szCs w:val="22"/>
                <w:rtl/>
              </w:rPr>
              <w:t>2</w:t>
            </w:r>
          </w:p>
        </w:tc>
        <w:tc>
          <w:tcPr>
            <w:tcW w:w="886" w:type="dxa"/>
            <w:shd w:val="clear" w:color="auto" w:fill="F2F2F2" w:themeFill="background1" w:themeFillShade="F2"/>
          </w:tcPr>
          <w:p w14:paraId="31D88AC4" w14:textId="77777777" w:rsidR="002921FE" w:rsidRPr="00144ED7" w:rsidRDefault="002921FE" w:rsidP="002921FE">
            <w:pPr>
              <w:tabs>
                <w:tab w:val="left" w:pos="1982"/>
              </w:tabs>
              <w:jc w:val="both"/>
              <w:rPr>
                <w:b/>
                <w:bCs/>
                <w:szCs w:val="22"/>
                <w:rtl/>
              </w:rPr>
            </w:pPr>
            <w:r w:rsidRPr="00144ED7">
              <w:rPr>
                <w:rFonts w:hint="cs"/>
                <w:b/>
                <w:bCs/>
                <w:szCs w:val="22"/>
                <w:rtl/>
              </w:rPr>
              <w:t>בכיר 2</w:t>
            </w:r>
          </w:p>
        </w:tc>
        <w:tc>
          <w:tcPr>
            <w:tcW w:w="3059" w:type="dxa"/>
          </w:tcPr>
          <w:p w14:paraId="5B5054F9" w14:textId="77777777" w:rsidR="002921FE" w:rsidRPr="00144ED7" w:rsidRDefault="002921FE" w:rsidP="002921FE">
            <w:pPr>
              <w:tabs>
                <w:tab w:val="left" w:pos="1982"/>
              </w:tabs>
              <w:rPr>
                <w:b/>
                <w:bCs/>
                <w:szCs w:val="22"/>
                <w:u w:val="single"/>
                <w:rtl/>
              </w:rPr>
            </w:pPr>
            <w:r w:rsidRPr="00144ED7">
              <w:rPr>
                <w:rFonts w:hint="cs"/>
                <w:b/>
                <w:bCs/>
                <w:szCs w:val="22"/>
                <w:u w:val="single"/>
                <w:rtl/>
              </w:rPr>
              <w:t>עמידה באחד מבין התנאים הבאים:</w:t>
            </w:r>
          </w:p>
          <w:p w14:paraId="33D8B125" w14:textId="77777777" w:rsidR="002921FE" w:rsidRPr="00144ED7" w:rsidRDefault="002921FE" w:rsidP="002921FE">
            <w:pPr>
              <w:pStyle w:val="aa"/>
              <w:numPr>
                <w:ilvl w:val="0"/>
                <w:numId w:val="20"/>
              </w:numPr>
              <w:tabs>
                <w:tab w:val="left" w:pos="1982"/>
              </w:tabs>
              <w:rPr>
                <w:szCs w:val="22"/>
              </w:rPr>
            </w:pPr>
            <w:r w:rsidRPr="00144ED7">
              <w:rPr>
                <w:rFonts w:hint="cs"/>
                <w:szCs w:val="22"/>
                <w:rtl/>
              </w:rPr>
              <w:t xml:space="preserve">בעל תואר ראשון  לפחות בכלכלה </w:t>
            </w:r>
            <w:r w:rsidRPr="00144ED7">
              <w:rPr>
                <w:rFonts w:hint="cs"/>
                <w:b/>
                <w:bCs/>
                <w:szCs w:val="22"/>
                <w:u w:val="single"/>
                <w:rtl/>
              </w:rPr>
              <w:t>או</w:t>
            </w:r>
            <w:r w:rsidRPr="00144ED7">
              <w:rPr>
                <w:rFonts w:hint="cs"/>
                <w:szCs w:val="22"/>
                <w:rtl/>
              </w:rPr>
              <w:t xml:space="preserve"> בחשבונאות </w:t>
            </w:r>
            <w:r w:rsidRPr="00144ED7">
              <w:rPr>
                <w:rFonts w:hint="cs"/>
                <w:b/>
                <w:bCs/>
                <w:szCs w:val="22"/>
                <w:u w:val="single"/>
                <w:rtl/>
              </w:rPr>
              <w:t>או</w:t>
            </w:r>
            <w:r w:rsidRPr="00144ED7">
              <w:rPr>
                <w:rFonts w:hint="cs"/>
                <w:szCs w:val="22"/>
                <w:rtl/>
              </w:rPr>
              <w:t xml:space="preserve"> במנהל עסקים.</w:t>
            </w:r>
          </w:p>
          <w:p w14:paraId="1B10A65F" w14:textId="77777777" w:rsidR="002921FE" w:rsidRPr="00144ED7" w:rsidRDefault="2AE45176" w:rsidP="724AB63E">
            <w:pPr>
              <w:pStyle w:val="aa"/>
              <w:numPr>
                <w:ilvl w:val="0"/>
                <w:numId w:val="20"/>
              </w:numPr>
              <w:tabs>
                <w:tab w:val="left" w:pos="1982"/>
              </w:tabs>
              <w:rPr>
                <w:rtl/>
              </w:rPr>
            </w:pPr>
            <w:r w:rsidRPr="380134BF">
              <w:rPr>
                <w:rtl/>
              </w:rPr>
              <w:t>בעל רישיון לראיית חשבון, לפי חוק רואי חשבון, תשט"ו-1955 כפי תוקפו בישראל מעת לעת.</w:t>
            </w:r>
          </w:p>
          <w:p w14:paraId="68CB3A64" w14:textId="77777777" w:rsidR="002921FE" w:rsidRPr="00144ED7" w:rsidRDefault="002921FE" w:rsidP="002921FE">
            <w:pPr>
              <w:pStyle w:val="aa"/>
              <w:tabs>
                <w:tab w:val="left" w:pos="1982"/>
              </w:tabs>
              <w:ind w:left="360"/>
              <w:rPr>
                <w:b/>
                <w:bCs/>
                <w:szCs w:val="22"/>
                <w:rtl/>
              </w:rPr>
            </w:pPr>
          </w:p>
        </w:tc>
        <w:tc>
          <w:tcPr>
            <w:tcW w:w="2796" w:type="dxa"/>
          </w:tcPr>
          <w:p w14:paraId="578BEACA" w14:textId="48FBE2B3" w:rsidR="002921FE" w:rsidRPr="00144ED7" w:rsidRDefault="002921FE" w:rsidP="002921FE">
            <w:pPr>
              <w:rPr>
                <w:szCs w:val="22"/>
                <w:rtl/>
              </w:rPr>
            </w:pPr>
            <w:r w:rsidRPr="00144ED7">
              <w:rPr>
                <w:rFonts w:hint="cs"/>
                <w:szCs w:val="22"/>
                <w:rtl/>
              </w:rPr>
              <w:t xml:space="preserve">בעל ניסיון </w:t>
            </w:r>
            <w:r w:rsidRPr="00144ED7">
              <w:rPr>
                <w:rFonts w:hint="cs"/>
                <w:b/>
                <w:bCs/>
                <w:szCs w:val="22"/>
                <w:u w:val="single"/>
                <w:rtl/>
              </w:rPr>
              <w:t>של  6 שנים</w:t>
            </w:r>
            <w:r w:rsidRPr="00144ED7">
              <w:rPr>
                <w:rFonts w:hint="cs"/>
                <w:szCs w:val="22"/>
                <w:rtl/>
              </w:rPr>
              <w:t xml:space="preserve"> לפחות </w:t>
            </w:r>
            <w:r w:rsidR="00454C56">
              <w:rPr>
                <w:rFonts w:hint="cs"/>
                <w:b/>
                <w:bCs/>
                <w:szCs w:val="22"/>
                <w:u w:val="single"/>
                <w:rtl/>
              </w:rPr>
              <w:t xml:space="preserve"> בין השנים </w:t>
            </w:r>
            <w:r w:rsidR="006E52E6">
              <w:rPr>
                <w:rFonts w:hint="cs"/>
                <w:b/>
                <w:bCs/>
                <w:szCs w:val="22"/>
                <w:u w:val="single"/>
                <w:rtl/>
              </w:rPr>
              <w:t xml:space="preserve">2015 </w:t>
            </w:r>
            <w:r w:rsidR="00DD1E83">
              <w:rPr>
                <w:b/>
                <w:bCs/>
                <w:szCs w:val="22"/>
                <w:u w:val="single"/>
                <w:rtl/>
              </w:rPr>
              <w:t>–</w:t>
            </w:r>
            <w:r w:rsidR="00454C56">
              <w:rPr>
                <w:rFonts w:hint="cs"/>
                <w:b/>
                <w:bCs/>
                <w:szCs w:val="22"/>
                <w:u w:val="single"/>
                <w:rtl/>
              </w:rPr>
              <w:t xml:space="preserve"> </w:t>
            </w:r>
            <w:r w:rsidR="00DD1E83">
              <w:rPr>
                <w:rFonts w:hint="cs"/>
                <w:b/>
                <w:bCs/>
                <w:szCs w:val="22"/>
                <w:u w:val="single"/>
                <w:rtl/>
              </w:rPr>
              <w:t xml:space="preserve">המועד האחרון להגשת הצעות למכרז, </w:t>
            </w:r>
            <w:r w:rsidRPr="00144ED7">
              <w:rPr>
                <w:rFonts w:hint="cs"/>
                <w:szCs w:val="22"/>
                <w:rtl/>
              </w:rPr>
              <w:t xml:space="preserve">במתן שירותי יעוץ </w:t>
            </w:r>
            <w:r w:rsidRPr="00144ED7">
              <w:rPr>
                <w:rFonts w:hint="cs"/>
                <w:b/>
                <w:bCs/>
                <w:szCs w:val="22"/>
                <w:u w:val="single"/>
                <w:rtl/>
              </w:rPr>
              <w:t>בכלכלת אנרגיה, בלפחות שניים</w:t>
            </w:r>
            <w:r w:rsidRPr="00144ED7">
              <w:rPr>
                <w:rFonts w:hint="cs"/>
                <w:szCs w:val="22"/>
                <w:rtl/>
              </w:rPr>
              <w:t xml:space="preserve"> מבין התחומים הבאים:</w:t>
            </w:r>
          </w:p>
          <w:p w14:paraId="2DBB26C5" w14:textId="77777777" w:rsidR="002921FE" w:rsidRPr="00144ED7" w:rsidRDefault="002921FE" w:rsidP="002921FE">
            <w:pPr>
              <w:rPr>
                <w:b/>
                <w:bCs/>
                <w:szCs w:val="22"/>
              </w:rPr>
            </w:pPr>
            <w:r w:rsidRPr="00144ED7">
              <w:rPr>
                <w:szCs w:val="22"/>
                <w:rtl/>
              </w:rPr>
              <w:t>חשמל</w:t>
            </w:r>
            <w:r w:rsidRPr="00144ED7">
              <w:rPr>
                <w:rFonts w:hint="cs"/>
                <w:szCs w:val="22"/>
                <w:rtl/>
              </w:rPr>
              <w:t>.</w:t>
            </w:r>
          </w:p>
          <w:p w14:paraId="7FCB0FCE" w14:textId="77777777" w:rsidR="002921FE" w:rsidRPr="00144ED7" w:rsidRDefault="002921FE" w:rsidP="002921FE">
            <w:pPr>
              <w:rPr>
                <w:b/>
                <w:bCs/>
                <w:szCs w:val="22"/>
              </w:rPr>
            </w:pPr>
            <w:r w:rsidRPr="00144ED7">
              <w:rPr>
                <w:szCs w:val="22"/>
                <w:rtl/>
              </w:rPr>
              <w:t>תשתיות חשמל</w:t>
            </w:r>
            <w:r w:rsidRPr="00144ED7">
              <w:rPr>
                <w:rFonts w:hint="cs"/>
                <w:szCs w:val="22"/>
                <w:rtl/>
              </w:rPr>
              <w:t>.</w:t>
            </w:r>
          </w:p>
          <w:p w14:paraId="2C2A538A" w14:textId="77777777" w:rsidR="002921FE" w:rsidRPr="00144ED7" w:rsidRDefault="002921FE" w:rsidP="002921FE">
            <w:pPr>
              <w:rPr>
                <w:b/>
                <w:bCs/>
                <w:szCs w:val="22"/>
                <w:rtl/>
              </w:rPr>
            </w:pPr>
            <w:r w:rsidRPr="00144ED7">
              <w:rPr>
                <w:szCs w:val="22"/>
                <w:rtl/>
              </w:rPr>
              <w:t>אנרגיה "</w:t>
            </w:r>
            <w:r w:rsidRPr="00144ED7">
              <w:rPr>
                <w:b/>
                <w:bCs/>
                <w:szCs w:val="22"/>
                <w:rtl/>
              </w:rPr>
              <w:t>ירוקה</w:t>
            </w:r>
            <w:r w:rsidRPr="00144ED7">
              <w:rPr>
                <w:szCs w:val="22"/>
                <w:rtl/>
              </w:rPr>
              <w:t xml:space="preserve">" - פוטו </w:t>
            </w:r>
            <w:proofErr w:type="spellStart"/>
            <w:r w:rsidRPr="00144ED7">
              <w:rPr>
                <w:szCs w:val="22"/>
                <w:rtl/>
              </w:rPr>
              <w:t>וולטאי</w:t>
            </w:r>
            <w:proofErr w:type="spellEnd"/>
            <w:r w:rsidRPr="00144ED7">
              <w:rPr>
                <w:rFonts w:hint="cs"/>
                <w:szCs w:val="22"/>
                <w:rtl/>
              </w:rPr>
              <w:t xml:space="preserve"> </w:t>
            </w:r>
            <w:r w:rsidRPr="00144ED7">
              <w:rPr>
                <w:rFonts w:hint="cs"/>
                <w:b/>
                <w:bCs/>
                <w:szCs w:val="22"/>
                <w:u w:val="single"/>
                <w:rtl/>
              </w:rPr>
              <w:t>או</w:t>
            </w:r>
            <w:r w:rsidRPr="00144ED7">
              <w:rPr>
                <w:szCs w:val="22"/>
                <w:rtl/>
              </w:rPr>
              <w:t xml:space="preserve"> טורבינות רוח</w:t>
            </w:r>
            <w:r w:rsidRPr="00144ED7">
              <w:rPr>
                <w:rFonts w:hint="cs"/>
                <w:szCs w:val="22"/>
                <w:rtl/>
              </w:rPr>
              <w:t xml:space="preserve"> </w:t>
            </w:r>
            <w:r w:rsidRPr="00144ED7">
              <w:rPr>
                <w:rFonts w:hint="cs"/>
                <w:b/>
                <w:bCs/>
                <w:szCs w:val="22"/>
                <w:u w:val="single"/>
                <w:rtl/>
              </w:rPr>
              <w:t>או</w:t>
            </w:r>
            <w:r w:rsidRPr="00144ED7">
              <w:rPr>
                <w:szCs w:val="22"/>
                <w:rtl/>
              </w:rPr>
              <w:t xml:space="preserve"> אגירת חשמל</w:t>
            </w:r>
            <w:r w:rsidRPr="00144ED7">
              <w:rPr>
                <w:rFonts w:hint="cs"/>
                <w:szCs w:val="22"/>
                <w:rtl/>
              </w:rPr>
              <w:t>.</w:t>
            </w:r>
          </w:p>
        </w:tc>
        <w:tc>
          <w:tcPr>
            <w:tcW w:w="1903" w:type="dxa"/>
            <w:vMerge/>
          </w:tcPr>
          <w:p w14:paraId="6ED398CA" w14:textId="77777777" w:rsidR="002921FE" w:rsidRPr="00144ED7" w:rsidRDefault="002921FE" w:rsidP="002921FE">
            <w:pPr>
              <w:rPr>
                <w:szCs w:val="22"/>
                <w:rtl/>
              </w:rPr>
            </w:pPr>
          </w:p>
        </w:tc>
      </w:tr>
      <w:tr w:rsidR="002921FE" w:rsidRPr="00BA3B84" w14:paraId="2D6A5975" w14:textId="77777777" w:rsidTr="380134BF">
        <w:trPr>
          <w:trHeight w:val="722"/>
        </w:trPr>
        <w:tc>
          <w:tcPr>
            <w:tcW w:w="314" w:type="dxa"/>
          </w:tcPr>
          <w:p w14:paraId="099353E5" w14:textId="77777777" w:rsidR="002921FE" w:rsidRPr="00144ED7" w:rsidRDefault="002921FE" w:rsidP="002921FE">
            <w:pPr>
              <w:tabs>
                <w:tab w:val="left" w:pos="1982"/>
              </w:tabs>
              <w:jc w:val="both"/>
              <w:rPr>
                <w:b/>
                <w:bCs/>
                <w:szCs w:val="22"/>
                <w:rtl/>
              </w:rPr>
            </w:pPr>
            <w:r w:rsidRPr="00144ED7">
              <w:rPr>
                <w:rFonts w:hint="cs"/>
                <w:b/>
                <w:bCs/>
                <w:szCs w:val="22"/>
                <w:rtl/>
              </w:rPr>
              <w:t>3</w:t>
            </w:r>
          </w:p>
        </w:tc>
        <w:tc>
          <w:tcPr>
            <w:tcW w:w="886" w:type="dxa"/>
            <w:shd w:val="clear" w:color="auto" w:fill="F2F2F2" w:themeFill="background1" w:themeFillShade="F2"/>
          </w:tcPr>
          <w:p w14:paraId="7406322F" w14:textId="77777777" w:rsidR="002921FE" w:rsidRPr="00144ED7" w:rsidRDefault="002921FE" w:rsidP="002921FE">
            <w:pPr>
              <w:tabs>
                <w:tab w:val="left" w:pos="1982"/>
              </w:tabs>
              <w:rPr>
                <w:b/>
                <w:bCs/>
                <w:szCs w:val="22"/>
                <w:rtl/>
              </w:rPr>
            </w:pPr>
            <w:r w:rsidRPr="00144ED7">
              <w:rPr>
                <w:rFonts w:hint="cs"/>
                <w:b/>
                <w:bCs/>
                <w:szCs w:val="22"/>
                <w:rtl/>
              </w:rPr>
              <w:t xml:space="preserve">זוטר </w:t>
            </w:r>
          </w:p>
          <w:p w14:paraId="2CC0258B" w14:textId="77777777" w:rsidR="002921FE" w:rsidRPr="00144ED7" w:rsidRDefault="002921FE" w:rsidP="002921FE">
            <w:pPr>
              <w:tabs>
                <w:tab w:val="left" w:pos="1982"/>
              </w:tabs>
              <w:rPr>
                <w:b/>
                <w:bCs/>
                <w:szCs w:val="22"/>
                <w:rtl/>
              </w:rPr>
            </w:pPr>
            <w:r w:rsidRPr="00144ED7">
              <w:rPr>
                <w:rFonts w:hint="cs"/>
                <w:b/>
                <w:bCs/>
                <w:szCs w:val="22"/>
                <w:rtl/>
              </w:rPr>
              <w:t>(3 יועצים)</w:t>
            </w:r>
          </w:p>
        </w:tc>
        <w:tc>
          <w:tcPr>
            <w:tcW w:w="3059" w:type="dxa"/>
          </w:tcPr>
          <w:p w14:paraId="626D11B2" w14:textId="77777777" w:rsidR="002921FE" w:rsidRPr="00144ED7" w:rsidRDefault="2AE45176" w:rsidP="724AB63E">
            <w:pPr>
              <w:tabs>
                <w:tab w:val="left" w:pos="1982"/>
              </w:tabs>
              <w:rPr>
                <w:rtl/>
              </w:rPr>
            </w:pPr>
            <w:r w:rsidRPr="380134BF">
              <w:rPr>
                <w:rtl/>
              </w:rPr>
              <w:t xml:space="preserve">בעל תואר ראשון </w:t>
            </w:r>
            <w:r w:rsidRPr="00DD1E83">
              <w:rPr>
                <w:b/>
                <w:bCs/>
                <w:u w:val="single"/>
                <w:rtl/>
              </w:rPr>
              <w:t>או</w:t>
            </w:r>
            <w:r w:rsidRPr="380134BF">
              <w:rPr>
                <w:rtl/>
              </w:rPr>
              <w:t xml:space="preserve"> הנדסאי</w:t>
            </w:r>
          </w:p>
          <w:p w14:paraId="0D4CCF74" w14:textId="77777777" w:rsidR="002921FE" w:rsidRPr="00144ED7" w:rsidRDefault="002921FE" w:rsidP="002921FE">
            <w:pPr>
              <w:tabs>
                <w:tab w:val="left" w:pos="1982"/>
              </w:tabs>
              <w:jc w:val="both"/>
              <w:rPr>
                <w:szCs w:val="22"/>
                <w:rtl/>
              </w:rPr>
            </w:pPr>
          </w:p>
          <w:p w14:paraId="56BF5D4C" w14:textId="77777777" w:rsidR="002921FE" w:rsidRPr="00144ED7" w:rsidRDefault="002921FE" w:rsidP="002921FE">
            <w:pPr>
              <w:tabs>
                <w:tab w:val="left" w:pos="1982"/>
              </w:tabs>
              <w:jc w:val="both"/>
              <w:rPr>
                <w:b/>
                <w:bCs/>
                <w:szCs w:val="22"/>
                <w:rtl/>
              </w:rPr>
            </w:pPr>
          </w:p>
        </w:tc>
        <w:tc>
          <w:tcPr>
            <w:tcW w:w="2796" w:type="dxa"/>
          </w:tcPr>
          <w:p w14:paraId="066B0361" w14:textId="42030C41" w:rsidR="002921FE" w:rsidRPr="00144ED7" w:rsidRDefault="002921FE" w:rsidP="002921FE">
            <w:pPr>
              <w:rPr>
                <w:b/>
                <w:bCs/>
                <w:szCs w:val="22"/>
                <w:rtl/>
              </w:rPr>
            </w:pPr>
            <w:r w:rsidRPr="00144ED7">
              <w:rPr>
                <w:rFonts w:hint="cs"/>
                <w:szCs w:val="22"/>
                <w:rtl/>
              </w:rPr>
              <w:t xml:space="preserve">בעל ניסיון </w:t>
            </w:r>
            <w:r w:rsidRPr="00144ED7">
              <w:rPr>
                <w:rFonts w:hint="cs"/>
                <w:b/>
                <w:bCs/>
                <w:szCs w:val="22"/>
                <w:u w:val="single"/>
                <w:rtl/>
              </w:rPr>
              <w:t>של 2 שנים</w:t>
            </w:r>
            <w:r w:rsidRPr="00144ED7">
              <w:rPr>
                <w:rFonts w:hint="cs"/>
                <w:szCs w:val="22"/>
                <w:rtl/>
              </w:rPr>
              <w:t xml:space="preserve"> לפחות</w:t>
            </w:r>
            <w:r w:rsidR="003C4360">
              <w:rPr>
                <w:rFonts w:hint="cs"/>
                <w:szCs w:val="22"/>
                <w:rtl/>
              </w:rPr>
              <w:t xml:space="preserve"> </w:t>
            </w:r>
            <w:r w:rsidR="003C4360">
              <w:rPr>
                <w:rFonts w:hint="cs"/>
                <w:b/>
                <w:bCs/>
                <w:szCs w:val="22"/>
                <w:u w:val="single"/>
                <w:rtl/>
              </w:rPr>
              <w:t xml:space="preserve"> בין השנים </w:t>
            </w:r>
            <w:r w:rsidR="008A4DD0">
              <w:rPr>
                <w:rFonts w:hint="cs"/>
                <w:b/>
                <w:bCs/>
                <w:szCs w:val="22"/>
                <w:u w:val="single"/>
                <w:rtl/>
              </w:rPr>
              <w:t xml:space="preserve">2015 </w:t>
            </w:r>
            <w:r w:rsidR="00DD1E83">
              <w:rPr>
                <w:b/>
                <w:bCs/>
                <w:szCs w:val="22"/>
                <w:u w:val="single"/>
                <w:rtl/>
              </w:rPr>
              <w:t>–</w:t>
            </w:r>
            <w:r w:rsidR="003C4360">
              <w:rPr>
                <w:rFonts w:hint="cs"/>
                <w:b/>
                <w:bCs/>
                <w:szCs w:val="22"/>
                <w:u w:val="single"/>
                <w:rtl/>
              </w:rPr>
              <w:t xml:space="preserve"> </w:t>
            </w:r>
            <w:r w:rsidR="00DD1E83">
              <w:rPr>
                <w:rFonts w:hint="cs"/>
                <w:b/>
                <w:bCs/>
                <w:szCs w:val="22"/>
                <w:u w:val="single"/>
                <w:rtl/>
              </w:rPr>
              <w:t xml:space="preserve">המועד האחרון להגשת הצעות, </w:t>
            </w:r>
            <w:r w:rsidR="00DD1E83" w:rsidRPr="00DD1E83">
              <w:rPr>
                <w:rFonts w:hint="cs"/>
                <w:szCs w:val="22"/>
                <w:rtl/>
              </w:rPr>
              <w:t>ב</w:t>
            </w:r>
            <w:r w:rsidRPr="00DD1E83">
              <w:rPr>
                <w:rFonts w:hint="cs"/>
                <w:szCs w:val="22"/>
                <w:rtl/>
              </w:rPr>
              <w:t>מ</w:t>
            </w:r>
            <w:r w:rsidRPr="00144ED7">
              <w:rPr>
                <w:rFonts w:hint="cs"/>
                <w:szCs w:val="22"/>
                <w:rtl/>
              </w:rPr>
              <w:t xml:space="preserve">תן שירותים </w:t>
            </w:r>
            <w:r w:rsidRPr="00144ED7">
              <w:rPr>
                <w:rFonts w:hint="cs"/>
                <w:b/>
                <w:bCs/>
                <w:szCs w:val="22"/>
                <w:u w:val="single"/>
                <w:rtl/>
              </w:rPr>
              <w:t>בתחומי אנרגיה</w:t>
            </w:r>
          </w:p>
        </w:tc>
        <w:tc>
          <w:tcPr>
            <w:tcW w:w="1903" w:type="dxa"/>
          </w:tcPr>
          <w:p w14:paraId="526D60C0" w14:textId="77777777" w:rsidR="002921FE" w:rsidRPr="00144ED7" w:rsidRDefault="002921FE" w:rsidP="002921FE">
            <w:pPr>
              <w:rPr>
                <w:szCs w:val="22"/>
                <w:rtl/>
              </w:rPr>
            </w:pPr>
            <w:r w:rsidRPr="00144ED7">
              <w:rPr>
                <w:rFonts w:hint="cs"/>
                <w:szCs w:val="22"/>
                <w:rtl/>
              </w:rPr>
              <w:t xml:space="preserve">צירוף להצעת המציע העתק תעודה ממוסד לימוד המוכר על ידי </w:t>
            </w:r>
            <w:proofErr w:type="spellStart"/>
            <w:r w:rsidRPr="00144ED7">
              <w:rPr>
                <w:rFonts w:hint="cs"/>
                <w:szCs w:val="22"/>
                <w:rtl/>
              </w:rPr>
              <w:t>המל"ג</w:t>
            </w:r>
            <w:proofErr w:type="spellEnd"/>
            <w:r w:rsidRPr="00144ED7">
              <w:rPr>
                <w:rFonts w:hint="cs"/>
                <w:szCs w:val="22"/>
                <w:rtl/>
              </w:rPr>
              <w:t xml:space="preserve"> או על </w:t>
            </w:r>
            <w:proofErr w:type="spellStart"/>
            <w:r w:rsidRPr="00144ED7">
              <w:rPr>
                <w:rFonts w:hint="cs"/>
                <w:szCs w:val="22"/>
                <w:rtl/>
              </w:rPr>
              <w:t>מה"ט</w:t>
            </w:r>
            <w:proofErr w:type="spellEnd"/>
            <w:r w:rsidRPr="00144ED7">
              <w:rPr>
                <w:rFonts w:hint="cs"/>
                <w:szCs w:val="22"/>
                <w:rtl/>
              </w:rPr>
              <w:t>, או על ידי המחלקה להכרה בתארים מחו"ל אשר במשרד החינוך.</w:t>
            </w:r>
          </w:p>
          <w:p w14:paraId="49258EA6" w14:textId="77777777" w:rsidR="002921FE" w:rsidRPr="00144ED7" w:rsidRDefault="002921FE" w:rsidP="002921FE">
            <w:pPr>
              <w:rPr>
                <w:szCs w:val="22"/>
              </w:rPr>
            </w:pPr>
            <w:r w:rsidRPr="00144ED7">
              <w:rPr>
                <w:rFonts w:hint="cs"/>
                <w:szCs w:val="22"/>
                <w:rtl/>
              </w:rPr>
              <w:t>מילוי טבלאות הניסיון בנספח ו'</w:t>
            </w:r>
          </w:p>
          <w:p w14:paraId="40DE5B88" w14:textId="77777777" w:rsidR="002921FE" w:rsidRPr="00144ED7" w:rsidRDefault="002921FE" w:rsidP="002921FE">
            <w:pPr>
              <w:rPr>
                <w:b/>
                <w:bCs/>
                <w:szCs w:val="22"/>
                <w:rtl/>
              </w:rPr>
            </w:pPr>
            <w:r w:rsidRPr="00144ED7">
              <w:rPr>
                <w:rFonts w:hint="cs"/>
                <w:szCs w:val="22"/>
                <w:rtl/>
              </w:rPr>
              <w:t>שנות הניסיון יחושבו מיום קבלת אישור רשמי על זכאות לתואר</w:t>
            </w:r>
          </w:p>
        </w:tc>
      </w:tr>
    </w:tbl>
    <w:p w14:paraId="2ABE13A3" w14:textId="77777777" w:rsidR="007F4B81" w:rsidRDefault="007F4B81" w:rsidP="00C4355B">
      <w:pPr>
        <w:tabs>
          <w:tab w:val="left" w:pos="1982"/>
        </w:tabs>
        <w:spacing w:before="120" w:after="120" w:line="276" w:lineRule="auto"/>
        <w:jc w:val="both"/>
        <w:rPr>
          <w:b/>
          <w:bCs/>
          <w:sz w:val="24"/>
          <w:rtl/>
        </w:rPr>
      </w:pPr>
    </w:p>
    <w:p w14:paraId="301AE648" w14:textId="72576C68" w:rsidR="00892730" w:rsidRPr="00820E29" w:rsidRDefault="00B2518C" w:rsidP="00C4355B">
      <w:pPr>
        <w:numPr>
          <w:ilvl w:val="0"/>
          <w:numId w:val="12"/>
        </w:numPr>
        <w:tabs>
          <w:tab w:val="left" w:pos="1982"/>
        </w:tabs>
        <w:spacing w:before="120" w:line="276" w:lineRule="auto"/>
        <w:jc w:val="both"/>
        <w:rPr>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2E7DA59B" w14:textId="1B8A3354" w:rsidR="00564230" w:rsidRPr="008B734B" w:rsidRDefault="00B2518C" w:rsidP="00C4355B">
      <w:pPr>
        <w:numPr>
          <w:ilvl w:val="1"/>
          <w:numId w:val="12"/>
        </w:numPr>
        <w:tabs>
          <w:tab w:val="left" w:pos="1982"/>
        </w:tabs>
        <w:spacing w:before="120" w:after="240" w:line="276" w:lineRule="auto"/>
        <w:jc w:val="both"/>
        <w:rPr>
          <w:sz w:val="24"/>
          <w:rtl/>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20E29">
        <w:rPr>
          <w:sz w:val="24"/>
          <w:rtl/>
        </w:rPr>
        <w:t>.</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2546F2DE" w14:textId="77777777" w:rsidR="00957978" w:rsidRPr="00820E29" w:rsidRDefault="00B2518C" w:rsidP="00C4355B">
      <w:pPr>
        <w:numPr>
          <w:ilvl w:val="1"/>
          <w:numId w:val="12"/>
        </w:numPr>
        <w:tabs>
          <w:tab w:val="left" w:pos="1982"/>
        </w:tabs>
        <w:spacing w:before="120" w:after="240" w:line="276" w:lineRule="auto"/>
        <w:jc w:val="both"/>
      </w:pPr>
      <w:r w:rsidRPr="00E24A04">
        <w:rPr>
          <w:rFonts w:hint="cs"/>
          <w:b/>
          <w:bCs/>
          <w:sz w:val="24"/>
          <w:u w:val="single"/>
          <w:rtl/>
        </w:rPr>
        <w:t>היועץ נותן השירותים במכרז</w:t>
      </w:r>
    </w:p>
    <w:p w14:paraId="2DDFF409" w14:textId="77777777" w:rsidR="00957978" w:rsidRPr="00700BF8" w:rsidRDefault="00B2518C" w:rsidP="00C4355B">
      <w:pPr>
        <w:pStyle w:val="aa"/>
        <w:numPr>
          <w:ilvl w:val="3"/>
          <w:numId w:val="12"/>
        </w:numPr>
        <w:tabs>
          <w:tab w:val="left" w:pos="1982"/>
        </w:tabs>
        <w:spacing w:before="120" w:line="276" w:lineRule="auto"/>
        <w:jc w:val="both"/>
        <w:rPr>
          <w:sz w:val="24"/>
          <w:rtl/>
        </w:rPr>
      </w:pPr>
      <w:r w:rsidRPr="00700BF8">
        <w:rPr>
          <w:rFonts w:hint="cs"/>
          <w:sz w:val="24"/>
          <w:rtl/>
        </w:rPr>
        <w:t xml:space="preserve">יובהר כי היועץ המוצע למתן השירותים במכרז הוא זה אשר יבצע בפועל את השירותים. </w:t>
      </w:r>
    </w:p>
    <w:p w14:paraId="03A1B864" w14:textId="688F6FE0" w:rsidR="00957978" w:rsidRPr="00700BF8" w:rsidRDefault="00B2518C" w:rsidP="00C4355B">
      <w:pPr>
        <w:pStyle w:val="aa"/>
        <w:numPr>
          <w:ilvl w:val="3"/>
          <w:numId w:val="12"/>
        </w:numPr>
        <w:tabs>
          <w:tab w:val="left" w:pos="1982"/>
        </w:tabs>
        <w:spacing w:before="120" w:line="276" w:lineRule="auto"/>
        <w:jc w:val="both"/>
        <w:rPr>
          <w:sz w:val="24"/>
          <w:rtl/>
        </w:rPr>
      </w:pPr>
      <w:r w:rsidRPr="00700BF8">
        <w:rPr>
          <w:rFonts w:hint="cs"/>
          <w:sz w:val="24"/>
          <w:rtl/>
        </w:rPr>
        <w:t xml:space="preserve">המציע הבהיר ליועץ המוצע מטעמו והיועץ מטעמו מודע לעובדה כי על היועץ המוצע לשהות פיזית במשרדי </w:t>
      </w:r>
      <w:proofErr w:type="spellStart"/>
      <w:r w:rsidRPr="00700BF8">
        <w:rPr>
          <w:rFonts w:hint="cs"/>
          <w:sz w:val="24"/>
          <w:rtl/>
        </w:rPr>
        <w:t>המינהל</w:t>
      </w:r>
      <w:proofErr w:type="spellEnd"/>
      <w:r w:rsidRPr="00700BF8">
        <w:rPr>
          <w:rFonts w:hint="cs"/>
          <w:sz w:val="24"/>
          <w:rtl/>
        </w:rPr>
        <w:t xml:space="preserve"> ל</w:t>
      </w:r>
      <w:r w:rsidR="00564230" w:rsidRPr="00700BF8">
        <w:rPr>
          <w:rFonts w:hint="cs"/>
          <w:sz w:val="24"/>
          <w:rtl/>
        </w:rPr>
        <w:t>א יותר מ-4</w:t>
      </w:r>
      <w:r w:rsidRPr="00700BF8">
        <w:rPr>
          <w:rFonts w:hint="cs"/>
          <w:sz w:val="24"/>
          <w:rtl/>
        </w:rPr>
        <w:t>0% משעות עבודתו השבועית.</w:t>
      </w:r>
    </w:p>
    <w:p w14:paraId="6E2B93DD" w14:textId="77777777" w:rsidR="00892730" w:rsidRPr="00820E29" w:rsidRDefault="00B2518C" w:rsidP="00C4355B">
      <w:pPr>
        <w:numPr>
          <w:ilvl w:val="1"/>
          <w:numId w:val="12"/>
        </w:numPr>
        <w:tabs>
          <w:tab w:val="left" w:pos="1982"/>
        </w:tabs>
        <w:spacing w:before="120" w:after="240" w:line="276" w:lineRule="auto"/>
        <w:jc w:val="both"/>
      </w:pPr>
      <w:bookmarkStart w:id="9"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18D486B0" w14:textId="526F0F77" w:rsidR="00892730" w:rsidRPr="0074420F" w:rsidRDefault="00B2518C" w:rsidP="00C4355B">
      <w:pPr>
        <w:numPr>
          <w:ilvl w:val="2"/>
          <w:numId w:val="12"/>
        </w:numPr>
        <w:tabs>
          <w:tab w:val="left" w:pos="1982"/>
        </w:tabs>
        <w:spacing w:before="120" w:after="240" w:line="276" w:lineRule="auto"/>
        <w:jc w:val="both"/>
        <w:rPr>
          <w:sz w:val="24"/>
        </w:rPr>
      </w:pPr>
      <w:r w:rsidRPr="0074420F">
        <w:rPr>
          <w:sz w:val="24"/>
          <w:rtl/>
        </w:rPr>
        <w:t>תואר אקדמי ייחשב כתואר שנרכש במוסד אקדמי המוכר על ידי המועצה להשכלה גבוהה</w:t>
      </w:r>
      <w:r w:rsidR="008B734B">
        <w:rPr>
          <w:rFonts w:hint="cs"/>
          <w:sz w:val="24"/>
          <w:rtl/>
        </w:rPr>
        <w:t xml:space="preserve">, או </w:t>
      </w:r>
      <w:r w:rsidR="00E006CC">
        <w:rPr>
          <w:rFonts w:hint="cs"/>
          <w:sz w:val="24"/>
          <w:rtl/>
        </w:rPr>
        <w:t xml:space="preserve">תואר אקדמי </w:t>
      </w:r>
      <w:r w:rsidR="008B734B">
        <w:rPr>
          <w:rFonts w:hint="cs"/>
          <w:sz w:val="24"/>
          <w:rtl/>
        </w:rPr>
        <w:t>שקיבל הכרה ע"י המחלקה להערכת תארים אקדמיים מחוץ לארץ</w:t>
      </w:r>
      <w:r w:rsidRPr="0074420F">
        <w:rPr>
          <w:sz w:val="24"/>
          <w:rtl/>
        </w:rPr>
        <w:t>.</w:t>
      </w:r>
    </w:p>
    <w:p w14:paraId="2C3FDC17" w14:textId="61C3C88D" w:rsidR="00892730" w:rsidRPr="0074420F" w:rsidRDefault="00B2518C" w:rsidP="00C4355B">
      <w:pPr>
        <w:numPr>
          <w:ilvl w:val="2"/>
          <w:numId w:val="12"/>
        </w:numPr>
        <w:tabs>
          <w:tab w:val="left" w:pos="1982"/>
        </w:tabs>
        <w:spacing w:before="120" w:after="240" w:line="276" w:lineRule="auto"/>
        <w:jc w:val="both"/>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28EB2324" w14:textId="2C2F5776" w:rsidR="00892730" w:rsidRPr="0074420F" w:rsidRDefault="00B2518C" w:rsidP="00C4355B">
      <w:pPr>
        <w:numPr>
          <w:ilvl w:val="2"/>
          <w:numId w:val="12"/>
        </w:numPr>
        <w:tabs>
          <w:tab w:val="left" w:pos="1982"/>
        </w:tabs>
        <w:spacing w:before="120" w:after="240" w:line="276" w:lineRule="auto"/>
        <w:jc w:val="both"/>
        <w:rPr>
          <w:sz w:val="24"/>
        </w:rPr>
      </w:pPr>
      <w:r w:rsidRPr="000B6A1C">
        <w:rPr>
          <w:b/>
          <w:bCs/>
          <w:sz w:val="24"/>
          <w:rtl/>
        </w:rPr>
        <w:t xml:space="preserve">ניסיון מקצועי יחשב כניסיון בתחום המקצוע הרלוונטי שבו ניתנת עבודת הייעוץ, </w:t>
      </w:r>
      <w:r w:rsidRPr="000B6A1C">
        <w:rPr>
          <w:b/>
          <w:bCs/>
          <w:sz w:val="24"/>
          <w:u w:val="single"/>
          <w:rtl/>
        </w:rPr>
        <w:t>החל ממועד הזכאות</w:t>
      </w:r>
      <w:r w:rsidRPr="000B6A1C">
        <w:rPr>
          <w:b/>
          <w:bCs/>
          <w:sz w:val="24"/>
          <w:rtl/>
        </w:rPr>
        <w:t xml:space="preserve"> לתואר ראשון או </w:t>
      </w:r>
      <w:r w:rsidR="008B734B" w:rsidRPr="000B6A1C">
        <w:rPr>
          <w:rFonts w:hint="cs"/>
          <w:b/>
          <w:bCs/>
          <w:sz w:val="24"/>
          <w:rtl/>
        </w:rPr>
        <w:t xml:space="preserve">תעודת </w:t>
      </w:r>
      <w:r w:rsidRPr="000B6A1C">
        <w:rPr>
          <w:b/>
          <w:bCs/>
          <w:sz w:val="24"/>
          <w:rtl/>
        </w:rPr>
        <w:t xml:space="preserve">מהנדס או </w:t>
      </w:r>
      <w:r w:rsidR="00BA3B84" w:rsidRPr="000B6A1C">
        <w:rPr>
          <w:rFonts w:hint="cs"/>
          <w:b/>
          <w:bCs/>
          <w:sz w:val="24"/>
          <w:rtl/>
        </w:rPr>
        <w:t xml:space="preserve">הנדסאי </w:t>
      </w:r>
      <w:r w:rsidRPr="000B6A1C">
        <w:rPr>
          <w:b/>
          <w:bCs/>
          <w:sz w:val="24"/>
          <w:rtl/>
        </w:rPr>
        <w:t>כל הסמכה מקצועית מוכרת אחרת, בכפוף להמצאת אישורים ואסמכתאות</w:t>
      </w:r>
      <w:r w:rsidRPr="0074420F">
        <w:rPr>
          <w:sz w:val="24"/>
          <w:rtl/>
        </w:rPr>
        <w:t xml:space="preserve">. במקרים חריגים ובשיקול דעת חשב המשרד ניתן יהיה להכיר בניסיון מקצועי לפני קבלת התואר רק אם הוא בתחום התפקיד אותו ממלא היועץ. </w:t>
      </w:r>
    </w:p>
    <w:bookmarkEnd w:id="9"/>
    <w:p w14:paraId="7B045ADA" w14:textId="77777777" w:rsidR="00BC379C" w:rsidRPr="00BC379C" w:rsidRDefault="00B2518C" w:rsidP="00C4355B">
      <w:pPr>
        <w:numPr>
          <w:ilvl w:val="1"/>
          <w:numId w:val="12"/>
        </w:numPr>
        <w:tabs>
          <w:tab w:val="left" w:pos="1982"/>
        </w:tabs>
        <w:spacing w:before="120" w:after="240" w:line="276" w:lineRule="auto"/>
        <w:jc w:val="both"/>
        <w:rPr>
          <w:b/>
          <w:bCs/>
          <w:sz w:val="24"/>
          <w:u w:val="single"/>
        </w:rPr>
      </w:pPr>
      <w:r w:rsidRPr="00BC379C">
        <w:rPr>
          <w:rFonts w:hint="cs"/>
          <w:b/>
          <w:bCs/>
          <w:sz w:val="24"/>
          <w:u w:val="single"/>
          <w:rtl/>
        </w:rPr>
        <w:t>סיווג היועץ המוצע</w:t>
      </w:r>
    </w:p>
    <w:p w14:paraId="711E5B99" w14:textId="48FD7F29" w:rsidR="00892730" w:rsidRPr="00700BF8" w:rsidRDefault="00B2518C" w:rsidP="00C4355B">
      <w:pPr>
        <w:pStyle w:val="aa"/>
        <w:numPr>
          <w:ilvl w:val="2"/>
          <w:numId w:val="12"/>
        </w:numPr>
        <w:tabs>
          <w:tab w:val="left" w:pos="1982"/>
        </w:tabs>
        <w:spacing w:before="120" w:after="240" w:line="276" w:lineRule="auto"/>
        <w:jc w:val="both"/>
        <w:rPr>
          <w:sz w:val="24"/>
        </w:rPr>
      </w:pPr>
      <w:bookmarkStart w:id="10" w:name="_Hlk187672048"/>
      <w:r w:rsidRPr="00700BF8">
        <w:rPr>
          <w:rFonts w:hint="cs"/>
          <w:sz w:val="24"/>
          <w:rtl/>
        </w:rPr>
        <w:t xml:space="preserve">ועדת המכרזים במנהל </w:t>
      </w:r>
      <w:r w:rsidRPr="00700BF8">
        <w:rPr>
          <w:rFonts w:hint="cs"/>
          <w:b/>
          <w:bCs/>
          <w:sz w:val="24"/>
          <w:u w:val="single"/>
          <w:rtl/>
        </w:rPr>
        <w:t>תסווג את רמת היועץ המוצע</w:t>
      </w:r>
      <w:r w:rsidRPr="00700BF8">
        <w:rPr>
          <w:rFonts w:hint="cs"/>
          <w:sz w:val="24"/>
          <w:rtl/>
        </w:rPr>
        <w:t xml:space="preserve"> על ידי המציע בהתאם</w:t>
      </w:r>
      <w:r w:rsidR="00A150D3">
        <w:rPr>
          <w:rFonts w:hint="cs"/>
          <w:sz w:val="24"/>
          <w:rtl/>
        </w:rPr>
        <w:t xml:space="preserve"> </w:t>
      </w:r>
      <w:r w:rsidR="00BC379C" w:rsidRPr="00700BF8">
        <w:rPr>
          <w:rFonts w:hint="cs"/>
          <w:sz w:val="24"/>
          <w:rtl/>
        </w:rPr>
        <w:t xml:space="preserve">לקריטריונים המפורטים בהודעת </w:t>
      </w:r>
      <w:proofErr w:type="spellStart"/>
      <w:r w:rsidR="00BC379C" w:rsidRPr="00700BF8">
        <w:rPr>
          <w:rFonts w:hint="cs"/>
          <w:sz w:val="24"/>
          <w:rtl/>
        </w:rPr>
        <w:t>תכ"ם</w:t>
      </w:r>
      <w:proofErr w:type="spellEnd"/>
      <w:r w:rsidR="00BC379C" w:rsidRPr="00700BF8">
        <w:rPr>
          <w:rFonts w:hint="cs"/>
          <w:sz w:val="24"/>
          <w:rtl/>
        </w:rPr>
        <w:t xml:space="preserve"> 8.1.1.1 (התקשרות עם נותני שירותים חיצוניים </w:t>
      </w:r>
      <w:r w:rsidR="00A150D3">
        <w:rPr>
          <w:sz w:val="24"/>
          <w:rtl/>
        </w:rPr>
        <w:t>–</w:t>
      </w:r>
      <w:r w:rsidR="00BC379C" w:rsidRPr="00700BF8">
        <w:rPr>
          <w:rFonts w:hint="cs"/>
          <w:sz w:val="24"/>
          <w:rtl/>
        </w:rPr>
        <w:t xml:space="preserve"> תעריפי יועצים לניהול),</w:t>
      </w:r>
      <w:r w:rsidR="00A150D3">
        <w:rPr>
          <w:rFonts w:hint="cs"/>
          <w:sz w:val="24"/>
          <w:rtl/>
        </w:rPr>
        <w:t xml:space="preserve"> </w:t>
      </w:r>
      <w:r w:rsidR="00BC379C" w:rsidRPr="00700BF8">
        <w:rPr>
          <w:rFonts w:hint="cs"/>
          <w:sz w:val="24"/>
          <w:rtl/>
        </w:rPr>
        <w:t>למסמכים, לניסיון ולהשכלה שהוצגו בהצעתו למכרז.</w:t>
      </w:r>
      <w:r w:rsidR="000D7FB2" w:rsidRPr="00700BF8">
        <w:rPr>
          <w:rFonts w:hint="cs"/>
          <w:sz w:val="24"/>
          <w:rtl/>
        </w:rPr>
        <w:t xml:space="preserve"> </w:t>
      </w:r>
      <w:r w:rsidR="00BC379C" w:rsidRPr="00700BF8">
        <w:rPr>
          <w:rFonts w:hint="cs"/>
          <w:sz w:val="24"/>
          <w:rtl/>
        </w:rPr>
        <w:t xml:space="preserve"> </w:t>
      </w:r>
    </w:p>
    <w:bookmarkEnd w:id="10"/>
    <w:p w14:paraId="34ACE6E8" w14:textId="77777777" w:rsidR="00055BBF" w:rsidRDefault="00B2518C" w:rsidP="00C4355B">
      <w:pPr>
        <w:pStyle w:val="aa"/>
        <w:numPr>
          <w:ilvl w:val="0"/>
          <w:numId w:val="12"/>
        </w:numPr>
        <w:tabs>
          <w:tab w:val="left" w:pos="1482"/>
        </w:tabs>
        <w:spacing w:after="240" w:line="276" w:lineRule="auto"/>
        <w:jc w:val="both"/>
        <w:rPr>
          <w:b/>
          <w:bCs/>
          <w:sz w:val="28"/>
          <w:szCs w:val="28"/>
          <w:u w:val="single"/>
        </w:rPr>
      </w:pPr>
      <w:r>
        <w:rPr>
          <w:rFonts w:hint="cs"/>
          <w:b/>
          <w:bCs/>
          <w:sz w:val="28"/>
          <w:szCs w:val="28"/>
          <w:u w:val="single"/>
          <w:rtl/>
        </w:rPr>
        <w:t>אופן בדיקת ההצעות</w:t>
      </w:r>
    </w:p>
    <w:p w14:paraId="68232287" w14:textId="77777777" w:rsidR="00C86BC4" w:rsidRDefault="00B2518C" w:rsidP="00C4355B">
      <w:pPr>
        <w:numPr>
          <w:ilvl w:val="1"/>
          <w:numId w:val="12"/>
        </w:numPr>
        <w:tabs>
          <w:tab w:val="left" w:pos="1982"/>
        </w:tabs>
        <w:spacing w:before="120" w:after="240" w:line="276" w:lineRule="auto"/>
        <w:jc w:val="both"/>
        <w:rPr>
          <w:b/>
          <w:bCs/>
          <w:sz w:val="24"/>
          <w:u w:val="single"/>
        </w:rPr>
      </w:pPr>
      <w:r w:rsidRPr="00427FE5">
        <w:rPr>
          <w:rFonts w:hint="cs"/>
          <w:b/>
          <w:bCs/>
          <w:sz w:val="24"/>
          <w:u w:val="single"/>
          <w:rtl/>
        </w:rPr>
        <w:t>כללי</w:t>
      </w:r>
    </w:p>
    <w:p w14:paraId="26F0837D" w14:textId="77777777" w:rsidR="0074420F" w:rsidRPr="00D516D7" w:rsidRDefault="00B2518C" w:rsidP="00C4355B">
      <w:pPr>
        <w:numPr>
          <w:ilvl w:val="2"/>
          <w:numId w:val="12"/>
        </w:numPr>
        <w:tabs>
          <w:tab w:val="left" w:pos="1982"/>
        </w:tabs>
        <w:spacing w:before="120" w:after="240" w:line="276" w:lineRule="auto"/>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73F12235" w14:textId="77777777" w:rsidR="0074420F" w:rsidRPr="00B7230D" w:rsidRDefault="00B2518C" w:rsidP="00C4355B">
      <w:pPr>
        <w:numPr>
          <w:ilvl w:val="2"/>
          <w:numId w:val="12"/>
        </w:numPr>
        <w:tabs>
          <w:tab w:val="left" w:pos="1982"/>
        </w:tabs>
        <w:spacing w:before="120" w:after="240" w:line="276" w:lineRule="auto"/>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333ABF7F" w14:textId="507D3F01" w:rsidR="00E971BA" w:rsidRPr="00B7230D" w:rsidRDefault="00E971BA" w:rsidP="00C4355B">
      <w:pPr>
        <w:numPr>
          <w:ilvl w:val="2"/>
          <w:numId w:val="12"/>
        </w:numPr>
        <w:tabs>
          <w:tab w:val="left" w:pos="1982"/>
        </w:tabs>
        <w:spacing w:before="120" w:after="240" w:line="276" w:lineRule="auto"/>
        <w:jc w:val="both"/>
        <w:rPr>
          <w:sz w:val="24"/>
        </w:rPr>
      </w:pPr>
      <w:r w:rsidRPr="00E971BA">
        <w:rPr>
          <w:rFonts w:ascii="David" w:hAnsi="David"/>
          <w:sz w:val="24"/>
          <w:rtl/>
        </w:rPr>
        <w:t xml:space="preserve">המנהל שומר לעצמו את הזכות </w:t>
      </w:r>
      <w:r w:rsidRPr="00E971BA">
        <w:rPr>
          <w:rFonts w:ascii="David" w:hAnsi="David" w:hint="cs"/>
          <w:sz w:val="24"/>
          <w:rtl/>
        </w:rPr>
        <w:t xml:space="preserve">ליצור קשר עם </w:t>
      </w:r>
      <w:r w:rsidRPr="00E971BA">
        <w:rPr>
          <w:rFonts w:ascii="David" w:hAnsi="David"/>
          <w:sz w:val="24"/>
          <w:rtl/>
        </w:rPr>
        <w:t xml:space="preserve">ממליצים </w:t>
      </w:r>
      <w:r w:rsidRPr="00E971BA">
        <w:rPr>
          <w:rFonts w:ascii="David" w:hAnsi="David" w:hint="cs"/>
          <w:sz w:val="24"/>
          <w:rtl/>
        </w:rPr>
        <w:t xml:space="preserve">ולערוך </w:t>
      </w:r>
      <w:r w:rsidRPr="00E971BA">
        <w:rPr>
          <w:rFonts w:ascii="David" w:hAnsi="David"/>
          <w:sz w:val="24"/>
          <w:rtl/>
        </w:rPr>
        <w:t>בירורים שונים לצורך התרשמות מהמציע, לפי שיקול דעתו</w:t>
      </w:r>
      <w:r w:rsidR="00A150D3">
        <w:rPr>
          <w:rFonts w:hint="cs"/>
          <w:sz w:val="24"/>
          <w:rtl/>
        </w:rPr>
        <w:t>.</w:t>
      </w:r>
    </w:p>
    <w:p w14:paraId="00D673A8" w14:textId="41A547E3" w:rsidR="00CE2D21" w:rsidRPr="008B734B" w:rsidRDefault="00B2518C" w:rsidP="00C4355B">
      <w:pPr>
        <w:numPr>
          <w:ilvl w:val="2"/>
          <w:numId w:val="12"/>
        </w:numPr>
        <w:tabs>
          <w:tab w:val="left" w:pos="1982"/>
        </w:tabs>
        <w:spacing w:before="120" w:after="240" w:line="276" w:lineRule="auto"/>
        <w:jc w:val="both"/>
        <w:rPr>
          <w:sz w:val="24"/>
          <w:rtl/>
        </w:rPr>
      </w:pPr>
      <w:r w:rsidRPr="00B7230D">
        <w:rPr>
          <w:sz w:val="24"/>
          <w:rtl/>
        </w:rPr>
        <w:lastRenderedPageBreak/>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E1FA689" w14:textId="77777777" w:rsidR="00055BBF" w:rsidRPr="001C325F" w:rsidRDefault="00B2518C" w:rsidP="00C4355B">
      <w:pPr>
        <w:numPr>
          <w:ilvl w:val="1"/>
          <w:numId w:val="12"/>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t>שלבי בדיקת ההצעות:</w:t>
      </w:r>
    </w:p>
    <w:p w14:paraId="5F449994" w14:textId="77777777"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65C4B6D4" w14:textId="257859CE" w:rsidR="00055BBF" w:rsidRPr="0074420F" w:rsidRDefault="00B2518C" w:rsidP="00C4355B">
      <w:pPr>
        <w:numPr>
          <w:ilvl w:val="2"/>
          <w:numId w:val="12"/>
        </w:numPr>
        <w:tabs>
          <w:tab w:val="left" w:pos="1982"/>
        </w:tabs>
        <w:spacing w:before="120" w:after="240" w:line="276" w:lineRule="auto"/>
        <w:jc w:val="both"/>
        <w:rPr>
          <w:sz w:val="24"/>
        </w:rPr>
      </w:pP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6A6CAB7" w14:textId="77777777"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07BBB74F" w14:textId="3C429590" w:rsidR="00055BBF" w:rsidRPr="0074420F" w:rsidRDefault="00B2518C" w:rsidP="00C4355B">
      <w:pPr>
        <w:numPr>
          <w:ilvl w:val="2"/>
          <w:numId w:val="12"/>
        </w:numPr>
        <w:tabs>
          <w:tab w:val="left" w:pos="1982"/>
        </w:tabs>
        <w:spacing w:before="120" w:after="240" w:line="276" w:lineRule="auto"/>
        <w:jc w:val="both"/>
        <w:rPr>
          <w:sz w:val="24"/>
        </w:rPr>
      </w:pPr>
      <w:r w:rsidRPr="0074420F">
        <w:rPr>
          <w:rFonts w:hint="cs"/>
          <w:sz w:val="24"/>
          <w:rtl/>
        </w:rPr>
        <w:t>המציע אשר יזכה לניקוד המשוקלל הגבוה ביותר של מרכיבי האיכות והעלות ידורג במקום הראשון ויועבר לאישור זכייה בוועדת המכרזים.</w:t>
      </w:r>
    </w:p>
    <w:p w14:paraId="47740998" w14:textId="77777777" w:rsidR="00055BBF" w:rsidRPr="006E542F" w:rsidRDefault="00B2518C" w:rsidP="00C4355B">
      <w:pPr>
        <w:numPr>
          <w:ilvl w:val="1"/>
          <w:numId w:val="12"/>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49A0F964" w14:textId="0F335982" w:rsidR="00055BBF" w:rsidRPr="006E542F" w:rsidRDefault="00B2518C" w:rsidP="00C4355B">
      <w:pPr>
        <w:numPr>
          <w:ilvl w:val="2"/>
          <w:numId w:val="12"/>
        </w:numPr>
        <w:tabs>
          <w:tab w:val="left" w:pos="1982"/>
        </w:tabs>
        <w:spacing w:before="120" w:after="240" w:line="276" w:lineRule="auto"/>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w:t>
      </w:r>
      <w:r w:rsidR="00CD03F3">
        <w:rPr>
          <w:rFonts w:hint="cs"/>
          <w:sz w:val="24"/>
          <w:rtl/>
        </w:rPr>
        <w:t>צים</w:t>
      </w:r>
      <w:r w:rsidRPr="006E542F">
        <w:rPr>
          <w:rFonts w:hint="cs"/>
          <w:sz w:val="24"/>
          <w:rtl/>
        </w:rPr>
        <w:t>, ראיון)</w:t>
      </w:r>
      <w:r w:rsidR="008B734B">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FF34AF">
        <w:rPr>
          <w:rFonts w:hint="cs"/>
          <w:b/>
          <w:bCs/>
          <w:sz w:val="24"/>
          <w:u w:val="single"/>
          <w:rtl/>
        </w:rPr>
        <w:t>70</w:t>
      </w:r>
      <w:r w:rsidR="00FF34AF" w:rsidRPr="00872DBC">
        <w:rPr>
          <w:rFonts w:hint="cs"/>
          <w:b/>
          <w:bCs/>
          <w:sz w:val="24"/>
          <w:u w:val="single"/>
          <w:rtl/>
        </w:rPr>
        <w:t xml:space="preserve"> </w:t>
      </w:r>
      <w:r w:rsidRPr="00872DBC">
        <w:rPr>
          <w:rFonts w:hint="cs"/>
          <w:b/>
          <w:bCs/>
          <w:sz w:val="24"/>
          <w:u w:val="single"/>
          <w:rtl/>
        </w:rPr>
        <w:t>נקודות</w:t>
      </w:r>
      <w:r w:rsidRPr="006E542F">
        <w:rPr>
          <w:rFonts w:hint="cs"/>
          <w:sz w:val="24"/>
          <w:u w:val="single"/>
          <w:rtl/>
        </w:rPr>
        <w:t>.</w:t>
      </w:r>
    </w:p>
    <w:p w14:paraId="3F8C3DC1" w14:textId="26EE2E23" w:rsidR="00055BBF" w:rsidRPr="00CE2D21" w:rsidRDefault="00B2518C" w:rsidP="00C4355B">
      <w:pPr>
        <w:numPr>
          <w:ilvl w:val="2"/>
          <w:numId w:val="12"/>
        </w:numPr>
        <w:tabs>
          <w:tab w:val="left" w:pos="1982"/>
        </w:tabs>
        <w:spacing w:before="120" w:after="240" w:line="276" w:lineRule="auto"/>
        <w:jc w:val="both"/>
        <w:rPr>
          <w:b/>
          <w:bCs/>
          <w:sz w:val="24"/>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FF34AF">
        <w:rPr>
          <w:rFonts w:hint="cs"/>
          <w:b/>
          <w:bCs/>
          <w:sz w:val="24"/>
          <w:u w:val="single"/>
          <w:rtl/>
        </w:rPr>
        <w:t>30</w:t>
      </w:r>
      <w:r w:rsidR="00FF34AF" w:rsidRPr="006E542F">
        <w:rPr>
          <w:rFonts w:hint="cs"/>
          <w:b/>
          <w:bCs/>
          <w:sz w:val="24"/>
          <w:u w:val="single"/>
          <w:rtl/>
        </w:rPr>
        <w:t xml:space="preserve"> </w:t>
      </w:r>
      <w:r w:rsidRPr="006E542F">
        <w:rPr>
          <w:rFonts w:hint="cs"/>
          <w:b/>
          <w:bCs/>
          <w:sz w:val="24"/>
          <w:u w:val="single"/>
          <w:rtl/>
        </w:rPr>
        <w:t>נקודות</w:t>
      </w:r>
      <w:r w:rsidRPr="006E542F">
        <w:rPr>
          <w:rFonts w:hint="cs"/>
          <w:sz w:val="24"/>
          <w:rtl/>
        </w:rPr>
        <w:t>.</w:t>
      </w:r>
      <w:r w:rsidR="00CE2D21">
        <w:rPr>
          <w:rFonts w:hint="cs"/>
          <w:sz w:val="24"/>
          <w:rtl/>
        </w:rPr>
        <w:t xml:space="preserve"> </w:t>
      </w:r>
      <w:r w:rsidR="00CE2D21" w:rsidRPr="00CE2D21">
        <w:rPr>
          <w:rFonts w:hint="cs"/>
          <w:b/>
          <w:bCs/>
          <w:sz w:val="24"/>
          <w:rtl/>
        </w:rPr>
        <w:t>המציע יידרש להגיש את נספח הצעת המחיר (נספח ב') באופן נפרד מיתר חלקי ההצעה, במיקום המיועד לכך במערכת "יהלום"</w:t>
      </w:r>
      <w:r w:rsidR="00CE2D21" w:rsidRPr="00820E29">
        <w:rPr>
          <w:rtl/>
        </w:rPr>
        <w:t>.</w:t>
      </w:r>
    </w:p>
    <w:p w14:paraId="0229F972" w14:textId="77777777" w:rsidR="00364BE6" w:rsidRPr="003E689F" w:rsidRDefault="00B2518C" w:rsidP="00C4355B">
      <w:pPr>
        <w:numPr>
          <w:ilvl w:val="2"/>
          <w:numId w:val="12"/>
        </w:numPr>
        <w:tabs>
          <w:tab w:val="left" w:pos="1982"/>
        </w:tabs>
        <w:spacing w:before="120" w:after="240" w:line="276" w:lineRule="auto"/>
        <w:jc w:val="both"/>
        <w:rPr>
          <w:sz w:val="24"/>
        </w:rPr>
      </w:pPr>
      <w:r w:rsidRPr="003E689F">
        <w:rPr>
          <w:rFonts w:hint="cs"/>
          <w:sz w:val="24"/>
          <w:rtl/>
        </w:rPr>
        <w:t>אמות המידה</w:t>
      </w:r>
      <w:r w:rsidR="00055BBF" w:rsidRPr="003E689F">
        <w:rPr>
          <w:sz w:val="24"/>
          <w:rtl/>
        </w:rPr>
        <w:t xml:space="preserve"> לבחירת הזוכה במכרז ה</w:t>
      </w:r>
      <w:r w:rsidRPr="003E689F">
        <w:rPr>
          <w:rFonts w:hint="cs"/>
          <w:sz w:val="24"/>
          <w:rtl/>
        </w:rPr>
        <w:t>ן</w:t>
      </w:r>
      <w:r w:rsidR="00055BBF" w:rsidRPr="003E689F">
        <w:rPr>
          <w:sz w:val="24"/>
          <w:rtl/>
        </w:rPr>
        <w:t xml:space="preserve"> </w:t>
      </w:r>
      <w:r w:rsidRPr="003E689F">
        <w:rPr>
          <w:rFonts w:hint="cs"/>
          <w:sz w:val="24"/>
          <w:rtl/>
        </w:rPr>
        <w:t>אמות</w:t>
      </w:r>
      <w:r w:rsidR="00055BBF" w:rsidRPr="003E689F">
        <w:rPr>
          <w:sz w:val="24"/>
          <w:rtl/>
        </w:rPr>
        <w:t xml:space="preserve"> המפורט</w:t>
      </w:r>
      <w:r w:rsidRPr="003E689F">
        <w:rPr>
          <w:rFonts w:hint="cs"/>
          <w:sz w:val="24"/>
          <w:rtl/>
        </w:rPr>
        <w:t>ות בטבלאות שלהלן</w:t>
      </w:r>
      <w:r w:rsidR="00055BBF" w:rsidRPr="003E689F">
        <w:rPr>
          <w:sz w:val="24"/>
          <w:rtl/>
        </w:rPr>
        <w:t>. לא יינתן להצעה ניקוד בגין אמות מידה שאינן מפורטות בטבל</w:t>
      </w:r>
      <w:r w:rsidRPr="003E689F">
        <w:rPr>
          <w:rFonts w:hint="cs"/>
          <w:sz w:val="24"/>
          <w:rtl/>
        </w:rPr>
        <w:t>אות</w:t>
      </w:r>
      <w:r w:rsidR="00055BBF" w:rsidRPr="003E689F">
        <w:rPr>
          <w:sz w:val="24"/>
          <w:rtl/>
        </w:rPr>
        <w:t>.</w:t>
      </w:r>
    </w:p>
    <w:p w14:paraId="1F534636" w14:textId="41D8E6B9" w:rsidR="007B3F17" w:rsidRPr="003E689F" w:rsidRDefault="00B2518C" w:rsidP="00C4355B">
      <w:pPr>
        <w:numPr>
          <w:ilvl w:val="1"/>
          <w:numId w:val="12"/>
        </w:numPr>
        <w:tabs>
          <w:tab w:val="left" w:pos="1982"/>
        </w:tabs>
        <w:spacing w:before="120" w:after="240" w:line="276" w:lineRule="auto"/>
        <w:jc w:val="both"/>
        <w:rPr>
          <w:b/>
          <w:bCs/>
          <w:sz w:val="24"/>
          <w:u w:val="single"/>
        </w:rPr>
      </w:pPr>
      <w:r w:rsidRPr="003E689F">
        <w:rPr>
          <w:rFonts w:hint="cs"/>
          <w:sz w:val="24"/>
          <w:rtl/>
        </w:rPr>
        <w:t xml:space="preserve"> </w:t>
      </w:r>
      <w:r w:rsidRPr="003E689F">
        <w:rPr>
          <w:rFonts w:hint="cs"/>
          <w:b/>
          <w:bCs/>
          <w:sz w:val="24"/>
          <w:u w:val="single"/>
          <w:rtl/>
        </w:rPr>
        <w:t xml:space="preserve">ניקוד מרכיב </w:t>
      </w:r>
      <w:r w:rsidR="00364BE6" w:rsidRPr="003E689F">
        <w:rPr>
          <w:rFonts w:hint="cs"/>
          <w:b/>
          <w:bCs/>
          <w:sz w:val="24"/>
          <w:u w:val="single"/>
          <w:rtl/>
        </w:rPr>
        <w:t xml:space="preserve">ניסיון </w:t>
      </w:r>
      <w:r w:rsidR="009D6587" w:rsidRPr="003E689F">
        <w:rPr>
          <w:rFonts w:hint="cs"/>
          <w:b/>
          <w:bCs/>
          <w:sz w:val="24"/>
          <w:u w:val="single"/>
          <w:rtl/>
        </w:rPr>
        <w:t xml:space="preserve">עודף של </w:t>
      </w:r>
      <w:r w:rsidR="00364BE6" w:rsidRPr="003E689F">
        <w:rPr>
          <w:rFonts w:hint="cs"/>
          <w:b/>
          <w:bCs/>
          <w:sz w:val="24"/>
          <w:u w:val="single"/>
          <w:rtl/>
        </w:rPr>
        <w:t>היוע</w:t>
      </w:r>
      <w:r w:rsidR="00097E2B" w:rsidRPr="003E689F">
        <w:rPr>
          <w:rFonts w:hint="cs"/>
          <w:b/>
          <w:bCs/>
          <w:sz w:val="24"/>
          <w:u w:val="single"/>
          <w:rtl/>
        </w:rPr>
        <w:t>צים הבכירים</w:t>
      </w:r>
      <w:r w:rsidR="00364BE6" w:rsidRPr="003E689F">
        <w:rPr>
          <w:rFonts w:hint="cs"/>
          <w:b/>
          <w:bCs/>
          <w:sz w:val="24"/>
          <w:u w:val="single"/>
          <w:rtl/>
        </w:rPr>
        <w:t xml:space="preserve"> המוצע</w:t>
      </w:r>
      <w:r w:rsidR="00097E2B" w:rsidRPr="003E689F">
        <w:rPr>
          <w:rFonts w:hint="cs"/>
          <w:b/>
          <w:bCs/>
          <w:sz w:val="24"/>
          <w:u w:val="single"/>
          <w:rtl/>
        </w:rPr>
        <w:t>ים</w:t>
      </w:r>
      <w:r w:rsidR="00214FC0" w:rsidRPr="003E689F">
        <w:rPr>
          <w:rFonts w:hint="cs"/>
          <w:b/>
          <w:bCs/>
          <w:sz w:val="24"/>
          <w:u w:val="single"/>
          <w:rtl/>
        </w:rPr>
        <w:t xml:space="preserve"> = </w:t>
      </w:r>
      <w:r w:rsidR="004F1352">
        <w:rPr>
          <w:rFonts w:hint="cs"/>
          <w:b/>
          <w:bCs/>
          <w:sz w:val="24"/>
          <w:u w:val="single"/>
          <w:rtl/>
        </w:rPr>
        <w:t>50</w:t>
      </w:r>
      <w:r w:rsidR="004F1352" w:rsidRPr="003E689F">
        <w:rPr>
          <w:rFonts w:hint="cs"/>
          <w:b/>
          <w:bCs/>
          <w:sz w:val="24"/>
          <w:u w:val="single"/>
          <w:rtl/>
        </w:rPr>
        <w:t xml:space="preserve"> </w:t>
      </w:r>
      <w:r w:rsidR="00214FC0" w:rsidRPr="003E689F">
        <w:rPr>
          <w:rFonts w:hint="cs"/>
          <w:b/>
          <w:bCs/>
          <w:sz w:val="24"/>
          <w:u w:val="single"/>
          <w:rtl/>
        </w:rPr>
        <w:t xml:space="preserve">נקודות </w:t>
      </w:r>
      <w:proofErr w:type="spellStart"/>
      <w:r w:rsidR="00214FC0" w:rsidRPr="003E689F">
        <w:rPr>
          <w:rFonts w:hint="cs"/>
          <w:b/>
          <w:bCs/>
          <w:sz w:val="24"/>
          <w:u w:val="single"/>
          <w:rtl/>
        </w:rPr>
        <w:t>מירביות</w:t>
      </w:r>
      <w:proofErr w:type="spellEnd"/>
    </w:p>
    <w:p w14:paraId="7E75BE8A" w14:textId="3D654845" w:rsidR="00ED013A" w:rsidRPr="003E689F" w:rsidRDefault="00ED013A" w:rsidP="00C4355B">
      <w:pPr>
        <w:pStyle w:val="aa"/>
        <w:numPr>
          <w:ilvl w:val="3"/>
          <w:numId w:val="12"/>
        </w:numPr>
        <w:tabs>
          <w:tab w:val="left" w:pos="1982"/>
        </w:tabs>
        <w:spacing w:before="120" w:after="240" w:line="276" w:lineRule="auto"/>
        <w:jc w:val="both"/>
        <w:rPr>
          <w:sz w:val="24"/>
        </w:rPr>
      </w:pPr>
      <w:r w:rsidRPr="003E689F">
        <w:rPr>
          <w:rFonts w:hint="cs"/>
          <w:b/>
          <w:bCs/>
          <w:sz w:val="24"/>
          <w:u w:val="single"/>
          <w:rtl/>
        </w:rPr>
        <w:t xml:space="preserve">לעניין סעיף זה, הכוונה בביטוי "עבודות בעלות השפעה מרחבית" </w:t>
      </w:r>
      <w:r w:rsidRPr="003E689F">
        <w:rPr>
          <w:sz w:val="24"/>
          <w:rtl/>
        </w:rPr>
        <w:t>–</w:t>
      </w:r>
      <w:r w:rsidRPr="003E689F">
        <w:rPr>
          <w:rFonts w:hint="cs"/>
          <w:sz w:val="24"/>
          <w:rtl/>
        </w:rPr>
        <w:t xml:space="preserve"> עבודות אשר נעשו עבור שטחים גדולים ומאוכלסים כגון:</w:t>
      </w:r>
      <w:r w:rsidRPr="003E689F">
        <w:rPr>
          <w:sz w:val="24"/>
        </w:rPr>
        <w:t xml:space="preserve"> </w:t>
      </w:r>
      <w:r w:rsidRPr="003E689F">
        <w:rPr>
          <w:rFonts w:hint="cs"/>
          <w:sz w:val="24"/>
          <w:rtl/>
        </w:rPr>
        <w:t xml:space="preserve">ישוב, מועצה אזורית, </w:t>
      </w:r>
      <w:proofErr w:type="spellStart"/>
      <w:r w:rsidRPr="003E689F">
        <w:rPr>
          <w:rFonts w:hint="cs"/>
          <w:sz w:val="24"/>
          <w:rtl/>
        </w:rPr>
        <w:t>איזור</w:t>
      </w:r>
      <w:proofErr w:type="spellEnd"/>
      <w:r w:rsidRPr="003E689F">
        <w:rPr>
          <w:rFonts w:hint="cs"/>
          <w:sz w:val="24"/>
          <w:rtl/>
        </w:rPr>
        <w:t xml:space="preserve"> תעשייה (לא עבור בתי אב, או בעלי עסק/מוסד/גוף בדיד).</w:t>
      </w:r>
    </w:p>
    <w:tbl>
      <w:tblPr>
        <w:tblStyle w:val="af4"/>
        <w:bidiVisual/>
        <w:tblW w:w="0" w:type="auto"/>
        <w:tblInd w:w="981" w:type="dxa"/>
        <w:tblLook w:val="04A0" w:firstRow="1" w:lastRow="0" w:firstColumn="1" w:lastColumn="0" w:noHBand="0" w:noVBand="1"/>
      </w:tblPr>
      <w:tblGrid>
        <w:gridCol w:w="1427"/>
        <w:gridCol w:w="5183"/>
        <w:gridCol w:w="1272"/>
      </w:tblGrid>
      <w:tr w:rsidR="003E689F" w:rsidRPr="003E689F" w14:paraId="5DDEF03B" w14:textId="77777777" w:rsidTr="0078538F">
        <w:tc>
          <w:tcPr>
            <w:tcW w:w="1427" w:type="dxa"/>
            <w:shd w:val="clear" w:color="auto" w:fill="F2F2F2" w:themeFill="background1" w:themeFillShade="F2"/>
          </w:tcPr>
          <w:p w14:paraId="658B5647" w14:textId="20BAD281" w:rsidR="0078538F" w:rsidRPr="003E689F" w:rsidRDefault="0078538F" w:rsidP="009E3058">
            <w:pPr>
              <w:tabs>
                <w:tab w:val="left" w:pos="1982"/>
              </w:tabs>
              <w:spacing w:before="120"/>
              <w:jc w:val="both"/>
              <w:rPr>
                <w:b/>
                <w:bCs/>
                <w:szCs w:val="22"/>
                <w:rtl/>
              </w:rPr>
            </w:pPr>
            <w:r w:rsidRPr="003E689F">
              <w:rPr>
                <w:rFonts w:hint="cs"/>
                <w:b/>
                <w:bCs/>
                <w:szCs w:val="22"/>
                <w:rtl/>
              </w:rPr>
              <w:t>היועץ המוצע</w:t>
            </w:r>
          </w:p>
        </w:tc>
        <w:tc>
          <w:tcPr>
            <w:tcW w:w="5183" w:type="dxa"/>
            <w:shd w:val="clear" w:color="auto" w:fill="F2F2F2" w:themeFill="background1" w:themeFillShade="F2"/>
          </w:tcPr>
          <w:p w14:paraId="58B93725" w14:textId="495F3BF1" w:rsidR="0078538F" w:rsidRPr="003E689F" w:rsidRDefault="0078538F" w:rsidP="009E3058">
            <w:pPr>
              <w:tabs>
                <w:tab w:val="left" w:pos="1982"/>
              </w:tabs>
              <w:spacing w:before="120"/>
              <w:jc w:val="both"/>
              <w:rPr>
                <w:b/>
                <w:bCs/>
                <w:szCs w:val="22"/>
                <w:rtl/>
              </w:rPr>
            </w:pPr>
            <w:r w:rsidRPr="003E689F">
              <w:rPr>
                <w:rFonts w:hint="cs"/>
                <w:b/>
                <w:bCs/>
                <w:szCs w:val="22"/>
                <w:rtl/>
              </w:rPr>
              <w:t>מרכיב הניסיון העודף</w:t>
            </w:r>
          </w:p>
        </w:tc>
        <w:tc>
          <w:tcPr>
            <w:tcW w:w="1272" w:type="dxa"/>
            <w:shd w:val="clear" w:color="auto" w:fill="F2F2F2" w:themeFill="background1" w:themeFillShade="F2"/>
          </w:tcPr>
          <w:p w14:paraId="1F9CCFDC" w14:textId="77777777" w:rsidR="0078538F" w:rsidRPr="003E689F" w:rsidRDefault="0078538F" w:rsidP="009E3058">
            <w:pPr>
              <w:tabs>
                <w:tab w:val="left" w:pos="1982"/>
              </w:tabs>
              <w:spacing w:before="120"/>
              <w:jc w:val="both"/>
              <w:rPr>
                <w:b/>
                <w:bCs/>
                <w:szCs w:val="22"/>
                <w:rtl/>
              </w:rPr>
            </w:pPr>
            <w:r w:rsidRPr="003E689F">
              <w:rPr>
                <w:rFonts w:hint="cs"/>
                <w:b/>
                <w:bCs/>
                <w:szCs w:val="22"/>
                <w:rtl/>
              </w:rPr>
              <w:t>ניקוד מירבי</w:t>
            </w:r>
          </w:p>
        </w:tc>
      </w:tr>
      <w:tr w:rsidR="003E689F" w:rsidRPr="003E689F" w14:paraId="280B23CB" w14:textId="77777777" w:rsidTr="0078538F">
        <w:tc>
          <w:tcPr>
            <w:tcW w:w="1427" w:type="dxa"/>
            <w:vMerge w:val="restart"/>
            <w:shd w:val="clear" w:color="auto" w:fill="F2F2F2" w:themeFill="background1" w:themeFillShade="F2"/>
          </w:tcPr>
          <w:p w14:paraId="5F19A742" w14:textId="77777777" w:rsidR="0078538F" w:rsidRPr="003E689F" w:rsidRDefault="0078538F" w:rsidP="009E3058">
            <w:pPr>
              <w:tabs>
                <w:tab w:val="left" w:pos="1982"/>
              </w:tabs>
              <w:spacing w:before="120"/>
              <w:rPr>
                <w:b/>
                <w:bCs/>
                <w:szCs w:val="22"/>
                <w:rtl/>
              </w:rPr>
            </w:pPr>
            <w:r w:rsidRPr="003E689F">
              <w:rPr>
                <w:rFonts w:hint="cs"/>
                <w:b/>
                <w:bCs/>
                <w:szCs w:val="22"/>
                <w:rtl/>
              </w:rPr>
              <w:t>יועץ בכיר 1</w:t>
            </w:r>
          </w:p>
          <w:p w14:paraId="3658D6E6" w14:textId="486D7C4E" w:rsidR="0078538F" w:rsidRPr="003E689F" w:rsidRDefault="0078538F" w:rsidP="009E3058">
            <w:pPr>
              <w:tabs>
                <w:tab w:val="left" w:pos="1982"/>
              </w:tabs>
              <w:spacing w:before="120"/>
              <w:rPr>
                <w:b/>
                <w:bCs/>
                <w:szCs w:val="22"/>
                <w:rtl/>
              </w:rPr>
            </w:pPr>
            <w:r w:rsidRPr="003E689F">
              <w:rPr>
                <w:rFonts w:hint="cs"/>
                <w:b/>
                <w:bCs/>
                <w:szCs w:val="22"/>
                <w:rtl/>
              </w:rPr>
              <w:t>(ראש הצוות)</w:t>
            </w:r>
          </w:p>
        </w:tc>
        <w:tc>
          <w:tcPr>
            <w:tcW w:w="5183" w:type="dxa"/>
          </w:tcPr>
          <w:p w14:paraId="4CB2E1F2" w14:textId="6BCCC995" w:rsidR="00ED013A" w:rsidRPr="003E689F" w:rsidRDefault="00ED013A" w:rsidP="005C685F">
            <w:pPr>
              <w:tabs>
                <w:tab w:val="left" w:pos="1982"/>
              </w:tabs>
              <w:spacing w:before="120"/>
              <w:rPr>
                <w:b/>
                <w:bCs/>
                <w:szCs w:val="22"/>
                <w:rtl/>
              </w:rPr>
            </w:pPr>
            <w:r w:rsidRPr="003E689F">
              <w:rPr>
                <w:rFonts w:hint="cs"/>
                <w:szCs w:val="22"/>
                <w:rtl/>
              </w:rPr>
              <w:t>עבור</w:t>
            </w:r>
            <w:r w:rsidR="0078538F" w:rsidRPr="003E689F">
              <w:rPr>
                <w:szCs w:val="22"/>
                <w:rtl/>
              </w:rPr>
              <w:t xml:space="preserve"> </w:t>
            </w:r>
            <w:r w:rsidR="0078538F" w:rsidRPr="003E689F">
              <w:rPr>
                <w:rFonts w:hint="cs"/>
                <w:szCs w:val="22"/>
                <w:rtl/>
              </w:rPr>
              <w:t>כל</w:t>
            </w:r>
            <w:r w:rsidR="0078538F" w:rsidRPr="003E689F">
              <w:rPr>
                <w:szCs w:val="22"/>
                <w:rtl/>
              </w:rPr>
              <w:t xml:space="preserve"> </w:t>
            </w:r>
            <w:r w:rsidR="0078538F" w:rsidRPr="003E689F">
              <w:rPr>
                <w:rFonts w:hint="cs"/>
                <w:szCs w:val="22"/>
                <w:rtl/>
              </w:rPr>
              <w:t>שנת ניסיון</w:t>
            </w:r>
            <w:r w:rsidR="005115A7" w:rsidRPr="003E689F">
              <w:rPr>
                <w:rFonts w:hint="cs"/>
                <w:szCs w:val="22"/>
                <w:rtl/>
              </w:rPr>
              <w:t xml:space="preserve"> </w:t>
            </w:r>
            <w:r w:rsidR="008D1375" w:rsidRPr="003E689F">
              <w:rPr>
                <w:szCs w:val="22"/>
              </w:rPr>
              <w:t xml:space="preserve"> </w:t>
            </w:r>
            <w:r w:rsidR="0061798C" w:rsidRPr="003E689F">
              <w:rPr>
                <w:rFonts w:hint="cs"/>
                <w:szCs w:val="22"/>
                <w:rtl/>
              </w:rPr>
              <w:t>מעבר לתנאי הסף, ב</w:t>
            </w:r>
            <w:r w:rsidRPr="003E689F">
              <w:rPr>
                <w:rFonts w:hint="cs"/>
                <w:szCs w:val="22"/>
                <w:rtl/>
              </w:rPr>
              <w:t xml:space="preserve">מתן שירותי יעוץ </w:t>
            </w:r>
            <w:r w:rsidRPr="000B6A1C">
              <w:rPr>
                <w:rFonts w:hint="cs"/>
                <w:b/>
                <w:bCs/>
                <w:szCs w:val="22"/>
                <w:rtl/>
              </w:rPr>
              <w:t>ב</w:t>
            </w:r>
            <w:r w:rsidR="005115A7" w:rsidRPr="000B6A1C">
              <w:rPr>
                <w:rFonts w:hint="cs"/>
                <w:b/>
                <w:bCs/>
                <w:szCs w:val="22"/>
                <w:rtl/>
              </w:rPr>
              <w:t>אסדרה (רגולציה</w:t>
            </w:r>
            <w:r w:rsidR="00274245" w:rsidRPr="000B6A1C">
              <w:rPr>
                <w:rFonts w:hint="cs"/>
                <w:b/>
                <w:bCs/>
                <w:szCs w:val="22"/>
                <w:rtl/>
              </w:rPr>
              <w:t xml:space="preserve">) </w:t>
            </w:r>
            <w:r w:rsidR="008D1375" w:rsidRPr="000B6A1C">
              <w:rPr>
                <w:rFonts w:hint="cs"/>
                <w:b/>
                <w:bCs/>
                <w:szCs w:val="22"/>
                <w:rtl/>
              </w:rPr>
              <w:t>בתחום האנרגיה</w:t>
            </w:r>
            <w:r w:rsidR="008706CF" w:rsidRPr="000B6A1C">
              <w:rPr>
                <w:rFonts w:hint="cs"/>
                <w:b/>
                <w:bCs/>
                <w:szCs w:val="22"/>
                <w:rtl/>
              </w:rPr>
              <w:t xml:space="preserve"> בתחום מדינת ישראל</w:t>
            </w:r>
            <w:r w:rsidR="008D1375" w:rsidRPr="003E689F">
              <w:rPr>
                <w:rFonts w:hint="cs"/>
                <w:szCs w:val="22"/>
                <w:rtl/>
              </w:rPr>
              <w:t>,</w:t>
            </w:r>
            <w:r w:rsidR="005A167F" w:rsidRPr="003E689F">
              <w:rPr>
                <w:rFonts w:hint="cs"/>
                <w:szCs w:val="22"/>
                <w:rtl/>
              </w:rPr>
              <w:t xml:space="preserve"> </w:t>
            </w:r>
            <w:r w:rsidRPr="003E689F">
              <w:rPr>
                <w:szCs w:val="22"/>
                <w:rtl/>
              </w:rPr>
              <w:t>–</w:t>
            </w:r>
            <w:r w:rsidRPr="003E689F">
              <w:rPr>
                <w:rFonts w:hint="cs"/>
                <w:szCs w:val="22"/>
                <w:rtl/>
              </w:rPr>
              <w:t xml:space="preserve"> תוענקנה</w:t>
            </w:r>
            <w:r w:rsidR="0081113E">
              <w:rPr>
                <w:rFonts w:hint="cs"/>
                <w:szCs w:val="22"/>
                <w:rtl/>
              </w:rPr>
              <w:t xml:space="preserve"> עד</w:t>
            </w:r>
            <w:r w:rsidRPr="003E689F">
              <w:rPr>
                <w:rFonts w:hint="cs"/>
                <w:szCs w:val="22"/>
                <w:rtl/>
              </w:rPr>
              <w:t xml:space="preserve"> </w:t>
            </w:r>
            <w:r w:rsidR="008706CF">
              <w:rPr>
                <w:rFonts w:hint="cs"/>
                <w:szCs w:val="22"/>
                <w:rtl/>
              </w:rPr>
              <w:t>2</w:t>
            </w:r>
            <w:r w:rsidR="008706CF" w:rsidRPr="003E689F">
              <w:rPr>
                <w:rFonts w:hint="cs"/>
                <w:szCs w:val="22"/>
                <w:rtl/>
              </w:rPr>
              <w:t xml:space="preserve"> </w:t>
            </w:r>
            <w:r w:rsidR="008706CF" w:rsidRPr="003E689F">
              <w:rPr>
                <w:szCs w:val="22"/>
                <w:rtl/>
              </w:rPr>
              <w:t xml:space="preserve"> </w:t>
            </w:r>
            <w:r w:rsidR="0078538F" w:rsidRPr="003E689F">
              <w:rPr>
                <w:rFonts w:hint="cs"/>
                <w:szCs w:val="22"/>
                <w:rtl/>
              </w:rPr>
              <w:t>נקודות</w:t>
            </w:r>
            <w:r w:rsidR="00A768FC" w:rsidRPr="003E689F">
              <w:rPr>
                <w:rFonts w:hint="cs"/>
                <w:szCs w:val="22"/>
                <w:rtl/>
              </w:rPr>
              <w:t xml:space="preserve"> עד למקסימום </w:t>
            </w:r>
            <w:r w:rsidR="008706CF">
              <w:rPr>
                <w:rFonts w:hint="cs"/>
                <w:szCs w:val="22"/>
                <w:rtl/>
              </w:rPr>
              <w:t>10</w:t>
            </w:r>
            <w:r w:rsidR="008706CF" w:rsidRPr="003E689F">
              <w:rPr>
                <w:rFonts w:hint="cs"/>
                <w:szCs w:val="22"/>
                <w:rtl/>
              </w:rPr>
              <w:t xml:space="preserve"> </w:t>
            </w:r>
            <w:r w:rsidR="00A768FC" w:rsidRPr="003E689F">
              <w:rPr>
                <w:rFonts w:hint="cs"/>
                <w:szCs w:val="22"/>
                <w:rtl/>
              </w:rPr>
              <w:t>נקודות בגין 5 שנות ניסיון מעבר לתנאי הסף</w:t>
            </w:r>
            <w:r w:rsidR="005C685F" w:rsidRPr="003E689F">
              <w:rPr>
                <w:rFonts w:hint="cs"/>
                <w:szCs w:val="22"/>
                <w:rtl/>
              </w:rPr>
              <w:t>.</w:t>
            </w:r>
          </w:p>
        </w:tc>
        <w:tc>
          <w:tcPr>
            <w:tcW w:w="1272" w:type="dxa"/>
          </w:tcPr>
          <w:p w14:paraId="704BD3D9" w14:textId="46B5AEA4" w:rsidR="0078538F" w:rsidRPr="003E689F" w:rsidRDefault="008706CF" w:rsidP="009E3058">
            <w:pPr>
              <w:tabs>
                <w:tab w:val="left" w:pos="1982"/>
              </w:tabs>
              <w:spacing w:before="120"/>
              <w:jc w:val="both"/>
              <w:rPr>
                <w:szCs w:val="22"/>
                <w:rtl/>
              </w:rPr>
            </w:pPr>
            <w:r>
              <w:rPr>
                <w:rFonts w:hint="cs"/>
                <w:szCs w:val="22"/>
                <w:rtl/>
              </w:rPr>
              <w:t>10</w:t>
            </w:r>
          </w:p>
        </w:tc>
      </w:tr>
      <w:tr w:rsidR="00250177" w:rsidRPr="003E689F" w14:paraId="08229F43" w14:textId="77777777" w:rsidTr="0078538F">
        <w:tc>
          <w:tcPr>
            <w:tcW w:w="1427" w:type="dxa"/>
            <w:vMerge/>
            <w:shd w:val="clear" w:color="auto" w:fill="F2F2F2" w:themeFill="background1" w:themeFillShade="F2"/>
          </w:tcPr>
          <w:p w14:paraId="515D4810" w14:textId="77777777" w:rsidR="00250177" w:rsidRPr="003E689F" w:rsidRDefault="00250177" w:rsidP="009E3058">
            <w:pPr>
              <w:tabs>
                <w:tab w:val="left" w:pos="1982"/>
              </w:tabs>
              <w:spacing w:before="120"/>
              <w:rPr>
                <w:b/>
                <w:bCs/>
                <w:szCs w:val="22"/>
                <w:rtl/>
              </w:rPr>
            </w:pPr>
          </w:p>
        </w:tc>
        <w:tc>
          <w:tcPr>
            <w:tcW w:w="5183" w:type="dxa"/>
          </w:tcPr>
          <w:p w14:paraId="02A25FF0" w14:textId="6E52833B" w:rsidR="00250177" w:rsidRPr="003E689F" w:rsidRDefault="00250177" w:rsidP="005C685F">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באסדרה (רגולציה) בתחום האנרגיה,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sidR="008706CF">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sidR="008706CF">
              <w:rPr>
                <w:rFonts w:hint="cs"/>
                <w:szCs w:val="22"/>
                <w:rtl/>
              </w:rPr>
              <w:t>10</w:t>
            </w:r>
            <w:r w:rsidRPr="003E689F">
              <w:rPr>
                <w:rFonts w:hint="cs"/>
                <w:szCs w:val="22"/>
                <w:rtl/>
              </w:rPr>
              <w:t xml:space="preserve"> נקודות בגין 5 שנות ניסיון מעבר לתנאי הסף</w:t>
            </w:r>
          </w:p>
        </w:tc>
        <w:tc>
          <w:tcPr>
            <w:tcW w:w="1272" w:type="dxa"/>
          </w:tcPr>
          <w:p w14:paraId="2A4730A9" w14:textId="556E1F62" w:rsidR="00250177" w:rsidRDefault="008706CF" w:rsidP="009E3058">
            <w:pPr>
              <w:tabs>
                <w:tab w:val="left" w:pos="1982"/>
              </w:tabs>
              <w:spacing w:before="120"/>
              <w:jc w:val="both"/>
              <w:rPr>
                <w:szCs w:val="22"/>
                <w:rtl/>
              </w:rPr>
            </w:pPr>
            <w:r>
              <w:rPr>
                <w:rFonts w:hint="cs"/>
                <w:szCs w:val="22"/>
                <w:rtl/>
              </w:rPr>
              <w:t>10</w:t>
            </w:r>
          </w:p>
        </w:tc>
      </w:tr>
      <w:tr w:rsidR="003E689F" w:rsidRPr="003E689F" w14:paraId="4EEB100B" w14:textId="77777777" w:rsidTr="005A167F">
        <w:tc>
          <w:tcPr>
            <w:tcW w:w="1427" w:type="dxa"/>
            <w:vMerge/>
            <w:tcBorders>
              <w:bottom w:val="single" w:sz="4" w:space="0" w:color="auto"/>
            </w:tcBorders>
            <w:shd w:val="clear" w:color="auto" w:fill="F2F2F2" w:themeFill="background1" w:themeFillShade="F2"/>
          </w:tcPr>
          <w:p w14:paraId="5E2135DA" w14:textId="77777777" w:rsidR="0078538F" w:rsidRPr="003E689F" w:rsidRDefault="0078538F" w:rsidP="009E3058">
            <w:pPr>
              <w:tabs>
                <w:tab w:val="left" w:pos="1982"/>
              </w:tabs>
              <w:spacing w:before="120"/>
              <w:rPr>
                <w:b/>
                <w:bCs/>
                <w:szCs w:val="22"/>
                <w:rtl/>
              </w:rPr>
            </w:pPr>
          </w:p>
        </w:tc>
        <w:tc>
          <w:tcPr>
            <w:tcW w:w="5183" w:type="dxa"/>
          </w:tcPr>
          <w:p w14:paraId="53A29596" w14:textId="77777777" w:rsidR="00A32775" w:rsidRPr="003E689F" w:rsidRDefault="005C685F" w:rsidP="009E3058">
            <w:pPr>
              <w:tabs>
                <w:tab w:val="left" w:pos="1982"/>
              </w:tabs>
              <w:spacing w:before="120"/>
              <w:rPr>
                <w:szCs w:val="22"/>
                <w:rtl/>
              </w:rPr>
            </w:pPr>
            <w:r w:rsidRPr="003E689F">
              <w:rPr>
                <w:rFonts w:hint="cs"/>
                <w:szCs w:val="22"/>
                <w:rtl/>
              </w:rPr>
              <w:t>ניסיון ב</w:t>
            </w:r>
            <w:r w:rsidR="0078538F" w:rsidRPr="003E689F">
              <w:rPr>
                <w:rFonts w:hint="cs"/>
                <w:szCs w:val="22"/>
                <w:rtl/>
              </w:rPr>
              <w:t>ניהול</w:t>
            </w:r>
            <w:r w:rsidR="007545BE" w:rsidRPr="003E689F">
              <w:rPr>
                <w:rFonts w:hint="cs"/>
                <w:szCs w:val="22"/>
                <w:rtl/>
              </w:rPr>
              <w:t xml:space="preserve"> עובדים </w:t>
            </w:r>
            <w:r w:rsidR="007545BE" w:rsidRPr="003E689F">
              <w:rPr>
                <w:szCs w:val="22"/>
                <w:rtl/>
              </w:rPr>
              <w:t>–</w:t>
            </w:r>
            <w:r w:rsidR="007545BE" w:rsidRPr="003E689F">
              <w:rPr>
                <w:rFonts w:hint="cs"/>
                <w:szCs w:val="22"/>
                <w:rtl/>
              </w:rPr>
              <w:t xml:space="preserve"> בגין ניהול </w:t>
            </w:r>
            <w:r w:rsidR="00A32775" w:rsidRPr="003E689F">
              <w:rPr>
                <w:rFonts w:hint="cs"/>
                <w:szCs w:val="22"/>
                <w:rtl/>
              </w:rPr>
              <w:t>עובדים יינתן ניקוד באופן הבא:</w:t>
            </w:r>
          </w:p>
          <w:p w14:paraId="060662F3" w14:textId="77777777" w:rsidR="00A32775" w:rsidRPr="003E689F" w:rsidRDefault="00A32775" w:rsidP="009E3058">
            <w:pPr>
              <w:tabs>
                <w:tab w:val="left" w:pos="1982"/>
              </w:tabs>
              <w:spacing w:before="120"/>
              <w:rPr>
                <w:szCs w:val="22"/>
                <w:rtl/>
              </w:rPr>
            </w:pPr>
            <w:r w:rsidRPr="003E689F">
              <w:rPr>
                <w:rFonts w:hint="cs"/>
                <w:szCs w:val="22"/>
                <w:rtl/>
              </w:rPr>
              <w:t xml:space="preserve">1-3 עובדים </w:t>
            </w:r>
            <w:r w:rsidRPr="003E689F">
              <w:rPr>
                <w:szCs w:val="22"/>
                <w:rtl/>
              </w:rPr>
              <w:t>–</w:t>
            </w:r>
            <w:r w:rsidRPr="003E689F">
              <w:rPr>
                <w:rFonts w:hint="cs"/>
                <w:szCs w:val="22"/>
                <w:rtl/>
              </w:rPr>
              <w:t xml:space="preserve"> 2 נקודות</w:t>
            </w:r>
          </w:p>
          <w:p w14:paraId="76E1D531" w14:textId="77777777" w:rsidR="00B23226" w:rsidRPr="003E689F" w:rsidRDefault="00A32775" w:rsidP="009E3058">
            <w:pPr>
              <w:tabs>
                <w:tab w:val="left" w:pos="1982"/>
              </w:tabs>
              <w:spacing w:before="120"/>
              <w:rPr>
                <w:szCs w:val="22"/>
                <w:rtl/>
              </w:rPr>
            </w:pPr>
            <w:r w:rsidRPr="003E689F">
              <w:rPr>
                <w:rFonts w:hint="cs"/>
                <w:szCs w:val="22"/>
                <w:rtl/>
              </w:rPr>
              <w:t xml:space="preserve">4-6 עובדים </w:t>
            </w:r>
            <w:r w:rsidR="00B23226" w:rsidRPr="003E689F">
              <w:rPr>
                <w:szCs w:val="22"/>
                <w:rtl/>
              </w:rPr>
              <w:t>–</w:t>
            </w:r>
            <w:r w:rsidRPr="003E689F">
              <w:rPr>
                <w:rFonts w:hint="cs"/>
                <w:szCs w:val="22"/>
                <w:rtl/>
              </w:rPr>
              <w:t xml:space="preserve"> </w:t>
            </w:r>
            <w:r w:rsidR="00B23226" w:rsidRPr="003E689F">
              <w:rPr>
                <w:rFonts w:hint="cs"/>
                <w:szCs w:val="22"/>
                <w:rtl/>
              </w:rPr>
              <w:t>5 נקודות</w:t>
            </w:r>
          </w:p>
          <w:p w14:paraId="3C624AC9" w14:textId="77777777" w:rsidR="00B23226" w:rsidRPr="003E689F" w:rsidRDefault="00B23226" w:rsidP="009E3058">
            <w:pPr>
              <w:tabs>
                <w:tab w:val="left" w:pos="1982"/>
              </w:tabs>
              <w:spacing w:before="120"/>
              <w:rPr>
                <w:szCs w:val="22"/>
                <w:rtl/>
              </w:rPr>
            </w:pPr>
            <w:r w:rsidRPr="003E689F">
              <w:rPr>
                <w:rFonts w:hint="cs"/>
                <w:szCs w:val="22"/>
                <w:rtl/>
              </w:rPr>
              <w:t xml:space="preserve">7-9 עובדים </w:t>
            </w:r>
            <w:r w:rsidRPr="003E689F">
              <w:rPr>
                <w:szCs w:val="22"/>
                <w:rtl/>
              </w:rPr>
              <w:t>–</w:t>
            </w:r>
            <w:r w:rsidRPr="003E689F">
              <w:rPr>
                <w:rFonts w:hint="cs"/>
                <w:szCs w:val="22"/>
                <w:rtl/>
              </w:rPr>
              <w:t xml:space="preserve"> 7 נקודות</w:t>
            </w:r>
          </w:p>
          <w:p w14:paraId="3B1BE2F5" w14:textId="2F6132A2" w:rsidR="0078538F" w:rsidRPr="003E689F" w:rsidRDefault="00B23226" w:rsidP="00B23226">
            <w:pPr>
              <w:tabs>
                <w:tab w:val="left" w:pos="1982"/>
              </w:tabs>
              <w:spacing w:before="120"/>
              <w:rPr>
                <w:szCs w:val="22"/>
                <w:rtl/>
              </w:rPr>
            </w:pPr>
            <w:r w:rsidRPr="003E689F">
              <w:rPr>
                <w:rFonts w:hint="cs"/>
                <w:szCs w:val="22"/>
                <w:rtl/>
              </w:rPr>
              <w:t xml:space="preserve">10 עובדים ומעלה </w:t>
            </w:r>
            <w:r w:rsidRPr="003E689F">
              <w:rPr>
                <w:szCs w:val="22"/>
                <w:rtl/>
              </w:rPr>
              <w:t>–</w:t>
            </w:r>
            <w:r w:rsidRPr="003E689F">
              <w:rPr>
                <w:rFonts w:hint="cs"/>
                <w:szCs w:val="22"/>
                <w:rtl/>
              </w:rPr>
              <w:t xml:space="preserve"> 10 נקודות</w:t>
            </w:r>
            <w:r w:rsidR="0078538F" w:rsidRPr="003E689F">
              <w:rPr>
                <w:rFonts w:hint="cs"/>
                <w:szCs w:val="22"/>
                <w:rtl/>
              </w:rPr>
              <w:t xml:space="preserve"> </w:t>
            </w:r>
          </w:p>
        </w:tc>
        <w:tc>
          <w:tcPr>
            <w:tcW w:w="1272" w:type="dxa"/>
          </w:tcPr>
          <w:p w14:paraId="73BA58BC" w14:textId="637FE84E" w:rsidR="0078538F" w:rsidRPr="003E689F" w:rsidRDefault="0078538F" w:rsidP="009E3058">
            <w:pPr>
              <w:tabs>
                <w:tab w:val="left" w:pos="1982"/>
              </w:tabs>
              <w:spacing w:before="120"/>
              <w:jc w:val="both"/>
              <w:rPr>
                <w:szCs w:val="22"/>
                <w:rtl/>
              </w:rPr>
            </w:pPr>
            <w:r w:rsidRPr="003E689F">
              <w:rPr>
                <w:rFonts w:hint="cs"/>
                <w:szCs w:val="22"/>
                <w:rtl/>
              </w:rPr>
              <w:t>10</w:t>
            </w:r>
          </w:p>
        </w:tc>
      </w:tr>
      <w:tr w:rsidR="003E689F" w:rsidRPr="003E689F" w14:paraId="2A0C7867" w14:textId="77777777" w:rsidTr="005A167F">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AC04201" w14:textId="35883707" w:rsidR="0078538F" w:rsidRPr="003E689F" w:rsidRDefault="0078538F" w:rsidP="009E3058">
            <w:pPr>
              <w:tabs>
                <w:tab w:val="left" w:pos="1982"/>
              </w:tabs>
              <w:spacing w:before="120"/>
              <w:rPr>
                <w:b/>
                <w:bCs/>
                <w:szCs w:val="22"/>
                <w:rtl/>
              </w:rPr>
            </w:pPr>
            <w:r w:rsidRPr="003E689F">
              <w:rPr>
                <w:rFonts w:hint="cs"/>
                <w:b/>
                <w:bCs/>
                <w:szCs w:val="22"/>
                <w:rtl/>
              </w:rPr>
              <w:lastRenderedPageBreak/>
              <w:t>יועץ בכיר 2</w:t>
            </w:r>
          </w:p>
        </w:tc>
        <w:tc>
          <w:tcPr>
            <w:tcW w:w="5183" w:type="dxa"/>
            <w:tcBorders>
              <w:left w:val="single" w:sz="4" w:space="0" w:color="auto"/>
              <w:bottom w:val="single" w:sz="4" w:space="0" w:color="auto"/>
            </w:tcBorders>
          </w:tcPr>
          <w:p w14:paraId="73B52B80" w14:textId="6811EEA4" w:rsidR="0078538F" w:rsidRPr="003E689F" w:rsidRDefault="00316EE8" w:rsidP="009E3058">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w:t>
            </w:r>
            <w:r w:rsidRPr="000B6A1C">
              <w:rPr>
                <w:rFonts w:hint="cs"/>
                <w:b/>
                <w:bCs/>
                <w:szCs w:val="22"/>
                <w:rtl/>
              </w:rPr>
              <w:t>ב</w:t>
            </w:r>
            <w:r w:rsidR="007E14C6" w:rsidRPr="000B6A1C">
              <w:rPr>
                <w:rFonts w:hint="cs"/>
                <w:b/>
                <w:bCs/>
                <w:szCs w:val="22"/>
                <w:rtl/>
              </w:rPr>
              <w:t>כלכלת</w:t>
            </w:r>
            <w:r w:rsidRPr="000B6A1C">
              <w:rPr>
                <w:rFonts w:hint="cs"/>
                <w:b/>
                <w:bCs/>
                <w:szCs w:val="22"/>
                <w:rtl/>
              </w:rPr>
              <w:t xml:space="preserve"> אנרגיה</w:t>
            </w:r>
            <w:r w:rsidR="00211A59">
              <w:rPr>
                <w:rFonts w:hint="cs"/>
                <w:szCs w:val="22"/>
                <w:rtl/>
              </w:rPr>
              <w:t xml:space="preserve"> </w:t>
            </w:r>
            <w:r w:rsidR="00211A59" w:rsidRPr="000B6A1C">
              <w:rPr>
                <w:rFonts w:hint="cs"/>
                <w:b/>
                <w:bCs/>
                <w:szCs w:val="22"/>
                <w:rtl/>
              </w:rPr>
              <w:t>בתחומי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sidR="0081113E">
              <w:rPr>
                <w:rFonts w:hint="cs"/>
                <w:szCs w:val="22"/>
                <w:rtl/>
              </w:rPr>
              <w:t xml:space="preserve"> עד</w:t>
            </w:r>
            <w:r w:rsidRPr="003E689F">
              <w:rPr>
                <w:rFonts w:hint="cs"/>
                <w:szCs w:val="22"/>
                <w:rtl/>
              </w:rPr>
              <w:t xml:space="preserve"> </w:t>
            </w:r>
            <w:r w:rsidR="00211A59">
              <w:rPr>
                <w:rFonts w:hint="cs"/>
                <w:szCs w:val="22"/>
                <w:rtl/>
              </w:rPr>
              <w:t>2</w:t>
            </w:r>
            <w:r w:rsidR="00211A59" w:rsidRPr="003E689F">
              <w:rPr>
                <w:rFonts w:hint="cs"/>
                <w:szCs w:val="22"/>
                <w:rtl/>
              </w:rPr>
              <w:t xml:space="preserve"> </w:t>
            </w:r>
            <w:r w:rsidR="00211A59" w:rsidRPr="003E689F">
              <w:rPr>
                <w:szCs w:val="22"/>
                <w:rtl/>
              </w:rPr>
              <w:t xml:space="preserve"> </w:t>
            </w:r>
            <w:r w:rsidRPr="003E689F">
              <w:rPr>
                <w:rFonts w:hint="cs"/>
                <w:szCs w:val="22"/>
                <w:rtl/>
              </w:rPr>
              <w:t xml:space="preserve">נקודות עד למקסימום </w:t>
            </w:r>
            <w:r w:rsidR="00211A59">
              <w:rPr>
                <w:rFonts w:hint="cs"/>
                <w:szCs w:val="22"/>
                <w:rtl/>
              </w:rPr>
              <w:t>10</w:t>
            </w:r>
            <w:r w:rsidR="00211A59" w:rsidRPr="003E689F">
              <w:rPr>
                <w:rFonts w:hint="cs"/>
                <w:szCs w:val="22"/>
                <w:rtl/>
              </w:rPr>
              <w:t xml:space="preserve"> </w:t>
            </w:r>
            <w:r w:rsidRPr="003E689F">
              <w:rPr>
                <w:rFonts w:hint="cs"/>
                <w:szCs w:val="22"/>
                <w:rtl/>
              </w:rPr>
              <w:t>נקודות בגין 5 שנות ניסיון מעבר לתנאי הסף</w:t>
            </w:r>
          </w:p>
        </w:tc>
        <w:tc>
          <w:tcPr>
            <w:tcW w:w="1272" w:type="dxa"/>
          </w:tcPr>
          <w:p w14:paraId="676BB505" w14:textId="187CEE11" w:rsidR="0078538F" w:rsidRPr="003E689F" w:rsidRDefault="00211A59" w:rsidP="009E3058">
            <w:pPr>
              <w:tabs>
                <w:tab w:val="left" w:pos="1982"/>
              </w:tabs>
              <w:spacing w:before="120"/>
              <w:jc w:val="both"/>
              <w:rPr>
                <w:szCs w:val="22"/>
                <w:rtl/>
              </w:rPr>
            </w:pPr>
            <w:r>
              <w:rPr>
                <w:rFonts w:hint="cs"/>
                <w:szCs w:val="22"/>
                <w:rtl/>
              </w:rPr>
              <w:t>10</w:t>
            </w:r>
          </w:p>
        </w:tc>
      </w:tr>
      <w:tr w:rsidR="008706CF" w:rsidRPr="003E689F" w14:paraId="297F14BB" w14:textId="77777777" w:rsidTr="005A167F">
        <w:tc>
          <w:tcPr>
            <w:tcW w:w="142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835B021" w14:textId="77777777" w:rsidR="008706CF" w:rsidRPr="003E689F" w:rsidRDefault="008706CF" w:rsidP="009E3058">
            <w:pPr>
              <w:tabs>
                <w:tab w:val="left" w:pos="1982"/>
              </w:tabs>
              <w:spacing w:before="120"/>
              <w:rPr>
                <w:b/>
                <w:bCs/>
                <w:szCs w:val="22"/>
                <w:rtl/>
              </w:rPr>
            </w:pPr>
          </w:p>
        </w:tc>
        <w:tc>
          <w:tcPr>
            <w:tcW w:w="5183" w:type="dxa"/>
            <w:tcBorders>
              <w:left w:val="single" w:sz="4" w:space="0" w:color="auto"/>
              <w:bottom w:val="single" w:sz="4" w:space="0" w:color="auto"/>
            </w:tcBorders>
          </w:tcPr>
          <w:p w14:paraId="1EB2D17C" w14:textId="2CC5D495" w:rsidR="008706CF" w:rsidRPr="003E689F" w:rsidRDefault="00211A59" w:rsidP="009E3058">
            <w:pPr>
              <w:tabs>
                <w:tab w:val="left" w:pos="1982"/>
              </w:tabs>
              <w:spacing w:before="120"/>
              <w:rPr>
                <w:szCs w:val="22"/>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w:t>
            </w:r>
            <w:r w:rsidRPr="000B6A1C">
              <w:rPr>
                <w:rFonts w:hint="cs"/>
                <w:b/>
                <w:bCs/>
                <w:szCs w:val="22"/>
                <w:rtl/>
              </w:rPr>
              <w:t>בכלכלת אנרגיה</w:t>
            </w:r>
            <w:r w:rsidRPr="003E689F">
              <w:rPr>
                <w:rFonts w:hint="cs"/>
                <w:szCs w:val="22"/>
                <w:rtl/>
              </w:rPr>
              <w:t xml:space="preserve">,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tc>
        <w:tc>
          <w:tcPr>
            <w:tcW w:w="1272" w:type="dxa"/>
          </w:tcPr>
          <w:p w14:paraId="4D1B4050" w14:textId="03C89D43" w:rsidR="008706CF" w:rsidRPr="00CE0A18" w:rsidRDefault="00211A59" w:rsidP="009E3058">
            <w:pPr>
              <w:tabs>
                <w:tab w:val="left" w:pos="1982"/>
              </w:tabs>
              <w:spacing w:before="120"/>
              <w:jc w:val="both"/>
              <w:rPr>
                <w:rFonts w:cstheme="minorBidi"/>
                <w:szCs w:val="22"/>
                <w:rtl/>
                <w:lang w:bidi="ar-AE"/>
              </w:rPr>
            </w:pPr>
            <w:r>
              <w:rPr>
                <w:rFonts w:hint="cs"/>
                <w:szCs w:val="22"/>
                <w:rtl/>
              </w:rPr>
              <w:t>10</w:t>
            </w:r>
          </w:p>
        </w:tc>
      </w:tr>
      <w:tr w:rsidR="003E689F" w:rsidRPr="003E689F" w14:paraId="05E8EBFF" w14:textId="77777777" w:rsidTr="005A167F">
        <w:tc>
          <w:tcPr>
            <w:tcW w:w="1427" w:type="dxa"/>
            <w:tcBorders>
              <w:top w:val="single" w:sz="4" w:space="0" w:color="auto"/>
              <w:left w:val="nil"/>
              <w:bottom w:val="nil"/>
              <w:right w:val="single" w:sz="4" w:space="0" w:color="auto"/>
            </w:tcBorders>
          </w:tcPr>
          <w:p w14:paraId="3B6F1740" w14:textId="77777777" w:rsidR="0078538F" w:rsidRPr="003E689F" w:rsidRDefault="0078538F" w:rsidP="009E3058">
            <w:pPr>
              <w:tabs>
                <w:tab w:val="left" w:pos="1982"/>
              </w:tabs>
              <w:spacing w:before="120"/>
              <w:rPr>
                <w:szCs w:val="22"/>
                <w:rtl/>
              </w:rPr>
            </w:pPr>
          </w:p>
        </w:tc>
        <w:tc>
          <w:tcPr>
            <w:tcW w:w="518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DBCA97" w14:textId="3B1BA4FE" w:rsidR="0078538F" w:rsidRPr="003E689F" w:rsidRDefault="005A167F" w:rsidP="009E3058">
            <w:pPr>
              <w:tabs>
                <w:tab w:val="left" w:pos="1982"/>
              </w:tabs>
              <w:spacing w:before="120"/>
              <w:jc w:val="right"/>
              <w:rPr>
                <w:b/>
                <w:bCs/>
                <w:szCs w:val="22"/>
                <w:rtl/>
              </w:rPr>
            </w:pPr>
            <w:r w:rsidRPr="003E689F">
              <w:rPr>
                <w:rFonts w:hint="cs"/>
                <w:b/>
                <w:bCs/>
                <w:szCs w:val="22"/>
                <w:rtl/>
              </w:rPr>
              <w:t>סה"כ ניקוד מירבי:</w:t>
            </w:r>
          </w:p>
        </w:tc>
        <w:tc>
          <w:tcPr>
            <w:tcW w:w="1272" w:type="dxa"/>
            <w:tcBorders>
              <w:left w:val="single" w:sz="4" w:space="0" w:color="auto"/>
            </w:tcBorders>
            <w:shd w:val="clear" w:color="auto" w:fill="F2F2F2" w:themeFill="background1" w:themeFillShade="F2"/>
          </w:tcPr>
          <w:p w14:paraId="49BD801E" w14:textId="00084A09" w:rsidR="0078538F" w:rsidRPr="00090245" w:rsidRDefault="00CF6758" w:rsidP="009E3058">
            <w:pPr>
              <w:tabs>
                <w:tab w:val="left" w:pos="1982"/>
              </w:tabs>
              <w:spacing w:before="120"/>
              <w:jc w:val="both"/>
              <w:rPr>
                <w:rFonts w:cstheme="minorBidi"/>
                <w:b/>
                <w:bCs/>
                <w:szCs w:val="22"/>
                <w:rtl/>
                <w:lang w:bidi="ar-AE"/>
              </w:rPr>
            </w:pPr>
            <w:r>
              <w:rPr>
                <w:rFonts w:hint="cs"/>
                <w:b/>
                <w:bCs/>
                <w:szCs w:val="22"/>
                <w:rtl/>
              </w:rPr>
              <w:t>50</w:t>
            </w:r>
          </w:p>
        </w:tc>
      </w:tr>
    </w:tbl>
    <w:p w14:paraId="692BE972" w14:textId="77777777" w:rsidR="0078538F" w:rsidRPr="003E689F" w:rsidRDefault="0078538F" w:rsidP="009E3058">
      <w:pPr>
        <w:tabs>
          <w:tab w:val="left" w:pos="1982"/>
        </w:tabs>
        <w:spacing w:before="120" w:after="240" w:line="276" w:lineRule="auto"/>
        <w:ind w:left="857"/>
        <w:jc w:val="both"/>
        <w:rPr>
          <w:b/>
          <w:bCs/>
          <w:color w:val="FF0000"/>
          <w:sz w:val="24"/>
          <w:u w:val="single"/>
          <w:rtl/>
        </w:rPr>
      </w:pPr>
    </w:p>
    <w:p w14:paraId="4E68F53E" w14:textId="5ED136D6" w:rsidR="00CE5A5D" w:rsidRPr="00CE0A18" w:rsidRDefault="00B2518C" w:rsidP="00C4355B">
      <w:pPr>
        <w:numPr>
          <w:ilvl w:val="1"/>
          <w:numId w:val="12"/>
        </w:numPr>
        <w:tabs>
          <w:tab w:val="left" w:pos="1982"/>
        </w:tabs>
        <w:spacing w:before="120" w:after="240" w:line="276" w:lineRule="auto"/>
        <w:jc w:val="both"/>
        <w:rPr>
          <w:b/>
          <w:bCs/>
          <w:sz w:val="24"/>
          <w:u w:val="single"/>
          <w:rtl/>
        </w:rPr>
      </w:pPr>
      <w:r w:rsidRPr="009D6587">
        <w:rPr>
          <w:rFonts w:hint="cs"/>
          <w:b/>
          <w:bCs/>
          <w:sz w:val="24"/>
          <w:u w:val="single"/>
          <w:rtl/>
        </w:rPr>
        <w:t>ני</w:t>
      </w:r>
      <w:r w:rsidRPr="00CE0A18">
        <w:rPr>
          <w:rFonts w:hint="cs"/>
          <w:b/>
          <w:bCs/>
          <w:sz w:val="24"/>
          <w:u w:val="single"/>
          <w:rtl/>
        </w:rPr>
        <w:t xml:space="preserve">קוד מרכיב </w:t>
      </w:r>
      <w:r w:rsidR="00752A76" w:rsidRPr="00CE0A18">
        <w:rPr>
          <w:rFonts w:hint="cs"/>
          <w:b/>
          <w:bCs/>
          <w:sz w:val="24"/>
          <w:u w:val="single"/>
          <w:rtl/>
        </w:rPr>
        <w:t>הריאיו</w:t>
      </w:r>
      <w:r w:rsidR="00752A76" w:rsidRPr="00CE0A18">
        <w:rPr>
          <w:rFonts w:hint="eastAsia"/>
          <w:b/>
          <w:bCs/>
          <w:sz w:val="24"/>
          <w:u w:val="single"/>
          <w:rtl/>
        </w:rPr>
        <w:t>ן</w:t>
      </w:r>
      <w:r w:rsidR="00214FC0" w:rsidRPr="00CE0A18">
        <w:rPr>
          <w:rFonts w:hint="cs"/>
          <w:b/>
          <w:bCs/>
          <w:sz w:val="24"/>
          <w:u w:val="single"/>
          <w:rtl/>
        </w:rPr>
        <w:t xml:space="preserve"> = </w:t>
      </w:r>
      <w:r w:rsidR="00CD0203" w:rsidRPr="00CE0A18">
        <w:rPr>
          <w:rFonts w:hint="cs"/>
          <w:b/>
          <w:bCs/>
          <w:sz w:val="24"/>
          <w:u w:val="single"/>
          <w:rtl/>
        </w:rPr>
        <w:t xml:space="preserve">20 </w:t>
      </w:r>
      <w:r w:rsidR="00214FC0" w:rsidRPr="00CE0A18">
        <w:rPr>
          <w:rFonts w:hint="cs"/>
          <w:b/>
          <w:bCs/>
          <w:sz w:val="24"/>
          <w:u w:val="single"/>
          <w:rtl/>
        </w:rPr>
        <w:t xml:space="preserve">נקודות </w:t>
      </w:r>
      <w:proofErr w:type="spellStart"/>
      <w:r w:rsidR="00214FC0" w:rsidRPr="00CE0A18">
        <w:rPr>
          <w:rFonts w:hint="cs"/>
          <w:b/>
          <w:bCs/>
          <w:sz w:val="24"/>
          <w:u w:val="single"/>
          <w:rtl/>
        </w:rPr>
        <w:t>מירביות</w:t>
      </w:r>
      <w:proofErr w:type="spellEnd"/>
    </w:p>
    <w:p w14:paraId="12E733B4" w14:textId="5A747B44" w:rsidR="0078538F" w:rsidRPr="00CE0A18" w:rsidRDefault="00B2518C" w:rsidP="00C4355B">
      <w:pPr>
        <w:pStyle w:val="Normal4"/>
        <w:numPr>
          <w:ilvl w:val="3"/>
          <w:numId w:val="12"/>
        </w:numPr>
        <w:spacing w:before="0" w:after="0" w:line="360" w:lineRule="auto"/>
        <w:rPr>
          <w:sz w:val="24"/>
          <w:szCs w:val="24"/>
          <w:rtl/>
        </w:rPr>
      </w:pPr>
      <w:r w:rsidRPr="00CE0A18">
        <w:rPr>
          <w:rFonts w:hint="cs"/>
          <w:sz w:val="24"/>
          <w:szCs w:val="24"/>
          <w:rtl/>
        </w:rPr>
        <w:t>המציע ו</w:t>
      </w:r>
      <w:r w:rsidR="0024437F" w:rsidRPr="00CE0A18">
        <w:rPr>
          <w:rFonts w:hint="cs"/>
          <w:sz w:val="24"/>
          <w:szCs w:val="24"/>
          <w:rtl/>
        </w:rPr>
        <w:t xml:space="preserve">כלל היועצים </w:t>
      </w:r>
      <w:r w:rsidR="001128E1" w:rsidRPr="00CE0A18">
        <w:rPr>
          <w:rFonts w:hint="cs"/>
          <w:sz w:val="24"/>
          <w:szCs w:val="24"/>
          <w:rtl/>
        </w:rPr>
        <w:t xml:space="preserve">המוצעים למתן השירותים במכרז, </w:t>
      </w:r>
      <w:r w:rsidRPr="00CE0A18">
        <w:rPr>
          <w:rFonts w:hint="cs"/>
          <w:sz w:val="24"/>
          <w:szCs w:val="24"/>
          <w:rtl/>
        </w:rPr>
        <w:t xml:space="preserve">יוזמנו לראיון . </w:t>
      </w:r>
      <w:r w:rsidR="00151ECD" w:rsidRPr="00CE0A18">
        <w:rPr>
          <w:rFonts w:hint="cs"/>
          <w:sz w:val="24"/>
          <w:szCs w:val="24"/>
          <w:rtl/>
        </w:rPr>
        <w:t>הריאיון יבוצע על ידי חבר</w:t>
      </w:r>
      <w:r w:rsidR="005E4A2E" w:rsidRPr="00CE0A18">
        <w:rPr>
          <w:rFonts w:hint="cs"/>
          <w:sz w:val="24"/>
          <w:szCs w:val="24"/>
          <w:rtl/>
        </w:rPr>
        <w:t>י</w:t>
      </w:r>
      <w:r w:rsidR="00151ECD" w:rsidRPr="00CE0A18">
        <w:rPr>
          <w:rFonts w:hint="cs"/>
          <w:sz w:val="24"/>
          <w:szCs w:val="24"/>
          <w:rtl/>
        </w:rPr>
        <w:t xml:space="preserve"> ועדת המשנה אשר מונו על ידי ועדת המכרזים.</w:t>
      </w:r>
    </w:p>
    <w:p w14:paraId="376B3328" w14:textId="77777777" w:rsidR="0078538F" w:rsidRPr="00CE0A18" w:rsidRDefault="00B2518C" w:rsidP="00C4355B">
      <w:pPr>
        <w:pStyle w:val="Normal4"/>
        <w:numPr>
          <w:ilvl w:val="3"/>
          <w:numId w:val="12"/>
        </w:numPr>
        <w:spacing w:before="0" w:after="0" w:line="360" w:lineRule="auto"/>
        <w:rPr>
          <w:sz w:val="24"/>
          <w:szCs w:val="24"/>
          <w:rtl/>
        </w:rPr>
      </w:pPr>
      <w:r w:rsidRPr="00CE0A18">
        <w:rPr>
          <w:rFonts w:hint="cs"/>
          <w:sz w:val="24"/>
          <w:szCs w:val="24"/>
          <w:rtl/>
        </w:rPr>
        <w:t xml:space="preserve">קיימת אפשרות לביצוע ראיון באמצעות שיחת וידאו. </w:t>
      </w:r>
    </w:p>
    <w:p w14:paraId="2B9524D7" w14:textId="595E0F54" w:rsidR="00364BE6" w:rsidRPr="00CE0A18" w:rsidRDefault="00B2518C" w:rsidP="00C4355B">
      <w:pPr>
        <w:pStyle w:val="Normal4"/>
        <w:numPr>
          <w:ilvl w:val="3"/>
          <w:numId w:val="12"/>
        </w:numPr>
        <w:spacing w:before="0" w:after="0" w:line="360" w:lineRule="auto"/>
        <w:rPr>
          <w:b/>
          <w:bCs/>
          <w:sz w:val="24"/>
          <w:szCs w:val="24"/>
          <w:rtl/>
        </w:rPr>
      </w:pPr>
      <w:r w:rsidRPr="00CE0A18">
        <w:rPr>
          <w:rFonts w:hint="cs"/>
          <w:b/>
          <w:bCs/>
          <w:sz w:val="24"/>
          <w:szCs w:val="24"/>
          <w:rtl/>
        </w:rPr>
        <w:t>אי הגעת המציע או היועץ המוצע לראיון תגרור ניקוד "אפס" למרכיב זה למציע.</w:t>
      </w:r>
      <w:r w:rsidR="00860ED6" w:rsidRPr="00CE0A18">
        <w:rPr>
          <w:rFonts w:hint="cs"/>
          <w:b/>
          <w:bCs/>
          <w:sz w:val="24"/>
          <w:szCs w:val="24"/>
          <w:rtl/>
        </w:rPr>
        <w:t xml:space="preserve"> </w:t>
      </w:r>
    </w:p>
    <w:tbl>
      <w:tblPr>
        <w:tblStyle w:val="af4"/>
        <w:bidiVisual/>
        <w:tblW w:w="0" w:type="auto"/>
        <w:tblInd w:w="1133" w:type="dxa"/>
        <w:tblLook w:val="04A0" w:firstRow="1" w:lastRow="0" w:firstColumn="1" w:lastColumn="0" w:noHBand="0" w:noVBand="1"/>
      </w:tblPr>
      <w:tblGrid>
        <w:gridCol w:w="415"/>
        <w:gridCol w:w="6105"/>
        <w:gridCol w:w="1407"/>
      </w:tblGrid>
      <w:tr w:rsidR="00A64C77" w:rsidRPr="00CE0A18" w14:paraId="1ADA570B" w14:textId="77777777" w:rsidTr="724AB63E">
        <w:tc>
          <w:tcPr>
            <w:tcW w:w="415" w:type="dxa"/>
            <w:shd w:val="clear" w:color="auto" w:fill="F2F2F2" w:themeFill="background1" w:themeFillShade="F2"/>
          </w:tcPr>
          <w:p w14:paraId="13B3135E"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w:t>
            </w:r>
          </w:p>
        </w:tc>
        <w:tc>
          <w:tcPr>
            <w:tcW w:w="6105" w:type="dxa"/>
            <w:shd w:val="clear" w:color="auto" w:fill="F2F2F2" w:themeFill="background1" w:themeFillShade="F2"/>
          </w:tcPr>
          <w:p w14:paraId="57FAA6A8"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 xml:space="preserve">רכיב </w:t>
            </w:r>
            <w:proofErr w:type="spellStart"/>
            <w:r w:rsidRPr="00CE0A18">
              <w:rPr>
                <w:rFonts w:hint="cs"/>
                <w:b/>
                <w:bCs/>
                <w:sz w:val="22"/>
                <w:szCs w:val="22"/>
                <w:rtl/>
              </w:rPr>
              <w:t>הראיון</w:t>
            </w:r>
            <w:proofErr w:type="spellEnd"/>
          </w:p>
        </w:tc>
        <w:tc>
          <w:tcPr>
            <w:tcW w:w="1407" w:type="dxa"/>
            <w:shd w:val="clear" w:color="auto" w:fill="F2F2F2" w:themeFill="background1" w:themeFillShade="F2"/>
          </w:tcPr>
          <w:p w14:paraId="45D86CFF"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ניקוד מירבי</w:t>
            </w:r>
          </w:p>
        </w:tc>
      </w:tr>
      <w:tr w:rsidR="00A64C77" w:rsidRPr="00D210F8" w14:paraId="44287354" w14:textId="77777777" w:rsidTr="724AB63E">
        <w:trPr>
          <w:trHeight w:val="129"/>
        </w:trPr>
        <w:tc>
          <w:tcPr>
            <w:tcW w:w="415" w:type="dxa"/>
          </w:tcPr>
          <w:p w14:paraId="454A03C2" w14:textId="77777777" w:rsidR="00364BE6" w:rsidRPr="00CE0A18" w:rsidRDefault="00B2518C" w:rsidP="009E3058">
            <w:pPr>
              <w:pStyle w:val="Normal4"/>
              <w:spacing w:before="0"/>
              <w:ind w:left="0"/>
              <w:rPr>
                <w:b/>
                <w:bCs/>
                <w:sz w:val="22"/>
                <w:szCs w:val="22"/>
                <w:rtl/>
              </w:rPr>
            </w:pPr>
            <w:r w:rsidRPr="00CE0A18">
              <w:rPr>
                <w:rFonts w:hint="cs"/>
                <w:b/>
                <w:bCs/>
                <w:sz w:val="22"/>
                <w:szCs w:val="22"/>
                <w:rtl/>
              </w:rPr>
              <w:t>1</w:t>
            </w:r>
          </w:p>
        </w:tc>
        <w:tc>
          <w:tcPr>
            <w:tcW w:w="6105" w:type="dxa"/>
          </w:tcPr>
          <w:p w14:paraId="437EFD3F" w14:textId="39527245" w:rsidR="00364BE6" w:rsidRPr="00CE0A18" w:rsidRDefault="0078538F" w:rsidP="009E3058">
            <w:pPr>
              <w:pStyle w:val="Normal4"/>
              <w:spacing w:before="0"/>
              <w:ind w:left="0"/>
              <w:rPr>
                <w:sz w:val="22"/>
                <w:szCs w:val="22"/>
                <w:rtl/>
              </w:rPr>
            </w:pPr>
            <w:r w:rsidRPr="00CE0A18">
              <w:rPr>
                <w:rFonts w:hint="cs"/>
                <w:sz w:val="22"/>
                <w:szCs w:val="22"/>
                <w:rtl/>
              </w:rPr>
              <w:t xml:space="preserve">הבנת המכרז ומטרותיו, קשיים ואילוצים עיקריים </w:t>
            </w:r>
            <w:r w:rsidR="007A70EE" w:rsidRPr="00CE0A18">
              <w:rPr>
                <w:rFonts w:hint="cs"/>
                <w:sz w:val="22"/>
                <w:szCs w:val="22"/>
                <w:rtl/>
              </w:rPr>
              <w:t>ב</w:t>
            </w:r>
            <w:r w:rsidRPr="00CE0A18">
              <w:rPr>
                <w:rFonts w:hint="cs"/>
                <w:sz w:val="22"/>
                <w:szCs w:val="22"/>
                <w:rtl/>
              </w:rPr>
              <w:t>תחומי העיסוק הנדרשים בתחומי יהודה ושומרון</w:t>
            </w:r>
            <w:r w:rsidR="007A70EE" w:rsidRPr="00CE0A18">
              <w:rPr>
                <w:rFonts w:hint="cs"/>
                <w:sz w:val="22"/>
                <w:szCs w:val="22"/>
                <w:rtl/>
              </w:rPr>
              <w:t>, מדדי הצלחה על פיהם יבחן המציע את פעילות צוותו מול המנהל</w:t>
            </w:r>
            <w:r w:rsidRPr="00CE0A18">
              <w:rPr>
                <w:rFonts w:hint="cs"/>
                <w:sz w:val="22"/>
                <w:szCs w:val="22"/>
                <w:rtl/>
              </w:rPr>
              <w:t xml:space="preserve"> </w:t>
            </w:r>
          </w:p>
        </w:tc>
        <w:tc>
          <w:tcPr>
            <w:tcW w:w="1407" w:type="dxa"/>
          </w:tcPr>
          <w:p w14:paraId="79C63692" w14:textId="7D2100A8" w:rsidR="00364BE6" w:rsidRPr="001F4F20" w:rsidRDefault="009026EF" w:rsidP="009E3058">
            <w:pPr>
              <w:pStyle w:val="Normal4"/>
              <w:spacing w:before="0"/>
              <w:ind w:left="0"/>
              <w:rPr>
                <w:b/>
                <w:bCs/>
                <w:sz w:val="22"/>
                <w:szCs w:val="22"/>
                <w:rtl/>
              </w:rPr>
            </w:pPr>
            <w:r w:rsidRPr="00CE0A18">
              <w:rPr>
                <w:rFonts w:hint="cs"/>
                <w:b/>
                <w:bCs/>
                <w:sz w:val="22"/>
                <w:szCs w:val="22"/>
                <w:rtl/>
              </w:rPr>
              <w:t>5</w:t>
            </w:r>
          </w:p>
        </w:tc>
      </w:tr>
      <w:tr w:rsidR="00A64C77" w:rsidRPr="00D210F8" w14:paraId="49705EA5" w14:textId="77777777" w:rsidTr="724AB63E">
        <w:tc>
          <w:tcPr>
            <w:tcW w:w="415" w:type="dxa"/>
          </w:tcPr>
          <w:p w14:paraId="5EDD33C2" w14:textId="77777777" w:rsidR="00364BE6" w:rsidRPr="001F4F20" w:rsidRDefault="00B2518C" w:rsidP="009E3058">
            <w:pPr>
              <w:pStyle w:val="Normal4"/>
              <w:spacing w:before="0"/>
              <w:ind w:left="0"/>
              <w:rPr>
                <w:b/>
                <w:bCs/>
                <w:sz w:val="22"/>
                <w:szCs w:val="22"/>
                <w:rtl/>
              </w:rPr>
            </w:pPr>
            <w:r w:rsidRPr="001F4F20">
              <w:rPr>
                <w:rFonts w:hint="cs"/>
                <w:b/>
                <w:bCs/>
                <w:sz w:val="22"/>
                <w:szCs w:val="22"/>
                <w:rtl/>
              </w:rPr>
              <w:t>2</w:t>
            </w:r>
          </w:p>
        </w:tc>
        <w:tc>
          <w:tcPr>
            <w:tcW w:w="6105" w:type="dxa"/>
          </w:tcPr>
          <w:p w14:paraId="58387864" w14:textId="590D0D0E" w:rsidR="00364BE6" w:rsidRPr="001F4F20" w:rsidRDefault="69A5F8B8" w:rsidP="009E3058">
            <w:pPr>
              <w:pStyle w:val="Normal4"/>
              <w:spacing w:before="0"/>
              <w:ind w:left="0"/>
              <w:rPr>
                <w:sz w:val="22"/>
                <w:szCs w:val="22"/>
                <w:rtl/>
              </w:rPr>
            </w:pPr>
            <w:r w:rsidRPr="724AB63E">
              <w:rPr>
                <w:sz w:val="22"/>
                <w:szCs w:val="22"/>
                <w:rtl/>
              </w:rPr>
              <w:t xml:space="preserve">הצגת </w:t>
            </w:r>
            <w:r w:rsidR="701A5453" w:rsidRPr="724AB63E">
              <w:rPr>
                <w:sz w:val="22"/>
                <w:szCs w:val="22"/>
                <w:rtl/>
              </w:rPr>
              <w:t xml:space="preserve">2 </w:t>
            </w:r>
            <w:r w:rsidRPr="724AB63E">
              <w:rPr>
                <w:b/>
                <w:bCs/>
                <w:sz w:val="22"/>
                <w:szCs w:val="22"/>
                <w:u w:val="single"/>
                <w:rtl/>
              </w:rPr>
              <w:t>פרויקט</w:t>
            </w:r>
            <w:r w:rsidR="701A5453" w:rsidRPr="724AB63E">
              <w:rPr>
                <w:b/>
                <w:bCs/>
                <w:sz w:val="22"/>
                <w:szCs w:val="22"/>
                <w:u w:val="single"/>
                <w:rtl/>
              </w:rPr>
              <w:t>ים</w:t>
            </w:r>
            <w:r w:rsidR="417E73F7" w:rsidRPr="724AB63E">
              <w:rPr>
                <w:b/>
                <w:bCs/>
                <w:sz w:val="22"/>
                <w:szCs w:val="22"/>
                <w:u w:val="single"/>
                <w:rtl/>
              </w:rPr>
              <w:t xml:space="preserve"> </w:t>
            </w:r>
            <w:r w:rsidR="558EDB9F" w:rsidRPr="724AB63E">
              <w:rPr>
                <w:sz w:val="22"/>
                <w:szCs w:val="22"/>
                <w:rtl/>
              </w:rPr>
              <w:t xml:space="preserve">ליועץ בכיר 1 </w:t>
            </w:r>
            <w:r w:rsidR="701A5453" w:rsidRPr="724AB63E">
              <w:rPr>
                <w:sz w:val="22"/>
                <w:szCs w:val="22"/>
                <w:rtl/>
              </w:rPr>
              <w:t xml:space="preserve">בתחום </w:t>
            </w:r>
            <w:proofErr w:type="spellStart"/>
            <w:r w:rsidR="701A5453" w:rsidRPr="724AB63E">
              <w:rPr>
                <w:sz w:val="22"/>
                <w:szCs w:val="22"/>
                <w:rtl/>
              </w:rPr>
              <w:t>אסדרת</w:t>
            </w:r>
            <w:proofErr w:type="spellEnd"/>
            <w:r w:rsidR="701A5453" w:rsidRPr="724AB63E">
              <w:rPr>
                <w:sz w:val="22"/>
                <w:szCs w:val="22"/>
                <w:rtl/>
              </w:rPr>
              <w:t xml:space="preserve"> רגולציה, </w:t>
            </w:r>
            <w:r w:rsidR="558EDB9F" w:rsidRPr="724AB63E">
              <w:rPr>
                <w:sz w:val="22"/>
                <w:szCs w:val="22"/>
                <w:rtl/>
              </w:rPr>
              <w:t>וליועץ בכיר 2</w:t>
            </w:r>
            <w:r w:rsidR="21AE81CB" w:rsidRPr="724AB63E">
              <w:rPr>
                <w:sz w:val="22"/>
                <w:szCs w:val="22"/>
                <w:rtl/>
              </w:rPr>
              <w:t xml:space="preserve"> בתחום כלכלת אנרגיה</w:t>
            </w:r>
            <w:r w:rsidR="7A95711B" w:rsidRPr="724AB63E">
              <w:rPr>
                <w:sz w:val="22"/>
                <w:szCs w:val="22"/>
                <w:rtl/>
              </w:rPr>
              <w:t xml:space="preserve"> </w:t>
            </w:r>
            <w:r w:rsidR="417E73F7" w:rsidRPr="724AB63E">
              <w:rPr>
                <w:sz w:val="22"/>
                <w:szCs w:val="22"/>
                <w:rtl/>
              </w:rPr>
              <w:t>בעל השפעה רוחבית לכלל המשק</w:t>
            </w:r>
            <w:r w:rsidR="417E73F7" w:rsidRPr="724AB63E">
              <w:rPr>
                <w:b/>
                <w:bCs/>
                <w:sz w:val="22"/>
                <w:szCs w:val="22"/>
                <w:u w:val="single"/>
                <w:rtl/>
              </w:rPr>
              <w:t xml:space="preserve"> </w:t>
            </w:r>
            <w:r w:rsidRPr="724AB63E">
              <w:rPr>
                <w:sz w:val="22"/>
                <w:szCs w:val="22"/>
                <w:rtl/>
              </w:rPr>
              <w:t xml:space="preserve">אותו ביצעו </w:t>
            </w:r>
            <w:r w:rsidR="21AE81CB" w:rsidRPr="724AB63E">
              <w:rPr>
                <w:sz w:val="22"/>
                <w:szCs w:val="22"/>
                <w:rtl/>
              </w:rPr>
              <w:t xml:space="preserve">היועצים </w:t>
            </w:r>
            <w:r w:rsidR="00F120F8" w:rsidRPr="724AB63E">
              <w:rPr>
                <w:sz w:val="22"/>
                <w:szCs w:val="22"/>
                <w:rtl/>
              </w:rPr>
              <w:t>המו</w:t>
            </w:r>
            <w:r w:rsidR="00F120F8">
              <w:rPr>
                <w:rFonts w:hint="cs"/>
                <w:sz w:val="22"/>
                <w:szCs w:val="22"/>
                <w:rtl/>
              </w:rPr>
              <w:t>צע</w:t>
            </w:r>
            <w:r w:rsidR="00F120F8" w:rsidRPr="724AB63E">
              <w:rPr>
                <w:sz w:val="22"/>
                <w:szCs w:val="22"/>
                <w:rtl/>
              </w:rPr>
              <w:t xml:space="preserve">ים </w:t>
            </w:r>
            <w:r w:rsidR="10D161C7" w:rsidRPr="724AB63E">
              <w:rPr>
                <w:sz w:val="22"/>
                <w:szCs w:val="22"/>
                <w:rtl/>
              </w:rPr>
              <w:t xml:space="preserve">(כל אחד בנפרד) </w:t>
            </w:r>
            <w:r w:rsidRPr="724AB63E">
              <w:rPr>
                <w:sz w:val="22"/>
                <w:szCs w:val="22"/>
                <w:rtl/>
              </w:rPr>
              <w:t>בתחומי האנרגיה ביהודה ושומרון ואשר דומה במאפייניו לנדרש במכרז.</w:t>
            </w:r>
          </w:p>
          <w:p w14:paraId="3D5382AA" w14:textId="10433E99" w:rsidR="0078538F" w:rsidRPr="001F4F20" w:rsidRDefault="0078538F" w:rsidP="009E3058">
            <w:pPr>
              <w:pStyle w:val="Normal4"/>
              <w:spacing w:before="0"/>
              <w:ind w:left="0"/>
              <w:rPr>
                <w:sz w:val="22"/>
                <w:szCs w:val="22"/>
                <w:rtl/>
              </w:rPr>
            </w:pPr>
            <w:r w:rsidRPr="001F4F20">
              <w:rPr>
                <w:rFonts w:hint="cs"/>
                <w:sz w:val="22"/>
                <w:szCs w:val="22"/>
                <w:rtl/>
              </w:rPr>
              <w:t xml:space="preserve">יובהר כי הניקוד למרכיב זה יבוסס על התרשמות </w:t>
            </w:r>
            <w:r w:rsidR="002915EE" w:rsidRPr="001F4F20">
              <w:rPr>
                <w:rFonts w:hint="cs"/>
                <w:sz w:val="22"/>
                <w:szCs w:val="22"/>
                <w:rtl/>
              </w:rPr>
              <w:t>ועדת המשנה</w:t>
            </w:r>
            <w:r w:rsidRPr="001F4F20">
              <w:rPr>
                <w:rFonts w:hint="cs"/>
                <w:sz w:val="22"/>
                <w:szCs w:val="22"/>
                <w:rtl/>
              </w:rPr>
              <w:t xml:space="preserve"> מ</w:t>
            </w:r>
            <w:r w:rsidR="007A70EE" w:rsidRPr="001F4F20">
              <w:rPr>
                <w:rFonts w:hint="cs"/>
                <w:sz w:val="22"/>
                <w:szCs w:val="22"/>
                <w:rtl/>
              </w:rPr>
              <w:t>המרכיבים הבאים:</w:t>
            </w:r>
          </w:p>
          <w:p w14:paraId="671775F0" w14:textId="1F33F1BA" w:rsidR="007A70EE" w:rsidRPr="001F4F20" w:rsidRDefault="007A70EE" w:rsidP="009E3058">
            <w:pPr>
              <w:pStyle w:val="Normal4"/>
              <w:spacing w:before="0"/>
              <w:ind w:left="0"/>
              <w:rPr>
                <w:sz w:val="22"/>
                <w:szCs w:val="22"/>
                <w:rtl/>
              </w:rPr>
            </w:pPr>
            <w:r w:rsidRPr="001F4F20">
              <w:rPr>
                <w:rFonts w:hint="cs"/>
                <w:sz w:val="22"/>
                <w:szCs w:val="22"/>
                <w:rtl/>
              </w:rPr>
              <w:t>מורכבות הפרויקט, אילוצים וקשיים בהם נתקלו ה</w:t>
            </w:r>
            <w:r w:rsidR="001E73FC" w:rsidRPr="001F4F20">
              <w:rPr>
                <w:rFonts w:hint="cs"/>
                <w:sz w:val="22"/>
                <w:szCs w:val="22"/>
                <w:rtl/>
              </w:rPr>
              <w:t>יועצים</w:t>
            </w:r>
            <w:r w:rsidRPr="001F4F20">
              <w:rPr>
                <w:rFonts w:hint="cs"/>
                <w:sz w:val="22"/>
                <w:szCs w:val="22"/>
                <w:rtl/>
              </w:rPr>
              <w:t>, פתרונות שניתנו על ידם, תוצרים ותפוקות.</w:t>
            </w:r>
          </w:p>
        </w:tc>
        <w:tc>
          <w:tcPr>
            <w:tcW w:w="1407" w:type="dxa"/>
          </w:tcPr>
          <w:p w14:paraId="0A145793" w14:textId="64BAB6B6" w:rsidR="00364BE6" w:rsidRPr="001F4F20" w:rsidRDefault="00CD0203" w:rsidP="009E3058">
            <w:pPr>
              <w:pStyle w:val="Normal4"/>
              <w:spacing w:before="0"/>
              <w:ind w:left="0"/>
              <w:rPr>
                <w:b/>
                <w:bCs/>
                <w:sz w:val="22"/>
                <w:szCs w:val="22"/>
                <w:rtl/>
              </w:rPr>
            </w:pPr>
            <w:r>
              <w:rPr>
                <w:rFonts w:hint="cs"/>
                <w:b/>
                <w:bCs/>
                <w:sz w:val="22"/>
                <w:szCs w:val="22"/>
                <w:rtl/>
              </w:rPr>
              <w:t>5</w:t>
            </w:r>
          </w:p>
        </w:tc>
      </w:tr>
      <w:tr w:rsidR="00A64C77" w:rsidRPr="00D210F8" w14:paraId="13C0204E" w14:textId="77777777" w:rsidTr="724AB63E">
        <w:tc>
          <w:tcPr>
            <w:tcW w:w="415" w:type="dxa"/>
            <w:tcBorders>
              <w:bottom w:val="single" w:sz="4" w:space="0" w:color="auto"/>
            </w:tcBorders>
          </w:tcPr>
          <w:p w14:paraId="76EBBB47" w14:textId="77777777" w:rsidR="00364BE6" w:rsidRPr="001F4F20" w:rsidRDefault="00B2518C" w:rsidP="009E3058">
            <w:pPr>
              <w:pStyle w:val="Normal4"/>
              <w:spacing w:before="0"/>
              <w:ind w:left="0"/>
              <w:rPr>
                <w:b/>
                <w:bCs/>
                <w:sz w:val="22"/>
                <w:szCs w:val="22"/>
                <w:rtl/>
              </w:rPr>
            </w:pPr>
            <w:r w:rsidRPr="001F4F20">
              <w:rPr>
                <w:rFonts w:hint="cs"/>
                <w:b/>
                <w:bCs/>
                <w:sz w:val="22"/>
                <w:szCs w:val="22"/>
                <w:rtl/>
              </w:rPr>
              <w:t>3</w:t>
            </w:r>
          </w:p>
        </w:tc>
        <w:tc>
          <w:tcPr>
            <w:tcW w:w="6105" w:type="dxa"/>
          </w:tcPr>
          <w:p w14:paraId="4C7C7CBE" w14:textId="5B19A7F5" w:rsidR="00364BE6" w:rsidRPr="001F4F20" w:rsidRDefault="0078538F" w:rsidP="009E3058">
            <w:pPr>
              <w:pStyle w:val="Normal4"/>
              <w:spacing w:before="0"/>
              <w:ind w:left="0"/>
              <w:rPr>
                <w:b/>
                <w:bCs/>
                <w:sz w:val="22"/>
                <w:szCs w:val="22"/>
                <w:rtl/>
              </w:rPr>
            </w:pPr>
            <w:r w:rsidRPr="001F4F20">
              <w:rPr>
                <w:rFonts w:hint="cs"/>
                <w:sz w:val="22"/>
                <w:szCs w:val="22"/>
                <w:rtl/>
              </w:rPr>
              <w:t xml:space="preserve">מקצועיות </w:t>
            </w:r>
            <w:r w:rsidR="007A70EE" w:rsidRPr="001F4F20">
              <w:rPr>
                <w:rFonts w:hint="cs"/>
                <w:sz w:val="22"/>
                <w:szCs w:val="22"/>
                <w:rtl/>
              </w:rPr>
              <w:t xml:space="preserve">המציע וצוותו כולל הצגת ניסיון יתר היועצים (יועץ </w:t>
            </w:r>
            <w:r w:rsidR="00AE01CF">
              <w:rPr>
                <w:rFonts w:hint="cs"/>
                <w:sz w:val="22"/>
                <w:szCs w:val="22"/>
                <w:rtl/>
              </w:rPr>
              <w:t xml:space="preserve"> </w:t>
            </w:r>
            <w:r w:rsidR="007A70EE" w:rsidRPr="001F4F20">
              <w:rPr>
                <w:rFonts w:hint="cs"/>
                <w:sz w:val="22"/>
                <w:szCs w:val="22"/>
                <w:rtl/>
              </w:rPr>
              <w:t xml:space="preserve">2 ויתר היועצים הזוטרים), שליטה בתחומי האנרגיה בישראל וביהודה ושומרון, היכרות עם פעילות המנהל האזרחי </w:t>
            </w:r>
            <w:r w:rsidR="00FF34AF" w:rsidRPr="001F4F20">
              <w:rPr>
                <w:rFonts w:hint="cs"/>
                <w:sz w:val="22"/>
                <w:szCs w:val="22"/>
                <w:rtl/>
              </w:rPr>
              <w:t>בכלל ו</w:t>
            </w:r>
            <w:r w:rsidR="007A70EE" w:rsidRPr="001F4F20">
              <w:rPr>
                <w:rFonts w:hint="cs"/>
                <w:sz w:val="22"/>
                <w:szCs w:val="22"/>
                <w:rtl/>
              </w:rPr>
              <w:t>בתחומי האנרגיה</w:t>
            </w:r>
            <w:r w:rsidR="00FF34AF" w:rsidRPr="001F4F20">
              <w:rPr>
                <w:rFonts w:hint="cs"/>
                <w:b/>
                <w:bCs/>
                <w:sz w:val="22"/>
                <w:szCs w:val="22"/>
                <w:rtl/>
              </w:rPr>
              <w:t xml:space="preserve"> </w:t>
            </w:r>
            <w:r w:rsidR="00FF34AF" w:rsidRPr="001F4F20">
              <w:rPr>
                <w:rFonts w:hint="cs"/>
                <w:sz w:val="22"/>
                <w:szCs w:val="22"/>
                <w:rtl/>
              </w:rPr>
              <w:t>בפרט</w:t>
            </w:r>
          </w:p>
        </w:tc>
        <w:tc>
          <w:tcPr>
            <w:tcW w:w="1407" w:type="dxa"/>
          </w:tcPr>
          <w:p w14:paraId="5ECA58DE" w14:textId="6A006225" w:rsidR="00364BE6" w:rsidRPr="001F4F20" w:rsidRDefault="00CE36A7" w:rsidP="009E3058">
            <w:pPr>
              <w:pStyle w:val="Normal4"/>
              <w:spacing w:before="0"/>
              <w:ind w:left="0"/>
              <w:rPr>
                <w:rFonts w:cstheme="minorBidi"/>
                <w:b/>
                <w:bCs/>
                <w:sz w:val="22"/>
                <w:szCs w:val="22"/>
                <w:rtl/>
                <w:lang w:bidi="ar-AE"/>
              </w:rPr>
            </w:pPr>
            <w:r>
              <w:rPr>
                <w:rFonts w:hint="cs"/>
                <w:b/>
                <w:bCs/>
                <w:sz w:val="22"/>
                <w:szCs w:val="22"/>
                <w:rtl/>
              </w:rPr>
              <w:t>3</w:t>
            </w:r>
          </w:p>
        </w:tc>
      </w:tr>
      <w:tr w:rsidR="009E12AE" w:rsidRPr="00D210F8" w14:paraId="2D92131D" w14:textId="77777777" w:rsidTr="724AB63E">
        <w:tc>
          <w:tcPr>
            <w:tcW w:w="415" w:type="dxa"/>
            <w:tcBorders>
              <w:top w:val="single" w:sz="4" w:space="0" w:color="auto"/>
              <w:left w:val="single" w:sz="4" w:space="0" w:color="auto"/>
              <w:bottom w:val="single" w:sz="4" w:space="0" w:color="auto"/>
              <w:right w:val="single" w:sz="4" w:space="0" w:color="auto"/>
            </w:tcBorders>
          </w:tcPr>
          <w:p w14:paraId="44794571" w14:textId="5FE6EDF4" w:rsidR="009E12AE" w:rsidRPr="001F4F20" w:rsidRDefault="009E12AE" w:rsidP="009E3058">
            <w:pPr>
              <w:pStyle w:val="Normal4"/>
              <w:spacing w:before="0"/>
              <w:ind w:left="0"/>
              <w:rPr>
                <w:b/>
                <w:bCs/>
                <w:sz w:val="22"/>
                <w:szCs w:val="22"/>
                <w:rtl/>
              </w:rPr>
            </w:pPr>
            <w:r w:rsidRPr="001F4F20">
              <w:rPr>
                <w:rFonts w:hint="cs"/>
                <w:b/>
                <w:bCs/>
                <w:sz w:val="22"/>
                <w:szCs w:val="22"/>
                <w:rtl/>
              </w:rPr>
              <w:t>4</w:t>
            </w:r>
          </w:p>
        </w:tc>
        <w:tc>
          <w:tcPr>
            <w:tcW w:w="6105" w:type="dxa"/>
            <w:tcBorders>
              <w:left w:val="single" w:sz="4" w:space="0" w:color="auto"/>
              <w:bottom w:val="single" w:sz="4" w:space="0" w:color="auto"/>
            </w:tcBorders>
          </w:tcPr>
          <w:p w14:paraId="0EF7906D" w14:textId="77777777" w:rsidR="009E12AE" w:rsidRPr="001F4F20" w:rsidRDefault="009E12AE" w:rsidP="009E3058">
            <w:pPr>
              <w:pStyle w:val="Normal4"/>
              <w:spacing w:before="0"/>
              <w:ind w:left="0"/>
              <w:rPr>
                <w:sz w:val="22"/>
                <w:szCs w:val="22"/>
                <w:rtl/>
              </w:rPr>
            </w:pPr>
            <w:r w:rsidRPr="001F4F20">
              <w:rPr>
                <w:rFonts w:hint="cs"/>
                <w:sz w:val="22"/>
                <w:szCs w:val="22"/>
                <w:rtl/>
              </w:rPr>
              <w:t xml:space="preserve">מקצועיות המציע וצוותו כולל הכרה ובקיאות בחקיקה המקצועית בישראל, באמות המידה בתחום החשמל והכרה בדיני האזור ובתחיקת הביטחון </w:t>
            </w:r>
            <w:proofErr w:type="spellStart"/>
            <w:r w:rsidRPr="001F4F20">
              <w:rPr>
                <w:rFonts w:hint="cs"/>
                <w:sz w:val="22"/>
                <w:szCs w:val="22"/>
                <w:rtl/>
              </w:rPr>
              <w:t>באיו"ש</w:t>
            </w:r>
            <w:proofErr w:type="spellEnd"/>
            <w:r w:rsidRPr="001F4F20">
              <w:rPr>
                <w:rFonts w:hint="cs"/>
                <w:sz w:val="22"/>
                <w:szCs w:val="22"/>
                <w:rtl/>
              </w:rPr>
              <w:t xml:space="preserve"> בתחומים הנ"ל</w:t>
            </w:r>
            <w:r w:rsidR="00156E75" w:rsidRPr="001F4F20">
              <w:rPr>
                <w:rFonts w:hint="cs"/>
                <w:sz w:val="22"/>
                <w:szCs w:val="22"/>
                <w:rtl/>
              </w:rPr>
              <w:t>.</w:t>
            </w:r>
          </w:p>
          <w:p w14:paraId="7B69E354" w14:textId="4F67DC6D" w:rsidR="00156E75" w:rsidRPr="001F4F20" w:rsidRDefault="00156E75" w:rsidP="009E3058">
            <w:pPr>
              <w:pStyle w:val="Normal4"/>
              <w:spacing w:before="0"/>
              <w:ind w:left="0"/>
              <w:rPr>
                <w:sz w:val="22"/>
                <w:szCs w:val="22"/>
                <w:rtl/>
              </w:rPr>
            </w:pPr>
          </w:p>
        </w:tc>
        <w:tc>
          <w:tcPr>
            <w:tcW w:w="1407" w:type="dxa"/>
          </w:tcPr>
          <w:p w14:paraId="28430135" w14:textId="5E802B52" w:rsidR="009E12AE" w:rsidRPr="001F4F20" w:rsidRDefault="00FC2BBE" w:rsidP="009E3058">
            <w:pPr>
              <w:pStyle w:val="Normal4"/>
              <w:spacing w:before="0"/>
              <w:ind w:left="0"/>
              <w:rPr>
                <w:b/>
                <w:bCs/>
                <w:sz w:val="22"/>
                <w:szCs w:val="22"/>
                <w:rtl/>
              </w:rPr>
            </w:pPr>
            <w:r>
              <w:rPr>
                <w:rFonts w:hint="cs"/>
                <w:b/>
                <w:bCs/>
                <w:sz w:val="22"/>
                <w:szCs w:val="22"/>
                <w:rtl/>
              </w:rPr>
              <w:t>5</w:t>
            </w:r>
          </w:p>
        </w:tc>
      </w:tr>
      <w:tr w:rsidR="00FC2BBE" w:rsidRPr="00D210F8" w14:paraId="62580839" w14:textId="77777777" w:rsidTr="724AB63E">
        <w:tc>
          <w:tcPr>
            <w:tcW w:w="415" w:type="dxa"/>
            <w:tcBorders>
              <w:top w:val="single" w:sz="4" w:space="0" w:color="auto"/>
              <w:left w:val="single" w:sz="4" w:space="0" w:color="auto"/>
              <w:bottom w:val="single" w:sz="4" w:space="0" w:color="auto"/>
              <w:right w:val="single" w:sz="4" w:space="0" w:color="auto"/>
            </w:tcBorders>
          </w:tcPr>
          <w:p w14:paraId="05F72A48" w14:textId="16D0166D" w:rsidR="00FC2BBE" w:rsidRPr="001F4F20" w:rsidRDefault="00FC2BBE" w:rsidP="009E3058">
            <w:pPr>
              <w:pStyle w:val="Normal4"/>
              <w:spacing w:before="0"/>
              <w:ind w:left="0"/>
              <w:rPr>
                <w:b/>
                <w:bCs/>
                <w:sz w:val="22"/>
                <w:szCs w:val="22"/>
                <w:rtl/>
              </w:rPr>
            </w:pPr>
            <w:r>
              <w:rPr>
                <w:rFonts w:hint="cs"/>
                <w:b/>
                <w:bCs/>
                <w:sz w:val="22"/>
                <w:szCs w:val="22"/>
                <w:rtl/>
              </w:rPr>
              <w:t>5</w:t>
            </w:r>
          </w:p>
        </w:tc>
        <w:tc>
          <w:tcPr>
            <w:tcW w:w="6105" w:type="dxa"/>
            <w:tcBorders>
              <w:left w:val="single" w:sz="4" w:space="0" w:color="auto"/>
              <w:bottom w:val="single" w:sz="4" w:space="0" w:color="auto"/>
            </w:tcBorders>
          </w:tcPr>
          <w:p w14:paraId="761DCE04" w14:textId="1BB7FAF3" w:rsidR="00FC2BBE" w:rsidRPr="001F4F20" w:rsidRDefault="00FC2BBE" w:rsidP="009E3058">
            <w:pPr>
              <w:pStyle w:val="Normal4"/>
              <w:spacing w:before="0"/>
              <w:ind w:left="0"/>
              <w:rPr>
                <w:sz w:val="22"/>
                <w:szCs w:val="22"/>
                <w:rtl/>
              </w:rPr>
            </w:pPr>
            <w:r w:rsidRPr="001F4F20">
              <w:rPr>
                <w:rFonts w:hint="cs"/>
                <w:sz w:val="22"/>
                <w:szCs w:val="22"/>
                <w:rtl/>
              </w:rPr>
              <w:t>ניסיון מקצועי של המציע וראש הצוות המוצע ביעוץ בכתיבת אסדרה ו/או בהתאמת החקיקה</w:t>
            </w:r>
          </w:p>
        </w:tc>
        <w:tc>
          <w:tcPr>
            <w:tcW w:w="1407" w:type="dxa"/>
          </w:tcPr>
          <w:p w14:paraId="707562B1" w14:textId="3850C0A2" w:rsidR="00FC2BBE" w:rsidRPr="00090245" w:rsidRDefault="00CE36A7" w:rsidP="009E3058">
            <w:pPr>
              <w:pStyle w:val="Normal4"/>
              <w:spacing w:before="0"/>
              <w:ind w:left="0"/>
              <w:rPr>
                <w:rFonts w:cstheme="minorBidi"/>
                <w:b/>
                <w:bCs/>
                <w:sz w:val="22"/>
                <w:szCs w:val="22"/>
                <w:rtl/>
              </w:rPr>
            </w:pPr>
            <w:r>
              <w:rPr>
                <w:rFonts w:hint="cs"/>
                <w:b/>
                <w:bCs/>
                <w:sz w:val="22"/>
                <w:szCs w:val="22"/>
                <w:rtl/>
              </w:rPr>
              <w:t>2</w:t>
            </w:r>
          </w:p>
        </w:tc>
      </w:tr>
      <w:tr w:rsidR="00A64C77" w14:paraId="33A12B17" w14:textId="77777777" w:rsidTr="724AB63E">
        <w:tc>
          <w:tcPr>
            <w:tcW w:w="415" w:type="dxa"/>
            <w:tcBorders>
              <w:top w:val="single" w:sz="4" w:space="0" w:color="auto"/>
              <w:left w:val="nil"/>
              <w:bottom w:val="nil"/>
              <w:right w:val="single" w:sz="4" w:space="0" w:color="auto"/>
            </w:tcBorders>
          </w:tcPr>
          <w:p w14:paraId="4CA41A24" w14:textId="77777777" w:rsidR="00364BE6" w:rsidRPr="001F4F20" w:rsidRDefault="00364BE6" w:rsidP="009E3058">
            <w:pPr>
              <w:pStyle w:val="Normal4"/>
              <w:spacing w:before="0"/>
              <w:ind w:left="0"/>
              <w:rPr>
                <w:b/>
                <w:bCs/>
                <w:sz w:val="22"/>
                <w:szCs w:val="22"/>
                <w:rtl/>
              </w:rPr>
            </w:pPr>
          </w:p>
        </w:tc>
        <w:tc>
          <w:tcPr>
            <w:tcW w:w="610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E8BADB2" w14:textId="77777777" w:rsidR="00364BE6" w:rsidRPr="001F4F20" w:rsidRDefault="00B2518C" w:rsidP="009E3058">
            <w:pPr>
              <w:pStyle w:val="Normal4"/>
              <w:spacing w:before="0"/>
              <w:ind w:left="0"/>
              <w:jc w:val="right"/>
              <w:rPr>
                <w:b/>
                <w:bCs/>
                <w:sz w:val="22"/>
                <w:szCs w:val="22"/>
                <w:rtl/>
              </w:rPr>
            </w:pPr>
            <w:r w:rsidRPr="001F4F20">
              <w:rPr>
                <w:rFonts w:hint="cs"/>
                <w:b/>
                <w:bCs/>
                <w:sz w:val="22"/>
                <w:szCs w:val="22"/>
                <w:rtl/>
              </w:rPr>
              <w:t>סך ניקוד מירבי</w:t>
            </w:r>
          </w:p>
        </w:tc>
        <w:tc>
          <w:tcPr>
            <w:tcW w:w="1407" w:type="dxa"/>
            <w:tcBorders>
              <w:left w:val="single" w:sz="4" w:space="0" w:color="auto"/>
            </w:tcBorders>
            <w:shd w:val="clear" w:color="auto" w:fill="F2F2F2" w:themeFill="background1" w:themeFillShade="F2"/>
          </w:tcPr>
          <w:p w14:paraId="5F935E9A" w14:textId="760ACDF0" w:rsidR="00364BE6" w:rsidRPr="001F4F20" w:rsidRDefault="00CD0203" w:rsidP="009E3058">
            <w:pPr>
              <w:pStyle w:val="Normal4"/>
              <w:spacing w:before="0"/>
              <w:ind w:left="0"/>
              <w:jc w:val="left"/>
              <w:rPr>
                <w:b/>
                <w:bCs/>
                <w:sz w:val="22"/>
                <w:szCs w:val="22"/>
                <w:rtl/>
              </w:rPr>
            </w:pPr>
            <w:r>
              <w:rPr>
                <w:rFonts w:hint="cs"/>
                <w:b/>
                <w:bCs/>
                <w:sz w:val="22"/>
                <w:szCs w:val="22"/>
                <w:rtl/>
              </w:rPr>
              <w:t>20</w:t>
            </w:r>
          </w:p>
        </w:tc>
      </w:tr>
    </w:tbl>
    <w:p w14:paraId="6C281595" w14:textId="09FE8B6F" w:rsidR="00CE5A5D" w:rsidRPr="00FC729C" w:rsidRDefault="007A70EE" w:rsidP="00C4355B">
      <w:pPr>
        <w:numPr>
          <w:ilvl w:val="1"/>
          <w:numId w:val="12"/>
        </w:numPr>
        <w:tabs>
          <w:tab w:val="left" w:pos="1982"/>
        </w:tabs>
        <w:spacing w:before="120" w:after="240" w:line="276" w:lineRule="auto"/>
        <w:jc w:val="both"/>
        <w:rPr>
          <w:b/>
          <w:bCs/>
          <w:sz w:val="24"/>
          <w:u w:val="single"/>
          <w:rtl/>
        </w:rPr>
      </w:pPr>
      <w:r w:rsidRPr="00FC729C">
        <w:rPr>
          <w:rFonts w:hint="cs"/>
          <w:b/>
          <w:bCs/>
          <w:sz w:val="24"/>
          <w:u w:val="single"/>
          <w:rtl/>
        </w:rPr>
        <w:t>נ</w:t>
      </w:r>
      <w:r w:rsidR="00B2518C" w:rsidRPr="00FC729C">
        <w:rPr>
          <w:rFonts w:hint="cs"/>
          <w:b/>
          <w:bCs/>
          <w:sz w:val="24"/>
          <w:u w:val="single"/>
          <w:rtl/>
        </w:rPr>
        <w:t>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A64C77" w14:paraId="7E8D00AB" w14:textId="77777777" w:rsidTr="0074420F">
        <w:trPr>
          <w:trHeight w:val="488"/>
        </w:trPr>
        <w:tc>
          <w:tcPr>
            <w:tcW w:w="3827" w:type="dxa"/>
            <w:shd w:val="clear" w:color="auto" w:fill="F2F2F2" w:themeFill="background1" w:themeFillShade="F2"/>
          </w:tcPr>
          <w:p w14:paraId="58D0F8A0" w14:textId="77777777" w:rsidR="0074420F" w:rsidRPr="009D6587" w:rsidRDefault="00B2518C" w:rsidP="009E3058">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63DF09EF" w14:textId="77777777" w:rsidR="0074420F" w:rsidRPr="009D6587" w:rsidRDefault="00B2518C" w:rsidP="009E3058">
            <w:pPr>
              <w:pStyle w:val="Normal4"/>
              <w:spacing w:before="0" w:after="240"/>
              <w:ind w:left="0"/>
              <w:rPr>
                <w:b/>
                <w:bCs/>
                <w:sz w:val="22"/>
                <w:szCs w:val="22"/>
                <w:rtl/>
              </w:rPr>
            </w:pPr>
            <w:r w:rsidRPr="009D6587">
              <w:rPr>
                <w:rFonts w:hint="cs"/>
                <w:b/>
                <w:bCs/>
                <w:sz w:val="22"/>
                <w:szCs w:val="22"/>
                <w:rtl/>
              </w:rPr>
              <w:t>שיטת הניקוד</w:t>
            </w:r>
          </w:p>
        </w:tc>
      </w:tr>
      <w:tr w:rsidR="00A64C77" w14:paraId="57F6B7D2" w14:textId="77777777" w:rsidTr="0074420F">
        <w:trPr>
          <w:trHeight w:val="874"/>
        </w:trPr>
        <w:tc>
          <w:tcPr>
            <w:tcW w:w="3827" w:type="dxa"/>
          </w:tcPr>
          <w:p w14:paraId="025FA114" w14:textId="16424844" w:rsidR="0074420F" w:rsidRPr="009D6587" w:rsidRDefault="00B2518C" w:rsidP="009E3058">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w:t>
            </w:r>
            <w:r w:rsidR="002915EE" w:rsidRPr="002915EE">
              <w:rPr>
                <w:rFonts w:hint="cs"/>
                <w:b/>
                <w:bCs/>
                <w:sz w:val="22"/>
                <w:szCs w:val="22"/>
                <w:u w:val="single"/>
                <w:rtl/>
              </w:rPr>
              <w:t>גורף</w:t>
            </w:r>
            <w:r w:rsidR="002915EE">
              <w:rPr>
                <w:rFonts w:hint="cs"/>
                <w:b/>
                <w:bCs/>
                <w:sz w:val="22"/>
                <w:szCs w:val="22"/>
                <w:rtl/>
              </w:rPr>
              <w:t xml:space="preserve"> </w:t>
            </w:r>
            <w:r w:rsidRPr="009D6587">
              <w:rPr>
                <w:rFonts w:hint="cs"/>
                <w:b/>
                <w:bCs/>
                <w:sz w:val="22"/>
                <w:szCs w:val="22"/>
                <w:rtl/>
              </w:rPr>
              <w:t xml:space="preserve">מוצע לתעריפי </w:t>
            </w:r>
            <w:proofErr w:type="spellStart"/>
            <w:r w:rsidRPr="009D6587">
              <w:rPr>
                <w:rFonts w:hint="cs"/>
                <w:b/>
                <w:bCs/>
                <w:sz w:val="22"/>
                <w:szCs w:val="22"/>
                <w:rtl/>
              </w:rPr>
              <w:t>חשכ"ל</w:t>
            </w:r>
            <w:proofErr w:type="spellEnd"/>
            <w:r w:rsidRPr="009D6587">
              <w:rPr>
                <w:rFonts w:hint="cs"/>
                <w:b/>
                <w:bCs/>
                <w:sz w:val="22"/>
                <w:szCs w:val="22"/>
                <w:rtl/>
              </w:rPr>
              <w:t xml:space="preserve"> על פי הודעת </w:t>
            </w:r>
            <w:proofErr w:type="spellStart"/>
            <w:r w:rsidRPr="009D6587">
              <w:rPr>
                <w:rFonts w:hint="cs"/>
                <w:b/>
                <w:bCs/>
                <w:sz w:val="22"/>
                <w:szCs w:val="22"/>
                <w:rtl/>
              </w:rPr>
              <w:t>תכ"ם</w:t>
            </w:r>
            <w:proofErr w:type="spellEnd"/>
            <w:r w:rsidRPr="009D6587">
              <w:rPr>
                <w:rFonts w:hint="cs"/>
                <w:b/>
                <w:bCs/>
                <w:sz w:val="22"/>
                <w:szCs w:val="22"/>
                <w:rtl/>
              </w:rPr>
              <w:t xml:space="preserve"> 8.1.1.1 ליועצים לניהול</w:t>
            </w:r>
            <w:r w:rsidR="007A70EE">
              <w:rPr>
                <w:rFonts w:hint="cs"/>
                <w:b/>
                <w:bCs/>
                <w:sz w:val="22"/>
                <w:szCs w:val="22"/>
                <w:rtl/>
              </w:rPr>
              <w:t>. אחוז ההנחה יהיה גורף לכל 4 היועצים.</w:t>
            </w:r>
          </w:p>
        </w:tc>
        <w:tc>
          <w:tcPr>
            <w:tcW w:w="4392" w:type="dxa"/>
          </w:tcPr>
          <w:p w14:paraId="29B3209C" w14:textId="7FE0BB00" w:rsidR="0074420F" w:rsidRPr="00CE5A5D" w:rsidRDefault="00B2518C" w:rsidP="009E3058">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30</m:t>
              </m:r>
            </m:oMath>
          </w:p>
        </w:tc>
      </w:tr>
      <w:tr w:rsidR="00A64C77" w14:paraId="4ECEC9A6" w14:textId="77777777" w:rsidTr="00CE2D21">
        <w:trPr>
          <w:trHeight w:val="411"/>
        </w:trPr>
        <w:tc>
          <w:tcPr>
            <w:tcW w:w="8219" w:type="dxa"/>
            <w:gridSpan w:val="2"/>
            <w:shd w:val="clear" w:color="auto" w:fill="F2F2F2" w:themeFill="background1" w:themeFillShade="F2"/>
          </w:tcPr>
          <w:p w14:paraId="2EF6D825" w14:textId="34C31ED9" w:rsidR="00CE2D21" w:rsidRPr="00CE2D21" w:rsidRDefault="00B2518C" w:rsidP="009E3058">
            <w:pPr>
              <w:pStyle w:val="Normal4"/>
              <w:spacing w:before="0" w:after="240"/>
              <w:ind w:left="0"/>
              <w:rPr>
                <w:sz w:val="22"/>
                <w:szCs w:val="22"/>
                <w:rtl/>
              </w:rPr>
            </w:pPr>
            <w:r w:rsidRPr="00CE2D21">
              <w:rPr>
                <w:rFonts w:hint="cs"/>
                <w:b/>
                <w:bCs/>
                <w:sz w:val="22"/>
                <w:szCs w:val="22"/>
                <w:rtl/>
              </w:rPr>
              <w:lastRenderedPageBreak/>
              <w:t>המציע יידרש להגיש את נספח הצעת המחיר (נספח ב') באופן</w:t>
            </w:r>
            <w:r w:rsidR="00A9081C">
              <w:rPr>
                <w:rFonts w:hint="cs"/>
                <w:b/>
                <w:bCs/>
                <w:sz w:val="22"/>
                <w:szCs w:val="22"/>
                <w:rtl/>
              </w:rPr>
              <w:t xml:space="preserve"> </w:t>
            </w:r>
            <w:r w:rsidRPr="00CE2D21">
              <w:rPr>
                <w:rFonts w:hint="cs"/>
                <w:b/>
                <w:bCs/>
                <w:sz w:val="22"/>
                <w:szCs w:val="22"/>
                <w:rtl/>
              </w:rPr>
              <w:t>נפרד מיתר חלקי ההצעה, במיקום המיועד לכך במערכת "יהלום".</w:t>
            </w:r>
          </w:p>
        </w:tc>
      </w:tr>
    </w:tbl>
    <w:p w14:paraId="6E1AC6B5" w14:textId="77777777" w:rsidR="00CE5A5D" w:rsidRDefault="00CE5A5D" w:rsidP="009E3058">
      <w:pPr>
        <w:pStyle w:val="Normal4"/>
        <w:spacing w:before="0" w:after="240" w:line="276" w:lineRule="auto"/>
        <w:ind w:left="1037"/>
        <w:rPr>
          <w:b/>
          <w:bCs/>
          <w:sz w:val="24"/>
          <w:szCs w:val="24"/>
          <w:rtl/>
        </w:rPr>
      </w:pPr>
    </w:p>
    <w:p w14:paraId="1446130E" w14:textId="77777777" w:rsidR="00055BBF" w:rsidRPr="00055BBF" w:rsidRDefault="00B2518C" w:rsidP="00C4355B">
      <w:pPr>
        <w:numPr>
          <w:ilvl w:val="1"/>
          <w:numId w:val="12"/>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5F55B8F4" w14:textId="1C8C41E1"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hint="cs"/>
          <w:b/>
          <w:caps/>
          <w:spacing w:val="15"/>
          <w:sz w:val="24"/>
          <w:rtl/>
          <w:lang w:val="x-none" w:eastAsia="x-none"/>
        </w:rPr>
        <w:t>הניקוד ש</w:t>
      </w:r>
      <w:r w:rsidR="002915EE">
        <w:rPr>
          <w:rFonts w:ascii="David" w:hAnsi="David" w:hint="cs"/>
          <w:b/>
          <w:caps/>
          <w:spacing w:val="15"/>
          <w:sz w:val="24"/>
          <w:rtl/>
          <w:lang w:val="x-none" w:eastAsia="x-none"/>
        </w:rPr>
        <w:t>יצטבר</w:t>
      </w:r>
      <w:r w:rsidRPr="00055BBF">
        <w:rPr>
          <w:rFonts w:ascii="David" w:hAnsi="David" w:hint="cs"/>
          <w:b/>
          <w:caps/>
          <w:spacing w:val="15"/>
          <w:sz w:val="24"/>
          <w:rtl/>
          <w:lang w:val="x-none" w:eastAsia="x-none"/>
        </w:rPr>
        <w:t xml:space="preserve"> מכלל בדיקות האיכות והעלות לעיל יסכם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76A563AB"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hint="cs"/>
          <w:b/>
          <w:caps/>
          <w:spacing w:val="15"/>
          <w:sz w:val="24"/>
          <w:rtl/>
          <w:lang w:val="x-none" w:eastAsia="x-none"/>
        </w:rPr>
        <w:t xml:space="preserve">ההצעה אשר תזכה לציון הכולל הגבוה ביותר להצעה, תדורג במקום הראשון. יתר ההצעות תדורגנה על פי </w:t>
      </w:r>
      <w:proofErr w:type="spellStart"/>
      <w:r w:rsidRPr="00055BBF">
        <w:rPr>
          <w:rFonts w:ascii="David" w:hAnsi="David" w:hint="cs"/>
          <w:b/>
          <w:caps/>
          <w:spacing w:val="15"/>
          <w:sz w:val="24"/>
          <w:rtl/>
          <w:lang w:val="x-none" w:eastAsia="x-none"/>
        </w:rPr>
        <w:t>ציונן</w:t>
      </w:r>
      <w:proofErr w:type="spellEnd"/>
      <w:r w:rsidRPr="00055BBF">
        <w:rPr>
          <w:rFonts w:ascii="David" w:hAnsi="David" w:hint="cs"/>
          <w:b/>
          <w:caps/>
          <w:spacing w:val="15"/>
          <w:sz w:val="24"/>
          <w:rtl/>
          <w:lang w:val="x-none" w:eastAsia="x-none"/>
        </w:rPr>
        <w:t xml:space="preserve"> בסדר יורד.</w:t>
      </w:r>
    </w:p>
    <w:p w14:paraId="41EDA110"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5448CC16"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07CA49B4"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bookmarkStart w:id="11" w:name="show_IsTovin_3"/>
      <w:bookmarkEnd w:id="11"/>
      <w:r w:rsidRPr="00055BBF">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767A2C78" w14:textId="77777777" w:rsidR="00055BBF" w:rsidRPr="005B3E57" w:rsidRDefault="00B2518C" w:rsidP="00C4355B">
      <w:pPr>
        <w:numPr>
          <w:ilvl w:val="3"/>
          <w:numId w:val="12"/>
        </w:numPr>
        <w:tabs>
          <w:tab w:val="left" w:pos="1982"/>
        </w:tabs>
        <w:spacing w:before="120" w:after="240" w:line="276" w:lineRule="auto"/>
        <w:jc w:val="both"/>
        <w:rPr>
          <w:rFonts w:ascii="David" w:hAnsi="David"/>
          <w:b/>
          <w:caps/>
          <w:spacing w:val="15"/>
          <w:sz w:val="24"/>
          <w:lang w:val="x-none" w:eastAsia="x-none"/>
        </w:rPr>
      </w:pPr>
      <w:r>
        <w:rPr>
          <w:rFonts w:ascii="David" w:hAnsi="David" w:hint="cs"/>
          <w:b/>
          <w:caps/>
          <w:spacing w:val="15"/>
          <w:sz w:val="24"/>
          <w:rtl/>
          <w:lang w:val="x-none" w:eastAsia="x-none"/>
        </w:rPr>
        <w:t xml:space="preserve">  </w:t>
      </w: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w:t>
      </w:r>
      <w:proofErr w:type="spellStart"/>
      <w:r w:rsidRPr="005B3E57">
        <w:rPr>
          <w:rFonts w:ascii="David" w:hAnsi="David"/>
          <w:b/>
          <w:caps/>
          <w:spacing w:val="15"/>
          <w:sz w:val="24"/>
          <w:rtl/>
          <w:lang w:val="x-none" w:eastAsia="x-none"/>
        </w:rPr>
        <w:t>תיחור</w:t>
      </w:r>
      <w:proofErr w:type="spellEnd"/>
      <w:r w:rsidRPr="005B3E57">
        <w:rPr>
          <w:rFonts w:ascii="David" w:hAnsi="David"/>
          <w:b/>
          <w:caps/>
          <w:spacing w:val="15"/>
          <w:sz w:val="24"/>
          <w:rtl/>
          <w:lang w:val="x-none" w:eastAsia="x-none"/>
        </w:rPr>
        <w:t xml:space="preserve">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4808ECA2" w14:textId="77777777" w:rsidR="00055BBF" w:rsidRPr="005B3E57" w:rsidRDefault="00B2518C" w:rsidP="00C4355B">
      <w:pPr>
        <w:numPr>
          <w:ilvl w:val="3"/>
          <w:numId w:val="12"/>
        </w:numPr>
        <w:tabs>
          <w:tab w:val="left" w:pos="1982"/>
        </w:tabs>
        <w:spacing w:before="120" w:after="240" w:line="276" w:lineRule="auto"/>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196AD234"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320ED614" w14:textId="77777777" w:rsidR="00055BBF" w:rsidRPr="00055BBF" w:rsidRDefault="00B2518C" w:rsidP="00C4355B">
      <w:pPr>
        <w:numPr>
          <w:ilvl w:val="1"/>
          <w:numId w:val="12"/>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7E379826"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35D4F6AC" w14:textId="77777777" w:rsidR="00055BBF" w:rsidRPr="00055BBF" w:rsidRDefault="00B2518C" w:rsidP="00C4355B">
      <w:pPr>
        <w:numPr>
          <w:ilvl w:val="2"/>
          <w:numId w:val="12"/>
        </w:numPr>
        <w:tabs>
          <w:tab w:val="left" w:pos="1982"/>
        </w:tabs>
        <w:spacing w:before="120" w:after="240" w:line="276" w:lineRule="auto"/>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8BDA9F8" w14:textId="3AB530AA" w:rsidR="005B3E57" w:rsidRPr="00820E29" w:rsidRDefault="00B2518C" w:rsidP="00C4355B">
      <w:pPr>
        <w:numPr>
          <w:ilvl w:val="2"/>
          <w:numId w:val="12"/>
        </w:numPr>
        <w:tabs>
          <w:tab w:val="left" w:pos="1982"/>
        </w:tabs>
        <w:spacing w:before="120" w:after="240" w:line="276" w:lineRule="auto"/>
        <w:jc w:val="both"/>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6CA892D3" w14:textId="77777777" w:rsidR="000322F1" w:rsidRPr="006E66EA" w:rsidRDefault="000322F1" w:rsidP="000322F1">
      <w:pPr>
        <w:tabs>
          <w:tab w:val="left" w:pos="1982"/>
        </w:tabs>
        <w:spacing w:before="120" w:after="240" w:line="276" w:lineRule="auto"/>
        <w:ind w:left="1557"/>
        <w:jc w:val="both"/>
        <w:rPr>
          <w:b/>
          <w:bCs/>
          <w:sz w:val="24"/>
          <w:u w:val="single"/>
          <w:rtl/>
        </w:rPr>
      </w:pPr>
    </w:p>
    <w:p w14:paraId="5F2E4FE8" w14:textId="77777777" w:rsidR="00055BBF" w:rsidRPr="00763CE3" w:rsidRDefault="00B2518C" w:rsidP="00C4355B">
      <w:pPr>
        <w:pStyle w:val="aa"/>
        <w:numPr>
          <w:ilvl w:val="0"/>
          <w:numId w:val="12"/>
        </w:numPr>
        <w:tabs>
          <w:tab w:val="left" w:pos="1482"/>
        </w:tabs>
        <w:spacing w:after="240" w:line="276" w:lineRule="auto"/>
        <w:jc w:val="both"/>
        <w:rPr>
          <w:b/>
          <w:bCs/>
          <w:sz w:val="28"/>
          <w:szCs w:val="28"/>
          <w:u w:val="single"/>
          <w:rtl/>
        </w:rPr>
      </w:pPr>
      <w:r w:rsidRPr="00763CE3">
        <w:rPr>
          <w:rFonts w:hint="cs"/>
          <w:b/>
          <w:bCs/>
          <w:sz w:val="28"/>
          <w:szCs w:val="28"/>
          <w:u w:val="single"/>
          <w:rtl/>
        </w:rPr>
        <w:t>תנאים כלליים</w:t>
      </w:r>
    </w:p>
    <w:p w14:paraId="0EBC55B2" w14:textId="6B72DD11" w:rsidR="00763CE3" w:rsidRPr="00820E29" w:rsidRDefault="00B2518C" w:rsidP="00C4355B">
      <w:pPr>
        <w:numPr>
          <w:ilvl w:val="1"/>
          <w:numId w:val="12"/>
        </w:numPr>
        <w:tabs>
          <w:tab w:val="left" w:pos="1982"/>
        </w:tabs>
        <w:spacing w:before="120" w:after="240" w:line="276" w:lineRule="auto"/>
        <w:jc w:val="both"/>
      </w:pPr>
      <w:r w:rsidRPr="003B5139">
        <w:rPr>
          <w:rFonts w:ascii="David" w:hAnsi="David"/>
          <w:sz w:val="24"/>
          <w:rtl/>
        </w:rPr>
        <w:t>על המציע לקבל אישור יחידת בטחון שדה בצה"ל להתקשרות עם המציע. הפנייה ליחידת ביטחון שדה</w:t>
      </w:r>
      <w:r w:rsidR="00F26CC4">
        <w:rPr>
          <w:rFonts w:ascii="David" w:hAnsi="David" w:hint="cs"/>
          <w:sz w:val="24"/>
          <w:rtl/>
        </w:rPr>
        <w:t xml:space="preserve"> </w:t>
      </w:r>
      <w:r w:rsidRPr="003B5139">
        <w:rPr>
          <w:rFonts w:ascii="David" w:hAnsi="David"/>
          <w:sz w:val="24"/>
          <w:rtl/>
        </w:rPr>
        <w:t>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6A303C0B" w14:textId="77777777" w:rsidR="00763CE3" w:rsidRPr="00763CE3" w:rsidRDefault="00B2518C" w:rsidP="00C4355B">
      <w:pPr>
        <w:numPr>
          <w:ilvl w:val="2"/>
          <w:numId w:val="12"/>
        </w:numPr>
        <w:tabs>
          <w:tab w:val="left" w:pos="1982"/>
        </w:tabs>
        <w:spacing w:before="120" w:after="240" w:line="276" w:lineRule="auto"/>
        <w:jc w:val="both"/>
        <w:rPr>
          <w:rFonts w:ascii="David" w:hAnsi="David"/>
          <w:sz w:val="24"/>
        </w:rPr>
      </w:pPr>
      <w:r w:rsidRPr="00E550A4">
        <w:rPr>
          <w:rFonts w:ascii="David" w:hAnsi="David"/>
          <w:sz w:val="24"/>
          <w:rtl/>
        </w:rPr>
        <w:lastRenderedPageBreak/>
        <w:t>רשימת שמם המלא ומספר תעודת הזהות של כל אדם אשר יעסוק במתן השירותים בהתאם להוראות ההסכם שייחתם עם הזוכה במכרז זה;</w:t>
      </w:r>
    </w:p>
    <w:p w14:paraId="577C5C8B" w14:textId="77777777" w:rsidR="00763CE3" w:rsidRPr="00FC729C" w:rsidRDefault="00B2518C" w:rsidP="00C4355B">
      <w:pPr>
        <w:numPr>
          <w:ilvl w:val="2"/>
          <w:numId w:val="12"/>
        </w:numPr>
        <w:tabs>
          <w:tab w:val="left" w:pos="1982"/>
        </w:tabs>
        <w:spacing w:before="120" w:after="240" w:line="276" w:lineRule="auto"/>
        <w:jc w:val="both"/>
        <w:rPr>
          <w:rFonts w:ascii="David" w:hAnsi="David"/>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58F72593" w14:textId="77777777"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1C695385" w14:textId="3F1BACB1" w:rsidR="00763CE3" w:rsidRDefault="00B2518C" w:rsidP="00C4355B">
      <w:pPr>
        <w:numPr>
          <w:ilvl w:val="1"/>
          <w:numId w:val="12"/>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w:t>
      </w:r>
      <w:proofErr w:type="spellStart"/>
      <w:r w:rsidRPr="00796F22">
        <w:rPr>
          <w:rFonts w:ascii="David" w:hAnsi="David"/>
          <w:sz w:val="24"/>
          <w:rtl/>
        </w:rPr>
        <w:t>בלו"ז</w:t>
      </w:r>
      <w:proofErr w:type="spellEnd"/>
      <w:r w:rsidRPr="00796F22">
        <w:rPr>
          <w:rFonts w:ascii="David" w:hAnsi="David"/>
          <w:sz w:val="24"/>
          <w:rtl/>
        </w:rPr>
        <w:t xml:space="preserve">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0FB5C400" w14:textId="7A88E887" w:rsidR="00763CE3" w:rsidRDefault="45A81D04" w:rsidP="724AB63E">
      <w:pPr>
        <w:numPr>
          <w:ilvl w:val="1"/>
          <w:numId w:val="12"/>
        </w:numPr>
        <w:tabs>
          <w:tab w:val="left" w:pos="1982"/>
        </w:tabs>
        <w:spacing w:before="120" w:after="240" w:line="276" w:lineRule="auto"/>
        <w:jc w:val="both"/>
        <w:rPr>
          <w:rFonts w:ascii="David" w:hAnsi="David"/>
          <w:sz w:val="24"/>
        </w:rPr>
      </w:pPr>
      <w:r w:rsidRPr="380134BF">
        <w:rPr>
          <w:rFonts w:ascii="David" w:hAnsi="David"/>
          <w:sz w:val="24"/>
          <w:rtl/>
        </w:rPr>
        <w:t xml:space="preserve"> </w:t>
      </w:r>
      <w:r w:rsidR="1F5D5AD9" w:rsidRPr="380134BF">
        <w:rPr>
          <w:rFonts w:ascii="David" w:hAnsi="David"/>
          <w:sz w:val="24"/>
          <w:rtl/>
        </w:rPr>
        <w:t xml:space="preserve">המשרד </w:t>
      </w:r>
      <w:r w:rsidRPr="380134BF">
        <w:rPr>
          <w:rFonts w:ascii="David" w:hAnsi="David"/>
          <w:sz w:val="24"/>
          <w:rtl/>
        </w:rPr>
        <w:t>ניתן להציע יותר ממועמד אחד, על המציע לצרף מסמכים להוכחת עמידת המועמד המוצע מטעמו בתנאי הסף ומסמכים לצורך ניקוד איכות ההצעה בדגש על הפרמטרים השונים המפורטים במסמכי המכרז. על</w:t>
      </w:r>
      <w:r w:rsidR="2058D1F4" w:rsidRPr="380134BF">
        <w:rPr>
          <w:rFonts w:ascii="David" w:hAnsi="David"/>
          <w:sz w:val="24"/>
          <w:rtl/>
        </w:rPr>
        <w:t xml:space="preserve"> </w:t>
      </w:r>
      <w:proofErr w:type="spellStart"/>
      <w:r w:rsidR="2058D1F4" w:rsidRPr="380134BF">
        <w:rPr>
          <w:rFonts w:ascii="David" w:hAnsi="David"/>
          <w:sz w:val="24"/>
          <w:rtl/>
        </w:rPr>
        <w:t>מהשרד</w:t>
      </w:r>
      <w:r w:rsidRPr="380134BF">
        <w:rPr>
          <w:rFonts w:ascii="David" w:hAnsi="David"/>
          <w:sz w:val="24"/>
          <w:rtl/>
        </w:rPr>
        <w:t>לציין</w:t>
      </w:r>
      <w:proofErr w:type="spellEnd"/>
      <w:r w:rsidRPr="380134BF">
        <w:rPr>
          <w:rFonts w:ascii="David" w:hAnsi="David"/>
          <w:sz w:val="24"/>
          <w:rtl/>
        </w:rPr>
        <w:t xml:space="preserve">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w:t>
      </w:r>
      <w:r w:rsidRPr="380134BF">
        <w:rPr>
          <w:rFonts w:ascii="David" w:hAnsi="David"/>
          <w:sz w:val="24"/>
        </w:rPr>
        <w:t xml:space="preserve"> </w:t>
      </w:r>
    </w:p>
    <w:p w14:paraId="4B2CEDB2"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15A79A43"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59D5B296"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763111CF" w14:textId="3E4BA187" w:rsidR="00763CE3" w:rsidRPr="00763CE3" w:rsidRDefault="00B2518C" w:rsidP="00C4355B">
      <w:pPr>
        <w:numPr>
          <w:ilvl w:val="1"/>
          <w:numId w:val="12"/>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w:t>
      </w:r>
      <w:r w:rsidR="00F26CC4">
        <w:rPr>
          <w:rFonts w:ascii="David" w:hAnsi="David" w:hint="cs"/>
          <w:sz w:val="24"/>
          <w:rtl/>
        </w:rPr>
        <w:t xml:space="preserve"> נאמן למקור</w:t>
      </w:r>
      <w:r w:rsidRPr="00763CE3">
        <w:rPr>
          <w:rFonts w:ascii="David" w:hAnsi="David"/>
          <w:sz w:val="24"/>
          <w:rtl/>
        </w:rPr>
        <w:t xml:space="preserve"> שלו, אלא אם נדרש במפורש אחרת</w:t>
      </w:r>
      <w:r w:rsidRPr="00763CE3">
        <w:rPr>
          <w:rFonts w:ascii="David" w:hAnsi="David" w:hint="cs"/>
          <w:sz w:val="24"/>
          <w:rtl/>
        </w:rPr>
        <w:t xml:space="preserve">. </w:t>
      </w:r>
    </w:p>
    <w:p w14:paraId="538532ED" w14:textId="77777777" w:rsidR="00763CE3" w:rsidRPr="00763CE3" w:rsidRDefault="00B2518C" w:rsidP="00C4355B">
      <w:pPr>
        <w:numPr>
          <w:ilvl w:val="1"/>
          <w:numId w:val="12"/>
        </w:numPr>
        <w:tabs>
          <w:tab w:val="left" w:pos="1982"/>
        </w:tabs>
        <w:spacing w:before="120" w:after="240" w:line="276" w:lineRule="auto"/>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w:t>
      </w:r>
      <w:proofErr w:type="spellStart"/>
      <w:r w:rsidRPr="00763CE3">
        <w:rPr>
          <w:rFonts w:ascii="David" w:hAnsi="David"/>
          <w:sz w:val="24"/>
          <w:rtl/>
        </w:rPr>
        <w:t>תש"ף</w:t>
      </w:r>
      <w:proofErr w:type="spellEnd"/>
      <w:r w:rsidRPr="00763CE3">
        <w:rPr>
          <w:rFonts w:ascii="David" w:hAnsi="David"/>
          <w:sz w:val="24"/>
          <w:rtl/>
        </w:rPr>
        <w:t xml:space="preserve">–2020,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37FF8A56"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616ACFB8"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9AFB4D0"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44B869C7"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lastRenderedPageBreak/>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71BEC571"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3EA96B33" w14:textId="680A9672"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048253C8" w14:textId="77777777"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820E29">
        <w:rPr>
          <w:rFonts w:ascii="David" w:hAnsi="David"/>
          <w:b/>
          <w:bCs/>
          <w:sz w:val="24"/>
          <w:rtl/>
        </w:rPr>
        <w:t>אין בחתימת ההסכם הנלווה כדי לבסס יחסי עובד-מעביד בין המנהל לבין הזוכה. בכל שלב בהתקשרות בין הזוכה למנהל, לא ייווצרו יחסי עובד מעביד, בשום צורה, הכול בהתאם להסכם הנלווה לפניה זו</w:t>
      </w:r>
      <w:r w:rsidRPr="00E550A4">
        <w:rPr>
          <w:rFonts w:ascii="David" w:hAnsi="David"/>
          <w:sz w:val="24"/>
          <w:rtl/>
        </w:rPr>
        <w:t xml:space="preserve">. </w:t>
      </w:r>
    </w:p>
    <w:p w14:paraId="16D4C160" w14:textId="4BDFB339" w:rsidR="00763CE3" w:rsidRPr="005B3E57" w:rsidRDefault="00B2518C" w:rsidP="00C4355B">
      <w:pPr>
        <w:numPr>
          <w:ilvl w:val="1"/>
          <w:numId w:val="12"/>
        </w:numPr>
        <w:tabs>
          <w:tab w:val="left" w:pos="1982"/>
        </w:tabs>
        <w:spacing w:before="120" w:after="240" w:line="276" w:lineRule="auto"/>
        <w:jc w:val="both"/>
        <w:rPr>
          <w:rFonts w:ascii="David" w:hAnsi="David"/>
          <w:sz w:val="24"/>
        </w:rPr>
      </w:pPr>
      <w:r w:rsidRPr="005B3E57">
        <w:rPr>
          <w:rFonts w:ascii="David" w:hAnsi="David"/>
          <w:sz w:val="24"/>
          <w:rtl/>
        </w:rPr>
        <w:t>יודגש</w:t>
      </w:r>
      <w:r w:rsidR="009362ED">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7B0B4FAC" w14:textId="77777777" w:rsid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7BFC647B" w14:textId="77777777" w:rsidR="00763CE3" w:rsidRPr="00763CE3" w:rsidRDefault="00B2518C" w:rsidP="00C4355B">
      <w:pPr>
        <w:numPr>
          <w:ilvl w:val="1"/>
          <w:numId w:val="12"/>
        </w:numPr>
        <w:tabs>
          <w:tab w:val="left" w:pos="1982"/>
        </w:tabs>
        <w:spacing w:before="120" w:after="240" w:line="276" w:lineRule="auto"/>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sidR="009362ED">
        <w:rPr>
          <w:rFonts w:ascii="David" w:hAnsi="David" w:hint="cs"/>
          <w:sz w:val="24"/>
          <w:rtl/>
        </w:rPr>
        <w:t xml:space="preserve">או טעות טכנית שנפלה </w:t>
      </w:r>
      <w:r w:rsidRPr="00E550A4">
        <w:rPr>
          <w:rFonts w:ascii="David" w:hAnsi="David"/>
          <w:sz w:val="24"/>
          <w:rtl/>
        </w:rPr>
        <w:t>בהצעה.</w:t>
      </w:r>
    </w:p>
    <w:p w14:paraId="1CA7AB36" w14:textId="77777777" w:rsidR="00763CE3" w:rsidRPr="00820E29" w:rsidRDefault="00B2518C" w:rsidP="00C4355B">
      <w:pPr>
        <w:numPr>
          <w:ilvl w:val="1"/>
          <w:numId w:val="12"/>
        </w:numPr>
        <w:tabs>
          <w:tab w:val="left" w:pos="1982"/>
        </w:tabs>
        <w:spacing w:before="120" w:after="240" w:line="276" w:lineRule="auto"/>
        <w:jc w:val="both"/>
      </w:pPr>
      <w:r w:rsidRPr="005B3E57">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r w:rsidRPr="00820E29">
        <w:rPr>
          <w:rtl/>
        </w:rPr>
        <w:t>:</w:t>
      </w:r>
    </w:p>
    <w:p w14:paraId="675FF914" w14:textId="77777777" w:rsidR="00763CE3" w:rsidRDefault="00B2518C" w:rsidP="00C4355B">
      <w:pPr>
        <w:numPr>
          <w:ilvl w:val="2"/>
          <w:numId w:val="12"/>
        </w:numPr>
        <w:tabs>
          <w:tab w:val="left" w:pos="1982"/>
        </w:tabs>
        <w:spacing w:before="120" w:after="240" w:line="276" w:lineRule="auto"/>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67E35286" w14:textId="77777777" w:rsidR="00763CE3" w:rsidRDefault="00B2518C" w:rsidP="00C4355B">
      <w:pPr>
        <w:numPr>
          <w:ilvl w:val="2"/>
          <w:numId w:val="12"/>
        </w:numPr>
        <w:tabs>
          <w:tab w:val="left" w:pos="1982"/>
        </w:tabs>
        <w:spacing w:before="120" w:after="240" w:line="276" w:lineRule="auto"/>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16E1CBDA" w14:textId="77777777" w:rsidR="00763CE3" w:rsidRPr="00E550A4" w:rsidRDefault="00B2518C" w:rsidP="00C4355B">
      <w:pPr>
        <w:numPr>
          <w:ilvl w:val="2"/>
          <w:numId w:val="12"/>
        </w:numPr>
        <w:tabs>
          <w:tab w:val="left" w:pos="1982"/>
        </w:tabs>
        <w:spacing w:before="120" w:after="240" w:line="276" w:lineRule="auto"/>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E550A4">
        <w:rPr>
          <w:rtl/>
        </w:rPr>
        <w:t>וכו</w:t>
      </w:r>
      <w:proofErr w:type="spellEnd"/>
      <w:r w:rsidRPr="00E550A4">
        <w:rPr>
          <w:rtl/>
        </w:rPr>
        <w:t xml:space="preserve">',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6F56369F" w14:textId="77777777" w:rsidR="00763CE3" w:rsidRDefault="00B2518C" w:rsidP="00C4355B">
      <w:pPr>
        <w:numPr>
          <w:ilvl w:val="2"/>
          <w:numId w:val="12"/>
        </w:numPr>
        <w:tabs>
          <w:tab w:val="left" w:pos="1982"/>
        </w:tabs>
        <w:spacing w:before="120" w:after="240" w:line="276" w:lineRule="auto"/>
        <w:jc w:val="both"/>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597A5617" w14:textId="77777777" w:rsidR="00763CE3" w:rsidRDefault="00B2518C" w:rsidP="00C4355B">
      <w:pPr>
        <w:numPr>
          <w:ilvl w:val="2"/>
          <w:numId w:val="12"/>
        </w:numPr>
        <w:tabs>
          <w:tab w:val="left" w:pos="1982"/>
        </w:tabs>
        <w:spacing w:before="120" w:after="240" w:line="276" w:lineRule="auto"/>
        <w:jc w:val="both"/>
      </w:pPr>
      <w:r w:rsidRPr="00E550A4">
        <w:rPr>
          <w:rtl/>
        </w:rPr>
        <w:lastRenderedPageBreak/>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45459296" w14:textId="77777777" w:rsidR="00763CE3" w:rsidRDefault="00B2518C" w:rsidP="00C4355B">
      <w:pPr>
        <w:numPr>
          <w:ilvl w:val="2"/>
          <w:numId w:val="12"/>
        </w:numPr>
        <w:tabs>
          <w:tab w:val="left" w:pos="1982"/>
        </w:tabs>
        <w:spacing w:before="120" w:after="240" w:line="276" w:lineRule="auto"/>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1915635B" w14:textId="77777777" w:rsidR="00763CE3" w:rsidRDefault="00B2518C" w:rsidP="00C4355B">
      <w:pPr>
        <w:numPr>
          <w:ilvl w:val="2"/>
          <w:numId w:val="12"/>
        </w:numPr>
        <w:tabs>
          <w:tab w:val="left" w:pos="1982"/>
        </w:tabs>
        <w:spacing w:before="120" w:after="240" w:line="276" w:lineRule="auto"/>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64914BE2" w14:textId="77777777" w:rsidR="00763CE3" w:rsidRDefault="00B2518C" w:rsidP="00C4355B">
      <w:pPr>
        <w:numPr>
          <w:ilvl w:val="2"/>
          <w:numId w:val="12"/>
        </w:numPr>
        <w:tabs>
          <w:tab w:val="left" w:pos="1982"/>
        </w:tabs>
        <w:spacing w:before="120" w:after="240" w:line="276" w:lineRule="auto"/>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3519154A" w14:textId="77777777" w:rsidR="00763CE3" w:rsidRDefault="00B2518C" w:rsidP="00C4355B">
      <w:pPr>
        <w:numPr>
          <w:ilvl w:val="2"/>
          <w:numId w:val="12"/>
        </w:numPr>
        <w:tabs>
          <w:tab w:val="left" w:pos="1982"/>
        </w:tabs>
        <w:spacing w:before="120" w:after="240" w:line="276" w:lineRule="auto"/>
        <w:jc w:val="both"/>
      </w:pPr>
      <w:r w:rsidRPr="00E550A4">
        <w:rPr>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1E5278D9" w14:textId="77777777" w:rsidR="00763CE3" w:rsidRDefault="00B2518C" w:rsidP="00C4355B">
      <w:pPr>
        <w:numPr>
          <w:ilvl w:val="2"/>
          <w:numId w:val="12"/>
        </w:numPr>
        <w:tabs>
          <w:tab w:val="left" w:pos="1982"/>
        </w:tabs>
        <w:spacing w:before="120" w:after="240" w:line="276" w:lineRule="auto"/>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5CF2E2D0" w14:textId="77777777" w:rsidR="00763CE3" w:rsidRDefault="00B2518C" w:rsidP="00C4355B">
      <w:pPr>
        <w:numPr>
          <w:ilvl w:val="2"/>
          <w:numId w:val="12"/>
        </w:numPr>
        <w:tabs>
          <w:tab w:val="left" w:pos="1982"/>
        </w:tabs>
        <w:spacing w:before="120" w:after="240" w:line="276" w:lineRule="auto"/>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CF4386D" w14:textId="77777777" w:rsidR="00763CE3" w:rsidRDefault="00B2518C" w:rsidP="00C4355B">
      <w:pPr>
        <w:numPr>
          <w:ilvl w:val="2"/>
          <w:numId w:val="12"/>
        </w:numPr>
        <w:tabs>
          <w:tab w:val="left" w:pos="1982"/>
        </w:tabs>
        <w:spacing w:before="120" w:after="240" w:line="276" w:lineRule="auto"/>
        <w:jc w:val="both"/>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702598E4" w14:textId="77777777" w:rsidR="00763CE3" w:rsidRDefault="00B2518C" w:rsidP="00C4355B">
      <w:pPr>
        <w:numPr>
          <w:ilvl w:val="1"/>
          <w:numId w:val="12"/>
        </w:numPr>
        <w:tabs>
          <w:tab w:val="left" w:pos="1982"/>
        </w:tabs>
        <w:spacing w:before="120" w:after="240" w:line="276" w:lineRule="auto"/>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E550A4">
        <w:rPr>
          <w:rtl/>
        </w:rPr>
        <w:t>הכל</w:t>
      </w:r>
      <w:proofErr w:type="spellEnd"/>
      <w:r w:rsidRPr="00E550A4">
        <w:rPr>
          <w:rtl/>
        </w:rPr>
        <w:t xml:space="preserve"> לפי שיקול דעתה הבלעדי. </w:t>
      </w:r>
    </w:p>
    <w:p w14:paraId="6D676739" w14:textId="77777777" w:rsidR="00763CE3" w:rsidRDefault="00B2518C" w:rsidP="00C4355B">
      <w:pPr>
        <w:numPr>
          <w:ilvl w:val="1"/>
          <w:numId w:val="12"/>
        </w:numPr>
        <w:tabs>
          <w:tab w:val="left" w:pos="1982"/>
        </w:tabs>
        <w:spacing w:before="120" w:after="240" w:line="276" w:lineRule="auto"/>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32EFF469" w14:textId="77777777" w:rsidR="00763CE3" w:rsidRDefault="00B2518C" w:rsidP="00C4355B">
      <w:pPr>
        <w:numPr>
          <w:ilvl w:val="1"/>
          <w:numId w:val="12"/>
        </w:numPr>
        <w:tabs>
          <w:tab w:val="left" w:pos="1982"/>
        </w:tabs>
        <w:spacing w:before="120" w:after="240" w:line="276" w:lineRule="auto"/>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3A803FFA" w14:textId="77777777" w:rsidR="00763CE3" w:rsidRDefault="00B2518C" w:rsidP="00C4355B">
      <w:pPr>
        <w:numPr>
          <w:ilvl w:val="1"/>
          <w:numId w:val="12"/>
        </w:numPr>
        <w:tabs>
          <w:tab w:val="left" w:pos="1982"/>
        </w:tabs>
        <w:spacing w:before="120" w:after="240" w:line="276" w:lineRule="auto"/>
        <w:jc w:val="both"/>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65233FDF" w14:textId="77777777" w:rsidR="00763CE3" w:rsidRDefault="00B2518C" w:rsidP="00C4355B">
      <w:pPr>
        <w:numPr>
          <w:ilvl w:val="1"/>
          <w:numId w:val="12"/>
        </w:numPr>
        <w:tabs>
          <w:tab w:val="left" w:pos="1982"/>
        </w:tabs>
        <w:spacing w:before="120" w:after="240" w:line="276" w:lineRule="auto"/>
        <w:jc w:val="both"/>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145636FD" w14:textId="77777777" w:rsidR="00763CE3" w:rsidRDefault="00B2518C" w:rsidP="00C4355B">
      <w:pPr>
        <w:numPr>
          <w:ilvl w:val="1"/>
          <w:numId w:val="12"/>
        </w:numPr>
        <w:tabs>
          <w:tab w:val="left" w:pos="1982"/>
        </w:tabs>
        <w:spacing w:before="120" w:after="240" w:line="276" w:lineRule="auto"/>
        <w:jc w:val="both"/>
      </w:pPr>
      <w:r w:rsidRPr="00E550A4">
        <w:rPr>
          <w:rtl/>
        </w:rPr>
        <w:lastRenderedPageBreak/>
        <w:t xml:space="preserve">על המציע לקבל סיווג בטחוני כאמור לעיל. המנהל לא יתקשר עם מציע שלא יעבור סיווג כאמור. בוטל הסיווג של המציע מסיבה כלשהי, יבוטל ההסכם. </w:t>
      </w:r>
    </w:p>
    <w:p w14:paraId="4A884DBE" w14:textId="77777777" w:rsidR="00763CE3" w:rsidRDefault="00B2518C" w:rsidP="00C4355B">
      <w:pPr>
        <w:numPr>
          <w:ilvl w:val="1"/>
          <w:numId w:val="12"/>
        </w:numPr>
        <w:tabs>
          <w:tab w:val="left" w:pos="1982"/>
        </w:tabs>
        <w:spacing w:before="120" w:after="240" w:line="276" w:lineRule="auto"/>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sidR="009362ED">
        <w:rPr>
          <w:rFonts w:hint="cs"/>
          <w:rtl/>
        </w:rPr>
        <w:t>, שייחשבו כהפרה יסודית של ההסכם</w:t>
      </w:r>
      <w:r w:rsidRPr="00E550A4">
        <w:rPr>
          <w:rtl/>
        </w:rPr>
        <w:t>:</w:t>
      </w:r>
    </w:p>
    <w:p w14:paraId="6A1B56F3" w14:textId="77777777" w:rsidR="00763CE3" w:rsidRDefault="00B2518C" w:rsidP="00C4355B">
      <w:pPr>
        <w:numPr>
          <w:ilvl w:val="2"/>
          <w:numId w:val="12"/>
        </w:numPr>
        <w:tabs>
          <w:tab w:val="left" w:pos="1557"/>
          <w:tab w:val="left" w:pos="1982"/>
        </w:tabs>
        <w:spacing w:before="120" w:after="240" w:line="276" w:lineRule="auto"/>
        <w:jc w:val="both"/>
      </w:pPr>
      <w:r w:rsidRPr="00E550A4">
        <w:rPr>
          <w:rtl/>
        </w:rPr>
        <w:t>אם חזר בו מציע מהצעתו או מכל חלק ממנה בכל צורה שהיא;</w:t>
      </w:r>
    </w:p>
    <w:p w14:paraId="35E39BD1"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סרב מציע למלא את התחייבויותיו בהתאם להצעה או בהתאם לתנאי המכרז;</w:t>
      </w:r>
    </w:p>
    <w:p w14:paraId="77DD7E35"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073FBCEE"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333FABBC" w14:textId="77777777" w:rsidR="00763CE3" w:rsidRPr="00E550A4" w:rsidRDefault="00B2518C" w:rsidP="00C4355B">
      <w:pPr>
        <w:numPr>
          <w:ilvl w:val="2"/>
          <w:numId w:val="12"/>
        </w:numPr>
        <w:tabs>
          <w:tab w:val="left" w:pos="1557"/>
          <w:tab w:val="left" w:pos="1982"/>
        </w:tabs>
        <w:spacing w:before="120" w:after="240" w:line="276" w:lineRule="auto"/>
        <w:jc w:val="both"/>
        <w:rPr>
          <w:rtl/>
        </w:rPr>
      </w:pPr>
      <w:r w:rsidRPr="00E550A4">
        <w:rPr>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2CAC2AC2" w14:textId="77777777" w:rsidR="00763CE3" w:rsidRDefault="00B2518C" w:rsidP="00C4355B">
      <w:pPr>
        <w:numPr>
          <w:ilvl w:val="2"/>
          <w:numId w:val="12"/>
        </w:numPr>
        <w:tabs>
          <w:tab w:val="left" w:pos="1557"/>
          <w:tab w:val="left" w:pos="1982"/>
        </w:tabs>
        <w:spacing w:before="120" w:after="240" w:line="276" w:lineRule="auto"/>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63F117AF" w14:textId="77777777" w:rsidR="00763CE3" w:rsidRDefault="00B2518C" w:rsidP="00C4355B">
      <w:pPr>
        <w:numPr>
          <w:ilvl w:val="1"/>
          <w:numId w:val="12"/>
        </w:numPr>
        <w:tabs>
          <w:tab w:val="left" w:pos="1982"/>
        </w:tabs>
        <w:spacing w:before="120" w:after="240" w:line="276" w:lineRule="auto"/>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33269228" w14:textId="77777777" w:rsidR="00763CE3" w:rsidRDefault="00B2518C" w:rsidP="00C4355B">
      <w:pPr>
        <w:numPr>
          <w:ilvl w:val="1"/>
          <w:numId w:val="12"/>
        </w:numPr>
        <w:tabs>
          <w:tab w:val="left" w:pos="1982"/>
        </w:tabs>
        <w:spacing w:before="120" w:after="240" w:line="276" w:lineRule="auto"/>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69C1CC7D" w14:textId="77777777" w:rsidR="001D7C0D" w:rsidRPr="001D7C0D" w:rsidRDefault="00B2518C" w:rsidP="00C4355B">
      <w:pPr>
        <w:numPr>
          <w:ilvl w:val="0"/>
          <w:numId w:val="12"/>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sidR="00860ED6">
        <w:rPr>
          <w:rFonts w:ascii="David" w:hAnsi="David" w:hint="cs"/>
          <w:b/>
          <w:bCs/>
          <w:sz w:val="28"/>
          <w:szCs w:val="28"/>
          <w:u w:val="single"/>
          <w:rtl/>
        </w:rPr>
        <w:t>המדורג ראשון במכרז</w:t>
      </w:r>
    </w:p>
    <w:p w14:paraId="4ACECDF2" w14:textId="77777777" w:rsidR="001D7C0D" w:rsidRPr="00700BF8" w:rsidRDefault="00B2518C" w:rsidP="00C4355B">
      <w:pPr>
        <w:pStyle w:val="aa"/>
        <w:numPr>
          <w:ilvl w:val="1"/>
          <w:numId w:val="12"/>
        </w:numPr>
        <w:tabs>
          <w:tab w:val="left" w:pos="848"/>
          <w:tab w:val="left" w:pos="2268"/>
        </w:tabs>
        <w:spacing w:after="240" w:line="276" w:lineRule="auto"/>
        <w:jc w:val="both"/>
        <w:rPr>
          <w:rFonts w:ascii="David" w:eastAsia="Times New Roman" w:hAnsi="David"/>
          <w:sz w:val="24"/>
        </w:rPr>
      </w:pPr>
      <w:r w:rsidRPr="00700BF8">
        <w:rPr>
          <w:rFonts w:ascii="David" w:eastAsia="Times New Roman" w:hAnsi="David"/>
          <w:sz w:val="24"/>
          <w:rtl/>
        </w:rPr>
        <w:t xml:space="preserve">כתנאי לחתימת </w:t>
      </w:r>
      <w:proofErr w:type="spellStart"/>
      <w:r w:rsidRPr="00700BF8">
        <w:rPr>
          <w:rFonts w:ascii="David" w:eastAsia="Times New Roman" w:hAnsi="David"/>
          <w:sz w:val="24"/>
          <w:rtl/>
        </w:rPr>
        <w:t>מורשי</w:t>
      </w:r>
      <w:proofErr w:type="spellEnd"/>
      <w:r w:rsidRPr="00700BF8">
        <w:rPr>
          <w:rFonts w:ascii="David" w:eastAsia="Times New Roman" w:hAnsi="David"/>
          <w:sz w:val="24"/>
          <w:rtl/>
        </w:rPr>
        <w:t xml:space="preserve"> החתימה של המנהל על הסכם ההתקשרות</w:t>
      </w:r>
      <w:r w:rsidR="00860ED6" w:rsidRPr="00700BF8">
        <w:rPr>
          <w:rFonts w:ascii="David" w:eastAsia="Times New Roman" w:hAnsi="David" w:hint="cs"/>
          <w:sz w:val="24"/>
          <w:rtl/>
        </w:rPr>
        <w:t xml:space="preserve"> עם המציע שדורג ראשון בסיום ההליך </w:t>
      </w:r>
      <w:proofErr w:type="spellStart"/>
      <w:r w:rsidR="00860ED6" w:rsidRPr="00700BF8">
        <w:rPr>
          <w:rFonts w:ascii="David" w:eastAsia="Times New Roman" w:hAnsi="David" w:hint="cs"/>
          <w:sz w:val="24"/>
          <w:rtl/>
        </w:rPr>
        <w:t>המכרזי</w:t>
      </w:r>
      <w:proofErr w:type="spellEnd"/>
      <w:r w:rsidR="00860ED6" w:rsidRPr="00700BF8">
        <w:rPr>
          <w:rFonts w:ascii="David" w:eastAsia="Times New Roman" w:hAnsi="David" w:hint="cs"/>
          <w:sz w:val="24"/>
          <w:rtl/>
        </w:rPr>
        <w:t xml:space="preserve"> והכרזתו כזוכה במכרז יידרש המציע </w:t>
      </w:r>
      <w:r w:rsidRPr="00700BF8">
        <w:rPr>
          <w:rFonts w:ascii="David" w:eastAsia="Times New Roman" w:hAnsi="David"/>
          <w:sz w:val="24"/>
          <w:rtl/>
        </w:rPr>
        <w:t>לעמוד בדרישות הבאות:</w:t>
      </w:r>
    </w:p>
    <w:p w14:paraId="7ABFA463" w14:textId="77777777" w:rsidR="001D7C0D" w:rsidRPr="001D7C0D" w:rsidRDefault="00B2518C" w:rsidP="00C4355B">
      <w:pPr>
        <w:numPr>
          <w:ilvl w:val="1"/>
          <w:numId w:val="12"/>
        </w:numPr>
        <w:tabs>
          <w:tab w:val="left" w:pos="1982"/>
        </w:tabs>
        <w:spacing w:before="120" w:after="240" w:line="276" w:lineRule="auto"/>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25126440" w14:textId="77777777" w:rsidR="001D7C0D" w:rsidRPr="00700BF8" w:rsidRDefault="00B2518C" w:rsidP="00C4355B">
      <w:pPr>
        <w:pStyle w:val="aa"/>
        <w:numPr>
          <w:ilvl w:val="3"/>
          <w:numId w:val="12"/>
        </w:numPr>
        <w:tabs>
          <w:tab w:val="left" w:pos="1482"/>
        </w:tabs>
        <w:spacing w:after="240" w:line="276" w:lineRule="auto"/>
        <w:jc w:val="both"/>
        <w:rPr>
          <w:rFonts w:ascii="David" w:hAnsi="David"/>
          <w:rtl/>
        </w:rPr>
      </w:pPr>
      <w:r w:rsidRPr="00700BF8">
        <w:rPr>
          <w:rFonts w:ascii="David" w:hAnsi="David"/>
          <w:rtl/>
        </w:rPr>
        <w:t xml:space="preserve">הגשת הסכם ההתקשרות חתום על ידי </w:t>
      </w:r>
      <w:proofErr w:type="spellStart"/>
      <w:r w:rsidRPr="00700BF8">
        <w:rPr>
          <w:rFonts w:ascii="David" w:hAnsi="David"/>
          <w:rtl/>
        </w:rPr>
        <w:t>מורשי</w:t>
      </w:r>
      <w:proofErr w:type="spellEnd"/>
      <w:r w:rsidRPr="00700BF8">
        <w:rPr>
          <w:rFonts w:ascii="David" w:hAnsi="David"/>
          <w:rtl/>
        </w:rPr>
        <w:t xml:space="preserve"> חתימה של הזוכה ובכלל זה כל הנספחים הרלוונטיים לחוזה.</w:t>
      </w:r>
    </w:p>
    <w:p w14:paraId="4D9CAF82" w14:textId="77777777" w:rsidR="00763CE3" w:rsidRDefault="00763CE3" w:rsidP="00763CE3">
      <w:pPr>
        <w:tabs>
          <w:tab w:val="left" w:pos="1482"/>
        </w:tabs>
        <w:spacing w:after="240" w:line="276" w:lineRule="auto"/>
        <w:contextualSpacing/>
        <w:jc w:val="both"/>
        <w:rPr>
          <w:rFonts w:ascii="David" w:hAnsi="David"/>
          <w:rtl/>
        </w:rPr>
      </w:pPr>
    </w:p>
    <w:p w14:paraId="0F05FA47" w14:textId="77777777" w:rsidR="001D7C0D" w:rsidRPr="001D7C0D" w:rsidRDefault="00B2518C" w:rsidP="00C4355B">
      <w:pPr>
        <w:numPr>
          <w:ilvl w:val="1"/>
          <w:numId w:val="12"/>
        </w:numPr>
        <w:tabs>
          <w:tab w:val="left" w:pos="1982"/>
        </w:tabs>
        <w:spacing w:before="120" w:after="240" w:line="276" w:lineRule="auto"/>
        <w:jc w:val="both"/>
        <w:rPr>
          <w:rFonts w:ascii="David" w:hAnsi="David"/>
          <w:u w:val="single"/>
        </w:rPr>
      </w:pPr>
      <w:r w:rsidRPr="001D7C0D">
        <w:rPr>
          <w:rFonts w:ascii="David" w:hAnsi="David"/>
          <w:b/>
          <w:bCs/>
          <w:u w:val="single"/>
          <w:rtl/>
        </w:rPr>
        <w:t>התחייבות לסודיות ולהיעדר ניגוד עניינים</w:t>
      </w:r>
    </w:p>
    <w:p w14:paraId="735F266B" w14:textId="77777777" w:rsidR="001D7C0D" w:rsidRPr="00700BF8"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t>הגשה של התחייבות לסודיות ולהיעדר ניגוד עניינים, בהתקשרויות בהן הוגדרה במסמכי המכרז דרישה כאמור</w:t>
      </w:r>
      <w:r w:rsidRPr="00700BF8">
        <w:rPr>
          <w:rFonts w:ascii="David" w:hAnsi="David" w:hint="cs"/>
          <w:rtl/>
        </w:rPr>
        <w:t xml:space="preserve"> על פי הנוסח המחייב בנספחים </w:t>
      </w:r>
      <w:r w:rsidR="00A4356C" w:rsidRPr="00700BF8">
        <w:rPr>
          <w:rFonts w:ascii="David" w:hAnsi="David" w:hint="cs"/>
          <w:rtl/>
        </w:rPr>
        <w:t>ח</w:t>
      </w:r>
      <w:r w:rsidRPr="00700BF8">
        <w:rPr>
          <w:rFonts w:ascii="David" w:hAnsi="David" w:hint="cs"/>
          <w:rtl/>
        </w:rPr>
        <w:t>' ו-</w:t>
      </w:r>
      <w:r w:rsidR="00A4356C" w:rsidRPr="00700BF8">
        <w:rPr>
          <w:rFonts w:ascii="David" w:hAnsi="David" w:hint="cs"/>
          <w:rtl/>
        </w:rPr>
        <w:t>ט</w:t>
      </w:r>
      <w:r w:rsidRPr="00700BF8">
        <w:rPr>
          <w:rFonts w:ascii="David" w:hAnsi="David" w:hint="cs"/>
          <w:rtl/>
        </w:rPr>
        <w:t xml:space="preserve">'. </w:t>
      </w:r>
    </w:p>
    <w:p w14:paraId="2451D2A8" w14:textId="77777777" w:rsidR="001D7C0D" w:rsidRPr="001D7C0D" w:rsidRDefault="00B2518C" w:rsidP="00C4355B">
      <w:pPr>
        <w:numPr>
          <w:ilvl w:val="1"/>
          <w:numId w:val="12"/>
        </w:numPr>
        <w:tabs>
          <w:tab w:val="left" w:pos="1982"/>
        </w:tabs>
        <w:spacing w:before="120" w:after="240" w:line="276" w:lineRule="auto"/>
        <w:jc w:val="both"/>
        <w:rPr>
          <w:rFonts w:ascii="David" w:hAnsi="David"/>
          <w:u w:val="single"/>
        </w:rPr>
      </w:pPr>
      <w:r w:rsidRPr="001D7C0D">
        <w:rPr>
          <w:rFonts w:ascii="David" w:hAnsi="David"/>
          <w:b/>
          <w:bCs/>
          <w:u w:val="single"/>
          <w:rtl/>
        </w:rPr>
        <w:t>עבור תאגידים - נסח חברה או שותפות</w:t>
      </w:r>
    </w:p>
    <w:p w14:paraId="720B2D34" w14:textId="26D8F074" w:rsidR="001D7C0D"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lastRenderedPageBreak/>
        <w:t xml:space="preserve">הגשת נסח עדכני (הניתן להפקה דרך </w:t>
      </w:r>
      <w:hyperlink w:history="1">
        <w:r w:rsidRPr="001D7C0D">
          <w:rPr>
            <w:rtl/>
          </w:rPr>
          <w:t>אתר האינטרנט של רשות התאגידים</w:t>
        </w:r>
      </w:hyperlink>
      <w:r w:rsidRPr="00700BF8">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31D20A3E" w14:textId="77777777" w:rsidR="001D7C0D" w:rsidRPr="001D7C0D" w:rsidRDefault="00B2518C" w:rsidP="00C4355B">
      <w:pPr>
        <w:numPr>
          <w:ilvl w:val="1"/>
          <w:numId w:val="12"/>
        </w:numPr>
        <w:tabs>
          <w:tab w:val="left" w:pos="1982"/>
        </w:tabs>
        <w:spacing w:before="120" w:after="240" w:line="276" w:lineRule="auto"/>
        <w:jc w:val="both"/>
        <w:rPr>
          <w:rFonts w:ascii="David" w:hAnsi="David"/>
        </w:rPr>
      </w:pPr>
      <w:bookmarkStart w:id="12" w:name="_Ref95837434"/>
      <w:r w:rsidRPr="001D7C0D">
        <w:rPr>
          <w:rFonts w:ascii="David" w:hAnsi="David"/>
          <w:b/>
          <w:bCs/>
          <w:u w:val="single"/>
          <w:rtl/>
        </w:rPr>
        <w:t>עבודה בפורטל הספקים</w:t>
      </w:r>
    </w:p>
    <w:p w14:paraId="61DFCB28" w14:textId="77777777" w:rsidR="001D7C0D" w:rsidRPr="00700BF8" w:rsidRDefault="00B2518C" w:rsidP="00C4355B">
      <w:pPr>
        <w:pStyle w:val="aa"/>
        <w:numPr>
          <w:ilvl w:val="3"/>
          <w:numId w:val="12"/>
        </w:numPr>
        <w:tabs>
          <w:tab w:val="left" w:pos="1482"/>
        </w:tabs>
        <w:spacing w:after="240" w:line="276" w:lineRule="auto"/>
        <w:jc w:val="both"/>
        <w:rPr>
          <w:rFonts w:ascii="David" w:hAnsi="David"/>
        </w:rPr>
      </w:pPr>
      <w:r w:rsidRPr="00700BF8">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1" w:history="1">
        <w:r w:rsidRPr="00700BF8">
          <w:rPr>
            <w:rFonts w:ascii="David" w:hAnsi="David"/>
            <w:color w:val="0000FF" w:themeColor="hyperlink"/>
            <w:u w:val="single"/>
            <w:rtl/>
          </w:rPr>
          <w:t xml:space="preserve">הוראת </w:t>
        </w:r>
        <w:proofErr w:type="spellStart"/>
        <w:r w:rsidRPr="00700BF8">
          <w:rPr>
            <w:rFonts w:ascii="David" w:hAnsi="David"/>
            <w:color w:val="0000FF" w:themeColor="hyperlink"/>
            <w:u w:val="single"/>
            <w:rtl/>
          </w:rPr>
          <w:t>תכ"ם</w:t>
        </w:r>
        <w:proofErr w:type="spellEnd"/>
        <w:r w:rsidRPr="00700BF8">
          <w:rPr>
            <w:rFonts w:ascii="David" w:hAnsi="David"/>
            <w:color w:val="0000FF" w:themeColor="hyperlink"/>
            <w:u w:val="single"/>
            <w:rtl/>
          </w:rPr>
          <w:t>, "פורטל ספקים", מס' 7.12.5</w:t>
        </w:r>
      </w:hyperlink>
      <w:r w:rsidRPr="00700BF8">
        <w:rPr>
          <w:rFonts w:ascii="David" w:hAnsi="David"/>
          <w:rtl/>
        </w:rPr>
        <w:t>).</w:t>
      </w:r>
      <w:bookmarkEnd w:id="12"/>
    </w:p>
    <w:p w14:paraId="6181A72E" w14:textId="77777777" w:rsidR="001D7C0D" w:rsidRPr="001D7C0D" w:rsidRDefault="00B2518C" w:rsidP="00C4355B">
      <w:pPr>
        <w:numPr>
          <w:ilvl w:val="1"/>
          <w:numId w:val="12"/>
        </w:numPr>
        <w:tabs>
          <w:tab w:val="left" w:pos="1982"/>
        </w:tabs>
        <w:spacing w:before="120" w:after="240" w:line="276" w:lineRule="auto"/>
        <w:jc w:val="both"/>
        <w:rPr>
          <w:b/>
          <w:bCs/>
          <w:u w:val="single"/>
        </w:rPr>
      </w:pPr>
      <w:r w:rsidRPr="001D7C0D">
        <w:rPr>
          <w:rFonts w:hint="cs"/>
          <w:rtl/>
        </w:rPr>
        <w:t xml:space="preserve">במידה שהזוכה אינו מאוגד או אינו עוסק מורשה ביום הגשת ההצעה למכרז יידרש המציע שהוכרז כזוכה להמציא  את כלל ההוכחות לעמידת הזוכה בתנאי הסף המנהליים המפורטים </w:t>
      </w:r>
      <w:r w:rsidRPr="001D7C0D">
        <w:rPr>
          <w:rFonts w:hint="cs"/>
          <w:b/>
          <w:bCs/>
          <w:u w:val="single"/>
          <w:rtl/>
        </w:rPr>
        <w:t xml:space="preserve">בסעיף </w:t>
      </w:r>
      <w:r w:rsidR="00224979">
        <w:rPr>
          <w:rFonts w:hint="cs"/>
          <w:b/>
          <w:bCs/>
          <w:u w:val="single"/>
          <w:rtl/>
        </w:rPr>
        <w:t>5</w:t>
      </w:r>
      <w:r w:rsidRPr="001D7C0D">
        <w:rPr>
          <w:rFonts w:hint="cs"/>
          <w:b/>
          <w:bCs/>
          <w:u w:val="single"/>
          <w:rtl/>
        </w:rPr>
        <w:t>.1 לעיל.</w:t>
      </w:r>
    </w:p>
    <w:p w14:paraId="45F76DE5" w14:textId="77777777" w:rsidR="00055BBF" w:rsidRPr="00700BF8" w:rsidRDefault="00B2518C" w:rsidP="00C4355B">
      <w:pPr>
        <w:pStyle w:val="aa"/>
        <w:numPr>
          <w:ilvl w:val="0"/>
          <w:numId w:val="12"/>
        </w:numPr>
        <w:bidi w:val="0"/>
        <w:spacing w:after="200" w:line="276" w:lineRule="auto"/>
        <w:rPr>
          <w:b/>
          <w:bCs/>
          <w:sz w:val="24"/>
          <w:rtl/>
        </w:rPr>
      </w:pPr>
      <w:r w:rsidRPr="00700BF8">
        <w:rPr>
          <w:sz w:val="24"/>
          <w:rtl/>
        </w:rPr>
        <w:br w:type="page"/>
      </w:r>
    </w:p>
    <w:p w14:paraId="403FD065" w14:textId="77777777" w:rsidR="00CE6607" w:rsidRPr="00B7230D" w:rsidRDefault="00B2518C" w:rsidP="009E3058">
      <w:pPr>
        <w:pStyle w:val="a8"/>
        <w:spacing w:after="240" w:line="276" w:lineRule="auto"/>
        <w:jc w:val="both"/>
        <w:rPr>
          <w:sz w:val="24"/>
          <w:rtl/>
        </w:rPr>
      </w:pPr>
      <w:r w:rsidRPr="00B7230D">
        <w:rPr>
          <w:sz w:val="24"/>
          <w:rtl/>
        </w:rPr>
        <w:lastRenderedPageBreak/>
        <w:t>לכבוד</w:t>
      </w:r>
    </w:p>
    <w:p w14:paraId="6B2A833D" w14:textId="77777777" w:rsidR="00CE6607" w:rsidRPr="009E3058" w:rsidRDefault="00B2518C" w:rsidP="009E3058">
      <w:pPr>
        <w:spacing w:after="240" w:line="276" w:lineRule="auto"/>
        <w:jc w:val="both"/>
        <w:rPr>
          <w:b/>
          <w:bCs/>
          <w:sz w:val="24"/>
          <w:rtl/>
        </w:rPr>
      </w:pPr>
      <w:r w:rsidRPr="009E3058">
        <w:rPr>
          <w:b/>
          <w:bCs/>
          <w:sz w:val="24"/>
          <w:rtl/>
        </w:rPr>
        <w:t>ה</w:t>
      </w:r>
      <w:r w:rsidR="001A0C1E" w:rsidRPr="009E3058">
        <w:rPr>
          <w:b/>
          <w:bCs/>
          <w:sz w:val="24"/>
          <w:rtl/>
        </w:rPr>
        <w:t>מנהל</w:t>
      </w:r>
      <w:r w:rsidRPr="009E3058">
        <w:rPr>
          <w:b/>
          <w:bCs/>
          <w:sz w:val="24"/>
          <w:rtl/>
        </w:rPr>
        <w:t xml:space="preserve"> האזרחי לאזור יהודה ושומרון</w:t>
      </w:r>
    </w:p>
    <w:p w14:paraId="58F99F1D" w14:textId="77777777" w:rsidR="00CE6607" w:rsidRPr="009E3058" w:rsidRDefault="00B2518C" w:rsidP="009E3058">
      <w:pPr>
        <w:spacing w:after="240" w:line="276" w:lineRule="auto"/>
        <w:jc w:val="both"/>
        <w:rPr>
          <w:b/>
          <w:bCs/>
          <w:sz w:val="24"/>
          <w:u w:val="single"/>
          <w:rtl/>
        </w:rPr>
      </w:pPr>
      <w:r w:rsidRPr="009E3058">
        <w:rPr>
          <w:b/>
          <w:bCs/>
          <w:sz w:val="24"/>
          <w:u w:val="single"/>
          <w:rtl/>
        </w:rPr>
        <w:t>בית אל</w:t>
      </w:r>
    </w:p>
    <w:p w14:paraId="7B5A015C" w14:textId="77777777" w:rsidR="00CE6607" w:rsidRPr="009E3058" w:rsidRDefault="00B2518C" w:rsidP="009E3058">
      <w:pPr>
        <w:spacing w:after="240" w:line="276" w:lineRule="auto"/>
        <w:jc w:val="both"/>
        <w:rPr>
          <w:sz w:val="24"/>
          <w:rtl/>
        </w:rPr>
      </w:pPr>
      <w:proofErr w:type="spellStart"/>
      <w:r w:rsidRPr="009E3058">
        <w:rPr>
          <w:sz w:val="24"/>
          <w:rtl/>
        </w:rPr>
        <w:t>א.ג.נ</w:t>
      </w:r>
      <w:proofErr w:type="spellEnd"/>
      <w:r w:rsidRPr="009E3058">
        <w:rPr>
          <w:sz w:val="24"/>
          <w:rtl/>
        </w:rPr>
        <w:t xml:space="preserve">, </w:t>
      </w:r>
    </w:p>
    <w:p w14:paraId="46F320DB" w14:textId="10A41BF0" w:rsidR="00CE6607" w:rsidRPr="009E3058" w:rsidRDefault="00B2518C" w:rsidP="009E3058">
      <w:pPr>
        <w:spacing w:after="240" w:line="276" w:lineRule="auto"/>
        <w:ind w:left="2880"/>
        <w:rPr>
          <w:b/>
          <w:bCs/>
          <w:sz w:val="24"/>
          <w:u w:val="single"/>
          <w:rtl/>
        </w:rPr>
      </w:pPr>
      <w:r w:rsidRPr="009E3058">
        <w:rPr>
          <w:b/>
          <w:bCs/>
          <w:sz w:val="24"/>
          <w:u w:val="single"/>
          <w:rtl/>
        </w:rPr>
        <w:t xml:space="preserve">הנדון: מכרז מס' </w:t>
      </w:r>
      <w:r w:rsidR="00090245">
        <w:rPr>
          <w:rFonts w:hint="cs"/>
          <w:b/>
          <w:bCs/>
          <w:sz w:val="24"/>
          <w:u w:val="single"/>
          <w:rtl/>
        </w:rPr>
        <w:t>3/26</w:t>
      </w:r>
    </w:p>
    <w:p w14:paraId="784043E7" w14:textId="1D6C4866" w:rsidR="008B5ADC" w:rsidRPr="009E3058" w:rsidRDefault="00B2518C" w:rsidP="009E3058">
      <w:pPr>
        <w:jc w:val="center"/>
        <w:rPr>
          <w:b/>
          <w:bCs/>
          <w:sz w:val="24"/>
          <w:u w:val="single"/>
          <w:rtl/>
        </w:rPr>
      </w:pPr>
      <w:r w:rsidRPr="009E3058">
        <w:rPr>
          <w:b/>
          <w:bCs/>
          <w:sz w:val="24"/>
          <w:u w:val="single"/>
          <w:rtl/>
        </w:rPr>
        <w:t xml:space="preserve">הצעה למתן </w:t>
      </w:r>
      <w:r w:rsidRPr="009E3058">
        <w:rPr>
          <w:rFonts w:hint="cs"/>
          <w:b/>
          <w:bCs/>
          <w:sz w:val="24"/>
          <w:u w:val="single"/>
          <w:rtl/>
        </w:rPr>
        <w:t>שירותי</w:t>
      </w:r>
      <w:r w:rsidRPr="009E3058">
        <w:rPr>
          <w:b/>
          <w:bCs/>
          <w:sz w:val="24"/>
          <w:u w:val="single"/>
          <w:rtl/>
        </w:rPr>
        <w:t xml:space="preserve"> ייעוץ בתחום </w:t>
      </w:r>
      <w:r w:rsidR="00EF09B8" w:rsidRPr="009E3058">
        <w:rPr>
          <w:rFonts w:hint="cs"/>
          <w:b/>
          <w:bCs/>
          <w:sz w:val="24"/>
          <w:u w:val="single"/>
          <w:rtl/>
        </w:rPr>
        <w:t>האנרגיה</w:t>
      </w:r>
      <w:r w:rsidRPr="009E3058">
        <w:rPr>
          <w:rFonts w:hint="cs"/>
          <w:b/>
          <w:bCs/>
          <w:sz w:val="24"/>
          <w:u w:val="single"/>
          <w:rtl/>
        </w:rPr>
        <w:t xml:space="preserve"> עבור </w:t>
      </w:r>
      <w:proofErr w:type="spellStart"/>
      <w:r w:rsidRPr="009E3058">
        <w:rPr>
          <w:rFonts w:hint="cs"/>
          <w:b/>
          <w:bCs/>
          <w:sz w:val="24"/>
          <w:u w:val="single"/>
          <w:rtl/>
        </w:rPr>
        <w:t>המינהל</w:t>
      </w:r>
      <w:proofErr w:type="spellEnd"/>
      <w:r w:rsidRPr="009E3058">
        <w:rPr>
          <w:rFonts w:hint="cs"/>
          <w:b/>
          <w:bCs/>
          <w:sz w:val="24"/>
          <w:u w:val="single"/>
          <w:rtl/>
        </w:rPr>
        <w:t xml:space="preserve"> האזרחי ליהודה ושומרון </w:t>
      </w:r>
    </w:p>
    <w:p w14:paraId="5479E6A9" w14:textId="77777777" w:rsidR="008B5ADC" w:rsidRPr="00C14BF7" w:rsidRDefault="008B5ADC" w:rsidP="008B5ADC">
      <w:pPr>
        <w:pStyle w:val="af5"/>
      </w:pPr>
    </w:p>
    <w:p w14:paraId="6392B10B" w14:textId="02D06E0E" w:rsidR="00CE6607" w:rsidRPr="00211125" w:rsidRDefault="00B2518C" w:rsidP="009E3058">
      <w:pPr>
        <w:numPr>
          <w:ilvl w:val="0"/>
          <w:numId w:val="13"/>
        </w:numPr>
        <w:spacing w:after="240" w:line="276" w:lineRule="auto"/>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 xml:space="preserve">לאחר שקראתי </w:t>
      </w:r>
      <w:r w:rsidRPr="00211125">
        <w:rPr>
          <w:sz w:val="24"/>
          <w:rtl/>
        </w:rPr>
        <w:t>את פנייתכם שבסימוכין והבנתי את תוכנה, מתכבד/ת להגיש את הצעתי</w:t>
      </w:r>
      <w:r w:rsidR="00B92203" w:rsidRPr="00211125">
        <w:rPr>
          <w:sz w:val="24"/>
          <w:rtl/>
        </w:rPr>
        <w:t xml:space="preserve"> למכרז מס'</w:t>
      </w:r>
      <w:r w:rsidR="008C5A50" w:rsidRPr="00211125">
        <w:rPr>
          <w:sz w:val="24"/>
          <w:rtl/>
        </w:rPr>
        <w:t xml:space="preserve"> </w:t>
      </w:r>
      <w:r w:rsidR="00090245">
        <w:rPr>
          <w:rFonts w:hint="cs"/>
          <w:sz w:val="24"/>
          <w:u w:val="single"/>
          <w:rtl/>
        </w:rPr>
        <w:t>3/26</w:t>
      </w:r>
      <w:r w:rsidR="00711132" w:rsidRPr="00211125">
        <w:rPr>
          <w:sz w:val="24"/>
          <w:rtl/>
        </w:rPr>
        <w:t xml:space="preserve"> </w:t>
      </w:r>
      <w:r w:rsidRPr="00211125">
        <w:rPr>
          <w:sz w:val="24"/>
          <w:rtl/>
        </w:rPr>
        <w:t>כדלקמן.</w:t>
      </w:r>
    </w:p>
    <w:p w14:paraId="0D9ED00F" w14:textId="4FB6A5C2" w:rsidR="00C7792B" w:rsidRPr="00B7230D" w:rsidRDefault="00B2518C" w:rsidP="009E3058">
      <w:pPr>
        <w:pStyle w:val="a6"/>
        <w:numPr>
          <w:ilvl w:val="0"/>
          <w:numId w:val="13"/>
        </w:numPr>
        <w:spacing w:after="240" w:line="276" w:lineRule="auto"/>
        <w:rPr>
          <w:sz w:val="24"/>
          <w:rtl/>
        </w:rPr>
      </w:pPr>
      <w:r w:rsidRPr="007678B0">
        <w:rPr>
          <w:sz w:val="24"/>
          <w:rtl/>
        </w:rPr>
        <w:t>הריני מצהיר/ה, כי קראתי את נוסח ההסכם</w:t>
      </w:r>
      <w:r w:rsidR="0007043C">
        <w:rPr>
          <w:rFonts w:hint="cs"/>
          <w:sz w:val="24"/>
          <w:rtl/>
        </w:rPr>
        <w:t>, המכרז</w:t>
      </w:r>
      <w:r w:rsidRPr="007678B0">
        <w:rPr>
          <w:sz w:val="24"/>
          <w:rtl/>
        </w:rPr>
        <w:t xml:space="preserve"> והמסמכים הנלווים שבפנייתכם שבסימוכין, הבנתי תוכנם ואני מקבל/ת עלי את כל תנאי ההסכם</w:t>
      </w:r>
      <w:r w:rsidR="0007043C">
        <w:rPr>
          <w:rFonts w:hint="cs"/>
          <w:sz w:val="24"/>
          <w:rtl/>
        </w:rPr>
        <w:t xml:space="preserve">, המכרז </w:t>
      </w:r>
      <w:r w:rsidRPr="007678B0">
        <w:rPr>
          <w:sz w:val="24"/>
          <w:rtl/>
        </w:rPr>
        <w:t>והמסמכים הנלווים, אם הצעתי זו תזכה במכרז.</w:t>
      </w:r>
      <w:r w:rsidRPr="00B7230D">
        <w:rPr>
          <w:sz w:val="24"/>
          <w:rtl/>
        </w:rPr>
        <w:t xml:space="preserve"> כן </w:t>
      </w:r>
      <w:r w:rsidRPr="00B7230D">
        <w:rPr>
          <w:rFonts w:hint="cs"/>
          <w:sz w:val="24"/>
          <w:rtl/>
        </w:rPr>
        <w:t>הריני</w:t>
      </w:r>
      <w:r w:rsidRPr="00B7230D">
        <w:rPr>
          <w:sz w:val="24"/>
          <w:rtl/>
        </w:rPr>
        <w:t xml:space="preserve"> מצהיר/ה כי הצעת</w:t>
      </w:r>
      <w:r w:rsidRPr="00B7230D">
        <w:rPr>
          <w:rFonts w:hint="cs"/>
          <w:sz w:val="24"/>
          <w:rtl/>
        </w:rPr>
        <w:t>י</w:t>
      </w:r>
      <w:r w:rsidRPr="00B7230D">
        <w:rPr>
          <w:sz w:val="24"/>
          <w:rtl/>
        </w:rPr>
        <w:t xml:space="preserve"> זו מוגשת אך ורק בשמ</w:t>
      </w:r>
      <w:r w:rsidRPr="00B7230D">
        <w:rPr>
          <w:rFonts w:hint="cs"/>
          <w:sz w:val="24"/>
          <w:rtl/>
        </w:rPr>
        <w:t>י</w:t>
      </w:r>
      <w:r w:rsidRPr="00B7230D">
        <w:rPr>
          <w:sz w:val="24"/>
          <w:rtl/>
        </w:rPr>
        <w:t>, בתום לב וללא כל הסכם או קשר עם אנשים או גופים אחרים המגישים הצעות למתן אותם השירותים.</w:t>
      </w:r>
    </w:p>
    <w:p w14:paraId="20A099DB" w14:textId="77777777" w:rsidR="00CE6607" w:rsidRPr="00B7230D" w:rsidRDefault="00B2518C" w:rsidP="009E3058">
      <w:pPr>
        <w:pStyle w:val="a6"/>
        <w:numPr>
          <w:ilvl w:val="0"/>
          <w:numId w:val="13"/>
        </w:numPr>
        <w:spacing w:after="240" w:line="276" w:lineRule="auto"/>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C3B2832" w14:textId="77777777" w:rsidR="00CE6607" w:rsidRPr="00B7230D" w:rsidRDefault="00B2518C" w:rsidP="009E3058">
      <w:pPr>
        <w:numPr>
          <w:ilvl w:val="0"/>
          <w:numId w:val="13"/>
        </w:numPr>
        <w:spacing w:after="240" w:line="276" w:lineRule="auto"/>
        <w:jc w:val="both"/>
        <w:rPr>
          <w:sz w:val="24"/>
          <w:rtl/>
        </w:rPr>
      </w:pPr>
      <w:r w:rsidRPr="00B7230D">
        <w:rPr>
          <w:sz w:val="24"/>
          <w:rtl/>
        </w:rPr>
        <w:t>מצ"ב להצעתי המסמכים הבאים:</w:t>
      </w:r>
    </w:p>
    <w:p w14:paraId="1481E480" w14:textId="77777777" w:rsidR="00B92203" w:rsidRPr="00B7230D" w:rsidRDefault="00B2518C" w:rsidP="009E3058">
      <w:pPr>
        <w:numPr>
          <w:ilvl w:val="0"/>
          <w:numId w:val="13"/>
        </w:numPr>
        <w:spacing w:after="240" w:line="276" w:lineRule="auto"/>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5627D046" w14:textId="77777777" w:rsidR="00CE6607" w:rsidRPr="00B7230D" w:rsidRDefault="00B2518C" w:rsidP="009E3058">
      <w:pPr>
        <w:numPr>
          <w:ilvl w:val="0"/>
          <w:numId w:val="13"/>
        </w:numPr>
        <w:spacing w:after="240" w:line="276" w:lineRule="auto"/>
        <w:jc w:val="both"/>
        <w:rPr>
          <w:sz w:val="24"/>
          <w:rtl/>
        </w:rPr>
      </w:pPr>
      <w:r>
        <w:rPr>
          <w:sz w:val="24"/>
          <w:rtl/>
        </w:rPr>
        <w:t>אישור על היות המציע עוסק מורשה</w:t>
      </w:r>
      <w:r>
        <w:rPr>
          <w:rFonts w:hint="cs"/>
          <w:sz w:val="24"/>
          <w:rtl/>
        </w:rPr>
        <w:t>;</w:t>
      </w:r>
    </w:p>
    <w:p w14:paraId="506DFC19" w14:textId="77777777" w:rsidR="00CE6607" w:rsidRPr="00B7230D" w:rsidRDefault="00B2518C" w:rsidP="009E3058">
      <w:pPr>
        <w:numPr>
          <w:ilvl w:val="0"/>
          <w:numId w:val="13"/>
        </w:numPr>
        <w:spacing w:after="240" w:line="276" w:lineRule="auto"/>
        <w:jc w:val="both"/>
        <w:rPr>
          <w:sz w:val="24"/>
          <w:rtl/>
        </w:rPr>
      </w:pPr>
      <w:r>
        <w:rPr>
          <w:sz w:val="24"/>
          <w:rtl/>
        </w:rPr>
        <w:t>אישור על ניכוי מס במקור</w:t>
      </w:r>
      <w:r>
        <w:rPr>
          <w:rFonts w:hint="cs"/>
          <w:sz w:val="24"/>
          <w:rtl/>
        </w:rPr>
        <w:t>;</w:t>
      </w:r>
    </w:p>
    <w:p w14:paraId="266D2FCA" w14:textId="77777777" w:rsidR="00CE6607" w:rsidRPr="00B7230D" w:rsidRDefault="00B2518C" w:rsidP="009E3058">
      <w:pPr>
        <w:numPr>
          <w:ilvl w:val="0"/>
          <w:numId w:val="13"/>
        </w:numPr>
        <w:spacing w:after="240" w:line="276" w:lineRule="auto"/>
        <w:jc w:val="both"/>
        <w:rPr>
          <w:sz w:val="24"/>
          <w:rtl/>
        </w:rPr>
      </w:pPr>
      <w:r>
        <w:rPr>
          <w:sz w:val="24"/>
          <w:rtl/>
        </w:rPr>
        <w:t>אישור על ניהול ספרים כחוק</w:t>
      </w:r>
      <w:r>
        <w:rPr>
          <w:rFonts w:hint="cs"/>
          <w:sz w:val="24"/>
          <w:rtl/>
        </w:rPr>
        <w:t>;</w:t>
      </w:r>
    </w:p>
    <w:p w14:paraId="45CF10A7" w14:textId="77777777" w:rsidR="00CE6607" w:rsidRPr="00B7230D" w:rsidRDefault="00B2518C" w:rsidP="009E3058">
      <w:pPr>
        <w:numPr>
          <w:ilvl w:val="0"/>
          <w:numId w:val="13"/>
        </w:numPr>
        <w:spacing w:after="240" w:line="276" w:lineRule="auto"/>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33BEC051" w14:textId="77777777" w:rsidR="00CE6607" w:rsidRPr="00B7230D" w:rsidRDefault="00B2518C" w:rsidP="009E3058">
      <w:pPr>
        <w:numPr>
          <w:ilvl w:val="0"/>
          <w:numId w:val="13"/>
        </w:numPr>
        <w:spacing w:after="240" w:line="276" w:lineRule="auto"/>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37E4C19D" w14:textId="77777777" w:rsidR="00CE6607" w:rsidRPr="00B7230D" w:rsidRDefault="00B2518C" w:rsidP="009E3058">
      <w:pPr>
        <w:numPr>
          <w:ilvl w:val="0"/>
          <w:numId w:val="13"/>
        </w:numPr>
        <w:spacing w:after="240" w:line="276" w:lineRule="auto"/>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5DE463DF" w14:textId="77777777" w:rsidR="00CE6607" w:rsidRPr="00763F7F" w:rsidRDefault="00B2518C" w:rsidP="009E3058">
      <w:pPr>
        <w:pStyle w:val="a6"/>
        <w:numPr>
          <w:ilvl w:val="0"/>
          <w:numId w:val="13"/>
        </w:numPr>
        <w:spacing w:after="240" w:line="276" w:lineRule="auto"/>
        <w:rPr>
          <w:sz w:val="24"/>
          <w:rtl/>
        </w:rPr>
      </w:pPr>
      <w:r w:rsidRPr="002F5FF8">
        <w:rPr>
          <w:sz w:val="24"/>
          <w:rtl/>
        </w:rPr>
        <w:t>אנו מצהירים:</w:t>
      </w:r>
    </w:p>
    <w:p w14:paraId="1DD858ED" w14:textId="28DCEB54" w:rsidR="00CE6607" w:rsidRPr="00D516D7" w:rsidRDefault="00B2518C" w:rsidP="009E3058">
      <w:pPr>
        <w:pStyle w:val="a6"/>
        <w:spacing w:after="240" w:line="276" w:lineRule="auto"/>
        <w:ind w:left="360"/>
        <w:rPr>
          <w:sz w:val="24"/>
          <w:rtl/>
        </w:rPr>
      </w:pPr>
      <w:r w:rsidRPr="00D516D7">
        <w:rPr>
          <w:sz w:val="24"/>
          <w:rtl/>
        </w:rPr>
        <w:t>כי הננו מוסמכים על פי כל דין ליתן את השירותים נשוא המכרז;</w:t>
      </w:r>
    </w:p>
    <w:p w14:paraId="0FD839B1" w14:textId="03719DEA" w:rsidR="00CE6607" w:rsidRPr="001C0B44" w:rsidRDefault="00B2518C" w:rsidP="009E3058">
      <w:pPr>
        <w:pStyle w:val="a6"/>
        <w:spacing w:after="240" w:line="276" w:lineRule="auto"/>
        <w:ind w:left="360"/>
        <w:rPr>
          <w:sz w:val="24"/>
          <w:rtl/>
        </w:rPr>
      </w:pPr>
      <w:r w:rsidRPr="001C0B44">
        <w:rPr>
          <w:sz w:val="24"/>
          <w:rtl/>
        </w:rPr>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7529FA9D" w14:textId="38C3D7C0" w:rsidR="00CE6607" w:rsidRPr="00B7230D" w:rsidRDefault="00B2518C" w:rsidP="009E3058">
      <w:pPr>
        <w:pStyle w:val="a6"/>
        <w:spacing w:after="240" w:line="276" w:lineRule="auto"/>
        <w:ind w:left="360"/>
        <w:rPr>
          <w:sz w:val="24"/>
          <w:rtl/>
        </w:rPr>
      </w:pPr>
      <w:r w:rsidRPr="00B7230D">
        <w:rPr>
          <w:sz w:val="24"/>
          <w:rtl/>
        </w:rPr>
        <w:lastRenderedPageBreak/>
        <w:t>כי אנו עומדים בכל דרישות הסף של המכרז, וצרפנו להצעתנו זו את כל המסמכים הנדרשים בקשר לכך.</w:t>
      </w:r>
    </w:p>
    <w:p w14:paraId="66804587" w14:textId="4C38AE00" w:rsidR="00264E4A" w:rsidRPr="00B7230D" w:rsidRDefault="00B2518C" w:rsidP="009E3058">
      <w:pPr>
        <w:pStyle w:val="a6"/>
        <w:numPr>
          <w:ilvl w:val="0"/>
          <w:numId w:val="13"/>
        </w:numPr>
        <w:spacing w:after="240" w:line="276" w:lineRule="auto"/>
        <w:rPr>
          <w:sz w:val="24"/>
          <w:rtl/>
        </w:rPr>
      </w:pP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61F84CD8" w14:textId="77777777" w:rsidR="00CE6607" w:rsidRPr="00B7230D" w:rsidRDefault="00B2518C" w:rsidP="009E3058">
      <w:pPr>
        <w:pStyle w:val="a6"/>
        <w:numPr>
          <w:ilvl w:val="0"/>
          <w:numId w:val="13"/>
        </w:numPr>
        <w:spacing w:after="240" w:line="276" w:lineRule="auto"/>
        <w:rPr>
          <w:sz w:val="24"/>
          <w:rtl/>
        </w:rPr>
      </w:pPr>
      <w:r w:rsidRPr="00B7230D">
        <w:rPr>
          <w:sz w:val="24"/>
          <w:rtl/>
        </w:rPr>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0DA8DD87" w14:textId="77777777" w:rsidR="00CE6607" w:rsidRPr="001C0B44" w:rsidRDefault="00B2518C" w:rsidP="009E3058">
      <w:pPr>
        <w:pStyle w:val="a6"/>
        <w:numPr>
          <w:ilvl w:val="0"/>
          <w:numId w:val="13"/>
        </w:numPr>
        <w:spacing w:after="240" w:line="276" w:lineRule="auto"/>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22473C77" w14:textId="1AEAC575" w:rsidR="00CE6607" w:rsidRPr="001C0B44" w:rsidRDefault="00B2518C" w:rsidP="009E3058">
      <w:pPr>
        <w:pStyle w:val="a6"/>
        <w:numPr>
          <w:ilvl w:val="0"/>
          <w:numId w:val="13"/>
        </w:numPr>
        <w:spacing w:after="240" w:line="276" w:lineRule="auto"/>
        <w:rPr>
          <w:sz w:val="24"/>
        </w:rPr>
      </w:pPr>
      <w:r w:rsidRPr="001C0B44">
        <w:rPr>
          <w:sz w:val="24"/>
          <w:rtl/>
        </w:rPr>
        <w:t xml:space="preserve">לשון רבים במסמך זה </w:t>
      </w:r>
      <w:r w:rsidR="0007043C">
        <w:rPr>
          <w:sz w:val="24"/>
          <w:rtl/>
        </w:rPr>
        <w:t>–</w:t>
      </w:r>
      <w:r w:rsidR="0007043C">
        <w:rPr>
          <w:rFonts w:hint="cs"/>
          <w:sz w:val="24"/>
          <w:rtl/>
        </w:rPr>
        <w:t xml:space="preserve"> </w:t>
      </w:r>
      <w:r w:rsidRPr="001C0B44">
        <w:rPr>
          <w:sz w:val="24"/>
          <w:rtl/>
        </w:rPr>
        <w:t>כולל יחיד במשמע</w:t>
      </w:r>
      <w:r w:rsidR="0007043C">
        <w:rPr>
          <w:rFonts w:hint="cs"/>
          <w:sz w:val="24"/>
          <w:rtl/>
        </w:rPr>
        <w:t>, ולהיפך;</w:t>
      </w:r>
      <w:r w:rsidRPr="001C0B44">
        <w:rPr>
          <w:sz w:val="24"/>
          <w:rtl/>
        </w:rPr>
        <w:t xml:space="preserve"> לשון זכר </w:t>
      </w:r>
      <w:r w:rsidR="0007043C">
        <w:rPr>
          <w:sz w:val="24"/>
          <w:rtl/>
        </w:rPr>
        <w:t>–</w:t>
      </w:r>
      <w:r w:rsidRPr="001C0B44">
        <w:rPr>
          <w:sz w:val="24"/>
          <w:rtl/>
        </w:rPr>
        <w:t xml:space="preserve"> כולל גם נקבה במשמע</w:t>
      </w:r>
      <w:r w:rsidR="0007043C">
        <w:rPr>
          <w:rFonts w:hint="cs"/>
          <w:sz w:val="24"/>
          <w:rtl/>
        </w:rPr>
        <w:t>, ולהיפך</w:t>
      </w:r>
      <w:r w:rsidRPr="001C0B44">
        <w:rPr>
          <w:sz w:val="24"/>
          <w:rtl/>
        </w:rPr>
        <w:t>.</w:t>
      </w:r>
    </w:p>
    <w:p w14:paraId="21E77274" w14:textId="77777777" w:rsidR="00CE6607" w:rsidRPr="001C0B44" w:rsidRDefault="00B2518C" w:rsidP="009E3058">
      <w:pPr>
        <w:pStyle w:val="a6"/>
        <w:numPr>
          <w:ilvl w:val="0"/>
          <w:numId w:val="13"/>
        </w:numPr>
        <w:spacing w:after="240" w:line="276" w:lineRule="auto"/>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w:t>
      </w:r>
      <w:r w:rsidR="00EE21BE">
        <w:rPr>
          <w:rFonts w:hint="cs"/>
          <w:sz w:val="24"/>
          <w:rtl/>
        </w:rPr>
        <w:t xml:space="preserve">על-ידנו </w:t>
      </w:r>
      <w:r w:rsidRPr="001C0B44">
        <w:rPr>
          <w:sz w:val="24"/>
          <w:rtl/>
        </w:rPr>
        <w:t>לתקופה של 60 יום מן המועד האחרון להגשת הצעות למכרז שבנדון.</w:t>
      </w:r>
    </w:p>
    <w:p w14:paraId="471EA215" w14:textId="77777777" w:rsidR="00CE6607" w:rsidRPr="001C0B44" w:rsidRDefault="00CE6607" w:rsidP="00FC0667">
      <w:pPr>
        <w:pStyle w:val="a6"/>
        <w:spacing w:after="240" w:line="276" w:lineRule="auto"/>
        <w:ind w:left="720" w:hanging="720"/>
        <w:rPr>
          <w:sz w:val="24"/>
          <w:rtl/>
        </w:rPr>
      </w:pPr>
    </w:p>
    <w:p w14:paraId="7D3CE694" w14:textId="35781A41" w:rsidR="00CE6607" w:rsidRPr="007678B0" w:rsidRDefault="00B2518C" w:rsidP="009E3058">
      <w:pPr>
        <w:pStyle w:val="a6"/>
        <w:spacing w:after="240" w:line="276" w:lineRule="auto"/>
        <w:ind w:left="2880"/>
        <w:rPr>
          <w:sz w:val="24"/>
          <w:rtl/>
        </w:rPr>
      </w:pPr>
      <w:r w:rsidRPr="007678B0">
        <w:rPr>
          <w:sz w:val="24"/>
          <w:rtl/>
        </w:rPr>
        <w:t>בכבוד רב,</w:t>
      </w:r>
    </w:p>
    <w:p w14:paraId="2466ABA3" w14:textId="5B940ACD" w:rsidR="00CE6607" w:rsidRPr="00B7230D" w:rsidRDefault="00B2518C" w:rsidP="009E3058">
      <w:pPr>
        <w:pStyle w:val="a6"/>
        <w:spacing w:after="240" w:line="276" w:lineRule="auto"/>
        <w:ind w:left="2880"/>
        <w:rPr>
          <w:sz w:val="24"/>
          <w:rtl/>
        </w:rPr>
      </w:pPr>
      <w:r w:rsidRPr="00B7230D">
        <w:rPr>
          <w:sz w:val="24"/>
          <w:rtl/>
        </w:rPr>
        <w:t>______________</w:t>
      </w:r>
    </w:p>
    <w:p w14:paraId="11D34709" w14:textId="596F367C" w:rsidR="00CE6607" w:rsidRPr="00B7230D" w:rsidRDefault="00B2518C" w:rsidP="009E3058">
      <w:pPr>
        <w:pStyle w:val="a6"/>
        <w:spacing w:after="240" w:line="276" w:lineRule="auto"/>
        <w:ind w:left="2880"/>
        <w:rPr>
          <w:sz w:val="24"/>
          <w:rtl/>
        </w:rPr>
      </w:pPr>
      <w:r w:rsidRPr="00B7230D">
        <w:rPr>
          <w:sz w:val="24"/>
          <w:rtl/>
        </w:rPr>
        <w:t>ה מ צ י ע</w:t>
      </w:r>
    </w:p>
    <w:p w14:paraId="7158EE4C" w14:textId="77777777" w:rsidR="00BA25AF" w:rsidRDefault="00BA25AF" w:rsidP="009E3058">
      <w:pPr>
        <w:pStyle w:val="a6"/>
        <w:spacing w:after="240" w:line="276" w:lineRule="auto"/>
        <w:rPr>
          <w:sz w:val="24"/>
          <w:rtl/>
        </w:rPr>
      </w:pPr>
    </w:p>
    <w:p w14:paraId="7BBAC521" w14:textId="77777777" w:rsidR="009D3ED4" w:rsidRPr="009E3058" w:rsidRDefault="00B2518C" w:rsidP="009E3058">
      <w:pPr>
        <w:spacing w:after="240" w:line="276" w:lineRule="auto"/>
        <w:jc w:val="center"/>
        <w:rPr>
          <w:rFonts w:ascii="David" w:eastAsiaTheme="minorEastAsia" w:hAnsi="David"/>
          <w:b/>
          <w:bCs/>
          <w:sz w:val="24"/>
          <w:u w:val="single"/>
          <w:rtl/>
        </w:rPr>
      </w:pPr>
      <w:r w:rsidRPr="009E3058">
        <w:rPr>
          <w:rFonts w:ascii="David" w:eastAsiaTheme="minorEastAsia" w:hAnsi="David"/>
          <w:b/>
          <w:bCs/>
          <w:sz w:val="24"/>
          <w:u w:val="single"/>
          <w:rtl/>
        </w:rPr>
        <w:t>אישור</w:t>
      </w:r>
    </w:p>
    <w:p w14:paraId="47297601" w14:textId="77777777" w:rsidR="009D3ED4" w:rsidRPr="00BA25AF" w:rsidRDefault="00B2518C" w:rsidP="009E3058">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w:t>
      </w:r>
      <w:r w:rsidR="009C59A5">
        <w:rPr>
          <w:rFonts w:ascii="David" w:eastAsiaTheme="minorEastAsia" w:hAnsi="David" w:hint="cs"/>
          <w:sz w:val="24"/>
          <w:rtl/>
        </w:rPr>
        <w:t xml:space="preserve">בדוא"ל _______, בטלפון _________ </w:t>
      </w:r>
      <w:r w:rsidRPr="008921A8">
        <w:rPr>
          <w:rFonts w:ascii="David" w:eastAsiaTheme="minorEastAsia" w:hAnsi="David"/>
          <w:sz w:val="24"/>
          <w:rtl/>
        </w:rPr>
        <w:t xml:space="preserve">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1CA0D750" w14:textId="77777777" w:rsidR="00BA25AF" w:rsidRPr="008921A8" w:rsidRDefault="00BA25AF" w:rsidP="009E3058">
      <w:pPr>
        <w:spacing w:after="240" w:line="276" w:lineRule="auto"/>
        <w:jc w:val="both"/>
        <w:rPr>
          <w:rFonts w:ascii="David" w:eastAsiaTheme="minorEastAsia" w:hAnsi="David"/>
          <w:sz w:val="24"/>
          <w:rtl/>
        </w:rPr>
      </w:pPr>
    </w:p>
    <w:p w14:paraId="6170CE75" w14:textId="77777777" w:rsidR="009D3ED4" w:rsidRPr="009E3058" w:rsidRDefault="00B2518C" w:rsidP="009E3058">
      <w:pPr>
        <w:spacing w:after="240" w:line="276" w:lineRule="auto"/>
        <w:jc w:val="center"/>
        <w:rPr>
          <w:rFonts w:ascii="David" w:eastAsiaTheme="minorEastAsia" w:hAnsi="David"/>
          <w:sz w:val="24"/>
        </w:rPr>
      </w:pPr>
      <w:r w:rsidRPr="009E3058">
        <w:rPr>
          <w:rFonts w:ascii="David" w:eastAsiaTheme="minorEastAsia" w:hAnsi="David"/>
          <w:sz w:val="24"/>
          <w:rtl/>
        </w:rPr>
        <w:t>______________</w:t>
      </w:r>
    </w:p>
    <w:p w14:paraId="3FAD59C3" w14:textId="77777777" w:rsidR="009D3ED4" w:rsidRPr="009E3058" w:rsidRDefault="00B2518C" w:rsidP="009E3058">
      <w:pPr>
        <w:spacing w:after="240" w:line="276" w:lineRule="auto"/>
        <w:jc w:val="center"/>
        <w:rPr>
          <w:rFonts w:ascii="David" w:eastAsiaTheme="minorEastAsia" w:hAnsi="David"/>
          <w:sz w:val="24"/>
        </w:rPr>
      </w:pPr>
      <w:r w:rsidRPr="009E3058">
        <w:rPr>
          <w:rFonts w:ascii="David" w:eastAsiaTheme="minorEastAsia" w:hAnsi="David"/>
          <w:sz w:val="24"/>
          <w:rtl/>
        </w:rPr>
        <w:t>חתימה + חותמת</w:t>
      </w:r>
    </w:p>
    <w:p w14:paraId="78595FF5" w14:textId="77777777" w:rsidR="00EE6F1A" w:rsidRDefault="00EE6F1A" w:rsidP="009E3058">
      <w:pPr>
        <w:pStyle w:val="a6"/>
        <w:spacing w:after="240" w:line="276" w:lineRule="auto"/>
        <w:rPr>
          <w:sz w:val="24"/>
          <w:rtl/>
        </w:rPr>
      </w:pPr>
    </w:p>
    <w:p w14:paraId="17C33D35" w14:textId="77777777" w:rsidR="00EE6F1A" w:rsidRDefault="00EE6F1A" w:rsidP="009E3058">
      <w:pPr>
        <w:pStyle w:val="a6"/>
        <w:spacing w:after="240" w:line="276" w:lineRule="auto"/>
        <w:rPr>
          <w:sz w:val="24"/>
          <w:rtl/>
        </w:rPr>
      </w:pPr>
    </w:p>
    <w:p w14:paraId="380FCFD4" w14:textId="77777777" w:rsidR="00171DAF" w:rsidRDefault="00171DAF" w:rsidP="009E3058">
      <w:pPr>
        <w:pStyle w:val="a8"/>
        <w:spacing w:after="240" w:line="276" w:lineRule="auto"/>
        <w:rPr>
          <w:sz w:val="24"/>
          <w:rtl/>
        </w:rPr>
      </w:pPr>
    </w:p>
    <w:p w14:paraId="3A58B8A3" w14:textId="080AB8E9" w:rsidR="009E3058" w:rsidRDefault="009E3058">
      <w:pPr>
        <w:bidi w:val="0"/>
        <w:spacing w:after="200" w:line="276" w:lineRule="auto"/>
        <w:rPr>
          <w:b/>
          <w:bCs/>
          <w:sz w:val="24"/>
          <w:rtl/>
        </w:rPr>
      </w:pPr>
      <w:r>
        <w:rPr>
          <w:sz w:val="24"/>
          <w:rtl/>
        </w:rPr>
        <w:br w:type="page"/>
      </w:r>
    </w:p>
    <w:p w14:paraId="1E64888E" w14:textId="77777777" w:rsidR="00171DAF" w:rsidRDefault="00171DAF" w:rsidP="009E3058">
      <w:pPr>
        <w:pStyle w:val="a8"/>
        <w:spacing w:after="240" w:line="276" w:lineRule="auto"/>
        <w:rPr>
          <w:sz w:val="24"/>
          <w:rtl/>
        </w:rPr>
      </w:pPr>
    </w:p>
    <w:p w14:paraId="78B01DED" w14:textId="77777777" w:rsidR="00CE6607" w:rsidRPr="008921A8" w:rsidRDefault="00B2518C" w:rsidP="009E3058">
      <w:pPr>
        <w:pStyle w:val="a8"/>
        <w:spacing w:after="240" w:line="276" w:lineRule="auto"/>
        <w:rPr>
          <w:sz w:val="24"/>
          <w:rtl/>
        </w:rPr>
      </w:pPr>
      <w:r w:rsidRPr="008921A8">
        <w:rPr>
          <w:sz w:val="24"/>
          <w:rtl/>
        </w:rPr>
        <w:t>ה</w:t>
      </w:r>
      <w:r w:rsidR="001A0C1E">
        <w:rPr>
          <w:sz w:val="24"/>
          <w:rtl/>
        </w:rPr>
        <w:t>מנהל</w:t>
      </w:r>
      <w:r w:rsidRPr="008921A8">
        <w:rPr>
          <w:sz w:val="24"/>
          <w:rtl/>
        </w:rPr>
        <w:t xml:space="preserve"> האזרחי לאזור יהודה והשומרון</w:t>
      </w:r>
    </w:p>
    <w:p w14:paraId="17790FB3" w14:textId="77777777" w:rsidR="00CE6607" w:rsidRPr="008921A8" w:rsidRDefault="00CE6607" w:rsidP="00FC0667">
      <w:pPr>
        <w:spacing w:after="240" w:line="276" w:lineRule="auto"/>
        <w:jc w:val="center"/>
        <w:rPr>
          <w:b/>
          <w:bCs/>
          <w:sz w:val="24"/>
          <w:rtl/>
        </w:rPr>
      </w:pPr>
    </w:p>
    <w:p w14:paraId="37624BE2" w14:textId="0D705976" w:rsidR="000322F1" w:rsidRPr="009E3058" w:rsidRDefault="00B2518C" w:rsidP="009E3058">
      <w:pPr>
        <w:jc w:val="center"/>
        <w:rPr>
          <w:b/>
          <w:bCs/>
          <w:sz w:val="28"/>
          <w:szCs w:val="28"/>
          <w:rtl/>
        </w:rPr>
      </w:pPr>
      <w:r w:rsidRPr="009E3058">
        <w:rPr>
          <w:b/>
          <w:bCs/>
          <w:sz w:val="28"/>
          <w:szCs w:val="28"/>
          <w:rtl/>
        </w:rPr>
        <w:t xml:space="preserve">הסכם </w:t>
      </w:r>
      <w:r w:rsidR="00382DCA" w:rsidRPr="009E3058">
        <w:rPr>
          <w:b/>
          <w:bCs/>
          <w:sz w:val="28"/>
          <w:szCs w:val="28"/>
          <w:rtl/>
        </w:rPr>
        <w:t xml:space="preserve">למתן </w:t>
      </w:r>
      <w:r w:rsidR="00382DCA" w:rsidRPr="009E3058">
        <w:rPr>
          <w:rFonts w:hint="cs"/>
          <w:b/>
          <w:bCs/>
          <w:sz w:val="28"/>
          <w:szCs w:val="28"/>
          <w:rtl/>
        </w:rPr>
        <w:t>שירותי</w:t>
      </w:r>
      <w:r w:rsidR="00382DCA" w:rsidRPr="009E3058">
        <w:rPr>
          <w:b/>
          <w:bCs/>
          <w:sz w:val="28"/>
          <w:szCs w:val="28"/>
          <w:rtl/>
        </w:rPr>
        <w:t xml:space="preserve"> ייעוץ בתחום </w:t>
      </w:r>
      <w:r w:rsidR="000322F1" w:rsidRPr="009E3058">
        <w:rPr>
          <w:b/>
          <w:bCs/>
          <w:sz w:val="28"/>
          <w:szCs w:val="28"/>
          <w:rtl/>
        </w:rPr>
        <w:t xml:space="preserve">ייעוץ בתחום </w:t>
      </w:r>
      <w:r w:rsidR="000322F1" w:rsidRPr="009E3058">
        <w:rPr>
          <w:rFonts w:hint="cs"/>
          <w:b/>
          <w:bCs/>
          <w:sz w:val="28"/>
          <w:szCs w:val="28"/>
          <w:rtl/>
        </w:rPr>
        <w:t xml:space="preserve">האנרגיה עבור קמ"ט אנרגיה במנהל האזרחי ליהודה ושומרון </w:t>
      </w:r>
    </w:p>
    <w:p w14:paraId="1A5C1095" w14:textId="5105F84A" w:rsidR="00711132" w:rsidRPr="00382DCA" w:rsidRDefault="00711132" w:rsidP="009E3058">
      <w:pPr>
        <w:spacing w:after="240" w:line="276" w:lineRule="auto"/>
        <w:jc w:val="center"/>
        <w:rPr>
          <w:b/>
          <w:bCs/>
          <w:sz w:val="24"/>
          <w:rtl/>
        </w:rPr>
      </w:pPr>
    </w:p>
    <w:p w14:paraId="58F4F3B4" w14:textId="111AB47A" w:rsidR="00576945" w:rsidRPr="009E3058" w:rsidRDefault="00B2518C" w:rsidP="009E3058">
      <w:pPr>
        <w:spacing w:after="240" w:line="276" w:lineRule="auto"/>
        <w:jc w:val="center"/>
        <w:rPr>
          <w:b/>
          <w:bCs/>
          <w:sz w:val="24"/>
          <w:rtl/>
        </w:rPr>
      </w:pPr>
      <w:r w:rsidRPr="00211125">
        <w:rPr>
          <w:rFonts w:hint="cs"/>
          <w:b/>
          <w:bCs/>
          <w:sz w:val="24"/>
          <w:rtl/>
        </w:rPr>
        <w:t>מכרז</w:t>
      </w:r>
      <w:r w:rsidRPr="00211125">
        <w:rPr>
          <w:b/>
          <w:bCs/>
          <w:sz w:val="24"/>
          <w:rtl/>
        </w:rPr>
        <w:t xml:space="preserve"> </w:t>
      </w:r>
      <w:r w:rsidRPr="00211125">
        <w:rPr>
          <w:rFonts w:hint="cs"/>
          <w:b/>
          <w:bCs/>
          <w:sz w:val="24"/>
          <w:rtl/>
        </w:rPr>
        <w:t>מס</w:t>
      </w:r>
      <w:r w:rsidRPr="00211125">
        <w:rPr>
          <w:b/>
          <w:bCs/>
          <w:sz w:val="24"/>
          <w:rtl/>
        </w:rPr>
        <w:t>'</w:t>
      </w:r>
      <w:r w:rsidR="00241C3A" w:rsidRPr="00211125">
        <w:rPr>
          <w:b/>
          <w:bCs/>
          <w:sz w:val="24"/>
          <w:rtl/>
        </w:rPr>
        <w:t xml:space="preserve"> </w:t>
      </w:r>
      <w:r w:rsidR="00090245">
        <w:rPr>
          <w:rFonts w:hint="cs"/>
          <w:b/>
          <w:bCs/>
          <w:sz w:val="24"/>
          <w:rtl/>
        </w:rPr>
        <w:t>3/26</w:t>
      </w:r>
      <w:r w:rsidR="00711132" w:rsidRPr="009E3058">
        <w:rPr>
          <w:b/>
          <w:bCs/>
          <w:sz w:val="24"/>
          <w:rtl/>
        </w:rPr>
        <w:t xml:space="preserve"> </w:t>
      </w:r>
    </w:p>
    <w:p w14:paraId="4836167C" w14:textId="77777777" w:rsidR="00CE6607" w:rsidRPr="009E3058" w:rsidRDefault="00B2518C" w:rsidP="009E3058">
      <w:pPr>
        <w:spacing w:after="240" w:line="276" w:lineRule="auto"/>
        <w:jc w:val="center"/>
        <w:rPr>
          <w:b/>
          <w:bCs/>
          <w:sz w:val="24"/>
          <w:rtl/>
        </w:rPr>
      </w:pPr>
      <w:r w:rsidRPr="009E3058">
        <w:rPr>
          <w:b/>
          <w:bCs/>
          <w:sz w:val="24"/>
          <w:rtl/>
        </w:rPr>
        <w:t>שנערך ונחתם בבית אל ביום ___ בחודש ___ שנה _____</w:t>
      </w:r>
    </w:p>
    <w:p w14:paraId="5E096192" w14:textId="77777777" w:rsidR="00CE6607" w:rsidRPr="002203D2" w:rsidRDefault="00CE6607" w:rsidP="009E3058">
      <w:pPr>
        <w:spacing w:after="240" w:line="276" w:lineRule="auto"/>
        <w:jc w:val="both"/>
        <w:rPr>
          <w:b/>
          <w:bCs/>
          <w:sz w:val="24"/>
          <w:rtl/>
        </w:rPr>
      </w:pPr>
    </w:p>
    <w:p w14:paraId="28F105AB" w14:textId="77777777" w:rsidR="00CE6607" w:rsidRPr="002203D2" w:rsidRDefault="00CE6607" w:rsidP="009E3058">
      <w:pPr>
        <w:spacing w:after="240" w:line="276" w:lineRule="auto"/>
        <w:jc w:val="both"/>
        <w:rPr>
          <w:b/>
          <w:bCs/>
          <w:sz w:val="24"/>
          <w:u w:val="single"/>
          <w:rtl/>
        </w:rPr>
      </w:pPr>
    </w:p>
    <w:p w14:paraId="41732C9D" w14:textId="77777777" w:rsidR="00CE6607" w:rsidRPr="009E3058" w:rsidRDefault="00B2518C" w:rsidP="009E3058">
      <w:pPr>
        <w:spacing w:after="240" w:line="276" w:lineRule="auto"/>
        <w:jc w:val="both"/>
        <w:rPr>
          <w:b/>
          <w:bCs/>
          <w:sz w:val="24"/>
          <w:u w:val="single"/>
          <w:rtl/>
        </w:rPr>
      </w:pPr>
      <w:r w:rsidRPr="009E3058">
        <w:rPr>
          <w:b/>
          <w:bCs/>
          <w:sz w:val="24"/>
          <w:u w:val="single"/>
          <w:rtl/>
        </w:rPr>
        <w:t>ה</w:t>
      </w:r>
      <w:r w:rsidR="001A0C1E" w:rsidRPr="009E3058">
        <w:rPr>
          <w:b/>
          <w:bCs/>
          <w:sz w:val="24"/>
          <w:u w:val="single"/>
          <w:rtl/>
        </w:rPr>
        <w:t>מנהל</w:t>
      </w:r>
      <w:r w:rsidRPr="009E3058">
        <w:rPr>
          <w:b/>
          <w:bCs/>
          <w:sz w:val="24"/>
          <w:u w:val="single"/>
          <w:rtl/>
        </w:rPr>
        <w:t xml:space="preserve"> האזרחי לאזור יהודה והשומרון</w:t>
      </w:r>
    </w:p>
    <w:p w14:paraId="7A83656A" w14:textId="77777777" w:rsidR="00264E4A" w:rsidRPr="009E3058" w:rsidRDefault="00B2518C" w:rsidP="009E3058">
      <w:pPr>
        <w:spacing w:after="240" w:line="276" w:lineRule="auto"/>
        <w:jc w:val="both"/>
        <w:rPr>
          <w:sz w:val="24"/>
          <w:rtl/>
        </w:rPr>
      </w:pPr>
      <w:r w:rsidRPr="009E3058">
        <w:rPr>
          <w:rFonts w:hint="cs"/>
          <w:sz w:val="24"/>
          <w:rtl/>
        </w:rPr>
        <w:t>מחנה</w:t>
      </w:r>
      <w:r w:rsidRPr="009E3058">
        <w:rPr>
          <w:sz w:val="24"/>
          <w:rtl/>
        </w:rPr>
        <w:t xml:space="preserve"> </w:t>
      </w:r>
      <w:r w:rsidRPr="009E3058">
        <w:rPr>
          <w:rFonts w:hint="cs"/>
          <w:sz w:val="24"/>
          <w:rtl/>
        </w:rPr>
        <w:t>בית</w:t>
      </w:r>
      <w:r w:rsidRPr="009E3058">
        <w:rPr>
          <w:sz w:val="24"/>
          <w:rtl/>
        </w:rPr>
        <w:t xml:space="preserve"> </w:t>
      </w:r>
      <w:r w:rsidRPr="009E3058">
        <w:rPr>
          <w:rFonts w:hint="cs"/>
          <w:sz w:val="24"/>
          <w:rtl/>
        </w:rPr>
        <w:t>אל</w:t>
      </w:r>
      <w:r w:rsidRPr="009E3058">
        <w:rPr>
          <w:sz w:val="24"/>
          <w:rtl/>
        </w:rPr>
        <w:t xml:space="preserve">, </w:t>
      </w:r>
      <w:r w:rsidRPr="009E3058">
        <w:rPr>
          <w:rFonts w:hint="cs"/>
          <w:sz w:val="24"/>
          <w:rtl/>
        </w:rPr>
        <w:t>ת</w:t>
      </w:r>
      <w:r w:rsidRPr="009E3058">
        <w:rPr>
          <w:sz w:val="24"/>
          <w:rtl/>
        </w:rPr>
        <w:t xml:space="preserve">.ד 16, </w:t>
      </w:r>
      <w:r w:rsidRPr="009E3058">
        <w:rPr>
          <w:rFonts w:hint="cs"/>
          <w:sz w:val="24"/>
          <w:rtl/>
        </w:rPr>
        <w:t>בית</w:t>
      </w:r>
      <w:r w:rsidRPr="009E3058">
        <w:rPr>
          <w:sz w:val="24"/>
          <w:rtl/>
        </w:rPr>
        <w:t xml:space="preserve"> </w:t>
      </w:r>
      <w:r w:rsidRPr="009E3058">
        <w:rPr>
          <w:rFonts w:hint="cs"/>
          <w:sz w:val="24"/>
          <w:rtl/>
        </w:rPr>
        <w:t>אל</w:t>
      </w:r>
    </w:p>
    <w:p w14:paraId="1DD6804E" w14:textId="5C1B12B4" w:rsidR="00CE6607" w:rsidRPr="009E3058" w:rsidRDefault="00B2518C" w:rsidP="009E3058">
      <w:pPr>
        <w:spacing w:after="240" w:line="276" w:lineRule="auto"/>
        <w:jc w:val="both"/>
        <w:rPr>
          <w:sz w:val="24"/>
          <w:rtl/>
        </w:rPr>
      </w:pPr>
      <w:r w:rsidRPr="009E3058">
        <w:rPr>
          <w:sz w:val="24"/>
          <w:rtl/>
        </w:rPr>
        <w:t xml:space="preserve">באמצעות קמ"ט אוצר וקמ"ט </w:t>
      </w:r>
      <w:r w:rsidR="0083295E" w:rsidRPr="009E3058">
        <w:rPr>
          <w:rFonts w:hint="cs"/>
          <w:sz w:val="24"/>
          <w:rtl/>
        </w:rPr>
        <w:t>אנרגיה</w:t>
      </w:r>
      <w:r w:rsidR="00735AF9" w:rsidRPr="009E3058">
        <w:rPr>
          <w:rFonts w:hint="cs"/>
          <w:sz w:val="24"/>
          <w:rtl/>
        </w:rPr>
        <w:t xml:space="preserve"> ו/או ס.רמ"א</w:t>
      </w:r>
    </w:p>
    <w:p w14:paraId="49050049" w14:textId="77777777" w:rsidR="00CE6607" w:rsidRPr="009E3058" w:rsidRDefault="00B2518C" w:rsidP="009E3058">
      <w:pPr>
        <w:spacing w:after="240" w:line="276" w:lineRule="auto"/>
        <w:jc w:val="both"/>
        <w:rPr>
          <w:b/>
          <w:bCs/>
          <w:sz w:val="24"/>
          <w:rtl/>
        </w:rPr>
      </w:pPr>
      <w:r w:rsidRPr="009E3058">
        <w:rPr>
          <w:b/>
          <w:bCs/>
          <w:sz w:val="24"/>
          <w:rtl/>
        </w:rPr>
        <w:t>(להלן - "ה</w:t>
      </w:r>
      <w:r w:rsidR="001A0C1E" w:rsidRPr="009E3058">
        <w:rPr>
          <w:b/>
          <w:bCs/>
          <w:sz w:val="24"/>
          <w:rtl/>
        </w:rPr>
        <w:t>מנהל</w:t>
      </w:r>
      <w:r w:rsidRPr="009E3058">
        <w:rPr>
          <w:b/>
          <w:bCs/>
          <w:sz w:val="24"/>
          <w:rtl/>
        </w:rPr>
        <w:t>")</w:t>
      </w:r>
    </w:p>
    <w:p w14:paraId="5FE8C317" w14:textId="77777777" w:rsidR="00CE6607" w:rsidRPr="009E3058" w:rsidRDefault="00B2518C" w:rsidP="009E3058">
      <w:pPr>
        <w:spacing w:after="240" w:line="276" w:lineRule="auto"/>
        <w:ind w:left="2880"/>
        <w:jc w:val="both"/>
        <w:rPr>
          <w:b/>
          <w:bCs/>
          <w:sz w:val="24"/>
          <w:u w:val="single"/>
          <w:rtl/>
        </w:rPr>
      </w:pPr>
      <w:r w:rsidRPr="009E3058">
        <w:rPr>
          <w:b/>
          <w:bCs/>
          <w:sz w:val="24"/>
          <w:u w:val="single"/>
          <w:rtl/>
        </w:rPr>
        <w:t>מצד אחד</w:t>
      </w:r>
    </w:p>
    <w:p w14:paraId="7F9129A3" w14:textId="77777777" w:rsidR="00CE6607" w:rsidRPr="002203D2" w:rsidRDefault="00CE6607" w:rsidP="009E3058">
      <w:pPr>
        <w:spacing w:after="240" w:line="276" w:lineRule="auto"/>
        <w:jc w:val="both"/>
        <w:rPr>
          <w:b/>
          <w:bCs/>
          <w:sz w:val="24"/>
          <w:rtl/>
        </w:rPr>
      </w:pPr>
    </w:p>
    <w:p w14:paraId="7EF73BB6" w14:textId="77777777" w:rsidR="00C7792B" w:rsidRPr="009E3058" w:rsidRDefault="00B2518C" w:rsidP="009E3058">
      <w:pPr>
        <w:spacing w:after="240" w:line="276" w:lineRule="auto"/>
        <w:rPr>
          <w:sz w:val="24"/>
          <w:rtl/>
        </w:rPr>
      </w:pPr>
      <w:r w:rsidRPr="009E3058">
        <w:rPr>
          <w:b/>
          <w:bCs/>
          <w:sz w:val="24"/>
          <w:rtl/>
        </w:rPr>
        <w:t>לבין:</w:t>
      </w:r>
      <w:r w:rsidRPr="009E3058">
        <w:rPr>
          <w:sz w:val="24"/>
          <w:rtl/>
        </w:rPr>
        <w:tab/>
        <w:t>_____________________________</w:t>
      </w:r>
    </w:p>
    <w:p w14:paraId="6DBAABBA" w14:textId="5B5F9689" w:rsidR="00C7792B" w:rsidRPr="009E3058" w:rsidRDefault="00B2518C" w:rsidP="009E3058">
      <w:pPr>
        <w:spacing w:after="240" w:line="276" w:lineRule="auto"/>
        <w:ind w:left="1440"/>
        <w:rPr>
          <w:sz w:val="24"/>
          <w:rtl/>
        </w:rPr>
      </w:pPr>
      <w:r w:rsidRPr="009E3058">
        <w:rPr>
          <w:sz w:val="24"/>
          <w:rtl/>
        </w:rPr>
        <w:t>_____________________________</w:t>
      </w:r>
    </w:p>
    <w:p w14:paraId="2D5AED17" w14:textId="5D2EB835" w:rsidR="00C7792B" w:rsidRPr="009E3058" w:rsidRDefault="00B2518C" w:rsidP="009E3058">
      <w:pPr>
        <w:spacing w:after="240" w:line="276" w:lineRule="auto"/>
        <w:ind w:left="1440"/>
        <w:rPr>
          <w:sz w:val="24"/>
          <w:rtl/>
        </w:rPr>
      </w:pPr>
      <w:r w:rsidRPr="009E3058">
        <w:rPr>
          <w:sz w:val="24"/>
          <w:rtl/>
        </w:rPr>
        <w:t>_____________________________</w:t>
      </w:r>
    </w:p>
    <w:p w14:paraId="14466233" w14:textId="77777777" w:rsidR="00C7792B" w:rsidRPr="009E3058" w:rsidRDefault="00B2518C" w:rsidP="009E3058">
      <w:pPr>
        <w:spacing w:after="240" w:line="276" w:lineRule="auto"/>
        <w:ind w:left="1440"/>
        <w:rPr>
          <w:sz w:val="24"/>
          <w:rtl/>
        </w:rPr>
      </w:pPr>
      <w:r w:rsidRPr="009E3058">
        <w:rPr>
          <w:b/>
          <w:bCs/>
          <w:sz w:val="24"/>
          <w:rtl/>
        </w:rPr>
        <w:t>להלן: "</w:t>
      </w:r>
      <w:r w:rsidRPr="009E3058">
        <w:rPr>
          <w:rFonts w:hint="cs"/>
          <w:b/>
          <w:bCs/>
          <w:sz w:val="24"/>
          <w:rtl/>
        </w:rPr>
        <w:t>היועץ</w:t>
      </w:r>
      <w:r w:rsidRPr="009E3058">
        <w:rPr>
          <w:b/>
          <w:bCs/>
          <w:sz w:val="24"/>
          <w:rtl/>
        </w:rPr>
        <w:t>"</w:t>
      </w:r>
      <w:r w:rsidRPr="009E3058">
        <w:rPr>
          <w:sz w:val="24"/>
          <w:rtl/>
        </w:rPr>
        <w:t xml:space="preserve">                                                                                               </w:t>
      </w:r>
    </w:p>
    <w:p w14:paraId="6B320602" w14:textId="77777777" w:rsidR="00CE6607" w:rsidRPr="009E3058" w:rsidRDefault="00B2518C" w:rsidP="009E3058">
      <w:pPr>
        <w:spacing w:after="240" w:line="276" w:lineRule="auto"/>
        <w:ind w:left="2880"/>
        <w:jc w:val="both"/>
        <w:rPr>
          <w:b/>
          <w:bCs/>
          <w:sz w:val="24"/>
          <w:u w:val="single"/>
          <w:rtl/>
        </w:rPr>
      </w:pPr>
      <w:r w:rsidRPr="009E3058">
        <w:rPr>
          <w:b/>
          <w:bCs/>
          <w:sz w:val="24"/>
          <w:u w:val="single"/>
          <w:rtl/>
        </w:rPr>
        <w:t>מצד שני</w:t>
      </w:r>
    </w:p>
    <w:p w14:paraId="791D5F81" w14:textId="77777777" w:rsidR="00CE6607" w:rsidRPr="002203D2" w:rsidRDefault="00CE6607" w:rsidP="009E3058">
      <w:pPr>
        <w:spacing w:after="240" w:line="276" w:lineRule="auto"/>
        <w:jc w:val="both"/>
        <w:rPr>
          <w:sz w:val="24"/>
          <w:rtl/>
        </w:rPr>
      </w:pPr>
    </w:p>
    <w:p w14:paraId="76E5BD8A" w14:textId="488A784D" w:rsidR="00CE6607" w:rsidRPr="009E3058" w:rsidRDefault="00B2518C" w:rsidP="009E3058">
      <w:pPr>
        <w:spacing w:after="240" w:line="276" w:lineRule="auto"/>
        <w:jc w:val="both"/>
        <w:rPr>
          <w:sz w:val="24"/>
          <w:rtl/>
        </w:rPr>
      </w:pPr>
      <w:r w:rsidRPr="00211125">
        <w:rPr>
          <w:b/>
          <w:bCs/>
          <w:sz w:val="24"/>
          <w:rtl/>
        </w:rPr>
        <w:t>הואיל</w:t>
      </w:r>
      <w:r w:rsidRPr="00211125">
        <w:rPr>
          <w:sz w:val="24"/>
          <w:rtl/>
        </w:rPr>
        <w:t xml:space="preserve"> </w:t>
      </w:r>
      <w:r w:rsidRPr="00211125">
        <w:rPr>
          <w:sz w:val="24"/>
          <w:rtl/>
        </w:rPr>
        <w:tab/>
        <w:t>וה</w:t>
      </w:r>
      <w:r w:rsidR="001A0C1E" w:rsidRPr="00211125">
        <w:rPr>
          <w:sz w:val="24"/>
          <w:rtl/>
        </w:rPr>
        <w:t>מנהל</w:t>
      </w:r>
      <w:r w:rsidRPr="00211125">
        <w:rPr>
          <w:sz w:val="24"/>
          <w:rtl/>
        </w:rPr>
        <w:t xml:space="preserve"> יצא בפניה מס'</w:t>
      </w:r>
      <w:r w:rsidR="00241C3A" w:rsidRPr="00211125">
        <w:rPr>
          <w:sz w:val="24"/>
          <w:rtl/>
        </w:rPr>
        <w:t xml:space="preserve"> </w:t>
      </w:r>
      <w:r w:rsidR="00090245">
        <w:rPr>
          <w:rFonts w:hint="cs"/>
          <w:sz w:val="24"/>
          <w:u w:val="single"/>
          <w:rtl/>
        </w:rPr>
        <w:t>3/26</w:t>
      </w:r>
      <w:r w:rsidR="00270A5D" w:rsidRPr="00211125">
        <w:rPr>
          <w:sz w:val="24"/>
          <w:rtl/>
        </w:rPr>
        <w:t xml:space="preserve"> </w:t>
      </w:r>
      <w:r w:rsidRPr="00211125">
        <w:rPr>
          <w:sz w:val="24"/>
          <w:rtl/>
        </w:rPr>
        <w:t>לקבלת הצעות</w:t>
      </w:r>
      <w:r w:rsidR="00086EA7" w:rsidRPr="00211125">
        <w:rPr>
          <w:sz w:val="24"/>
          <w:rtl/>
        </w:rPr>
        <w:t xml:space="preserve"> למתן שירותי ייעוץ ליח' קמ"ט </w:t>
      </w:r>
      <w:r w:rsidR="000322F1" w:rsidRPr="00211125">
        <w:rPr>
          <w:rFonts w:hint="cs"/>
          <w:sz w:val="24"/>
          <w:rtl/>
        </w:rPr>
        <w:t>אנרגיה</w:t>
      </w:r>
      <w:r w:rsidR="00086EA7" w:rsidRPr="00211125">
        <w:rPr>
          <w:sz w:val="24"/>
          <w:rtl/>
        </w:rPr>
        <w:t xml:space="preserve"> </w:t>
      </w:r>
      <w:r w:rsidR="00086EA7" w:rsidRPr="00211125">
        <w:rPr>
          <w:rFonts w:hint="cs"/>
          <w:sz w:val="24"/>
          <w:rtl/>
        </w:rPr>
        <w:t>ב</w:t>
      </w:r>
      <w:r w:rsidR="001A0C1E" w:rsidRPr="00211125">
        <w:rPr>
          <w:rFonts w:hint="cs"/>
          <w:sz w:val="24"/>
          <w:rtl/>
        </w:rPr>
        <w:t>מנהל</w:t>
      </w:r>
      <w:r w:rsidR="00086EA7" w:rsidRPr="00211125">
        <w:rPr>
          <w:sz w:val="24"/>
          <w:rtl/>
        </w:rPr>
        <w:t xml:space="preserve"> האזרחי</w:t>
      </w:r>
      <w:r w:rsidRPr="00211125">
        <w:rPr>
          <w:sz w:val="24"/>
          <w:rtl/>
        </w:rPr>
        <w:t>;</w:t>
      </w:r>
    </w:p>
    <w:p w14:paraId="66A543B4"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 xml:space="preserve">     והצעת היועץ נמצאה תואמת לדרישות המכרז;</w:t>
      </w:r>
    </w:p>
    <w:p w14:paraId="6D2331DF"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וה</w:t>
      </w:r>
      <w:r w:rsidR="001A0C1E" w:rsidRPr="009E3058">
        <w:rPr>
          <w:sz w:val="24"/>
          <w:rtl/>
        </w:rPr>
        <w:t>מנהל</w:t>
      </w:r>
      <w:r w:rsidRPr="009E3058">
        <w:rPr>
          <w:sz w:val="24"/>
          <w:rtl/>
        </w:rPr>
        <w:t xml:space="preserve"> מעוניין כי היועץ יעניק לו שירותי ייעוץ כמפורט בהסכם זה (להלן – </w:t>
      </w:r>
      <w:r w:rsidRPr="009E3058">
        <w:rPr>
          <w:b/>
          <w:bCs/>
          <w:sz w:val="24"/>
          <w:rtl/>
        </w:rPr>
        <w:t>"השירותים"</w:t>
      </w:r>
      <w:r w:rsidRPr="009E3058">
        <w:rPr>
          <w:sz w:val="24"/>
          <w:rtl/>
        </w:rPr>
        <w:t>) כקבלן עצמאי, והיועץ מעוניין לתת ל</w:t>
      </w:r>
      <w:r w:rsidR="001A0C1E" w:rsidRPr="009E3058">
        <w:rPr>
          <w:sz w:val="24"/>
          <w:rtl/>
        </w:rPr>
        <w:t>מנהל</w:t>
      </w:r>
      <w:r w:rsidRPr="009E3058">
        <w:rPr>
          <w:sz w:val="24"/>
          <w:rtl/>
        </w:rPr>
        <w:t xml:space="preserve"> את השירותים כקבלן עצמאי - והכל כאמור בהסכם זה;</w:t>
      </w:r>
    </w:p>
    <w:p w14:paraId="7A3D1DE9"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 xml:space="preserve">והיועץ מצהיר, כי הוא והיועצים מטעמו </w:t>
      </w:r>
      <w:r w:rsidR="008921A8" w:rsidRPr="009E3058">
        <w:rPr>
          <w:sz w:val="24"/>
          <w:rtl/>
        </w:rPr>
        <w:t>הם</w:t>
      </w:r>
      <w:r w:rsidRPr="009E3058">
        <w:rPr>
          <w:sz w:val="24"/>
          <w:rtl/>
        </w:rPr>
        <w:t xml:space="preserve"> בעלי הידע, היכולת והכישורים הנדרשים לצורך מתן השירותים;</w:t>
      </w:r>
    </w:p>
    <w:p w14:paraId="15B1750C" w14:textId="77777777" w:rsidR="00CE6607" w:rsidRPr="009E3058" w:rsidRDefault="00B2518C" w:rsidP="009E3058">
      <w:pPr>
        <w:spacing w:after="240" w:line="276" w:lineRule="auto"/>
        <w:jc w:val="both"/>
        <w:rPr>
          <w:sz w:val="24"/>
          <w:rtl/>
        </w:rPr>
      </w:pPr>
      <w:r w:rsidRPr="009E3058">
        <w:rPr>
          <w:b/>
          <w:bCs/>
          <w:sz w:val="24"/>
          <w:rtl/>
        </w:rPr>
        <w:lastRenderedPageBreak/>
        <w:t>והואיל</w:t>
      </w:r>
      <w:r w:rsidRPr="009E3058">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3E41B82"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ab/>
        <w:t xml:space="preserve">  וה</w:t>
      </w:r>
      <w:r w:rsidR="001A0C1E" w:rsidRPr="009E3058">
        <w:rPr>
          <w:sz w:val="24"/>
          <w:rtl/>
        </w:rPr>
        <w:t>מנהל</w:t>
      </w:r>
      <w:r w:rsidRPr="009E3058">
        <w:rPr>
          <w:sz w:val="24"/>
          <w:rtl/>
        </w:rPr>
        <w:t xml:space="preserve"> מסכים להתקשרות עם היועץ כקבלן עצמאי על בסיס הצהרה דלעיל;</w:t>
      </w:r>
    </w:p>
    <w:p w14:paraId="7100355F" w14:textId="77777777" w:rsidR="00CE6607" w:rsidRPr="009E3058" w:rsidRDefault="00B2518C" w:rsidP="009E3058">
      <w:pPr>
        <w:spacing w:after="240" w:line="276" w:lineRule="auto"/>
        <w:jc w:val="both"/>
        <w:rPr>
          <w:sz w:val="24"/>
          <w:rtl/>
        </w:rPr>
      </w:pPr>
      <w:r w:rsidRPr="009E3058">
        <w:rPr>
          <w:b/>
          <w:bCs/>
          <w:sz w:val="24"/>
          <w:rtl/>
        </w:rPr>
        <w:t>והואיל</w:t>
      </w:r>
      <w:r w:rsidRPr="009E3058">
        <w:rPr>
          <w:sz w:val="24"/>
          <w:rtl/>
        </w:rPr>
        <w:t xml:space="preserve"> </w:t>
      </w:r>
      <w:r w:rsidRPr="009E3058">
        <w:rPr>
          <w:sz w:val="24"/>
          <w:rtl/>
        </w:rPr>
        <w:tab/>
        <w:t xml:space="preserve">  וברצון הצדדים להסדיר את זכויותיהם וחובותיהם ההדדיות;</w:t>
      </w:r>
    </w:p>
    <w:p w14:paraId="300C73FA" w14:textId="77777777" w:rsidR="00B753E3" w:rsidRPr="009E3058" w:rsidRDefault="00B2518C" w:rsidP="009E3058">
      <w:pPr>
        <w:spacing w:after="240" w:line="276" w:lineRule="auto"/>
        <w:jc w:val="center"/>
        <w:rPr>
          <w:b/>
          <w:bCs/>
          <w:sz w:val="24"/>
          <w:u w:val="single"/>
          <w:rtl/>
        </w:rPr>
      </w:pPr>
      <w:r w:rsidRPr="009E3058">
        <w:rPr>
          <w:b/>
          <w:bCs/>
          <w:sz w:val="24"/>
          <w:u w:val="single"/>
          <w:rtl/>
        </w:rPr>
        <w:t xml:space="preserve">לפיכך הותנה, הוצהר והוסכם בין הצדדים כדלקמן: </w:t>
      </w:r>
    </w:p>
    <w:p w14:paraId="273D76A5" w14:textId="77777777" w:rsidR="00B753E3" w:rsidRDefault="00B2518C" w:rsidP="009E3058">
      <w:pPr>
        <w:pStyle w:val="a6"/>
        <w:numPr>
          <w:ilvl w:val="0"/>
          <w:numId w:val="14"/>
        </w:numPr>
        <w:spacing w:after="240" w:line="276" w:lineRule="auto"/>
        <w:rPr>
          <w:sz w:val="24"/>
          <w:u w:val="single"/>
        </w:rPr>
      </w:pPr>
      <w:r w:rsidRPr="00D516D7">
        <w:rPr>
          <w:b/>
          <w:bCs/>
          <w:sz w:val="24"/>
          <w:u w:val="single"/>
          <w:rtl/>
        </w:rPr>
        <w:t>היקף הוראות ההסכם ושינוייו</w:t>
      </w:r>
    </w:p>
    <w:p w14:paraId="7BFD57B4" w14:textId="3097CEEF" w:rsidR="00D72544" w:rsidRDefault="00B2518C" w:rsidP="009E3058">
      <w:pPr>
        <w:pStyle w:val="a6"/>
        <w:numPr>
          <w:ilvl w:val="1"/>
          <w:numId w:val="14"/>
        </w:numPr>
        <w:spacing w:after="240" w:line="276" w:lineRule="auto"/>
        <w:rPr>
          <w:sz w:val="24"/>
          <w:u w:val="single"/>
        </w:rPr>
      </w:pPr>
      <w:r w:rsidRPr="00B7230D">
        <w:rPr>
          <w:sz w:val="24"/>
          <w:rtl/>
        </w:rPr>
        <w:t>המבוא להסכם והנספחים המצורפים להסכם (לרבות</w:t>
      </w:r>
      <w:r w:rsidR="00F6004A">
        <w:rPr>
          <w:rFonts w:hint="cs"/>
          <w:sz w:val="24"/>
          <w:rtl/>
        </w:rPr>
        <w:t xml:space="preserve"> מפרט השירותים</w:t>
      </w:r>
      <w:r w:rsidRPr="00B7230D">
        <w:rPr>
          <w:sz w:val="24"/>
          <w:rtl/>
        </w:rPr>
        <w:t>) מהווים חלק בלתי נפרד מההסכם</w:t>
      </w:r>
      <w:r>
        <w:rPr>
          <w:rFonts w:hint="cs"/>
          <w:sz w:val="24"/>
          <w:rtl/>
        </w:rPr>
        <w:t>.</w:t>
      </w:r>
    </w:p>
    <w:p w14:paraId="411A8455" w14:textId="77777777" w:rsidR="00114A1D" w:rsidRDefault="00B2518C" w:rsidP="009E3058">
      <w:pPr>
        <w:pStyle w:val="a6"/>
        <w:numPr>
          <w:ilvl w:val="1"/>
          <w:numId w:val="14"/>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153991B" w14:textId="77777777" w:rsidR="00114A1D" w:rsidRPr="00B7230D" w:rsidRDefault="00B2518C" w:rsidP="009E3058">
      <w:pPr>
        <w:pStyle w:val="a6"/>
        <w:numPr>
          <w:ilvl w:val="1"/>
          <w:numId w:val="14"/>
        </w:numPr>
        <w:spacing w:after="240" w:line="276" w:lineRule="auto"/>
        <w:rPr>
          <w:sz w:val="24"/>
          <w:rtl/>
        </w:rPr>
      </w:pPr>
      <w:r w:rsidRPr="00B7230D">
        <w:rPr>
          <w:sz w:val="24"/>
          <w:rtl/>
        </w:rPr>
        <w:t>כל נספח להסכם, שייערך לאחר חתימת ההסכם</w:t>
      </w:r>
      <w:r w:rsidR="00211198">
        <w:rPr>
          <w:rFonts w:hint="cs"/>
          <w:sz w:val="24"/>
          <w:rtl/>
        </w:rPr>
        <w:t xml:space="preserve"> וייחתם על-ידי הזוכה ועל-ידי </w:t>
      </w:r>
      <w:proofErr w:type="spellStart"/>
      <w:r w:rsidR="00211198">
        <w:rPr>
          <w:rFonts w:hint="cs"/>
          <w:sz w:val="24"/>
          <w:rtl/>
        </w:rPr>
        <w:t>מורשי</w:t>
      </w:r>
      <w:proofErr w:type="spellEnd"/>
      <w:r w:rsidR="00211198">
        <w:rPr>
          <w:rFonts w:hint="cs"/>
          <w:sz w:val="24"/>
          <w:rtl/>
        </w:rPr>
        <w:t xml:space="preserve"> החתימה של המנהל האזרחי</w:t>
      </w:r>
      <w:r w:rsidRPr="00B7230D">
        <w:rPr>
          <w:sz w:val="24"/>
          <w:rtl/>
        </w:rPr>
        <w:t>, יהווה חלק בלתי נפרד מן ההסכם מרגע חתימת הצדדים על הנספח.</w:t>
      </w:r>
    </w:p>
    <w:p w14:paraId="6F256DAF" w14:textId="40F51DA9" w:rsidR="00114A1D" w:rsidRPr="00FC2BFF" w:rsidRDefault="00B2518C" w:rsidP="009E3058">
      <w:pPr>
        <w:pStyle w:val="a6"/>
        <w:numPr>
          <w:ilvl w:val="1"/>
          <w:numId w:val="14"/>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09EDBA5B" w14:textId="77777777" w:rsidR="00114A1D" w:rsidRPr="00114A1D" w:rsidRDefault="00B2518C" w:rsidP="009E3058">
      <w:pPr>
        <w:pStyle w:val="a6"/>
        <w:numPr>
          <w:ilvl w:val="0"/>
          <w:numId w:val="14"/>
        </w:numPr>
        <w:spacing w:after="240" w:line="276" w:lineRule="auto"/>
        <w:rPr>
          <w:sz w:val="24"/>
        </w:rPr>
      </w:pPr>
      <w:r>
        <w:rPr>
          <w:rFonts w:hint="cs"/>
          <w:b/>
          <w:bCs/>
          <w:sz w:val="24"/>
          <w:u w:val="single"/>
          <w:rtl/>
        </w:rPr>
        <w:t>פרשנות</w:t>
      </w:r>
    </w:p>
    <w:p w14:paraId="0012D834" w14:textId="77777777" w:rsidR="00114A1D" w:rsidRDefault="00B2518C" w:rsidP="009E3058">
      <w:pPr>
        <w:pStyle w:val="a6"/>
        <w:numPr>
          <w:ilvl w:val="1"/>
          <w:numId w:val="14"/>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A0C1E">
        <w:rPr>
          <w:sz w:val="24"/>
          <w:rtl/>
        </w:rPr>
        <w:t>מנהל</w:t>
      </w:r>
      <w:r w:rsidRPr="001C0B44">
        <w:rPr>
          <w:sz w:val="24"/>
          <w:rtl/>
        </w:rPr>
        <w:t xml:space="preserve"> האזרחי בהסכם (לרבות בנספחיו), תחול ההוראה המיטיבה עם ה</w:t>
      </w:r>
      <w:r w:rsidR="001A0C1E">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6DFCFDA2" w14:textId="77777777" w:rsidR="00114A1D" w:rsidRDefault="00B2518C" w:rsidP="009E3058">
      <w:pPr>
        <w:pStyle w:val="a6"/>
        <w:numPr>
          <w:ilvl w:val="1"/>
          <w:numId w:val="14"/>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1D9B1948" w14:textId="77777777" w:rsidR="00114A1D" w:rsidRDefault="00B2518C" w:rsidP="009E3058">
      <w:pPr>
        <w:pStyle w:val="a6"/>
        <w:numPr>
          <w:ilvl w:val="1"/>
          <w:numId w:val="14"/>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62258FC8" w14:textId="77777777" w:rsidR="00114A1D" w:rsidRDefault="00B2518C" w:rsidP="009E3058">
      <w:pPr>
        <w:pStyle w:val="a6"/>
        <w:numPr>
          <w:ilvl w:val="1"/>
          <w:numId w:val="14"/>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609E770" w14:textId="77777777" w:rsidR="00114A1D" w:rsidRDefault="00B2518C" w:rsidP="009E3058">
      <w:pPr>
        <w:pStyle w:val="a6"/>
        <w:numPr>
          <w:ilvl w:val="1"/>
          <w:numId w:val="14"/>
        </w:numPr>
        <w:spacing w:after="240" w:line="276" w:lineRule="auto"/>
        <w:rPr>
          <w:sz w:val="24"/>
        </w:rPr>
      </w:pPr>
      <w:r w:rsidRPr="00B7230D">
        <w:rPr>
          <w:sz w:val="24"/>
          <w:rtl/>
        </w:rPr>
        <w:t xml:space="preserve">כל </w:t>
      </w:r>
      <w:proofErr w:type="spellStart"/>
      <w:r w:rsidRPr="00B7230D">
        <w:rPr>
          <w:sz w:val="24"/>
          <w:rtl/>
        </w:rPr>
        <w:t>הסעדים</w:t>
      </w:r>
      <w:proofErr w:type="spellEnd"/>
      <w:r w:rsidRPr="00B7230D">
        <w:rPr>
          <w:sz w:val="24"/>
          <w:rtl/>
        </w:rPr>
        <w:t xml:space="preserve">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55009039" w14:textId="77777777" w:rsidR="00114A1D" w:rsidRDefault="00B2518C" w:rsidP="009E3058">
      <w:pPr>
        <w:pStyle w:val="a6"/>
        <w:numPr>
          <w:ilvl w:val="1"/>
          <w:numId w:val="14"/>
        </w:numPr>
        <w:spacing w:after="240" w:line="276" w:lineRule="auto"/>
        <w:rPr>
          <w:sz w:val="24"/>
        </w:rPr>
      </w:pPr>
      <w:r w:rsidRPr="00B7230D">
        <w:rPr>
          <w:sz w:val="24"/>
          <w:rtl/>
        </w:rPr>
        <w:t>אין בכל סעד מיוחד המסור ל</w:t>
      </w:r>
      <w:r w:rsidR="001A0C1E">
        <w:rPr>
          <w:sz w:val="24"/>
          <w:rtl/>
        </w:rPr>
        <w:t>מנהל</w:t>
      </w:r>
      <w:r w:rsidRPr="00B7230D">
        <w:rPr>
          <w:sz w:val="24"/>
          <w:rtl/>
        </w:rPr>
        <w:t xml:space="preserve"> לפי ההסכם כדי לגרוע מכל זכות המסורה ל</w:t>
      </w:r>
      <w:r w:rsidR="001A0C1E">
        <w:rPr>
          <w:sz w:val="24"/>
          <w:rtl/>
        </w:rPr>
        <w:t>מנהל</w:t>
      </w:r>
      <w:r w:rsidRPr="00B7230D">
        <w:rPr>
          <w:sz w:val="24"/>
          <w:rtl/>
        </w:rPr>
        <w:t xml:space="preserve"> לפי כל דין.</w:t>
      </w:r>
    </w:p>
    <w:p w14:paraId="11A9C110" w14:textId="66510664" w:rsidR="00114A1D" w:rsidRPr="00B7230D" w:rsidRDefault="00B2518C" w:rsidP="009E3058">
      <w:pPr>
        <w:pStyle w:val="a6"/>
        <w:numPr>
          <w:ilvl w:val="1"/>
          <w:numId w:val="14"/>
        </w:numPr>
        <w:spacing w:after="240" w:line="276" w:lineRule="auto"/>
        <w:rPr>
          <w:sz w:val="24"/>
          <w:rtl/>
        </w:rPr>
      </w:pPr>
      <w:r w:rsidRPr="00B7230D">
        <w:rPr>
          <w:sz w:val="24"/>
          <w:rtl/>
        </w:rPr>
        <w:t>בהסכם זה</w:t>
      </w:r>
      <w:r w:rsidR="009E41F1">
        <w:rPr>
          <w:rFonts w:hint="cs"/>
          <w:sz w:val="24"/>
          <w:rtl/>
        </w:rPr>
        <w:t>:</w:t>
      </w:r>
    </w:p>
    <w:p w14:paraId="38603AEF" w14:textId="4D6F24D6" w:rsidR="005E51C7" w:rsidRDefault="00B2518C" w:rsidP="009E3058">
      <w:pPr>
        <w:pStyle w:val="a6"/>
        <w:numPr>
          <w:ilvl w:val="2"/>
          <w:numId w:val="14"/>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sidR="00DF40B0">
        <w:rPr>
          <w:rFonts w:hint="cs"/>
          <w:sz w:val="24"/>
          <w:rtl/>
        </w:rPr>
        <w:t xml:space="preserve"> </w:t>
      </w:r>
      <w:r>
        <w:rPr>
          <w:rFonts w:hint="cs"/>
          <w:sz w:val="24"/>
          <w:rtl/>
        </w:rPr>
        <w:t xml:space="preserve">לרבות תחיקת </w:t>
      </w:r>
      <w:r w:rsidR="009E41F1">
        <w:rPr>
          <w:rFonts w:hint="cs"/>
          <w:sz w:val="24"/>
          <w:rtl/>
        </w:rPr>
        <w:t>ה</w:t>
      </w:r>
      <w:r>
        <w:rPr>
          <w:rFonts w:hint="cs"/>
          <w:sz w:val="24"/>
          <w:rtl/>
        </w:rPr>
        <w:t>ביטחון;</w:t>
      </w:r>
    </w:p>
    <w:p w14:paraId="5EC1BE89" w14:textId="44488224" w:rsidR="005E51C7" w:rsidRDefault="00B2518C" w:rsidP="009E3058">
      <w:pPr>
        <w:pStyle w:val="a6"/>
        <w:numPr>
          <w:ilvl w:val="2"/>
          <w:numId w:val="14"/>
        </w:numPr>
        <w:spacing w:after="240" w:line="276" w:lineRule="auto"/>
        <w:rPr>
          <w:sz w:val="24"/>
        </w:rPr>
      </w:pPr>
      <w:r>
        <w:rPr>
          <w:rFonts w:hint="cs"/>
          <w:sz w:val="24"/>
          <w:rtl/>
        </w:rPr>
        <w:t>"</w:t>
      </w:r>
      <w:r>
        <w:rPr>
          <w:rFonts w:hint="cs"/>
          <w:b/>
          <w:bCs/>
          <w:sz w:val="24"/>
          <w:rtl/>
        </w:rPr>
        <w:t>האזור</w:t>
      </w:r>
      <w:r>
        <w:rPr>
          <w:rFonts w:hint="cs"/>
          <w:sz w:val="24"/>
          <w:rtl/>
        </w:rPr>
        <w:t xml:space="preserve">" </w:t>
      </w:r>
      <w:r>
        <w:rPr>
          <w:sz w:val="24"/>
          <w:rtl/>
        </w:rPr>
        <w:t>–</w:t>
      </w:r>
      <w:r>
        <w:rPr>
          <w:rFonts w:hint="cs"/>
          <w:sz w:val="24"/>
          <w:rtl/>
        </w:rPr>
        <w:t xml:space="preserve"> אזור יהודה ושומרון;</w:t>
      </w:r>
    </w:p>
    <w:p w14:paraId="49B77432" w14:textId="77777777" w:rsidR="00114A1D" w:rsidRDefault="00B2518C" w:rsidP="009E3058">
      <w:pPr>
        <w:pStyle w:val="a6"/>
        <w:numPr>
          <w:ilvl w:val="2"/>
          <w:numId w:val="14"/>
        </w:numPr>
        <w:spacing w:after="240" w:line="276" w:lineRule="auto"/>
        <w:rPr>
          <w:sz w:val="24"/>
        </w:rPr>
      </w:pPr>
      <w:r w:rsidRPr="00B7230D">
        <w:rPr>
          <w:sz w:val="24"/>
          <w:rtl/>
        </w:rPr>
        <w:lastRenderedPageBreak/>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DF1879F" w14:textId="4AEA871B"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ההסכם</w:t>
      </w:r>
      <w:r w:rsidRPr="00B7230D">
        <w:rPr>
          <w:sz w:val="24"/>
          <w:rtl/>
        </w:rPr>
        <w:t xml:space="preserve">" </w:t>
      </w:r>
      <w:r w:rsidR="006D5AF4">
        <w:rPr>
          <w:sz w:val="24"/>
          <w:rtl/>
        </w:rPr>
        <w:t>–</w:t>
      </w:r>
      <w:r w:rsidRPr="00B7230D">
        <w:rPr>
          <w:sz w:val="24"/>
          <w:rtl/>
        </w:rPr>
        <w:t xml:space="preserve"> הסכם זה, לרבות המבוא לו, </w:t>
      </w:r>
      <w:r w:rsidR="000322F1">
        <w:rPr>
          <w:rFonts w:hint="cs"/>
          <w:sz w:val="24"/>
          <w:rtl/>
        </w:rPr>
        <w:t xml:space="preserve">מסמכי המכרז, </w:t>
      </w:r>
      <w:r w:rsidRPr="00B7230D">
        <w:rPr>
          <w:sz w:val="24"/>
          <w:rtl/>
        </w:rPr>
        <w:t>הנספחים המצורפים אליו והנחיות המקשר לפי הסכם זה</w:t>
      </w:r>
      <w:r>
        <w:rPr>
          <w:rFonts w:hint="cs"/>
          <w:sz w:val="24"/>
          <w:rtl/>
        </w:rPr>
        <w:t>;</w:t>
      </w:r>
    </w:p>
    <w:p w14:paraId="55EC8FFD" w14:textId="224E004F"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החשבונית</w:t>
      </w:r>
      <w:r w:rsidRPr="00B7230D">
        <w:rPr>
          <w:sz w:val="24"/>
          <w:rtl/>
        </w:rPr>
        <w:t xml:space="preserve">" </w:t>
      </w:r>
      <w:r w:rsidR="006D5AF4">
        <w:rPr>
          <w:sz w:val="24"/>
          <w:rtl/>
        </w:rPr>
        <w:t>–</w:t>
      </w:r>
      <w:r w:rsidRPr="00B7230D">
        <w:rPr>
          <w:sz w:val="24"/>
          <w:rtl/>
        </w:rPr>
        <w:t xml:space="preserve"> חשבונית מס/עסקה כדין ופירוט השירותים שבגינם דורש היועץ תשלום מן ה</w:t>
      </w:r>
      <w:r w:rsidR="001A0C1E">
        <w:rPr>
          <w:sz w:val="24"/>
          <w:rtl/>
        </w:rPr>
        <w:t>מנהל</w:t>
      </w:r>
      <w:r>
        <w:rPr>
          <w:rFonts w:hint="cs"/>
          <w:sz w:val="24"/>
          <w:rtl/>
        </w:rPr>
        <w:t>;</w:t>
      </w:r>
    </w:p>
    <w:p w14:paraId="6F5CC3B6" w14:textId="256EA6F3"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w:t>
      </w:r>
      <w:r w:rsidR="003849E5">
        <w:rPr>
          <w:rFonts w:hint="cs"/>
          <w:sz w:val="24"/>
          <w:rtl/>
        </w:rPr>
        <w:t>מפרט השירותים</w:t>
      </w:r>
      <w:r>
        <w:rPr>
          <w:rFonts w:hint="cs"/>
          <w:sz w:val="24"/>
          <w:rtl/>
        </w:rPr>
        <w:t>;</w:t>
      </w:r>
    </w:p>
    <w:p w14:paraId="54CCFF0C" w14:textId="2107805C"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התמורה</w:t>
      </w:r>
      <w:r w:rsidRPr="00B7230D">
        <w:rPr>
          <w:sz w:val="24"/>
          <w:rtl/>
        </w:rPr>
        <w:t xml:space="preserve">" </w:t>
      </w:r>
      <w:r w:rsidR="00F269B2">
        <w:rPr>
          <w:sz w:val="24"/>
          <w:rtl/>
        </w:rPr>
        <w:t>–</w:t>
      </w:r>
      <w:r w:rsidRPr="00B7230D">
        <w:rPr>
          <w:sz w:val="24"/>
          <w:rtl/>
        </w:rPr>
        <w:t xml:space="preserve"> התמורה הכספית לה זכאי היועץ עבור התחייבויותיו לפי הסכם </w:t>
      </w:r>
      <w:r>
        <w:rPr>
          <w:sz w:val="24"/>
          <w:rtl/>
        </w:rPr>
        <w:t>זה</w:t>
      </w:r>
      <w:r>
        <w:rPr>
          <w:rFonts w:hint="cs"/>
          <w:sz w:val="24"/>
          <w:rtl/>
        </w:rPr>
        <w:t>;</w:t>
      </w:r>
    </w:p>
    <w:p w14:paraId="576158C8" w14:textId="714D7FF2" w:rsidR="00114A1D" w:rsidRDefault="00B2518C" w:rsidP="380134BF">
      <w:pPr>
        <w:pStyle w:val="a6"/>
        <w:numPr>
          <w:ilvl w:val="2"/>
          <w:numId w:val="14"/>
        </w:numPr>
        <w:spacing w:after="240" w:line="276" w:lineRule="auto"/>
        <w:rPr>
          <w:sz w:val="24"/>
        </w:rPr>
      </w:pPr>
      <w:r w:rsidRPr="380134BF">
        <w:rPr>
          <w:sz w:val="24"/>
        </w:rPr>
        <w:t>"</w:t>
      </w:r>
      <w:r w:rsidRPr="380134BF">
        <w:rPr>
          <w:b/>
          <w:bCs/>
          <w:sz w:val="24"/>
          <w:rtl/>
        </w:rPr>
        <w:t>המקשר</w:t>
      </w:r>
      <w:r w:rsidRPr="380134BF">
        <w:rPr>
          <w:sz w:val="24"/>
          <w:rtl/>
        </w:rPr>
        <w:t>" – מי שהורשה על ידי סגן ראש ה</w:t>
      </w:r>
      <w:r w:rsidR="001A0C1E" w:rsidRPr="380134BF">
        <w:rPr>
          <w:sz w:val="24"/>
          <w:rtl/>
        </w:rPr>
        <w:t>מנהל</w:t>
      </w:r>
      <w:r w:rsidRPr="380134BF">
        <w:rPr>
          <w:sz w:val="24"/>
          <w:rtl/>
        </w:rPr>
        <w:t xml:space="preserve"> האזרחי בכתב לעניין הסכם זה או כל חלק ממנו, בין מראש ובין בדיעבד</w:t>
      </w:r>
      <w:r w:rsidR="00DF40B0" w:rsidRPr="380134BF">
        <w:rPr>
          <w:sz w:val="24"/>
          <w:rtl/>
        </w:rPr>
        <w:t>, ושפרטיו מופיעים בעמוד הראשון למסמכי המכרז</w:t>
      </w:r>
      <w:r w:rsidRPr="380134BF">
        <w:rPr>
          <w:sz w:val="24"/>
          <w:rtl/>
        </w:rPr>
        <w:t xml:space="preserve">. כל עוד לא ניתנה הרשאה כאמור, יהיה המקשר קמ"ט </w:t>
      </w:r>
      <w:r w:rsidR="570358B1" w:rsidRPr="380134BF">
        <w:rPr>
          <w:sz w:val="24"/>
          <w:rtl/>
        </w:rPr>
        <w:t>אנרגיה</w:t>
      </w:r>
      <w:r w:rsidRPr="380134BF">
        <w:rPr>
          <w:sz w:val="24"/>
          <w:rtl/>
        </w:rPr>
        <w:t xml:space="preserve"> או המוסמך מטעמו. המקשר ייצג את ה</w:t>
      </w:r>
      <w:r w:rsidR="001A0C1E" w:rsidRPr="380134BF">
        <w:rPr>
          <w:sz w:val="24"/>
          <w:rtl/>
        </w:rPr>
        <w:t>מנהל</w:t>
      </w:r>
      <w:r w:rsidRPr="380134BF">
        <w:rPr>
          <w:sz w:val="24"/>
          <w:rtl/>
        </w:rPr>
        <w:t xml:space="preserve"> כלפי היועץ בכל הנוגע להסכם ולביצועו, בכפוף להרשאת סגן ראש ה</w:t>
      </w:r>
      <w:r w:rsidR="001A0C1E" w:rsidRPr="380134BF">
        <w:rPr>
          <w:sz w:val="24"/>
          <w:rtl/>
        </w:rPr>
        <w:t>מנהל</w:t>
      </w:r>
      <w:r w:rsidRPr="380134BF">
        <w:rPr>
          <w:sz w:val="24"/>
          <w:rtl/>
        </w:rPr>
        <w:t xml:space="preserve"> האזרחי</w:t>
      </w:r>
      <w:r w:rsidRPr="380134BF">
        <w:rPr>
          <w:sz w:val="24"/>
        </w:rPr>
        <w:t>;</w:t>
      </w:r>
    </w:p>
    <w:p w14:paraId="4C97E04D" w14:textId="77777777" w:rsidR="00114A1D" w:rsidRDefault="00B2518C" w:rsidP="009E3058">
      <w:pPr>
        <w:pStyle w:val="a6"/>
        <w:numPr>
          <w:ilvl w:val="2"/>
          <w:numId w:val="14"/>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A0C1E">
        <w:rPr>
          <w:sz w:val="24"/>
          <w:rtl/>
        </w:rPr>
        <w:t>מנהל</w:t>
      </w:r>
      <w:r w:rsidRPr="00B7230D">
        <w:rPr>
          <w:sz w:val="24"/>
          <w:rtl/>
        </w:rPr>
        <w:t xml:space="preserve"> האזרחי בעסקה זו</w:t>
      </w:r>
      <w:r>
        <w:rPr>
          <w:rFonts w:hint="cs"/>
          <w:sz w:val="24"/>
          <w:rtl/>
        </w:rPr>
        <w:t>;</w:t>
      </w:r>
    </w:p>
    <w:p w14:paraId="7984B62C" w14:textId="77777777" w:rsidR="00114A1D" w:rsidRPr="00FC2BFF" w:rsidRDefault="00B2518C" w:rsidP="009E3058">
      <w:pPr>
        <w:pStyle w:val="a6"/>
        <w:numPr>
          <w:ilvl w:val="2"/>
          <w:numId w:val="14"/>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34DABC5" w14:textId="77777777" w:rsidR="007B2872" w:rsidRDefault="00B2518C" w:rsidP="009E3058">
      <w:pPr>
        <w:pStyle w:val="a6"/>
        <w:numPr>
          <w:ilvl w:val="0"/>
          <w:numId w:val="14"/>
        </w:numPr>
        <w:spacing w:after="240" w:line="276" w:lineRule="auto"/>
        <w:rPr>
          <w:sz w:val="24"/>
        </w:rPr>
      </w:pPr>
      <w:r>
        <w:rPr>
          <w:rFonts w:hint="cs"/>
          <w:b/>
          <w:bCs/>
          <w:sz w:val="24"/>
          <w:u w:val="single"/>
          <w:rtl/>
        </w:rPr>
        <w:t>תקופת ההסכם</w:t>
      </w:r>
    </w:p>
    <w:p w14:paraId="05C39317" w14:textId="034647FE" w:rsidR="007B2872" w:rsidRDefault="00B2518C" w:rsidP="009E3058">
      <w:pPr>
        <w:pStyle w:val="a6"/>
        <w:numPr>
          <w:ilvl w:val="1"/>
          <w:numId w:val="14"/>
        </w:numPr>
        <w:spacing w:after="240" w:line="276" w:lineRule="auto"/>
        <w:rPr>
          <w:sz w:val="24"/>
        </w:rPr>
      </w:pPr>
      <w:r w:rsidRPr="002203D2">
        <w:rPr>
          <w:sz w:val="24"/>
          <w:rtl/>
        </w:rPr>
        <w:t>תוקף הסכם זה הוא 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3AEE89D6" w14:textId="7D78AF6A" w:rsidR="007B2872" w:rsidRDefault="00B2518C" w:rsidP="009E3058">
      <w:pPr>
        <w:pStyle w:val="a6"/>
        <w:numPr>
          <w:ilvl w:val="1"/>
          <w:numId w:val="14"/>
        </w:numPr>
        <w:spacing w:after="240" w:line="276" w:lineRule="auto"/>
        <w:rPr>
          <w:sz w:val="24"/>
        </w:rPr>
      </w:pPr>
      <w:r w:rsidRPr="00B7230D">
        <w:rPr>
          <w:sz w:val="24"/>
          <w:rtl/>
        </w:rPr>
        <w:t>ה</w:t>
      </w:r>
      <w:r w:rsidR="001A0C1E">
        <w:rPr>
          <w:sz w:val="24"/>
          <w:rtl/>
        </w:rPr>
        <w:t>מנהל</w:t>
      </w:r>
      <w:r w:rsidRPr="00B7230D">
        <w:rPr>
          <w:sz w:val="24"/>
          <w:rtl/>
        </w:rPr>
        <w:t xml:space="preserve"> רשאי לפי שיקול דעתו המוחלט להאריך את תקופת ההסכם</w:t>
      </w:r>
      <w:r w:rsidR="00DF40B0">
        <w:rPr>
          <w:rFonts w:hint="cs"/>
          <w:sz w:val="24"/>
          <w:rtl/>
        </w:rPr>
        <w:t>,</w:t>
      </w:r>
      <w:r w:rsidRPr="00B7230D">
        <w:rPr>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w:t>
      </w:r>
      <w:r w:rsidR="00F269B2">
        <w:rPr>
          <w:rFonts w:hint="cs"/>
          <w:sz w:val="24"/>
          <w:rtl/>
        </w:rPr>
        <w:t xml:space="preserve"> או בתנאים המיטיבים עם המנהל</w:t>
      </w:r>
      <w:r w:rsidRPr="00B7230D">
        <w:rPr>
          <w:sz w:val="24"/>
          <w:rtl/>
        </w:rPr>
        <w:t>. הארכת ההס</w:t>
      </w:r>
      <w:r>
        <w:rPr>
          <w:sz w:val="24"/>
          <w:rtl/>
        </w:rPr>
        <w:t>כם תעשה בהודעת המקשר ליועץ בכתב</w:t>
      </w:r>
      <w:r>
        <w:rPr>
          <w:rFonts w:hint="cs"/>
          <w:sz w:val="24"/>
          <w:rtl/>
        </w:rPr>
        <w:t>.</w:t>
      </w:r>
    </w:p>
    <w:p w14:paraId="6C2A9E39" w14:textId="2E687D2D" w:rsidR="007B2872" w:rsidRDefault="45A81D04" w:rsidP="724AB63E">
      <w:pPr>
        <w:pStyle w:val="a6"/>
        <w:numPr>
          <w:ilvl w:val="1"/>
          <w:numId w:val="14"/>
        </w:numPr>
        <w:spacing w:after="240" w:line="276" w:lineRule="auto"/>
        <w:rPr>
          <w:sz w:val="24"/>
        </w:rPr>
      </w:pPr>
      <w:r w:rsidRPr="380134BF">
        <w:rPr>
          <w:sz w:val="24"/>
          <w:rtl/>
        </w:rPr>
        <w:t>במקרה של התחדשות ההסכם כאמור, מתחייב היועץ לשם הבטחת התחייבויותיו לפי ההסכם המחודש הנ"ל למסור למנהל לא יאוחר מ</w:t>
      </w:r>
      <w:r w:rsidR="001A6BB9">
        <w:rPr>
          <w:rFonts w:hint="cs"/>
          <w:sz w:val="24"/>
          <w:rtl/>
        </w:rPr>
        <w:t xml:space="preserve"> </w:t>
      </w:r>
      <w:r w:rsidR="001A6BB9">
        <w:rPr>
          <w:sz w:val="24"/>
          <w:rtl/>
        </w:rPr>
        <w:t>–</w:t>
      </w:r>
      <w:r w:rsidR="001A6BB9">
        <w:rPr>
          <w:rFonts w:hint="cs"/>
          <w:sz w:val="24"/>
          <w:rtl/>
        </w:rPr>
        <w:t xml:space="preserve"> 14 </w:t>
      </w:r>
      <w:r w:rsidRPr="380134BF">
        <w:rPr>
          <w:sz w:val="24"/>
          <w:rtl/>
        </w:rPr>
        <w:t xml:space="preserve">יום </w:t>
      </w:r>
      <w:r w:rsidR="001A6BB9">
        <w:rPr>
          <w:rFonts w:hint="cs"/>
          <w:sz w:val="24"/>
          <w:rtl/>
        </w:rPr>
        <w:t xml:space="preserve">לפני </w:t>
      </w:r>
      <w:r w:rsidRPr="380134BF">
        <w:rPr>
          <w:sz w:val="24"/>
          <w:rtl/>
        </w:rPr>
        <w:t xml:space="preserve">תחילת תקופת ההתקשרות הנוספת, ערבות בנקאית </w:t>
      </w:r>
      <w:r w:rsidR="276B36F3" w:rsidRPr="380134BF">
        <w:rPr>
          <w:sz w:val="24"/>
          <w:rtl/>
        </w:rPr>
        <w:t>צמודה למדד המחירים לצרכן הידוע במועד האחרון להגשת ההצעות</w:t>
      </w:r>
      <w:r w:rsidRPr="380134BF">
        <w:rPr>
          <w:sz w:val="24"/>
          <w:rtl/>
        </w:rPr>
        <w:t>, והערבות תהיה בתוקף עד גמר תקופת ההתקשרות הנוספת</w:t>
      </w:r>
      <w:r w:rsidR="1BAA2008" w:rsidRPr="380134BF">
        <w:rPr>
          <w:sz w:val="24"/>
          <w:rtl/>
        </w:rPr>
        <w:t xml:space="preserve"> ול-60 ימים נוספים</w:t>
      </w:r>
      <w:r w:rsidRPr="380134BF">
        <w:rPr>
          <w:sz w:val="24"/>
        </w:rPr>
        <w:t>.</w:t>
      </w:r>
    </w:p>
    <w:p w14:paraId="3A04D57C" w14:textId="77777777" w:rsidR="007B2872" w:rsidRDefault="00B2518C" w:rsidP="009E3058">
      <w:pPr>
        <w:pStyle w:val="a6"/>
        <w:numPr>
          <w:ilvl w:val="1"/>
          <w:numId w:val="14"/>
        </w:numPr>
        <w:spacing w:after="240" w:line="276" w:lineRule="auto"/>
        <w:rPr>
          <w:sz w:val="24"/>
        </w:rPr>
      </w:pPr>
      <w:r w:rsidRPr="00B7230D">
        <w:rPr>
          <w:sz w:val="24"/>
          <w:rtl/>
        </w:rPr>
        <w:t>על אף האמור בכל מקום בהסכם, ה</w:t>
      </w:r>
      <w:r w:rsidR="001A0C1E">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A0C1E">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667EDBB9" w14:textId="682215E5" w:rsidR="007B2872" w:rsidRDefault="00B2518C" w:rsidP="009E3058">
      <w:pPr>
        <w:pStyle w:val="a6"/>
        <w:numPr>
          <w:ilvl w:val="1"/>
          <w:numId w:val="14"/>
        </w:numPr>
        <w:spacing w:after="240" w:line="276" w:lineRule="auto"/>
        <w:rPr>
          <w:sz w:val="24"/>
        </w:rPr>
      </w:pPr>
      <w:r w:rsidRPr="00B7230D">
        <w:rPr>
          <w:sz w:val="24"/>
          <w:rtl/>
        </w:rPr>
        <w:t>הובא ההסכם לידי גמר לפני תום תקופת ההסכם, ישלם ה</w:t>
      </w:r>
      <w:r w:rsidR="001A0C1E">
        <w:rPr>
          <w:sz w:val="24"/>
          <w:rtl/>
        </w:rPr>
        <w:t>מנהל</w:t>
      </w:r>
      <w:r w:rsidRPr="00B7230D">
        <w:rPr>
          <w:sz w:val="24"/>
          <w:rtl/>
        </w:rPr>
        <w:t xml:space="preserve"> ליועץ בעד אותו חלק משירותי </w:t>
      </w:r>
      <w:r w:rsidRPr="00FC729C">
        <w:rPr>
          <w:sz w:val="24"/>
          <w:rtl/>
        </w:rPr>
        <w:t>היועץ שניתנו על ידיו עד להבאת ההסכם לידי גמר וזאת לסילוק גמור ומוחלט של שכרו. מובהר כי</w:t>
      </w:r>
      <w:r w:rsidRPr="00B7230D">
        <w:rPr>
          <w:sz w:val="24"/>
          <w:rtl/>
        </w:rPr>
        <w:t xml:space="preserve"> ה</w:t>
      </w:r>
      <w:r w:rsidR="001A0C1E">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179EA97D" w14:textId="77777777" w:rsidR="004D6313" w:rsidRPr="00F87B66" w:rsidRDefault="004D6313" w:rsidP="004D6313">
      <w:pPr>
        <w:pStyle w:val="a6"/>
        <w:numPr>
          <w:ilvl w:val="1"/>
          <w:numId w:val="14"/>
        </w:numPr>
        <w:spacing w:after="240" w:line="276" w:lineRule="auto"/>
        <w:rPr>
          <w:sz w:val="24"/>
        </w:rPr>
      </w:pPr>
      <w:r w:rsidRPr="00F87B66">
        <w:rPr>
          <w:sz w:val="24"/>
          <w:rtl/>
        </w:rPr>
        <w:t>מבלי לפגוע בכל סעד אחר הנתון לצדדים</w:t>
      </w:r>
      <w:r w:rsidRPr="00F87B66">
        <w:rPr>
          <w:rFonts w:hint="cs"/>
          <w:sz w:val="24"/>
          <w:rtl/>
        </w:rPr>
        <w:t>:</w:t>
      </w:r>
    </w:p>
    <w:p w14:paraId="3CD8DC94" w14:textId="77777777" w:rsidR="004D6313" w:rsidRPr="00F87B66" w:rsidRDefault="004D6313" w:rsidP="004D6313">
      <w:pPr>
        <w:pStyle w:val="a6"/>
        <w:numPr>
          <w:ilvl w:val="2"/>
          <w:numId w:val="14"/>
        </w:numPr>
        <w:spacing w:after="240" w:line="276" w:lineRule="auto"/>
        <w:rPr>
          <w:sz w:val="24"/>
        </w:rPr>
      </w:pPr>
      <w:r w:rsidRPr="00F87B66">
        <w:rPr>
          <w:sz w:val="24"/>
          <w:rtl/>
        </w:rPr>
        <w:lastRenderedPageBreak/>
        <w:t>הופר הסכם זה הפרה יסודית, זכאי הצד הנפגע לבטל את ההסכם לאלתר; ובמקרה שהצד הנפגע הוא המנהל, רשאי הוא להורות על חילוט חד צדדי של הערבות ללא הוכחת נזק</w:t>
      </w:r>
      <w:r w:rsidRPr="00F87B66">
        <w:rPr>
          <w:rFonts w:hint="cs"/>
          <w:sz w:val="24"/>
          <w:rtl/>
        </w:rPr>
        <w:t>.</w:t>
      </w:r>
    </w:p>
    <w:p w14:paraId="6692EE22" w14:textId="77777777" w:rsidR="004D6313" w:rsidRPr="00F87B66" w:rsidRDefault="004D6313" w:rsidP="004D6313">
      <w:pPr>
        <w:pStyle w:val="a6"/>
        <w:numPr>
          <w:ilvl w:val="2"/>
          <w:numId w:val="14"/>
        </w:numPr>
        <w:spacing w:after="240" w:line="276" w:lineRule="auto"/>
        <w:rPr>
          <w:sz w:val="24"/>
        </w:rPr>
      </w:pPr>
      <w:r w:rsidRPr="00F87B66">
        <w:rPr>
          <w:sz w:val="24"/>
          <w:rtl/>
        </w:rPr>
        <w:t>הפר היועץ הסכם זה הפרה שאינה הפרה יסודית, זכאי המנהל לבטל את ההסכם לאחר שנתן תחילה היועץ ארכה של 14 ימים לתיקון ההפרה לשביעות רצון המקשר</w:t>
      </w:r>
      <w:r w:rsidRPr="00F87B66">
        <w:rPr>
          <w:rFonts w:hint="cs"/>
          <w:sz w:val="24"/>
          <w:rtl/>
        </w:rPr>
        <w:t>.</w:t>
      </w:r>
    </w:p>
    <w:p w14:paraId="2DC67C6C" w14:textId="77777777" w:rsidR="004D6313" w:rsidRPr="00F87B66" w:rsidRDefault="004D6313" w:rsidP="004D6313">
      <w:pPr>
        <w:pStyle w:val="a6"/>
        <w:numPr>
          <w:ilvl w:val="2"/>
          <w:numId w:val="14"/>
        </w:numPr>
        <w:spacing w:after="240" w:line="276" w:lineRule="auto"/>
        <w:rPr>
          <w:sz w:val="24"/>
        </w:rPr>
      </w:pPr>
      <w:r w:rsidRPr="00F87B66">
        <w:rPr>
          <w:sz w:val="24"/>
          <w:rtl/>
        </w:rPr>
        <w:t>מוסכם כי כל אחד מן המקרים הבאים ייחשב להפרה יסודית של ההסכם</w:t>
      </w:r>
      <w:r w:rsidRPr="00F87B66">
        <w:rPr>
          <w:rFonts w:hint="cs"/>
          <w:sz w:val="24"/>
          <w:rtl/>
        </w:rPr>
        <w:t>:</w:t>
      </w:r>
    </w:p>
    <w:p w14:paraId="32A00E8E"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אם</w:t>
      </w:r>
      <w:r w:rsidRPr="00F87B66">
        <w:rPr>
          <w:sz w:val="24"/>
          <w:rtl/>
        </w:rPr>
        <w:t xml:space="preserve"> היועץ הוא תאגיד/חברה - מינוי של מפרק או מפרק זמני</w:t>
      </w:r>
      <w:r w:rsidRPr="00F87B66">
        <w:rPr>
          <w:rFonts w:hint="cs"/>
          <w:sz w:val="24"/>
          <w:rtl/>
        </w:rPr>
        <w:t>;</w:t>
      </w:r>
    </w:p>
    <w:p w14:paraId="415B36D3" w14:textId="77777777" w:rsidR="004D6313" w:rsidRPr="00F87B66" w:rsidRDefault="004D6313" w:rsidP="004D6313">
      <w:pPr>
        <w:pStyle w:val="a6"/>
        <w:numPr>
          <w:ilvl w:val="3"/>
          <w:numId w:val="14"/>
        </w:numPr>
        <w:spacing w:after="240" w:line="276" w:lineRule="auto"/>
        <w:rPr>
          <w:sz w:val="24"/>
          <w:rtl/>
        </w:rPr>
      </w:pPr>
      <w:r w:rsidRPr="00F87B66">
        <w:rPr>
          <w:rFonts w:hint="cs"/>
          <w:sz w:val="24"/>
          <w:rtl/>
        </w:rPr>
        <w:t>אם</w:t>
      </w:r>
      <w:r w:rsidRPr="00F87B66">
        <w:rPr>
          <w:sz w:val="24"/>
          <w:rtl/>
        </w:rPr>
        <w:t xml:space="preserve"> היועץ הוא תאגיד/חברה - מינוי כונס נכסים או כונס נכסים ומנהל לחברה או לחלק מ</w:t>
      </w:r>
      <w:r w:rsidRPr="00F87B66">
        <w:rPr>
          <w:rFonts w:hint="cs"/>
          <w:sz w:val="24"/>
          <w:rtl/>
        </w:rPr>
        <w:t>י</w:t>
      </w:r>
      <w:r w:rsidRPr="00F87B66">
        <w:rPr>
          <w:sz w:val="24"/>
          <w:rtl/>
        </w:rPr>
        <w:t>רבי מערך נכסיה</w:t>
      </w:r>
      <w:r w:rsidRPr="00F87B66">
        <w:rPr>
          <w:rFonts w:hint="cs"/>
          <w:sz w:val="24"/>
          <w:rtl/>
        </w:rPr>
        <w:t>;</w:t>
      </w:r>
    </w:p>
    <w:p w14:paraId="6353234D" w14:textId="77777777" w:rsidR="004D6313" w:rsidRPr="00F87B66" w:rsidRDefault="004D6313" w:rsidP="004D6313">
      <w:pPr>
        <w:pStyle w:val="a6"/>
        <w:numPr>
          <w:ilvl w:val="3"/>
          <w:numId w:val="14"/>
        </w:numPr>
        <w:spacing w:after="240" w:line="276" w:lineRule="auto"/>
        <w:rPr>
          <w:sz w:val="24"/>
        </w:rPr>
      </w:pPr>
      <w:r w:rsidRPr="00F87B66">
        <w:rPr>
          <w:sz w:val="24"/>
          <w:rtl/>
        </w:rPr>
        <w:t>הפרה של ההסכם בנסיבות אשר ניתן להניח לגביהן שאדם סביר לא היה מתקשר בהסכם אילו ראה מראש את ההפרה ותוצאותיה</w:t>
      </w:r>
      <w:r w:rsidRPr="00F87B66">
        <w:rPr>
          <w:rFonts w:hint="cs"/>
          <w:sz w:val="24"/>
          <w:rtl/>
        </w:rPr>
        <w:t>;</w:t>
      </w:r>
    </w:p>
    <w:p w14:paraId="077E3B56" w14:textId="77777777" w:rsidR="004D6313" w:rsidRPr="00F87B66" w:rsidRDefault="004D6313" w:rsidP="004D6313">
      <w:pPr>
        <w:pStyle w:val="a6"/>
        <w:numPr>
          <w:ilvl w:val="3"/>
          <w:numId w:val="14"/>
        </w:numPr>
        <w:spacing w:after="240" w:line="276" w:lineRule="auto"/>
        <w:rPr>
          <w:sz w:val="24"/>
        </w:rPr>
      </w:pPr>
      <w:r w:rsidRPr="00F87B66">
        <w:rPr>
          <w:sz w:val="24"/>
          <w:rtl/>
        </w:rPr>
        <w:t>בהתקיים נסיבות אחרות אשר לפי ההסכם מזכות את המנהל או את המקשר לבטל את ההסכם או נסיבות אחרות אשר יש בהן משום הפרה יסודית</w:t>
      </w:r>
      <w:r w:rsidRPr="00F87B66">
        <w:rPr>
          <w:rFonts w:hint="cs"/>
          <w:sz w:val="24"/>
          <w:rtl/>
        </w:rPr>
        <w:t>;</w:t>
      </w:r>
    </w:p>
    <w:p w14:paraId="10B6F71C" w14:textId="77777777" w:rsidR="004D6313" w:rsidRPr="00F87B66" w:rsidRDefault="004D6313" w:rsidP="004D6313">
      <w:pPr>
        <w:pStyle w:val="a6"/>
        <w:numPr>
          <w:ilvl w:val="3"/>
          <w:numId w:val="14"/>
        </w:numPr>
        <w:spacing w:after="240" w:line="276" w:lineRule="auto"/>
        <w:rPr>
          <w:sz w:val="24"/>
        </w:rPr>
      </w:pPr>
      <w:r w:rsidRPr="00F87B66">
        <w:rPr>
          <w:sz w:val="24"/>
          <w:rtl/>
        </w:rPr>
        <w:t>הפרת זכויות עבודה של היועץ כלפי עובדיו</w:t>
      </w:r>
      <w:r w:rsidRPr="00F87B66">
        <w:rPr>
          <w:rFonts w:hint="cs"/>
          <w:sz w:val="24"/>
          <w:rtl/>
        </w:rPr>
        <w:t>;</w:t>
      </w:r>
    </w:p>
    <w:p w14:paraId="5632AEBC" w14:textId="45325F53" w:rsidR="004D6313" w:rsidRDefault="432A299A" w:rsidP="724AB63E">
      <w:pPr>
        <w:pStyle w:val="a6"/>
        <w:numPr>
          <w:ilvl w:val="3"/>
          <w:numId w:val="14"/>
        </w:numPr>
        <w:spacing w:after="240" w:line="276" w:lineRule="auto"/>
        <w:rPr>
          <w:sz w:val="24"/>
        </w:rPr>
      </w:pPr>
      <w:r w:rsidRPr="380134BF">
        <w:rPr>
          <w:sz w:val="24"/>
          <w:rtl/>
        </w:rPr>
        <w:t xml:space="preserve">הפרה כאמור בסעיף </w:t>
      </w:r>
      <w:r w:rsidR="00B8549D">
        <w:rPr>
          <w:rFonts w:hint="cs"/>
          <w:sz w:val="24"/>
          <w:rtl/>
        </w:rPr>
        <w:t>5</w:t>
      </w:r>
      <w:r w:rsidRPr="380134BF">
        <w:rPr>
          <w:sz w:val="24"/>
          <w:rtl/>
        </w:rPr>
        <w:t>.2 להלן</w:t>
      </w:r>
      <w:r w:rsidRPr="380134BF">
        <w:rPr>
          <w:sz w:val="24"/>
        </w:rPr>
        <w:t>;</w:t>
      </w:r>
    </w:p>
    <w:p w14:paraId="716639A9" w14:textId="0799947C" w:rsidR="004D6313" w:rsidRPr="00F87B66" w:rsidRDefault="004D6313" w:rsidP="004D6313">
      <w:pPr>
        <w:pStyle w:val="a6"/>
        <w:numPr>
          <w:ilvl w:val="3"/>
          <w:numId w:val="14"/>
        </w:numPr>
        <w:spacing w:after="240" w:line="276" w:lineRule="auto"/>
        <w:rPr>
          <w:sz w:val="24"/>
        </w:rPr>
      </w:pPr>
      <w:r>
        <w:rPr>
          <w:rFonts w:hint="cs"/>
          <w:sz w:val="24"/>
          <w:rtl/>
        </w:rPr>
        <w:t>הפרה כאמור בסעיף 8.1.16 להלן;</w:t>
      </w:r>
    </w:p>
    <w:p w14:paraId="79BF00A7" w14:textId="387FC919" w:rsidR="004D6313" w:rsidRDefault="004D6313" w:rsidP="004D6313">
      <w:pPr>
        <w:pStyle w:val="a6"/>
        <w:numPr>
          <w:ilvl w:val="3"/>
          <w:numId w:val="14"/>
        </w:numPr>
        <w:spacing w:after="240" w:line="276" w:lineRule="auto"/>
        <w:rPr>
          <w:sz w:val="24"/>
        </w:rPr>
      </w:pPr>
      <w:r>
        <w:rPr>
          <w:rFonts w:hint="cs"/>
          <w:sz w:val="24"/>
          <w:rtl/>
        </w:rPr>
        <w:t xml:space="preserve">הפרה כאמור בסעיף </w:t>
      </w:r>
      <w:r w:rsidR="00B8549D">
        <w:rPr>
          <w:rFonts w:hint="cs"/>
          <w:sz w:val="24"/>
          <w:rtl/>
        </w:rPr>
        <w:t>11</w:t>
      </w:r>
      <w:r>
        <w:rPr>
          <w:rFonts w:hint="cs"/>
          <w:sz w:val="24"/>
          <w:rtl/>
        </w:rPr>
        <w:t>.7 להלן;</w:t>
      </w:r>
    </w:p>
    <w:p w14:paraId="2F88F50A" w14:textId="42391CE1" w:rsidR="004D6313" w:rsidRDefault="00644D2D" w:rsidP="724AB63E">
      <w:pPr>
        <w:pStyle w:val="a6"/>
        <w:numPr>
          <w:ilvl w:val="3"/>
          <w:numId w:val="14"/>
        </w:numPr>
        <w:spacing w:after="240" w:line="276" w:lineRule="auto"/>
        <w:rPr>
          <w:sz w:val="24"/>
        </w:rPr>
      </w:pPr>
      <w:r>
        <w:rPr>
          <w:rFonts w:hint="cs"/>
          <w:sz w:val="24"/>
          <w:rtl/>
        </w:rPr>
        <w:t>הפרה של הצהרת ניגוד העניינים</w:t>
      </w:r>
      <w:r w:rsidR="432A299A" w:rsidRPr="380134BF">
        <w:rPr>
          <w:sz w:val="24"/>
        </w:rPr>
        <w:t>;</w:t>
      </w:r>
    </w:p>
    <w:p w14:paraId="342D498A" w14:textId="77777777" w:rsidR="004D6313" w:rsidRPr="00F87B66" w:rsidRDefault="004D6313" w:rsidP="004D6313">
      <w:pPr>
        <w:pStyle w:val="a6"/>
        <w:numPr>
          <w:ilvl w:val="3"/>
          <w:numId w:val="14"/>
        </w:numPr>
        <w:spacing w:after="240" w:line="276" w:lineRule="auto"/>
        <w:rPr>
          <w:sz w:val="24"/>
        </w:rPr>
      </w:pPr>
      <w:r w:rsidRPr="00F87B66">
        <w:rPr>
          <w:sz w:val="24"/>
          <w:rtl/>
        </w:rPr>
        <w:t>אי</w:t>
      </w:r>
      <w:r w:rsidRPr="00F87B66">
        <w:rPr>
          <w:rFonts w:hint="cs"/>
          <w:sz w:val="24"/>
          <w:rtl/>
        </w:rPr>
        <w:t>-</w:t>
      </w:r>
      <w:r w:rsidRPr="00F87B66">
        <w:rPr>
          <w:sz w:val="24"/>
          <w:rtl/>
        </w:rPr>
        <w:t xml:space="preserve">ציות להוראות המקשר או מי שהוסמך מטעמו לגבי טיב וסוג </w:t>
      </w:r>
      <w:r w:rsidRPr="00F87B66">
        <w:rPr>
          <w:rFonts w:hint="cs"/>
          <w:sz w:val="24"/>
          <w:rtl/>
        </w:rPr>
        <w:t>הציוד</w:t>
      </w:r>
      <w:r w:rsidRPr="00F87B66">
        <w:rPr>
          <w:sz w:val="24"/>
          <w:rtl/>
        </w:rPr>
        <w:t xml:space="preserve"> או הסידורים</w:t>
      </w:r>
      <w:r w:rsidRPr="00F87B66">
        <w:rPr>
          <w:rFonts w:hint="cs"/>
          <w:sz w:val="24"/>
          <w:rtl/>
        </w:rPr>
        <w:t>;</w:t>
      </w:r>
    </w:p>
    <w:p w14:paraId="486B02DB" w14:textId="77777777" w:rsidR="004D6313" w:rsidRPr="00F87B66" w:rsidRDefault="004D6313" w:rsidP="004D6313">
      <w:pPr>
        <w:pStyle w:val="a6"/>
        <w:numPr>
          <w:ilvl w:val="3"/>
          <w:numId w:val="14"/>
        </w:numPr>
        <w:spacing w:after="240" w:line="276" w:lineRule="auto"/>
        <w:rPr>
          <w:sz w:val="24"/>
        </w:rPr>
      </w:pPr>
      <w:r w:rsidRPr="00F87B66">
        <w:rPr>
          <w:sz w:val="24"/>
          <w:rtl/>
        </w:rPr>
        <w:t>העסקת אדם אשר לא אושר על ידי יחידת בטחון שדה כמפורט בהסכם זה ובתנאים המוקדמים להשתתפות במכרז</w:t>
      </w:r>
      <w:r w:rsidRPr="00F87B66">
        <w:rPr>
          <w:rFonts w:hint="cs"/>
          <w:sz w:val="24"/>
          <w:rtl/>
        </w:rPr>
        <w:t>;</w:t>
      </w:r>
    </w:p>
    <w:p w14:paraId="4C596F96" w14:textId="77777777" w:rsidR="004D6313" w:rsidRPr="00F87B66" w:rsidRDefault="004D6313" w:rsidP="004D6313">
      <w:pPr>
        <w:pStyle w:val="a6"/>
        <w:numPr>
          <w:ilvl w:val="3"/>
          <w:numId w:val="14"/>
        </w:numPr>
        <w:spacing w:after="240" w:line="276" w:lineRule="auto"/>
        <w:rPr>
          <w:sz w:val="24"/>
        </w:rPr>
      </w:pPr>
      <w:r w:rsidRPr="00F87B66">
        <w:rPr>
          <w:sz w:val="24"/>
          <w:rtl/>
        </w:rPr>
        <w:t>אי</w:t>
      </w:r>
      <w:r w:rsidRPr="00F87B66">
        <w:rPr>
          <w:rFonts w:hint="cs"/>
          <w:sz w:val="24"/>
          <w:rtl/>
        </w:rPr>
        <w:t>-</w:t>
      </w:r>
      <w:r w:rsidRPr="00F87B66">
        <w:rPr>
          <w:sz w:val="24"/>
          <w:rtl/>
        </w:rPr>
        <w:t>כיבוד הצהרת הסודיות</w:t>
      </w:r>
      <w:r w:rsidRPr="00F87B66">
        <w:rPr>
          <w:rFonts w:hint="cs"/>
          <w:sz w:val="24"/>
          <w:rtl/>
        </w:rPr>
        <w:t>;</w:t>
      </w:r>
    </w:p>
    <w:p w14:paraId="1E1ABA24" w14:textId="77777777" w:rsidR="004D6313" w:rsidRPr="00F87B66" w:rsidRDefault="004D6313" w:rsidP="004D6313">
      <w:pPr>
        <w:pStyle w:val="a6"/>
        <w:numPr>
          <w:ilvl w:val="3"/>
          <w:numId w:val="14"/>
        </w:numPr>
        <w:spacing w:after="240" w:line="276" w:lineRule="auto"/>
        <w:rPr>
          <w:sz w:val="24"/>
        </w:rPr>
      </w:pPr>
      <w:r w:rsidRPr="00F87B66">
        <w:rPr>
          <w:sz w:val="24"/>
          <w:rtl/>
        </w:rPr>
        <w:t>שימוש אסור ב</w:t>
      </w:r>
      <w:r w:rsidRPr="00F87B66">
        <w:rPr>
          <w:rFonts w:hint="cs"/>
          <w:sz w:val="24"/>
          <w:rtl/>
        </w:rPr>
        <w:t>מידע</w:t>
      </w:r>
      <w:r w:rsidRPr="00F87B66">
        <w:rPr>
          <w:sz w:val="24"/>
          <w:rtl/>
        </w:rPr>
        <w:t xml:space="preserve"> </w:t>
      </w:r>
      <w:r w:rsidRPr="00F87B66">
        <w:rPr>
          <w:rFonts w:hint="cs"/>
          <w:sz w:val="24"/>
          <w:rtl/>
        </w:rPr>
        <w:t>אשר</w:t>
      </w:r>
      <w:r w:rsidRPr="00F87B66">
        <w:rPr>
          <w:sz w:val="24"/>
          <w:rtl/>
        </w:rPr>
        <w:t xml:space="preserve"> </w:t>
      </w:r>
      <w:r w:rsidRPr="00F87B66">
        <w:rPr>
          <w:rFonts w:hint="cs"/>
          <w:sz w:val="24"/>
          <w:rtl/>
        </w:rPr>
        <w:t>הגיע</w:t>
      </w:r>
      <w:r w:rsidRPr="00F87B66">
        <w:rPr>
          <w:sz w:val="24"/>
          <w:rtl/>
        </w:rPr>
        <w:t xml:space="preserve"> </w:t>
      </w:r>
      <w:r w:rsidRPr="00F87B66">
        <w:rPr>
          <w:rFonts w:hint="cs"/>
          <w:sz w:val="24"/>
          <w:rtl/>
        </w:rPr>
        <w:t>לידי</w:t>
      </w:r>
      <w:r w:rsidRPr="00F87B66">
        <w:rPr>
          <w:sz w:val="24"/>
          <w:rtl/>
        </w:rPr>
        <w:t xml:space="preserve"> </w:t>
      </w:r>
      <w:r w:rsidRPr="00F87B66">
        <w:rPr>
          <w:rFonts w:hint="cs"/>
          <w:sz w:val="24"/>
          <w:rtl/>
        </w:rPr>
        <w:t>היועץ</w:t>
      </w:r>
      <w:r w:rsidRPr="00F87B66">
        <w:rPr>
          <w:sz w:val="24"/>
          <w:rtl/>
        </w:rPr>
        <w:t xml:space="preserve"> </w:t>
      </w:r>
      <w:r w:rsidRPr="00F87B66">
        <w:rPr>
          <w:rFonts w:hint="cs"/>
          <w:sz w:val="24"/>
          <w:rtl/>
        </w:rPr>
        <w:t>או לידי</w:t>
      </w:r>
      <w:r w:rsidRPr="00F87B66">
        <w:rPr>
          <w:sz w:val="24"/>
          <w:rtl/>
        </w:rPr>
        <w:t xml:space="preserve"> </w:t>
      </w:r>
      <w:r w:rsidRPr="00F87B66">
        <w:rPr>
          <w:rFonts w:hint="cs"/>
          <w:sz w:val="24"/>
          <w:rtl/>
        </w:rPr>
        <w:t>אחד</w:t>
      </w:r>
      <w:r w:rsidRPr="00F87B66">
        <w:rPr>
          <w:sz w:val="24"/>
          <w:rtl/>
        </w:rPr>
        <w:t xml:space="preserve"> </w:t>
      </w:r>
      <w:r w:rsidRPr="00F87B66">
        <w:rPr>
          <w:rFonts w:hint="cs"/>
          <w:sz w:val="24"/>
          <w:rtl/>
        </w:rPr>
        <w:t>מעובדיו;</w:t>
      </w:r>
    </w:p>
    <w:p w14:paraId="0263B918"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התרשלות</w:t>
      </w:r>
      <w:r w:rsidRPr="00F87B66">
        <w:rPr>
          <w:sz w:val="24"/>
          <w:rtl/>
        </w:rPr>
        <w:t xml:space="preserve"> </w:t>
      </w:r>
      <w:r w:rsidRPr="00F87B66">
        <w:rPr>
          <w:rFonts w:hint="cs"/>
          <w:sz w:val="24"/>
          <w:rtl/>
        </w:rPr>
        <w:t>בביצוע</w:t>
      </w:r>
      <w:r w:rsidRPr="00F87B66">
        <w:rPr>
          <w:sz w:val="24"/>
          <w:rtl/>
        </w:rPr>
        <w:t xml:space="preserve"> </w:t>
      </w:r>
      <w:r w:rsidRPr="00F87B66">
        <w:rPr>
          <w:rFonts w:hint="cs"/>
          <w:sz w:val="24"/>
          <w:rtl/>
        </w:rPr>
        <w:t>תפקידו;</w:t>
      </w:r>
    </w:p>
    <w:p w14:paraId="46C0822B"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שינוי במצבו של היועץ, כך שהוא אינו עומד בתנאי הסף של המכרז;</w:t>
      </w:r>
    </w:p>
    <w:p w14:paraId="624E8B28" w14:textId="77777777" w:rsidR="004D6313" w:rsidRDefault="004D6313" w:rsidP="004D6313">
      <w:pPr>
        <w:pStyle w:val="a6"/>
        <w:numPr>
          <w:ilvl w:val="3"/>
          <w:numId w:val="14"/>
        </w:numPr>
        <w:spacing w:after="240" w:line="276" w:lineRule="auto"/>
        <w:rPr>
          <w:sz w:val="24"/>
        </w:rPr>
      </w:pPr>
      <w:r w:rsidRPr="00F87B66">
        <w:rPr>
          <w:rFonts w:hint="cs"/>
          <w:sz w:val="24"/>
          <w:rtl/>
        </w:rPr>
        <w:t>מתן השירותים על-ידי מי שאינו היועץ, או שלא אושר בכתב ומראש על-ידי המנהל</w:t>
      </w:r>
      <w:r>
        <w:rPr>
          <w:rFonts w:hint="cs"/>
          <w:sz w:val="24"/>
          <w:rtl/>
        </w:rPr>
        <w:t>.</w:t>
      </w:r>
    </w:p>
    <w:p w14:paraId="7A3D5EB6" w14:textId="77777777" w:rsidR="004D6313" w:rsidRPr="00F87B66" w:rsidRDefault="004D6313" w:rsidP="004D6313">
      <w:pPr>
        <w:pStyle w:val="a6"/>
        <w:numPr>
          <w:ilvl w:val="3"/>
          <w:numId w:val="14"/>
        </w:numPr>
        <w:spacing w:after="240" w:line="276" w:lineRule="auto"/>
        <w:rPr>
          <w:sz w:val="24"/>
        </w:rPr>
      </w:pPr>
      <w:r w:rsidRPr="00F87B66">
        <w:rPr>
          <w:rFonts w:hint="cs"/>
          <w:sz w:val="24"/>
          <w:rtl/>
        </w:rPr>
        <w:t xml:space="preserve">התנהגות מבזה או משפילה של היועץ בעת מתן השירותים כלפי אדם בשל גזעו, מוצאו, דתו, מקום מגוריו, גילו, לאומו, אמונותיו, מינו, נטייתו המינית או מוגבלותו, תהווה עילה לשימוע שייערך היועץ </w:t>
      </w:r>
      <w:r w:rsidRPr="00F87B66">
        <w:rPr>
          <w:sz w:val="24"/>
          <w:rtl/>
        </w:rPr>
        <w:t>–</w:t>
      </w:r>
      <w:r w:rsidRPr="00F87B66">
        <w:rPr>
          <w:rFonts w:hint="cs"/>
          <w:sz w:val="24"/>
          <w:rtl/>
        </w:rPr>
        <w:t xml:space="preserve"> ובמקרים חמורים תהווה עילה לביטול ההסכם עמו.</w:t>
      </w:r>
    </w:p>
    <w:p w14:paraId="7BF32931" w14:textId="77777777" w:rsidR="007B2872" w:rsidRDefault="00B2518C" w:rsidP="004D6313">
      <w:pPr>
        <w:pStyle w:val="a6"/>
        <w:numPr>
          <w:ilvl w:val="1"/>
          <w:numId w:val="14"/>
        </w:numPr>
        <w:spacing w:after="240" w:line="276" w:lineRule="auto"/>
        <w:rPr>
          <w:sz w:val="24"/>
        </w:rPr>
      </w:pPr>
      <w:r>
        <w:rPr>
          <w:rFonts w:hint="cs"/>
          <w:sz w:val="24"/>
          <w:rtl/>
        </w:rPr>
        <w:lastRenderedPageBreak/>
        <w:t>ה</w:t>
      </w:r>
      <w:r w:rsidR="001A0C1E">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0C1E">
        <w:rPr>
          <w:rFonts w:hint="cs"/>
          <w:sz w:val="24"/>
          <w:rtl/>
        </w:rPr>
        <w:t>מנהל</w:t>
      </w:r>
      <w:r>
        <w:rPr>
          <w:rFonts w:hint="cs"/>
          <w:sz w:val="24"/>
          <w:rtl/>
        </w:rPr>
        <w:t>, יהיה ה</w:t>
      </w:r>
      <w:r w:rsidR="001A0C1E">
        <w:rPr>
          <w:rFonts w:hint="cs"/>
          <w:sz w:val="24"/>
          <w:rtl/>
        </w:rPr>
        <w:t>מנהל</w:t>
      </w:r>
      <w:r>
        <w:rPr>
          <w:rFonts w:hint="cs"/>
          <w:sz w:val="24"/>
          <w:rtl/>
        </w:rPr>
        <w:t xml:space="preserve"> רשאי לסיים את ההתקשרות לאלתר.</w:t>
      </w:r>
    </w:p>
    <w:p w14:paraId="3A8046E5" w14:textId="77777777" w:rsidR="007B2872" w:rsidRDefault="00B2518C" w:rsidP="009E3058">
      <w:pPr>
        <w:pStyle w:val="a6"/>
        <w:numPr>
          <w:ilvl w:val="1"/>
          <w:numId w:val="14"/>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662C9009" w14:textId="77777777" w:rsidR="007B2872" w:rsidRDefault="00B2518C" w:rsidP="009E3058">
      <w:pPr>
        <w:pStyle w:val="a6"/>
        <w:numPr>
          <w:ilvl w:val="1"/>
          <w:numId w:val="14"/>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A0C1E">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569EA919" w14:textId="04B0DC4B" w:rsidR="007B2872" w:rsidRDefault="00B2518C" w:rsidP="009E3058">
      <w:pPr>
        <w:pStyle w:val="a6"/>
        <w:numPr>
          <w:ilvl w:val="1"/>
          <w:numId w:val="14"/>
        </w:numPr>
        <w:spacing w:after="240" w:line="276" w:lineRule="auto"/>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w:t>
      </w:r>
      <w:r w:rsidR="001636EA">
        <w:rPr>
          <w:rFonts w:hint="cs"/>
          <w:rtl/>
        </w:rPr>
        <w:t xml:space="preserve"> או מכל סיבה אחרת</w:t>
      </w:r>
      <w:r w:rsidRPr="008921A8">
        <w:rPr>
          <w:rtl/>
        </w:rPr>
        <w:t xml:space="preserve">,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FC9F947" w14:textId="77777777" w:rsidR="007B2872" w:rsidRDefault="00B2518C" w:rsidP="009E3058">
      <w:pPr>
        <w:pStyle w:val="a6"/>
        <w:numPr>
          <w:ilvl w:val="1"/>
          <w:numId w:val="14"/>
        </w:numPr>
        <w:spacing w:after="240" w:line="276" w:lineRule="auto"/>
        <w:rPr>
          <w:sz w:val="24"/>
        </w:rPr>
      </w:pPr>
      <w:r w:rsidRPr="00D516D7">
        <w:rPr>
          <w:sz w:val="24"/>
          <w:rtl/>
        </w:rPr>
        <w:t>מבלי לגרוע מזכויותיו של ה</w:t>
      </w:r>
      <w:r w:rsidR="001A0C1E">
        <w:rPr>
          <w:sz w:val="24"/>
          <w:rtl/>
        </w:rPr>
        <w:t>מנהל</w:t>
      </w:r>
      <w:r w:rsidRPr="00D516D7">
        <w:rPr>
          <w:sz w:val="24"/>
          <w:rtl/>
        </w:rPr>
        <w:t xml:space="preserve"> לפי ההסכם, אם הובא ההסכם לידי גמר לפי תנאי ההסכם, יהיה ה</w:t>
      </w:r>
      <w:r w:rsidR="001A0C1E">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226CE06D" w14:textId="77777777" w:rsidR="007B2872" w:rsidRDefault="00B2518C" w:rsidP="009E3058">
      <w:pPr>
        <w:pStyle w:val="a6"/>
        <w:numPr>
          <w:ilvl w:val="1"/>
          <w:numId w:val="14"/>
        </w:numPr>
        <w:spacing w:after="240" w:line="276" w:lineRule="auto"/>
        <w:rPr>
          <w:sz w:val="24"/>
        </w:rPr>
      </w:pPr>
      <w:r w:rsidRPr="00D516D7">
        <w:rPr>
          <w:sz w:val="24"/>
          <w:rtl/>
        </w:rPr>
        <w:t>למען הסר ספק, אין באמור בהסכם כדי לפגוע בזכות ה</w:t>
      </w:r>
      <w:r w:rsidR="001A0C1E">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45EA81F3" w14:textId="77777777" w:rsidR="007B2872" w:rsidRDefault="00B2518C" w:rsidP="009E3058">
      <w:pPr>
        <w:pStyle w:val="a6"/>
        <w:numPr>
          <w:ilvl w:val="1"/>
          <w:numId w:val="14"/>
        </w:numPr>
        <w:spacing w:after="240" w:line="276" w:lineRule="auto"/>
        <w:rPr>
          <w:sz w:val="24"/>
        </w:rPr>
      </w:pPr>
      <w:r w:rsidRPr="001C0B44">
        <w:rPr>
          <w:sz w:val="24"/>
          <w:rtl/>
        </w:rPr>
        <w:t>ה</w:t>
      </w:r>
      <w:r w:rsidR="001A0C1E">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A0C1E">
        <w:rPr>
          <w:sz w:val="24"/>
          <w:rtl/>
        </w:rPr>
        <w:t>מנהל</w:t>
      </w:r>
      <w:r w:rsidRPr="001C0B44">
        <w:rPr>
          <w:sz w:val="24"/>
          <w:rtl/>
        </w:rPr>
        <w:t xml:space="preserve"> בתשלום החלק היחסי בגין השירותים אשר סופקו עד לאותו מועד.</w:t>
      </w:r>
    </w:p>
    <w:p w14:paraId="599834B1" w14:textId="77777777" w:rsidR="00B76849" w:rsidRPr="002765F8" w:rsidRDefault="00B76849" w:rsidP="00B76849">
      <w:pPr>
        <w:pStyle w:val="a6"/>
        <w:numPr>
          <w:ilvl w:val="0"/>
          <w:numId w:val="14"/>
        </w:numPr>
        <w:spacing w:after="240" w:line="276" w:lineRule="auto"/>
        <w:rPr>
          <w:b/>
          <w:bCs/>
          <w:sz w:val="24"/>
          <w:u w:val="single"/>
          <w:rtl/>
        </w:rPr>
      </w:pPr>
      <w:r w:rsidRPr="002765F8">
        <w:rPr>
          <w:b/>
          <w:bCs/>
          <w:sz w:val="24"/>
          <w:u w:val="single"/>
          <w:rtl/>
        </w:rPr>
        <w:t>בטחונות</w:t>
      </w:r>
    </w:p>
    <w:p w14:paraId="3F2A4989" w14:textId="5506766D" w:rsidR="00B76849" w:rsidRPr="00B76849" w:rsidRDefault="00B76849" w:rsidP="00090245">
      <w:pPr>
        <w:pStyle w:val="a6"/>
        <w:numPr>
          <w:ilvl w:val="1"/>
          <w:numId w:val="26"/>
        </w:numPr>
        <w:spacing w:after="240" w:line="276" w:lineRule="auto"/>
        <w:rPr>
          <w:sz w:val="24"/>
          <w:rtl/>
        </w:rPr>
      </w:pPr>
      <w:r w:rsidRPr="00B76849">
        <w:rPr>
          <w:sz w:val="24"/>
          <w:rtl/>
        </w:rPr>
        <w:t xml:space="preserve">לשם הבטחת מילוי התחייבויותיו על פי הזמנה זו, הזוכה יפקיד בידי </w:t>
      </w:r>
      <w:proofErr w:type="spellStart"/>
      <w:r w:rsidRPr="00B76849">
        <w:rPr>
          <w:sz w:val="24"/>
          <w:rtl/>
        </w:rPr>
        <w:t>המינהל</w:t>
      </w:r>
      <w:proofErr w:type="spellEnd"/>
      <w:r w:rsidRPr="00B76849">
        <w:rPr>
          <w:sz w:val="24"/>
          <w:rtl/>
        </w:rPr>
        <w:t xml:space="preserve"> ערבות ביצוע צמודה למדד המחירים לצרכן הידוע במועד האחרון להגשת ההצעות מבנק, או מחברת ביטוח, להנחת דעתה של ועדת המכרזים בשיעור של 5% מערך ההזמנה כולל מע"מ .</w:t>
      </w:r>
    </w:p>
    <w:p w14:paraId="5453E170" w14:textId="3DC58065" w:rsidR="00B76849" w:rsidRPr="00B76849" w:rsidRDefault="00B76849" w:rsidP="00090245">
      <w:pPr>
        <w:pStyle w:val="a6"/>
        <w:numPr>
          <w:ilvl w:val="1"/>
          <w:numId w:val="26"/>
        </w:numPr>
        <w:spacing w:after="240" w:line="276" w:lineRule="auto"/>
        <w:rPr>
          <w:sz w:val="24"/>
          <w:rtl/>
        </w:rPr>
      </w:pPr>
      <w:r w:rsidRPr="00B76849">
        <w:rPr>
          <w:sz w:val="24"/>
          <w:rtl/>
        </w:rPr>
        <w:t xml:space="preserve">לשם הבטחת מילוי התחייבויותיו על פי הזמנה זו, הזוכה יפקיד בידי </w:t>
      </w:r>
      <w:proofErr w:type="spellStart"/>
      <w:r w:rsidRPr="00B76849">
        <w:rPr>
          <w:sz w:val="24"/>
          <w:rtl/>
        </w:rPr>
        <w:t>המינהל</w:t>
      </w:r>
      <w:proofErr w:type="spellEnd"/>
      <w:r w:rsidRPr="00B76849">
        <w:rPr>
          <w:sz w:val="24"/>
          <w:rtl/>
        </w:rPr>
        <w:t xml:space="preserve"> המזמין ערבות דיגיטאלית צמודה למדד המחירים לצרכן הידוע במועד האחרון להגשת ההצעות מבנק, סולק, חברת ביטוח או בעל רישיון למתן אשראי שאושרו ע"י </w:t>
      </w:r>
      <w:proofErr w:type="spellStart"/>
      <w:r w:rsidRPr="00B76849">
        <w:rPr>
          <w:sz w:val="24"/>
          <w:rtl/>
        </w:rPr>
        <w:t>החשכ"ל</w:t>
      </w:r>
      <w:proofErr w:type="spellEnd"/>
      <w:r w:rsidRPr="00B76849">
        <w:rPr>
          <w:sz w:val="24"/>
          <w:rtl/>
        </w:rPr>
        <w:t xml:space="preserve"> בהוראת </w:t>
      </w:r>
      <w:proofErr w:type="spellStart"/>
      <w:r w:rsidRPr="00B76849">
        <w:rPr>
          <w:sz w:val="24"/>
          <w:rtl/>
        </w:rPr>
        <w:t>התכ"מ</w:t>
      </w:r>
      <w:proofErr w:type="spellEnd"/>
      <w:r w:rsidRPr="00B76849">
        <w:rPr>
          <w:sz w:val="24"/>
          <w:rtl/>
        </w:rPr>
        <w:t xml:space="preserve"> 7.3.3.1 "מנפיקי ערבות מורשים, להנחת דעתה של ועדת המכרזים [ראה הוראת </w:t>
      </w:r>
      <w:proofErr w:type="spellStart"/>
      <w:r w:rsidRPr="00B76849">
        <w:rPr>
          <w:sz w:val="24"/>
          <w:rtl/>
        </w:rPr>
        <w:t>תכ"ם</w:t>
      </w:r>
      <w:proofErr w:type="spellEnd"/>
      <w:r w:rsidRPr="00B76849">
        <w:rPr>
          <w:sz w:val="24"/>
          <w:rtl/>
        </w:rPr>
        <w:t xml:space="preserve">, "ערבויות", מס' 7.3.3] </w:t>
      </w:r>
    </w:p>
    <w:p w14:paraId="30FC6945" w14:textId="5EA778C3" w:rsidR="00B76849" w:rsidRPr="00B76849" w:rsidRDefault="00B76849" w:rsidP="00090245">
      <w:pPr>
        <w:pStyle w:val="a6"/>
        <w:numPr>
          <w:ilvl w:val="1"/>
          <w:numId w:val="26"/>
        </w:numPr>
        <w:spacing w:after="240" w:line="276" w:lineRule="auto"/>
        <w:rPr>
          <w:sz w:val="24"/>
          <w:rtl/>
        </w:rPr>
      </w:pPr>
      <w:r w:rsidRPr="00B76849">
        <w:rPr>
          <w:sz w:val="24"/>
          <w:rtl/>
        </w:rPr>
        <w:t xml:space="preserve">ערבות דיגיטלית - בהתאם לתקן הערבויות הדיגיטליות שפורסם על ידי החשב הכללי, אשר הונפקה על ידי בנק, סולק, חברת ביטוח או בעל רישיון למתן אשראי, אשר הוסמכו על ידי החשב הכללי להנפקת ערבות דיגיטלית בהתאם לתקן. במקרה כאמור, הערבות תוגש בהתאם לטופס, "תדפיס ערבות דיגיטלית" (מצ"ב לדוג' בנספח </w:t>
      </w:r>
      <w:r w:rsidR="00FD7323">
        <w:rPr>
          <w:rFonts w:hint="cs"/>
          <w:sz w:val="24"/>
          <w:rtl/>
        </w:rPr>
        <w:t>כ"</w:t>
      </w:r>
      <w:r w:rsidR="0054515B">
        <w:rPr>
          <w:rFonts w:hint="cs"/>
          <w:sz w:val="24"/>
          <w:rtl/>
        </w:rPr>
        <w:t>ד</w:t>
      </w:r>
      <w:r w:rsidRPr="00B76849">
        <w:rPr>
          <w:sz w:val="24"/>
          <w:rtl/>
        </w:rPr>
        <w:t xml:space="preserve">) ותנוהל בהתאם לתקן הערבויות הדיגיטליות ולהוראת </w:t>
      </w:r>
      <w:proofErr w:type="spellStart"/>
      <w:r w:rsidRPr="00B76849">
        <w:rPr>
          <w:sz w:val="24"/>
          <w:rtl/>
        </w:rPr>
        <w:t>תכ"ם</w:t>
      </w:r>
      <w:proofErr w:type="spellEnd"/>
      <w:r w:rsidRPr="00B76849">
        <w:rPr>
          <w:sz w:val="24"/>
          <w:rtl/>
        </w:rPr>
        <w:t xml:space="preserve">, ''ערבויות דיגיטליות'', מס' 14.4.1. </w:t>
      </w:r>
    </w:p>
    <w:p w14:paraId="5E5F3EE7" w14:textId="0A1D5BD9" w:rsidR="00B76849" w:rsidRPr="00B76849" w:rsidRDefault="00B76849" w:rsidP="00090245">
      <w:pPr>
        <w:pStyle w:val="a6"/>
        <w:numPr>
          <w:ilvl w:val="1"/>
          <w:numId w:val="26"/>
        </w:numPr>
        <w:spacing w:after="240" w:line="276" w:lineRule="auto"/>
        <w:rPr>
          <w:sz w:val="24"/>
          <w:rtl/>
        </w:rPr>
      </w:pPr>
      <w:proofErr w:type="spellStart"/>
      <w:r w:rsidRPr="00B76849">
        <w:rPr>
          <w:sz w:val="24"/>
          <w:rtl/>
        </w:rPr>
        <w:lastRenderedPageBreak/>
        <w:t>המינהל</w:t>
      </w:r>
      <w:proofErr w:type="spellEnd"/>
      <w:r w:rsidRPr="00B76849">
        <w:rPr>
          <w:sz w:val="24"/>
          <w:rtl/>
        </w:rPr>
        <w:t xml:space="preserve"> יהיה רשאי לנכות מכל סכום - שמגיע או שיגיע לספק </w:t>
      </w:r>
      <w:proofErr w:type="spellStart"/>
      <w:r w:rsidRPr="00B76849">
        <w:rPr>
          <w:sz w:val="24"/>
          <w:rtl/>
        </w:rPr>
        <w:t>מהמינהל</w:t>
      </w:r>
      <w:proofErr w:type="spellEnd"/>
      <w:r w:rsidRPr="00B76849">
        <w:rPr>
          <w:sz w:val="24"/>
          <w:rtl/>
        </w:rPr>
        <w:t xml:space="preserve"> או ממשרד ממשלתי אחר - כל סכום שהספק יחויב בתשלומו בהתאם לתנאי ההזמנה כולל פיצוי על נזקים ובתנאי נוסף שקבלת הערבות על ידי </w:t>
      </w:r>
      <w:proofErr w:type="spellStart"/>
      <w:r w:rsidRPr="00B76849">
        <w:rPr>
          <w:sz w:val="24"/>
          <w:rtl/>
        </w:rPr>
        <w:t>המינהל</w:t>
      </w:r>
      <w:proofErr w:type="spellEnd"/>
      <w:r w:rsidRPr="00B76849">
        <w:rPr>
          <w:sz w:val="24"/>
          <w:rtl/>
        </w:rPr>
        <w:t xml:space="preserve"> לא תפגע בזכויותיו האחרות לפי ההזמנה, או לפי כל דין, </w:t>
      </w:r>
      <w:proofErr w:type="spellStart"/>
      <w:r w:rsidRPr="00B76849">
        <w:rPr>
          <w:sz w:val="24"/>
          <w:rtl/>
        </w:rPr>
        <w:t>והמינהל</w:t>
      </w:r>
      <w:proofErr w:type="spellEnd"/>
      <w:r w:rsidRPr="00B76849">
        <w:rPr>
          <w:sz w:val="24"/>
          <w:rtl/>
        </w:rPr>
        <w:t xml:space="preserve"> יהא רשאי לגבות כל סכום שהספק חייב בתשלומו בכל דרך אחרת. </w:t>
      </w:r>
      <w:proofErr w:type="spellStart"/>
      <w:r w:rsidRPr="00B76849">
        <w:rPr>
          <w:sz w:val="24"/>
          <w:rtl/>
        </w:rPr>
        <w:t>המינהל</w:t>
      </w:r>
      <w:proofErr w:type="spellEnd"/>
      <w:r w:rsidRPr="00B76849">
        <w:rPr>
          <w:sz w:val="24"/>
          <w:rtl/>
        </w:rPr>
        <w:t xml:space="preserve"> יהיה גם רשאי לחלט את הערבות הנ"ל, לצורך התשלומים האמורים.</w:t>
      </w:r>
    </w:p>
    <w:p w14:paraId="06FCFEA9" w14:textId="7A12912F" w:rsidR="00B76849" w:rsidRPr="00B76849" w:rsidRDefault="00B76849" w:rsidP="00090245">
      <w:pPr>
        <w:pStyle w:val="a6"/>
        <w:numPr>
          <w:ilvl w:val="1"/>
          <w:numId w:val="26"/>
        </w:numPr>
        <w:spacing w:after="240" w:line="276" w:lineRule="auto"/>
        <w:rPr>
          <w:sz w:val="24"/>
          <w:rtl/>
        </w:rPr>
      </w:pPr>
      <w:r w:rsidRPr="00B76849">
        <w:rPr>
          <w:sz w:val="24"/>
          <w:rtl/>
        </w:rPr>
        <w:t xml:space="preserve">הרשאה שניתנה </w:t>
      </w:r>
      <w:proofErr w:type="spellStart"/>
      <w:r w:rsidRPr="00B76849">
        <w:rPr>
          <w:sz w:val="24"/>
          <w:rtl/>
        </w:rPr>
        <w:t>למינהל</w:t>
      </w:r>
      <w:proofErr w:type="spellEnd"/>
      <w:r w:rsidRPr="00B76849">
        <w:rPr>
          <w:sz w:val="24"/>
          <w:rtl/>
        </w:rPr>
        <w:t xml:space="preserve"> כאמור, אינה ניתנת לביטול ותישאר בתוקפה כל עוד הדבר דרוש לביצוע זכויות </w:t>
      </w:r>
      <w:proofErr w:type="spellStart"/>
      <w:r w:rsidRPr="00B76849">
        <w:rPr>
          <w:sz w:val="24"/>
          <w:rtl/>
        </w:rPr>
        <w:t>המינהל</w:t>
      </w:r>
      <w:proofErr w:type="spellEnd"/>
      <w:r w:rsidRPr="00B76849">
        <w:rPr>
          <w:sz w:val="24"/>
          <w:rtl/>
        </w:rPr>
        <w:t xml:space="preserve"> שלמענו ניתנה ההרשאה. ערבות זו תהא בתוקף לכל תקופת ההסכם ול-60 ימים נוספים, ותהא ניתנת כולה או מקצתה לחילוט מידי אם לא יעמוד הספק באחת או יותר מהתחייבויותיו לפי ההסכם, כמו כן תהא ניתנת כולה או מקצתה לחילוט מידי לשם גביית כל חוב שחייב הספק </w:t>
      </w:r>
      <w:proofErr w:type="spellStart"/>
      <w:r w:rsidRPr="00B76849">
        <w:rPr>
          <w:sz w:val="24"/>
          <w:rtl/>
        </w:rPr>
        <w:t>למינהל</w:t>
      </w:r>
      <w:proofErr w:type="spellEnd"/>
      <w:r w:rsidRPr="00B76849">
        <w:rPr>
          <w:sz w:val="24"/>
          <w:rtl/>
        </w:rPr>
        <w:t>.</w:t>
      </w:r>
    </w:p>
    <w:p w14:paraId="32C24B99" w14:textId="340EE661" w:rsidR="00B76849" w:rsidRPr="00B76849" w:rsidRDefault="00B76849" w:rsidP="00090245">
      <w:pPr>
        <w:pStyle w:val="a6"/>
        <w:numPr>
          <w:ilvl w:val="1"/>
          <w:numId w:val="26"/>
        </w:numPr>
        <w:spacing w:after="240" w:line="276" w:lineRule="auto"/>
        <w:rPr>
          <w:sz w:val="24"/>
          <w:rtl/>
        </w:rPr>
      </w:pPr>
      <w:r w:rsidRPr="00B76849">
        <w:rPr>
          <w:sz w:val="24"/>
          <w:rtl/>
        </w:rPr>
        <w:t>אין בגובה הערבות כדי לשמש כל הגבלה או תקרה להתחייבויותיו של הספק.</w:t>
      </w:r>
    </w:p>
    <w:p w14:paraId="62DAFAE1" w14:textId="463192EE" w:rsidR="00B76849" w:rsidRPr="00B76849" w:rsidRDefault="00B76849" w:rsidP="00090245">
      <w:pPr>
        <w:pStyle w:val="a6"/>
        <w:numPr>
          <w:ilvl w:val="1"/>
          <w:numId w:val="26"/>
        </w:numPr>
        <w:spacing w:after="240" w:line="276" w:lineRule="auto"/>
        <w:rPr>
          <w:sz w:val="24"/>
          <w:rtl/>
        </w:rPr>
      </w:pPr>
      <w:r w:rsidRPr="00B76849">
        <w:rPr>
          <w:sz w:val="24"/>
          <w:rtl/>
        </w:rPr>
        <w:t xml:space="preserve">אין באמור בסעיף זה כדי לגרוע מכל סעד שהוא ומכל זכות שהיא הנתונים </w:t>
      </w:r>
      <w:proofErr w:type="spellStart"/>
      <w:r w:rsidRPr="00B76849">
        <w:rPr>
          <w:sz w:val="24"/>
          <w:rtl/>
        </w:rPr>
        <w:t>למינהל</w:t>
      </w:r>
      <w:proofErr w:type="spellEnd"/>
      <w:r w:rsidRPr="00B76849">
        <w:rPr>
          <w:sz w:val="24"/>
          <w:rtl/>
        </w:rPr>
        <w:t xml:space="preserve"> לפי ההסכם ולפי כל דין.</w:t>
      </w:r>
    </w:p>
    <w:p w14:paraId="508824A3" w14:textId="211AE84F" w:rsidR="007B2872" w:rsidRDefault="00B2518C" w:rsidP="00090245">
      <w:pPr>
        <w:pStyle w:val="a6"/>
        <w:numPr>
          <w:ilvl w:val="0"/>
          <w:numId w:val="26"/>
        </w:numPr>
        <w:spacing w:after="240" w:line="276" w:lineRule="auto"/>
        <w:rPr>
          <w:sz w:val="24"/>
        </w:rPr>
      </w:pPr>
      <w:r>
        <w:rPr>
          <w:rFonts w:hint="cs"/>
          <w:b/>
          <w:bCs/>
          <w:sz w:val="24"/>
          <w:u w:val="single"/>
          <w:rtl/>
        </w:rPr>
        <w:t>הסבת ההסכם</w:t>
      </w:r>
    </w:p>
    <w:p w14:paraId="11F2677F" w14:textId="2BB0B603" w:rsidR="007B2872" w:rsidRDefault="00B2518C" w:rsidP="00090245">
      <w:pPr>
        <w:pStyle w:val="a6"/>
        <w:numPr>
          <w:ilvl w:val="1"/>
          <w:numId w:val="26"/>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B71EB">
        <w:rPr>
          <w:rFonts w:hint="cs"/>
          <w:sz w:val="24"/>
          <w:rtl/>
        </w:rPr>
        <w:t>, אלא באישור מפורש של ועדת המכרזים של המנהל האזרחי.</w:t>
      </w:r>
    </w:p>
    <w:p w14:paraId="1B79244B" w14:textId="77777777" w:rsidR="007B2872" w:rsidRDefault="00B2518C" w:rsidP="00090245">
      <w:pPr>
        <w:pStyle w:val="a6"/>
        <w:numPr>
          <w:ilvl w:val="1"/>
          <w:numId w:val="26"/>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1720AB8" w14:textId="76A93B49" w:rsidR="007B2872"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w:t>
      </w:r>
    </w:p>
    <w:p w14:paraId="5F11F488" w14:textId="77777777" w:rsidR="007B2872" w:rsidRDefault="00B2518C" w:rsidP="00090245">
      <w:pPr>
        <w:pStyle w:val="a6"/>
        <w:numPr>
          <w:ilvl w:val="1"/>
          <w:numId w:val="26"/>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0C1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0C1E">
        <w:rPr>
          <w:sz w:val="24"/>
          <w:rtl/>
        </w:rPr>
        <w:t>מנהל</w:t>
      </w:r>
      <w:r w:rsidRPr="001C0B44">
        <w:rPr>
          <w:sz w:val="24"/>
          <w:rtl/>
        </w:rPr>
        <w:t xml:space="preserve"> בכל התרופות המוקנות לו בדין ובהסכם.</w:t>
      </w:r>
    </w:p>
    <w:p w14:paraId="4EDEEE61" w14:textId="77777777" w:rsidR="007B2872" w:rsidRDefault="00B2518C" w:rsidP="00090245">
      <w:pPr>
        <w:pStyle w:val="a6"/>
        <w:numPr>
          <w:ilvl w:val="1"/>
          <w:numId w:val="26"/>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596BEB6F" w14:textId="77777777" w:rsidR="007B2872" w:rsidRDefault="00B2518C" w:rsidP="00090245">
      <w:pPr>
        <w:pStyle w:val="a6"/>
        <w:numPr>
          <w:ilvl w:val="0"/>
          <w:numId w:val="26"/>
        </w:numPr>
        <w:spacing w:after="240" w:line="276" w:lineRule="auto"/>
        <w:rPr>
          <w:sz w:val="24"/>
        </w:rPr>
      </w:pPr>
      <w:r>
        <w:rPr>
          <w:rFonts w:hint="cs"/>
          <w:b/>
          <w:bCs/>
          <w:sz w:val="24"/>
          <w:u w:val="single"/>
          <w:rtl/>
        </w:rPr>
        <w:t>דין ההסכם</w:t>
      </w:r>
    </w:p>
    <w:p w14:paraId="1C33E641" w14:textId="77777777" w:rsidR="007B2872" w:rsidRDefault="00B2518C" w:rsidP="00090245">
      <w:pPr>
        <w:pStyle w:val="a6"/>
        <w:numPr>
          <w:ilvl w:val="1"/>
          <w:numId w:val="26"/>
        </w:numPr>
        <w:spacing w:after="240" w:line="276" w:lineRule="auto"/>
        <w:rPr>
          <w:sz w:val="24"/>
        </w:rPr>
      </w:pPr>
      <w:r w:rsidRPr="00B7230D">
        <w:rPr>
          <w:sz w:val="24"/>
          <w:rtl/>
        </w:rPr>
        <w:t>על הוראות ההסכם וביצועו יחולו דיני מדינת ישראל.</w:t>
      </w:r>
    </w:p>
    <w:p w14:paraId="0E1518CB" w14:textId="77777777" w:rsidR="007B2872" w:rsidRDefault="00B2518C" w:rsidP="00090245">
      <w:pPr>
        <w:pStyle w:val="a6"/>
        <w:numPr>
          <w:ilvl w:val="1"/>
          <w:numId w:val="26"/>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5A64DAAB" w14:textId="77777777" w:rsidR="007B2872" w:rsidRPr="007B2872" w:rsidRDefault="00B2518C" w:rsidP="00090245">
      <w:pPr>
        <w:pStyle w:val="a6"/>
        <w:numPr>
          <w:ilvl w:val="0"/>
          <w:numId w:val="26"/>
        </w:numPr>
        <w:spacing w:after="240" w:line="276" w:lineRule="auto"/>
        <w:rPr>
          <w:sz w:val="24"/>
        </w:rPr>
      </w:pPr>
      <w:r>
        <w:rPr>
          <w:rFonts w:hint="cs"/>
          <w:b/>
          <w:bCs/>
          <w:sz w:val="24"/>
          <w:u w:val="single"/>
          <w:rtl/>
        </w:rPr>
        <w:t>אופן העברת הודעות לצדדים</w:t>
      </w:r>
    </w:p>
    <w:p w14:paraId="6A25B16D" w14:textId="77777777" w:rsidR="007B2872" w:rsidRDefault="00B2518C" w:rsidP="00090245">
      <w:pPr>
        <w:pStyle w:val="a6"/>
        <w:numPr>
          <w:ilvl w:val="1"/>
          <w:numId w:val="26"/>
        </w:numPr>
        <w:spacing w:after="240" w:line="276" w:lineRule="auto"/>
        <w:rPr>
          <w:sz w:val="24"/>
        </w:rPr>
      </w:pPr>
      <w:r w:rsidRPr="00B7230D">
        <w:rPr>
          <w:sz w:val="24"/>
          <w:rtl/>
        </w:rPr>
        <w:t>הצדדים רשאים להעביר הודעות בכל הנוגע להסכם ולביצועו בדרכים הבאות:</w:t>
      </w:r>
    </w:p>
    <w:p w14:paraId="4314A499" w14:textId="77777777" w:rsidR="007B2872" w:rsidRDefault="00B2518C" w:rsidP="00090245">
      <w:pPr>
        <w:pStyle w:val="a6"/>
        <w:numPr>
          <w:ilvl w:val="2"/>
          <w:numId w:val="26"/>
        </w:numPr>
        <w:spacing w:after="240" w:line="276" w:lineRule="auto"/>
        <w:rPr>
          <w:sz w:val="24"/>
        </w:rPr>
      </w:pPr>
      <w:r w:rsidRPr="00B7230D">
        <w:rPr>
          <w:sz w:val="24"/>
          <w:rtl/>
        </w:rPr>
        <w:t>משלוח הודעה בדואר רשום לכתובתו של הנמען.</w:t>
      </w:r>
      <w:r>
        <w:rPr>
          <w:rFonts w:hint="cs"/>
          <w:sz w:val="24"/>
          <w:rtl/>
        </w:rPr>
        <w:t xml:space="preserve"> </w:t>
      </w:r>
    </w:p>
    <w:p w14:paraId="09FB610B" w14:textId="77777777" w:rsidR="007B2872" w:rsidRDefault="00B2518C" w:rsidP="00090245">
      <w:pPr>
        <w:pStyle w:val="a6"/>
        <w:numPr>
          <w:ilvl w:val="4"/>
          <w:numId w:val="26"/>
        </w:numPr>
        <w:spacing w:after="240" w:line="276" w:lineRule="auto"/>
        <w:rPr>
          <w:sz w:val="24"/>
        </w:rPr>
      </w:pPr>
      <w:r>
        <w:rPr>
          <w:rFonts w:hint="cs"/>
          <w:sz w:val="24"/>
          <w:rtl/>
        </w:rPr>
        <w:lastRenderedPageBreak/>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0BC6A636" w14:textId="77777777" w:rsidR="007B2872" w:rsidRDefault="00B2518C" w:rsidP="00090245">
      <w:pPr>
        <w:pStyle w:val="a6"/>
        <w:numPr>
          <w:ilvl w:val="2"/>
          <w:numId w:val="26"/>
        </w:numPr>
        <w:spacing w:after="240" w:line="276" w:lineRule="auto"/>
        <w:rPr>
          <w:sz w:val="24"/>
        </w:rPr>
      </w:pPr>
      <w:r w:rsidRPr="00B7230D">
        <w:rPr>
          <w:sz w:val="24"/>
          <w:rtl/>
        </w:rPr>
        <w:t>מסירת ההודעה באמצעות שליח למקשר (אם ה</w:t>
      </w:r>
      <w:r w:rsidR="001A0C1E">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5EE31678" w14:textId="77777777" w:rsidR="007B2872" w:rsidRDefault="00B2518C" w:rsidP="00090245">
      <w:pPr>
        <w:pStyle w:val="a6"/>
        <w:numPr>
          <w:ilvl w:val="4"/>
          <w:numId w:val="26"/>
        </w:numPr>
        <w:spacing w:after="240" w:line="276" w:lineRule="auto"/>
        <w:rPr>
          <w:sz w:val="24"/>
        </w:rPr>
      </w:pPr>
      <w:r>
        <w:rPr>
          <w:rFonts w:hint="cs"/>
          <w:sz w:val="24"/>
          <w:rtl/>
        </w:rPr>
        <w:t>הודעה שתישלח באופן זה תיראה כהודעה שהתקבלה במועד שבו קיבל השליח אישור בכתב על מסירת ההודעה כאמור.</w:t>
      </w:r>
    </w:p>
    <w:p w14:paraId="1CF17E8C" w14:textId="004E72A4" w:rsidR="007B2872" w:rsidRPr="00D1441C" w:rsidRDefault="00B2518C" w:rsidP="00090245">
      <w:pPr>
        <w:pStyle w:val="a6"/>
        <w:numPr>
          <w:ilvl w:val="2"/>
          <w:numId w:val="26"/>
        </w:numPr>
        <w:spacing w:after="240" w:line="276" w:lineRule="auto"/>
        <w:rPr>
          <w:sz w:val="24"/>
        </w:rPr>
      </w:pPr>
      <w:r>
        <w:rPr>
          <w:rFonts w:hint="cs"/>
          <w:sz w:val="24"/>
          <w:rtl/>
        </w:rPr>
        <w:t>משלוח דואר אלקטרוני אל כתובת הדואר</w:t>
      </w:r>
      <w:r w:rsidR="00D1441C">
        <w:rPr>
          <w:rFonts w:hint="cs"/>
          <w:sz w:val="24"/>
          <w:rtl/>
        </w:rPr>
        <w:t xml:space="preserve"> </w:t>
      </w:r>
      <w:r w:rsidRPr="00D1441C">
        <w:rPr>
          <w:rFonts w:hint="cs"/>
          <w:sz w:val="24"/>
          <w:rtl/>
        </w:rPr>
        <w:t xml:space="preserve">האלקטרוני של הנמען. </w:t>
      </w:r>
    </w:p>
    <w:p w14:paraId="779081F8" w14:textId="77777777" w:rsidR="007B2872" w:rsidRDefault="00B2518C" w:rsidP="00090245">
      <w:pPr>
        <w:pStyle w:val="a6"/>
        <w:numPr>
          <w:ilvl w:val="4"/>
          <w:numId w:val="26"/>
        </w:numPr>
        <w:spacing w:after="240" w:line="276" w:lineRule="auto"/>
        <w:rPr>
          <w:sz w:val="24"/>
        </w:rPr>
      </w:pPr>
      <w:r>
        <w:rPr>
          <w:rFonts w:hint="cs"/>
          <w:sz w:val="24"/>
          <w:rtl/>
        </w:rPr>
        <w:t>הודעה שתישלח באופן זה תיראה כהודעה שהתקבלה 3 ימים לאחר שנשלחה.</w:t>
      </w:r>
    </w:p>
    <w:p w14:paraId="7DD70160" w14:textId="77777777" w:rsidR="007B2872" w:rsidRDefault="00B2518C" w:rsidP="00090245">
      <w:pPr>
        <w:pStyle w:val="a6"/>
        <w:numPr>
          <w:ilvl w:val="1"/>
          <w:numId w:val="26"/>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3C5CAA80" w14:textId="77777777" w:rsidR="005E51C7" w:rsidRDefault="00B2518C" w:rsidP="00090245">
      <w:pPr>
        <w:pStyle w:val="a6"/>
        <w:numPr>
          <w:ilvl w:val="1"/>
          <w:numId w:val="26"/>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1A0C1E">
        <w:rPr>
          <w:rFonts w:hint="cs"/>
          <w:sz w:val="24"/>
          <w:rtl/>
        </w:rPr>
        <w:t>מנהל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4A05B642" w14:textId="77777777" w:rsidR="005E51C7" w:rsidRDefault="00B2518C" w:rsidP="00090245">
      <w:pPr>
        <w:pStyle w:val="a6"/>
        <w:numPr>
          <w:ilvl w:val="1"/>
          <w:numId w:val="26"/>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582DDFEF" w14:textId="77777777" w:rsidR="005E51C7" w:rsidRDefault="00B2518C" w:rsidP="00090245">
      <w:pPr>
        <w:pStyle w:val="a6"/>
        <w:numPr>
          <w:ilvl w:val="0"/>
          <w:numId w:val="26"/>
        </w:numPr>
        <w:spacing w:after="240" w:line="276" w:lineRule="auto"/>
        <w:rPr>
          <w:sz w:val="24"/>
        </w:rPr>
      </w:pPr>
      <w:r>
        <w:rPr>
          <w:rFonts w:hint="cs"/>
          <w:b/>
          <w:bCs/>
          <w:sz w:val="24"/>
          <w:u w:val="single"/>
          <w:rtl/>
        </w:rPr>
        <w:t>הצהרות היועץ</w:t>
      </w:r>
    </w:p>
    <w:p w14:paraId="72F4CB7B" w14:textId="77777777" w:rsidR="005E51C7" w:rsidRDefault="00B2518C" w:rsidP="00090245">
      <w:pPr>
        <w:pStyle w:val="a6"/>
        <w:numPr>
          <w:ilvl w:val="1"/>
          <w:numId w:val="26"/>
        </w:numPr>
        <w:spacing w:after="240" w:line="276" w:lineRule="auto"/>
        <w:rPr>
          <w:sz w:val="24"/>
        </w:rPr>
      </w:pPr>
      <w:r>
        <w:rPr>
          <w:rFonts w:hint="cs"/>
          <w:sz w:val="24"/>
          <w:rtl/>
        </w:rPr>
        <w:t>היועץ ומצהיר ומאשר כי:</w:t>
      </w:r>
    </w:p>
    <w:p w14:paraId="342F30F6" w14:textId="77777777" w:rsidR="005E51C7" w:rsidRDefault="00B2518C" w:rsidP="00090245">
      <w:pPr>
        <w:pStyle w:val="a6"/>
        <w:numPr>
          <w:ilvl w:val="2"/>
          <w:numId w:val="26"/>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A0C1E">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A0C1E">
        <w:rPr>
          <w:rFonts w:hint="cs"/>
          <w:sz w:val="24"/>
          <w:rtl/>
        </w:rPr>
        <w:t>מנהל</w:t>
      </w:r>
      <w:r>
        <w:rPr>
          <w:rFonts w:hint="cs"/>
          <w:sz w:val="24"/>
          <w:rtl/>
        </w:rPr>
        <w:t>.</w:t>
      </w:r>
    </w:p>
    <w:p w14:paraId="117609D6" w14:textId="77777777" w:rsidR="005E51C7" w:rsidRDefault="00B2518C" w:rsidP="00090245">
      <w:pPr>
        <w:pStyle w:val="a6"/>
        <w:numPr>
          <w:ilvl w:val="2"/>
          <w:numId w:val="26"/>
        </w:numPr>
        <w:spacing w:after="240" w:line="276" w:lineRule="auto"/>
        <w:rPr>
          <w:sz w:val="24"/>
        </w:rPr>
      </w:pPr>
      <w:r>
        <w:rPr>
          <w:rFonts w:hint="cs"/>
          <w:sz w:val="24"/>
          <w:rtl/>
        </w:rPr>
        <w:t>היועץ מתחייב כי לא יימצא במשרדי ה</w:t>
      </w:r>
      <w:r w:rsidR="001A0C1E">
        <w:rPr>
          <w:rFonts w:hint="cs"/>
          <w:sz w:val="24"/>
          <w:rtl/>
        </w:rPr>
        <w:t>מנהל</w:t>
      </w:r>
      <w:r>
        <w:rPr>
          <w:rFonts w:hint="cs"/>
          <w:sz w:val="24"/>
          <w:rtl/>
        </w:rPr>
        <w:t xml:space="preserve"> במשך למעלה מ-</w:t>
      </w:r>
      <w:r w:rsidR="00CE2D21">
        <w:rPr>
          <w:rFonts w:hint="cs"/>
          <w:sz w:val="24"/>
          <w:rtl/>
        </w:rPr>
        <w:t>4</w:t>
      </w:r>
      <w:r>
        <w:rPr>
          <w:rFonts w:hint="cs"/>
          <w:sz w:val="24"/>
          <w:rtl/>
        </w:rPr>
        <w:t>0% מהשעות שבהן יעניק את שירותי הייעוץ ל</w:t>
      </w:r>
      <w:r w:rsidR="001A0C1E">
        <w:rPr>
          <w:rFonts w:hint="cs"/>
          <w:sz w:val="24"/>
          <w:rtl/>
        </w:rPr>
        <w:t>מנהל</w:t>
      </w:r>
      <w:r>
        <w:rPr>
          <w:rFonts w:hint="cs"/>
          <w:sz w:val="24"/>
          <w:rtl/>
        </w:rPr>
        <w:t>.</w:t>
      </w:r>
    </w:p>
    <w:p w14:paraId="7864209E" w14:textId="77777777" w:rsidR="00076AC6" w:rsidRDefault="00B2518C" w:rsidP="00090245">
      <w:pPr>
        <w:pStyle w:val="a6"/>
        <w:numPr>
          <w:ilvl w:val="2"/>
          <w:numId w:val="26"/>
        </w:numPr>
        <w:spacing w:after="240" w:line="276" w:lineRule="auto"/>
        <w:rPr>
          <w:sz w:val="24"/>
        </w:rPr>
      </w:pPr>
      <w:r w:rsidRPr="008921A8">
        <w:rPr>
          <w:sz w:val="24"/>
          <w:rtl/>
        </w:rPr>
        <w:t>על היחסים בין היועץ ל</w:t>
      </w:r>
      <w:r w:rsidR="001A0C1E">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A0C1E">
        <w:rPr>
          <w:sz w:val="24"/>
          <w:rtl/>
        </w:rPr>
        <w:t>מנהל</w:t>
      </w:r>
      <w:r w:rsidRPr="008921A8">
        <w:rPr>
          <w:sz w:val="24"/>
          <w:rtl/>
        </w:rPr>
        <w:t xml:space="preserve"> עם עובדיו כולם או חלקם</w:t>
      </w:r>
      <w:r>
        <w:rPr>
          <w:rFonts w:hint="cs"/>
          <w:sz w:val="24"/>
          <w:rtl/>
        </w:rPr>
        <w:t>.</w:t>
      </w:r>
      <w:r w:rsidR="00D1441C">
        <w:rPr>
          <w:rFonts w:hint="cs"/>
          <w:sz w:val="24"/>
          <w:rtl/>
        </w:rPr>
        <w:t xml:space="preserve"> יובהר </w:t>
      </w:r>
      <w:r w:rsidR="00D1441C">
        <w:rPr>
          <w:sz w:val="24"/>
          <w:rtl/>
        </w:rPr>
        <w:t>–</w:t>
      </w:r>
      <w:r w:rsidR="00D1441C">
        <w:rPr>
          <w:rFonts w:hint="cs"/>
          <w:sz w:val="24"/>
          <w:rtl/>
        </w:rPr>
        <w:t xml:space="preserve"> בין היועץ לבין המנהל האזרחי לא יתגבשו, בשום שלב, יחסי עובד-מעביד.</w:t>
      </w:r>
    </w:p>
    <w:p w14:paraId="34445159" w14:textId="77777777" w:rsidR="005E51C7" w:rsidRDefault="00B2518C" w:rsidP="00090245">
      <w:pPr>
        <w:pStyle w:val="a6"/>
        <w:numPr>
          <w:ilvl w:val="2"/>
          <w:numId w:val="26"/>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0C1E">
        <w:rPr>
          <w:sz w:val="24"/>
          <w:rtl/>
        </w:rPr>
        <w:t>מנהל</w:t>
      </w:r>
      <w:r>
        <w:rPr>
          <w:rFonts w:hint="cs"/>
          <w:sz w:val="24"/>
          <w:rtl/>
        </w:rPr>
        <w:t>.</w:t>
      </w:r>
    </w:p>
    <w:p w14:paraId="3BF1983A"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3E69BB31"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A0C1E">
        <w:rPr>
          <w:sz w:val="24"/>
          <w:rtl/>
        </w:rPr>
        <w:t>מנהל</w:t>
      </w:r>
      <w:r w:rsidRPr="008921A8">
        <w:rPr>
          <w:sz w:val="24"/>
          <w:rtl/>
        </w:rPr>
        <w:t xml:space="preserve"> ולא יעשה כל פעולה שיש בה כדי להביא לשינוי כלשהו בזכויות ה</w:t>
      </w:r>
      <w:r w:rsidR="001A0C1E">
        <w:rPr>
          <w:sz w:val="24"/>
          <w:rtl/>
        </w:rPr>
        <w:t>מנהל</w:t>
      </w:r>
      <w:r w:rsidRPr="008921A8">
        <w:rPr>
          <w:sz w:val="24"/>
          <w:rtl/>
        </w:rPr>
        <w:t xml:space="preserve"> - </w:t>
      </w:r>
      <w:proofErr w:type="spellStart"/>
      <w:r w:rsidRPr="008921A8">
        <w:rPr>
          <w:sz w:val="24"/>
          <w:rtl/>
        </w:rPr>
        <w:t>הכל</w:t>
      </w:r>
      <w:proofErr w:type="spellEnd"/>
      <w:r w:rsidRPr="008921A8">
        <w:rPr>
          <w:sz w:val="24"/>
          <w:rtl/>
        </w:rPr>
        <w:t>, במישרין או בעקיפין, בכתב או בעל פה, מבלי שקיבל את אישור ה</w:t>
      </w:r>
      <w:r w:rsidR="001A0C1E">
        <w:rPr>
          <w:sz w:val="24"/>
          <w:rtl/>
        </w:rPr>
        <w:t>מנהל</w:t>
      </w:r>
      <w:r w:rsidRPr="008921A8">
        <w:rPr>
          <w:sz w:val="24"/>
          <w:rtl/>
        </w:rPr>
        <w:t xml:space="preserve"> לכך מראש ובכתב.</w:t>
      </w:r>
    </w:p>
    <w:p w14:paraId="793F23A2"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06470015" w14:textId="77777777" w:rsidR="005E51C7" w:rsidRPr="008921A8" w:rsidRDefault="00B2518C" w:rsidP="00090245">
      <w:pPr>
        <w:pStyle w:val="aa"/>
        <w:numPr>
          <w:ilvl w:val="2"/>
          <w:numId w:val="26"/>
        </w:numPr>
        <w:spacing w:after="240" w:line="276"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6CDACD6A" w14:textId="26DD4013" w:rsidR="005E51C7" w:rsidRPr="008921A8" w:rsidRDefault="45A81D04" w:rsidP="00090245">
      <w:pPr>
        <w:pStyle w:val="aa"/>
        <w:numPr>
          <w:ilvl w:val="2"/>
          <w:numId w:val="26"/>
        </w:numPr>
        <w:spacing w:after="240" w:line="276" w:lineRule="auto"/>
        <w:jc w:val="both"/>
        <w:rPr>
          <w:sz w:val="24"/>
          <w:rtl/>
        </w:rPr>
      </w:pPr>
      <w:r w:rsidRPr="724AB63E">
        <w:rPr>
          <w:sz w:val="24"/>
          <w:rtl/>
        </w:rPr>
        <w:t>היועץ מתחייב בזאת, כי במשך כל תקופת מתן השירותים על ידו ל</w:t>
      </w:r>
      <w:r w:rsidR="3125E3D6" w:rsidRPr="724AB63E">
        <w:rPr>
          <w:sz w:val="24"/>
          <w:rtl/>
        </w:rPr>
        <w:t>מנהל</w:t>
      </w:r>
      <w:r w:rsidRPr="724AB63E">
        <w:rPr>
          <w:sz w:val="24"/>
          <w:rtl/>
        </w:rPr>
        <w:t xml:space="preserve"> ידאג שלא ייווצר מצב של ניגוד עניינים בינו לבין ה</w:t>
      </w:r>
      <w:r w:rsidR="3125E3D6" w:rsidRPr="724AB63E">
        <w:rPr>
          <w:sz w:val="24"/>
          <w:rtl/>
        </w:rPr>
        <w:t>מנהל</w:t>
      </w:r>
      <w:r w:rsidRPr="724AB63E">
        <w:rPr>
          <w:sz w:val="24"/>
          <w:rtl/>
        </w:rPr>
        <w:t xml:space="preserve"> בגין פעולות או עבודות המתבצעות על ידו במסגרת עבודתו עם </w:t>
      </w:r>
      <w:proofErr w:type="spellStart"/>
      <w:r w:rsidRPr="724AB63E">
        <w:rPr>
          <w:sz w:val="24"/>
          <w:rtl/>
        </w:rPr>
        <w:lastRenderedPageBreak/>
        <w:t>ה</w:t>
      </w:r>
      <w:r w:rsidR="3125E3D6" w:rsidRPr="724AB63E">
        <w:rPr>
          <w:sz w:val="24"/>
          <w:rtl/>
        </w:rPr>
        <w:t>מנהל</w:t>
      </w:r>
      <w:r w:rsidRPr="724AB63E">
        <w:rPr>
          <w:sz w:val="24"/>
          <w:rtl/>
        </w:rPr>
        <w:t>.</w:t>
      </w:r>
      <w:r w:rsidR="00660653">
        <w:rPr>
          <w:rFonts w:hint="cs"/>
          <w:sz w:val="24"/>
          <w:rtl/>
        </w:rPr>
        <w:t>בכל</w:t>
      </w:r>
      <w:proofErr w:type="spellEnd"/>
      <w:r w:rsidR="00660653">
        <w:rPr>
          <w:rFonts w:hint="cs"/>
          <w:sz w:val="24"/>
          <w:rtl/>
        </w:rPr>
        <w:t xml:space="preserve"> מקרה בו </w:t>
      </w:r>
      <w:r w:rsidR="00C3637F">
        <w:rPr>
          <w:rFonts w:hint="cs"/>
          <w:sz w:val="24"/>
          <w:rtl/>
        </w:rPr>
        <w:t xml:space="preserve">נוצר מצב לחשש לניגוד עניינים, על היועץ להודיע באופן </w:t>
      </w:r>
      <w:proofErr w:type="spellStart"/>
      <w:r w:rsidR="00C3637F">
        <w:rPr>
          <w:rFonts w:hint="cs"/>
          <w:sz w:val="24"/>
          <w:rtl/>
        </w:rPr>
        <w:t>מיידי</w:t>
      </w:r>
      <w:proofErr w:type="spellEnd"/>
      <w:r w:rsidR="00C3637F">
        <w:rPr>
          <w:rFonts w:hint="cs"/>
          <w:sz w:val="24"/>
          <w:rtl/>
        </w:rPr>
        <w:t xml:space="preserve"> </w:t>
      </w:r>
      <w:proofErr w:type="spellStart"/>
      <w:r w:rsidR="00C3637F">
        <w:rPr>
          <w:rFonts w:hint="cs"/>
          <w:sz w:val="24"/>
          <w:rtl/>
        </w:rPr>
        <w:t>למינהל</w:t>
      </w:r>
      <w:proofErr w:type="spellEnd"/>
      <w:r w:rsidR="00C3637F">
        <w:rPr>
          <w:rFonts w:hint="cs"/>
          <w:sz w:val="24"/>
          <w:rtl/>
        </w:rPr>
        <w:t xml:space="preserve"> ולפעול בהתאם להנחייתם.</w:t>
      </w:r>
    </w:p>
    <w:p w14:paraId="210746A8"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0C1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0C1E">
        <w:rPr>
          <w:sz w:val="24"/>
          <w:rtl/>
        </w:rPr>
        <w:t>מנהל</w:t>
      </w:r>
      <w:r w:rsidRPr="008921A8">
        <w:rPr>
          <w:sz w:val="24"/>
          <w:rtl/>
        </w:rPr>
        <w:t>.</w:t>
      </w:r>
    </w:p>
    <w:p w14:paraId="2F2E6B48"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22D6713D"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0C1E">
        <w:rPr>
          <w:sz w:val="24"/>
          <w:rtl/>
        </w:rPr>
        <w:t>מנהל</w:t>
      </w:r>
      <w:r w:rsidRPr="008921A8">
        <w:rPr>
          <w:sz w:val="24"/>
          <w:rtl/>
        </w:rPr>
        <w:t>.</w:t>
      </w:r>
    </w:p>
    <w:p w14:paraId="17C300F6" w14:textId="77777777" w:rsidR="005E51C7" w:rsidRPr="008921A8" w:rsidRDefault="00B2518C" w:rsidP="00090245">
      <w:pPr>
        <w:pStyle w:val="aa"/>
        <w:numPr>
          <w:ilvl w:val="2"/>
          <w:numId w:val="26"/>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2F08A201" w14:textId="77777777" w:rsidR="005E51C7" w:rsidRPr="008921A8" w:rsidRDefault="00B2518C" w:rsidP="00090245">
      <w:pPr>
        <w:pStyle w:val="aa"/>
        <w:numPr>
          <w:ilvl w:val="2"/>
          <w:numId w:val="26"/>
        </w:numPr>
        <w:spacing w:after="240" w:line="276" w:lineRule="auto"/>
        <w:jc w:val="both"/>
        <w:rPr>
          <w:sz w:val="24"/>
        </w:rPr>
      </w:pPr>
      <w:r w:rsidRPr="008921A8">
        <w:rPr>
          <w:sz w:val="24"/>
          <w:rtl/>
        </w:rPr>
        <w:t>היועץ מתחייב לגרום לכך שהסודיות, כאמור, תישמר גם על ידי כל אדם מטעמו.</w:t>
      </w:r>
    </w:p>
    <w:p w14:paraId="793BC286" w14:textId="77777777" w:rsidR="005E51C7" w:rsidRPr="008921A8" w:rsidRDefault="00B2518C" w:rsidP="00090245">
      <w:pPr>
        <w:pStyle w:val="aa"/>
        <w:numPr>
          <w:ilvl w:val="2"/>
          <w:numId w:val="26"/>
        </w:numPr>
        <w:spacing w:after="240" w:line="276" w:lineRule="auto"/>
        <w:jc w:val="both"/>
        <w:rPr>
          <w:sz w:val="24"/>
        </w:rPr>
      </w:pPr>
      <w:r w:rsidRPr="008921A8">
        <w:rPr>
          <w:sz w:val="24"/>
          <w:rtl/>
        </w:rPr>
        <w:t>לדרישת ה</w:t>
      </w:r>
      <w:r w:rsidR="001A0C1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04A2776F" w14:textId="5F9E7923" w:rsidR="004D6313" w:rsidRDefault="00B2518C" w:rsidP="00090245">
      <w:pPr>
        <w:pStyle w:val="a6"/>
        <w:numPr>
          <w:ilvl w:val="2"/>
          <w:numId w:val="26"/>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5D9A295A" w14:textId="77777777" w:rsidR="004D6313" w:rsidRDefault="004D6313">
      <w:pPr>
        <w:bidi w:val="0"/>
        <w:spacing w:after="200" w:line="276" w:lineRule="auto"/>
        <w:rPr>
          <w:sz w:val="24"/>
        </w:rPr>
      </w:pPr>
      <w:r>
        <w:rPr>
          <w:sz w:val="24"/>
        </w:rPr>
        <w:br w:type="page"/>
      </w:r>
    </w:p>
    <w:p w14:paraId="6A51CFD1" w14:textId="77777777" w:rsidR="005E51C7" w:rsidRDefault="005E51C7" w:rsidP="004D6313">
      <w:pPr>
        <w:pStyle w:val="a6"/>
        <w:spacing w:after="240" w:line="276" w:lineRule="auto"/>
        <w:ind w:left="1588"/>
        <w:rPr>
          <w:sz w:val="24"/>
        </w:rPr>
      </w:pPr>
    </w:p>
    <w:p w14:paraId="67CC8E66" w14:textId="77777777" w:rsidR="005E51C7" w:rsidRDefault="00B2518C" w:rsidP="00090245">
      <w:pPr>
        <w:pStyle w:val="a6"/>
        <w:numPr>
          <w:ilvl w:val="0"/>
          <w:numId w:val="26"/>
        </w:numPr>
        <w:spacing w:after="240" w:line="276" w:lineRule="auto"/>
        <w:rPr>
          <w:sz w:val="24"/>
        </w:rPr>
      </w:pPr>
      <w:r>
        <w:rPr>
          <w:rFonts w:hint="cs"/>
          <w:b/>
          <w:bCs/>
          <w:sz w:val="24"/>
          <w:u w:val="single"/>
          <w:rtl/>
        </w:rPr>
        <w:t>אחריות היועץ לנזקים</w:t>
      </w:r>
    </w:p>
    <w:p w14:paraId="2D7FDE49" w14:textId="77777777" w:rsidR="005E51C7" w:rsidRDefault="00B2518C" w:rsidP="00090245">
      <w:pPr>
        <w:pStyle w:val="a6"/>
        <w:numPr>
          <w:ilvl w:val="1"/>
          <w:numId w:val="26"/>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1D7F5A55" w14:textId="77777777" w:rsidR="005E51C7" w:rsidRPr="00B7230D" w:rsidRDefault="00B2518C" w:rsidP="00090245">
      <w:pPr>
        <w:pStyle w:val="a6"/>
        <w:numPr>
          <w:ilvl w:val="1"/>
          <w:numId w:val="26"/>
        </w:numPr>
        <w:spacing w:after="240" w:line="276" w:lineRule="auto"/>
        <w:rPr>
          <w:sz w:val="24"/>
          <w:rtl/>
        </w:rPr>
      </w:pPr>
      <w:r w:rsidRPr="00B7230D">
        <w:rPr>
          <w:sz w:val="24"/>
          <w:rtl/>
        </w:rPr>
        <w:t>היועץ אחראי לכל נזק או הפסד שייגרם ל</w:t>
      </w:r>
      <w:r w:rsidR="001A0C1E">
        <w:rPr>
          <w:sz w:val="24"/>
          <w:rtl/>
        </w:rPr>
        <w:t>מנהל</w:t>
      </w:r>
      <w:r w:rsidRPr="00B7230D">
        <w:rPr>
          <w:sz w:val="24"/>
          <w:rtl/>
        </w:rPr>
        <w:t xml:space="preserve"> עקב מתן שירותיו והוא מתחייב לפצות את ה</w:t>
      </w:r>
      <w:r w:rsidR="001A0C1E">
        <w:rPr>
          <w:sz w:val="24"/>
          <w:rtl/>
        </w:rPr>
        <w:t>מנהל</w:t>
      </w:r>
      <w:r w:rsidRPr="00B7230D">
        <w:rPr>
          <w:sz w:val="24"/>
          <w:rtl/>
        </w:rPr>
        <w:t xml:space="preserve"> בעד כל נזק או הפסד שייגרם כאמור.</w:t>
      </w:r>
    </w:p>
    <w:p w14:paraId="39B9311E" w14:textId="77777777" w:rsidR="005E51C7" w:rsidRPr="00B7230D" w:rsidRDefault="00B2518C" w:rsidP="00090245">
      <w:pPr>
        <w:pStyle w:val="a6"/>
        <w:numPr>
          <w:ilvl w:val="1"/>
          <w:numId w:val="26"/>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109E1542" w14:textId="77777777" w:rsidR="005E51C7" w:rsidRDefault="00B2518C" w:rsidP="00090245">
      <w:pPr>
        <w:pStyle w:val="a6"/>
        <w:numPr>
          <w:ilvl w:val="1"/>
          <w:numId w:val="26"/>
        </w:numPr>
        <w:spacing w:after="240" w:line="276" w:lineRule="auto"/>
        <w:rPr>
          <w:sz w:val="24"/>
        </w:rPr>
      </w:pPr>
      <w:r w:rsidRPr="008921A8">
        <w:rPr>
          <w:rFonts w:hint="cs"/>
          <w:sz w:val="24"/>
          <w:rtl/>
        </w:rPr>
        <w:t>היועץ</w:t>
      </w:r>
      <w:r w:rsidRPr="008921A8">
        <w:rPr>
          <w:sz w:val="24"/>
          <w:rtl/>
        </w:rPr>
        <w:t xml:space="preserve"> יפצה את ה</w:t>
      </w:r>
      <w:r w:rsidR="001A0C1E">
        <w:rPr>
          <w:sz w:val="24"/>
          <w:rtl/>
        </w:rPr>
        <w:t>מנהל</w:t>
      </w:r>
      <w:r w:rsidRPr="008921A8">
        <w:rPr>
          <w:sz w:val="24"/>
          <w:rtl/>
        </w:rPr>
        <w:t xml:space="preserve"> על כל נזק שייגרם ל</w:t>
      </w:r>
      <w:r w:rsidR="001A0C1E">
        <w:rPr>
          <w:sz w:val="24"/>
          <w:rtl/>
        </w:rPr>
        <w:t>מנהל</w:t>
      </w:r>
      <w:r w:rsidRPr="008921A8">
        <w:rPr>
          <w:sz w:val="24"/>
          <w:rtl/>
        </w:rPr>
        <w:t>, או לצד שלישי כתוצאה מביצוע העבודה בצורה רשלנית.</w:t>
      </w:r>
    </w:p>
    <w:p w14:paraId="1BA231C9" w14:textId="77777777" w:rsidR="005E51C7" w:rsidRDefault="00B2518C" w:rsidP="00090245">
      <w:pPr>
        <w:pStyle w:val="a6"/>
        <w:numPr>
          <w:ilvl w:val="1"/>
          <w:numId w:val="26"/>
        </w:numPr>
        <w:spacing w:after="240" w:line="276" w:lineRule="auto"/>
        <w:rPr>
          <w:sz w:val="24"/>
        </w:rPr>
      </w:pPr>
      <w:r w:rsidRPr="00B7230D">
        <w:rPr>
          <w:sz w:val="24"/>
          <w:rtl/>
        </w:rPr>
        <w:t>היועץ אחראי כלפי צד שלישי לנזקים שייגרמו בקשר עם מתן שירותיו. אם ה</w:t>
      </w:r>
      <w:r w:rsidR="001A0C1E">
        <w:rPr>
          <w:sz w:val="24"/>
          <w:rtl/>
        </w:rPr>
        <w:t>מנהל</w:t>
      </w:r>
      <w:r w:rsidRPr="00B7230D">
        <w:rPr>
          <w:sz w:val="24"/>
          <w:rtl/>
        </w:rPr>
        <w:t xml:space="preserve"> יהיה חייב על פי דין לשלם לצד שלישי סכום כלשהו בע</w:t>
      </w:r>
      <w:r w:rsidRPr="00763F7F">
        <w:rPr>
          <w:sz w:val="24"/>
          <w:rtl/>
        </w:rPr>
        <w:t>ד נזקים שהיועץ אחראי להם, או ישלם לצד שלישי על פי פשרה פיצויים כלשהם בעד נזקים שהיועץ אחראי להם, מתחייב היועץ בשיפוי מלא לטובת ה</w:t>
      </w:r>
      <w:r w:rsidR="001A0C1E">
        <w:rPr>
          <w:sz w:val="24"/>
          <w:rtl/>
        </w:rPr>
        <w:t>מנהל</w:t>
      </w:r>
      <w:r w:rsidRPr="00763F7F">
        <w:rPr>
          <w:sz w:val="24"/>
          <w:rtl/>
        </w:rPr>
        <w:t xml:space="preserve"> על כל סכום שה</w:t>
      </w:r>
      <w:r w:rsidR="001A0C1E">
        <w:rPr>
          <w:sz w:val="24"/>
          <w:rtl/>
        </w:rPr>
        <w:t>מנהל</w:t>
      </w:r>
      <w:r w:rsidRPr="00763F7F">
        <w:rPr>
          <w:sz w:val="24"/>
          <w:rtl/>
        </w:rPr>
        <w:t xml:space="preserve"> יחויב לשלם או להחזיר ל</w:t>
      </w:r>
      <w:r w:rsidR="001A0C1E">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A0C1E">
        <w:rPr>
          <w:sz w:val="24"/>
          <w:rtl/>
        </w:rPr>
        <w:t>מנהל</w:t>
      </w:r>
      <w:r w:rsidRPr="00D516D7">
        <w:rPr>
          <w:sz w:val="24"/>
          <w:rtl/>
        </w:rPr>
        <w:t xml:space="preserve"> בעניין זה. יראו את אותו הסכום כחוב המגיע מן היועץ ל</w:t>
      </w:r>
      <w:r w:rsidR="001A0C1E">
        <w:rPr>
          <w:sz w:val="24"/>
          <w:rtl/>
        </w:rPr>
        <w:t>מנהל</w:t>
      </w:r>
      <w:r w:rsidRPr="00D516D7">
        <w:rPr>
          <w:sz w:val="24"/>
          <w:rtl/>
        </w:rPr>
        <w:t xml:space="preserve"> לפי הסכם זה.</w:t>
      </w:r>
    </w:p>
    <w:p w14:paraId="385CB753" w14:textId="77777777" w:rsidR="005E51C7" w:rsidRDefault="00B2518C" w:rsidP="00090245">
      <w:pPr>
        <w:pStyle w:val="a6"/>
        <w:numPr>
          <w:ilvl w:val="1"/>
          <w:numId w:val="26"/>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1A0C1E">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A0C1E">
        <w:rPr>
          <w:sz w:val="24"/>
          <w:rtl/>
        </w:rPr>
        <w:t>מנהל</w:t>
      </w:r>
      <w:r w:rsidRPr="00B7230D">
        <w:rPr>
          <w:sz w:val="24"/>
          <w:rtl/>
        </w:rPr>
        <w:t xml:space="preserve">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A0C1E">
        <w:rPr>
          <w:sz w:val="24"/>
          <w:rtl/>
        </w:rPr>
        <w:t>מנהל</w:t>
      </w:r>
      <w:r w:rsidRPr="00B7230D">
        <w:rPr>
          <w:sz w:val="24"/>
          <w:rtl/>
        </w:rPr>
        <w:t xml:space="preserve"> או מי מטעמו. היועץ מתחייב לשפות את ה</w:t>
      </w:r>
      <w:r w:rsidR="001A0C1E">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A0C1E">
        <w:rPr>
          <w:sz w:val="24"/>
          <w:rtl/>
        </w:rPr>
        <w:t>מנהל</w:t>
      </w:r>
      <w:r w:rsidRPr="00B7230D">
        <w:rPr>
          <w:sz w:val="24"/>
          <w:rtl/>
        </w:rPr>
        <w:t xml:space="preserve"> בעילה הנוגעת לעבודתו בשירות היועץ או למענו לרבות הוצאות משפט.</w:t>
      </w:r>
    </w:p>
    <w:p w14:paraId="57F1B3AF" w14:textId="77777777" w:rsidR="005E51C7" w:rsidRDefault="00B2518C" w:rsidP="00090245">
      <w:pPr>
        <w:pStyle w:val="a6"/>
        <w:numPr>
          <w:ilvl w:val="1"/>
          <w:numId w:val="26"/>
        </w:numPr>
        <w:spacing w:after="240" w:line="276" w:lineRule="auto"/>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w:t>
      </w:r>
      <w:r w:rsidR="001A0C1E">
        <w:rPr>
          <w:sz w:val="24"/>
          <w:rtl/>
        </w:rPr>
        <w:t>מנהל</w:t>
      </w:r>
      <w:r w:rsidRPr="007678B0">
        <w:rPr>
          <w:sz w:val="24"/>
          <w:rtl/>
        </w:rPr>
        <w:t xml:space="preserve"> אלא אם הוסמכו לכך במפורש ובכתב על ידי המקשר.</w:t>
      </w:r>
    </w:p>
    <w:p w14:paraId="6E8713D1" w14:textId="77777777" w:rsidR="005E51C7" w:rsidRPr="00FC2BFF" w:rsidRDefault="00B2518C" w:rsidP="00090245">
      <w:pPr>
        <w:pStyle w:val="a6"/>
        <w:numPr>
          <w:ilvl w:val="0"/>
          <w:numId w:val="26"/>
        </w:numPr>
        <w:spacing w:after="240" w:line="276" w:lineRule="auto"/>
        <w:rPr>
          <w:sz w:val="24"/>
          <w:rtl/>
        </w:rPr>
      </w:pPr>
      <w:r w:rsidRPr="00011C64">
        <w:rPr>
          <w:rFonts w:hint="eastAsia"/>
          <w:b/>
          <w:bCs/>
          <w:sz w:val="24"/>
          <w:u w:val="single"/>
          <w:rtl/>
        </w:rPr>
        <w:t>ביטוח</w:t>
      </w:r>
    </w:p>
    <w:p w14:paraId="4F10318F" w14:textId="77777777" w:rsidR="00B5670C" w:rsidRPr="00FC2BFF" w:rsidRDefault="00B2518C" w:rsidP="00090245">
      <w:pPr>
        <w:pStyle w:val="a6"/>
        <w:numPr>
          <w:ilvl w:val="1"/>
          <w:numId w:val="26"/>
        </w:numPr>
        <w:spacing w:after="240" w:line="276" w:lineRule="auto"/>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3B4A25DF"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001A0C1E">
        <w:rPr>
          <w:rFonts w:hint="eastAsia"/>
          <w:sz w:val="24"/>
          <w:rtl/>
        </w:rPr>
        <w:t>מנהל</w:t>
      </w:r>
      <w:r w:rsidRPr="00FC2BFF">
        <w:rPr>
          <w:sz w:val="24"/>
          <w:rtl/>
        </w:rPr>
        <w:t xml:space="preserve"> אזרחי לאזור יהודה ושומרון בגין אחריותם למעשי ו/או מחדלי הספק. </w:t>
      </w:r>
    </w:p>
    <w:p w14:paraId="269BBD92"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lastRenderedPageBreak/>
        <w:t>היועץ</w:t>
      </w:r>
      <w:r w:rsidRPr="00FC2BFF">
        <w:rPr>
          <w:sz w:val="24"/>
          <w:rtl/>
        </w:rPr>
        <w:t xml:space="preserve"> יוודא כי בביטוח מסוג עבודות קבלניות/הקמה, המתייחס לשירותים נשוא ההתקשרות, יכללו מדינת ישראל – </w:t>
      </w:r>
      <w:r w:rsidR="001A0C1E">
        <w:rPr>
          <w:rFonts w:hint="eastAsia"/>
          <w:sz w:val="24"/>
          <w:rtl/>
        </w:rPr>
        <w:t>מנהל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3FC4508C" w14:textId="77777777" w:rsidR="00B5670C" w:rsidRPr="00FC2BFF" w:rsidRDefault="00B2518C" w:rsidP="00090245">
      <w:pPr>
        <w:pStyle w:val="a6"/>
        <w:numPr>
          <w:ilvl w:val="1"/>
          <w:numId w:val="26"/>
        </w:numPr>
        <w:spacing w:after="240" w:line="276" w:lineRule="auto"/>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001A0C1E">
        <w:rPr>
          <w:rFonts w:hint="eastAsia"/>
          <w:sz w:val="24"/>
          <w:rtl/>
        </w:rPr>
        <w:t>מנהל</w:t>
      </w:r>
      <w:r w:rsidRPr="00FC2BFF">
        <w:rPr>
          <w:sz w:val="24"/>
          <w:rtl/>
        </w:rPr>
        <w:t xml:space="preserve"> אזרחי לאזור יהודה ושומרון, עובדיה והפועלים מטעמה (ויתור כאמור לא יחול בגין נזק בזדון). </w:t>
      </w:r>
    </w:p>
    <w:p w14:paraId="6952E1C6" w14:textId="77777777" w:rsidR="00B5670C" w:rsidRPr="00FC2BFF" w:rsidRDefault="00B2518C" w:rsidP="00090245">
      <w:pPr>
        <w:pStyle w:val="a6"/>
        <w:numPr>
          <w:ilvl w:val="1"/>
          <w:numId w:val="26"/>
        </w:numPr>
        <w:spacing w:after="240" w:line="276" w:lineRule="auto"/>
        <w:rPr>
          <w:sz w:val="24"/>
        </w:rPr>
      </w:pPr>
      <w:r w:rsidRPr="00FC2BFF">
        <w:rPr>
          <w:sz w:val="24"/>
          <w:rtl/>
        </w:rPr>
        <w:t>המדינה שומרת לעצמה את הזכות לקבל מהספק אישור על קיום ביטוח או העתקי פוליסות, לפי דרישה.</w:t>
      </w:r>
    </w:p>
    <w:p w14:paraId="0E9522AF" w14:textId="005335E9" w:rsidR="00875D8E" w:rsidRPr="003C69B6" w:rsidRDefault="00B2518C" w:rsidP="00090245">
      <w:pPr>
        <w:pStyle w:val="a6"/>
        <w:numPr>
          <w:ilvl w:val="1"/>
          <w:numId w:val="26"/>
        </w:numPr>
        <w:spacing w:after="240" w:line="276" w:lineRule="auto"/>
        <w:rPr>
          <w:sz w:val="24"/>
          <w:rtl/>
        </w:rPr>
      </w:pPr>
      <w:r w:rsidRPr="00FC2BFF">
        <w:rPr>
          <w:sz w:val="24"/>
          <w:rtl/>
        </w:rPr>
        <w:t>אי עמידה בתנאי סעיף זה מהווה הפרה של הסכם זה.</w:t>
      </w:r>
    </w:p>
    <w:p w14:paraId="0A605331" w14:textId="77777777" w:rsidR="00875D8E" w:rsidRDefault="00B2518C" w:rsidP="00090245">
      <w:pPr>
        <w:pStyle w:val="a6"/>
        <w:numPr>
          <w:ilvl w:val="0"/>
          <w:numId w:val="26"/>
        </w:numPr>
        <w:spacing w:after="240" w:line="276" w:lineRule="auto"/>
        <w:rPr>
          <w:sz w:val="24"/>
        </w:rPr>
      </w:pPr>
      <w:r>
        <w:rPr>
          <w:rFonts w:hint="cs"/>
          <w:b/>
          <w:bCs/>
          <w:sz w:val="24"/>
          <w:u w:val="single"/>
          <w:rtl/>
        </w:rPr>
        <w:t>נהלי התשלום ליועץ</w:t>
      </w:r>
    </w:p>
    <w:p w14:paraId="2C643A72" w14:textId="77777777" w:rsidR="00875D8E" w:rsidRDefault="00B2518C" w:rsidP="00090245">
      <w:pPr>
        <w:pStyle w:val="a6"/>
        <w:numPr>
          <w:ilvl w:val="1"/>
          <w:numId w:val="26"/>
        </w:numPr>
        <w:spacing w:after="240" w:line="276" w:lineRule="auto"/>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w:t>
      </w:r>
      <w:r w:rsidR="00575F4B">
        <w:rPr>
          <w:rFonts w:hint="cs"/>
          <w:sz w:val="24"/>
          <w:rtl/>
        </w:rPr>
        <w:t>ו</w:t>
      </w:r>
      <w:r w:rsidRPr="002F5FF8">
        <w:rPr>
          <w:sz w:val="24"/>
          <w:rtl/>
        </w:rPr>
        <w:t>לנה במלואן על היועץ</w:t>
      </w:r>
      <w:r>
        <w:rPr>
          <w:rFonts w:hint="cs"/>
          <w:sz w:val="24"/>
          <w:rtl/>
        </w:rPr>
        <w:t>.</w:t>
      </w:r>
    </w:p>
    <w:p w14:paraId="1C22F15F" w14:textId="77777777" w:rsidR="00875D8E" w:rsidRDefault="45A81D04" w:rsidP="00090245">
      <w:pPr>
        <w:pStyle w:val="a6"/>
        <w:numPr>
          <w:ilvl w:val="1"/>
          <w:numId w:val="26"/>
        </w:numPr>
        <w:spacing w:after="240" w:line="276" w:lineRule="auto"/>
        <w:rPr>
          <w:sz w:val="24"/>
        </w:rPr>
      </w:pPr>
      <w:r w:rsidRPr="724AB63E">
        <w:rPr>
          <w:sz w:val="24"/>
          <w:rtl/>
        </w:rPr>
        <w:t>היועץ יעביר למקשר מדי חודש, עד ליום השביעי לחודש, דו"ח פירוט השירותים שביצע היועץ לפי ההסכם ומועדיהם (להלן: "</w:t>
      </w:r>
      <w:r w:rsidRPr="724AB63E">
        <w:rPr>
          <w:b/>
          <w:bCs/>
          <w:sz w:val="24"/>
          <w:rtl/>
        </w:rPr>
        <w:t>הדו"ח</w:t>
      </w:r>
      <w:r w:rsidRPr="724AB63E">
        <w:rPr>
          <w:sz w:val="24"/>
          <w:rtl/>
        </w:rPr>
        <w:t>"), דו"ח שעות חתום על ידו ומאושר על ידי המקשר לפי הקובץ המופיע בנספח י"</w:t>
      </w:r>
      <w:r w:rsidR="5CCA5A83" w:rsidRPr="724AB63E">
        <w:rPr>
          <w:sz w:val="24"/>
          <w:rtl/>
        </w:rPr>
        <w:t>ז</w:t>
      </w:r>
      <w:r w:rsidRPr="724AB63E">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 יידחה מועד התשלום כקבוע בנהלי המערכת הממשלתית</w:t>
      </w:r>
      <w:r w:rsidRPr="724AB63E">
        <w:rPr>
          <w:sz w:val="24"/>
        </w:rPr>
        <w:t>.</w:t>
      </w:r>
    </w:p>
    <w:p w14:paraId="039287B5" w14:textId="323171A8" w:rsidR="00875D8E" w:rsidRDefault="00B2518C" w:rsidP="00090245">
      <w:pPr>
        <w:pStyle w:val="a6"/>
        <w:numPr>
          <w:ilvl w:val="1"/>
          <w:numId w:val="26"/>
        </w:numPr>
        <w:spacing w:after="240" w:line="276" w:lineRule="auto"/>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(נספח י"</w:t>
      </w:r>
      <w:r w:rsidR="00082D40">
        <w:rPr>
          <w:rFonts w:hint="cs"/>
          <w:sz w:val="24"/>
          <w:rtl/>
        </w:rPr>
        <w:t>ז</w:t>
      </w:r>
      <w:r w:rsidR="00082D40">
        <w:rPr>
          <w:sz w:val="24"/>
          <w:rtl/>
        </w:rPr>
        <w:t xml:space="preserve"> </w:t>
      </w:r>
      <w:r w:rsidRPr="001C0B44">
        <w:rPr>
          <w:sz w:val="24"/>
          <w:rtl/>
        </w:rPr>
        <w:t>למסמכי המכרז).</w:t>
      </w:r>
    </w:p>
    <w:p w14:paraId="276CD517" w14:textId="77777777" w:rsidR="00875D8E" w:rsidRDefault="00B2518C" w:rsidP="00090245">
      <w:pPr>
        <w:pStyle w:val="a6"/>
        <w:numPr>
          <w:ilvl w:val="1"/>
          <w:numId w:val="26"/>
        </w:numPr>
        <w:spacing w:after="240" w:line="276" w:lineRule="auto"/>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15379EE3" w14:textId="77777777" w:rsidR="00875D8E" w:rsidRDefault="00B2518C" w:rsidP="00090245">
      <w:pPr>
        <w:pStyle w:val="a6"/>
        <w:numPr>
          <w:ilvl w:val="1"/>
          <w:numId w:val="26"/>
        </w:numPr>
        <w:spacing w:after="240" w:line="276" w:lineRule="auto"/>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11D7218A" w14:textId="77777777" w:rsidR="00875D8E" w:rsidRDefault="00B2518C" w:rsidP="00090245">
      <w:pPr>
        <w:pStyle w:val="a6"/>
        <w:numPr>
          <w:ilvl w:val="1"/>
          <w:numId w:val="26"/>
        </w:numPr>
        <w:spacing w:after="240" w:line="276" w:lineRule="auto"/>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052E7205" w14:textId="77777777" w:rsidR="00875D8E" w:rsidRDefault="00B2518C" w:rsidP="00090245">
      <w:pPr>
        <w:pStyle w:val="a6"/>
        <w:numPr>
          <w:ilvl w:val="1"/>
          <w:numId w:val="26"/>
        </w:numPr>
        <w:spacing w:after="240" w:line="276" w:lineRule="auto"/>
        <w:rPr>
          <w:sz w:val="24"/>
        </w:rPr>
      </w:pPr>
      <w:r w:rsidRPr="00B7230D">
        <w:rPr>
          <w:sz w:val="24"/>
          <w:rtl/>
        </w:rPr>
        <w:t>סבר המקשר כי השירותים שניתנו בפועל לא עמדו בתנאי סעיף 12.2(1) לעיל (להלן: "</w:t>
      </w:r>
      <w:r w:rsidRPr="008C6628">
        <w:rPr>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A0C1E">
        <w:rPr>
          <w:sz w:val="24"/>
          <w:rtl/>
        </w:rPr>
        <w:t>מנהל</w:t>
      </w:r>
      <w:r w:rsidRPr="00B7230D">
        <w:rPr>
          <w:sz w:val="24"/>
          <w:rtl/>
        </w:rPr>
        <w:t xml:space="preserve"> לפי הסכם זה ולפי כל דין.</w:t>
      </w:r>
    </w:p>
    <w:p w14:paraId="61D8D6D9" w14:textId="77777777" w:rsidR="00875D8E" w:rsidRDefault="00B2518C" w:rsidP="00090245">
      <w:pPr>
        <w:pStyle w:val="a6"/>
        <w:numPr>
          <w:ilvl w:val="1"/>
          <w:numId w:val="26"/>
        </w:numPr>
        <w:spacing w:after="240" w:line="276" w:lineRule="auto"/>
        <w:rPr>
          <w:sz w:val="24"/>
        </w:rPr>
      </w:pPr>
      <w:r w:rsidRPr="00B7230D">
        <w:rPr>
          <w:sz w:val="24"/>
          <w:rtl/>
        </w:rPr>
        <w:t>סבר המקשר כי היה פגם, והפגם תוקן לשביעות רצונו בתוך תקופת ההארכה, יאשר את החשבונית.</w:t>
      </w:r>
    </w:p>
    <w:p w14:paraId="56B7230A" w14:textId="77777777" w:rsidR="00875D8E" w:rsidRDefault="00B2518C" w:rsidP="00090245">
      <w:pPr>
        <w:pStyle w:val="a6"/>
        <w:numPr>
          <w:ilvl w:val="1"/>
          <w:numId w:val="26"/>
        </w:numPr>
        <w:spacing w:after="240" w:line="276" w:lineRule="auto"/>
        <w:rPr>
          <w:sz w:val="24"/>
        </w:rPr>
      </w:pPr>
      <w:r w:rsidRPr="00B7230D">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w:t>
      </w:r>
      <w:r w:rsidRPr="00B7230D">
        <w:rPr>
          <w:sz w:val="24"/>
          <w:rtl/>
        </w:rPr>
        <w:lastRenderedPageBreak/>
        <w:t>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4AC8192A" w14:textId="77777777" w:rsidR="00875D8E" w:rsidRDefault="00B2518C" w:rsidP="00090245">
      <w:pPr>
        <w:pStyle w:val="a6"/>
        <w:numPr>
          <w:ilvl w:val="1"/>
          <w:numId w:val="26"/>
        </w:numPr>
        <w:spacing w:after="240" w:line="276" w:lineRule="auto"/>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797A34A0" w14:textId="77777777" w:rsidR="00875D8E" w:rsidRDefault="00B2518C" w:rsidP="00090245">
      <w:pPr>
        <w:pStyle w:val="a6"/>
        <w:numPr>
          <w:ilvl w:val="1"/>
          <w:numId w:val="26"/>
        </w:numPr>
        <w:spacing w:after="240" w:line="276" w:lineRule="auto"/>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A0C1E">
        <w:rPr>
          <w:sz w:val="24"/>
          <w:rtl/>
        </w:rPr>
        <w:t>מנהל</w:t>
      </w:r>
      <w:r w:rsidRPr="00B7230D">
        <w:rPr>
          <w:sz w:val="24"/>
          <w:rtl/>
        </w:rPr>
        <w:t xml:space="preserve"> בגין החשבונית, רשאי ה</w:t>
      </w:r>
      <w:r w:rsidR="001A0C1E">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A0C1E">
        <w:rPr>
          <w:sz w:val="24"/>
          <w:rtl/>
        </w:rPr>
        <w:t>מנהל</w:t>
      </w:r>
      <w:r w:rsidRPr="00B7230D">
        <w:rPr>
          <w:sz w:val="24"/>
          <w:rtl/>
        </w:rPr>
        <w:t xml:space="preserve"> שילם את החשבונית, חייב היועץ להשיב ל</w:t>
      </w:r>
      <w:r w:rsidR="001A0C1E">
        <w:rPr>
          <w:sz w:val="24"/>
          <w:rtl/>
        </w:rPr>
        <w:t>מנהל</w:t>
      </w:r>
      <w:r w:rsidRPr="00B7230D">
        <w:rPr>
          <w:sz w:val="24"/>
          <w:rtl/>
        </w:rPr>
        <w:t xml:space="preserve"> את התמורה שקיבל בגין אותה חשבונית, ויראו בתמורה זו חוב של היועץ ל</w:t>
      </w:r>
      <w:r w:rsidR="001A0C1E">
        <w:rPr>
          <w:sz w:val="24"/>
          <w:rtl/>
        </w:rPr>
        <w:t>מנהל</w:t>
      </w:r>
      <w:r w:rsidRPr="00B7230D">
        <w:rPr>
          <w:sz w:val="24"/>
          <w:rtl/>
        </w:rPr>
        <w:t xml:space="preserve"> לפי ההסכם.</w:t>
      </w:r>
    </w:p>
    <w:p w14:paraId="6041CC31" w14:textId="77777777" w:rsidR="00875D8E" w:rsidRDefault="00B2518C" w:rsidP="00090245">
      <w:pPr>
        <w:pStyle w:val="a6"/>
        <w:numPr>
          <w:ilvl w:val="1"/>
          <w:numId w:val="26"/>
        </w:numPr>
        <w:spacing w:after="240" w:line="276" w:lineRule="auto"/>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7436D8F" w14:textId="77777777" w:rsidR="00875D8E"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50CEE728" w14:textId="77777777" w:rsidR="00DE0EBE" w:rsidRDefault="00B2518C" w:rsidP="00090245">
      <w:pPr>
        <w:pStyle w:val="a6"/>
        <w:numPr>
          <w:ilvl w:val="1"/>
          <w:numId w:val="26"/>
        </w:numPr>
        <w:spacing w:after="240" w:line="276" w:lineRule="auto"/>
        <w:rPr>
          <w:sz w:val="24"/>
        </w:rPr>
      </w:pPr>
      <w:r w:rsidRPr="00B7230D">
        <w:rPr>
          <w:sz w:val="24"/>
          <w:rtl/>
        </w:rPr>
        <w:t>ה</w:t>
      </w:r>
      <w:r w:rsidR="001A0C1E">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2C86CC10" w14:textId="77777777" w:rsidR="00DE0EBE" w:rsidRDefault="00B2518C" w:rsidP="00090245">
      <w:pPr>
        <w:pStyle w:val="a6"/>
        <w:numPr>
          <w:ilvl w:val="1"/>
          <w:numId w:val="26"/>
        </w:numPr>
        <w:spacing w:after="240" w:line="276" w:lineRule="auto"/>
        <w:rPr>
          <w:sz w:val="24"/>
        </w:rPr>
      </w:pPr>
      <w:r w:rsidRPr="00B7230D">
        <w:rPr>
          <w:sz w:val="24"/>
          <w:rtl/>
        </w:rPr>
        <w:t>אלא אם נאמר אחרת במפורש בהסכם, סכומים שיגיעו ל</w:t>
      </w:r>
      <w:r w:rsidR="001A0C1E">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A4F562E" w14:textId="08E18147" w:rsidR="00DE0EBE" w:rsidRDefault="00B2518C" w:rsidP="00090245">
      <w:pPr>
        <w:pStyle w:val="a6"/>
        <w:numPr>
          <w:ilvl w:val="1"/>
          <w:numId w:val="26"/>
        </w:numPr>
        <w:spacing w:after="240" w:line="276" w:lineRule="auto"/>
        <w:rPr>
          <w:sz w:val="24"/>
        </w:rPr>
      </w:pPr>
      <w:r w:rsidRPr="00B7230D">
        <w:rPr>
          <w:sz w:val="24"/>
          <w:rtl/>
        </w:rPr>
        <w:t>מוסכם בזאת כי הסכום שה</w:t>
      </w:r>
      <w:r w:rsidR="001A0C1E">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w:t>
      </w:r>
      <w:r w:rsidR="00575F4B">
        <w:rPr>
          <w:rFonts w:hint="cs"/>
          <w:sz w:val="24"/>
          <w:rtl/>
        </w:rPr>
        <w:t>, וכן כי</w:t>
      </w:r>
      <w:r w:rsidRPr="00B7230D">
        <w:rPr>
          <w:sz w:val="24"/>
          <w:rtl/>
        </w:rPr>
        <w:t xml:space="preserve"> לא </w:t>
      </w:r>
      <w:r w:rsidR="003C69B6">
        <w:rPr>
          <w:rFonts w:hint="cs"/>
          <w:sz w:val="24"/>
          <w:rtl/>
        </w:rPr>
        <w:t>יתקיימו</w:t>
      </w:r>
      <w:r w:rsidR="00575F4B">
        <w:rPr>
          <w:rFonts w:hint="cs"/>
          <w:sz w:val="24"/>
          <w:rtl/>
        </w:rPr>
        <w:t xml:space="preserve"> בשום שלב </w:t>
      </w:r>
      <w:r w:rsidRPr="00B7230D">
        <w:rPr>
          <w:sz w:val="24"/>
          <w:rtl/>
        </w:rPr>
        <w:t>יחסי עובד</w:t>
      </w:r>
      <w:r w:rsidR="003C58AA">
        <w:rPr>
          <w:rFonts w:hint="cs"/>
          <w:sz w:val="24"/>
          <w:rtl/>
        </w:rPr>
        <w:t>-</w:t>
      </w:r>
      <w:r w:rsidRPr="00B7230D">
        <w:rPr>
          <w:sz w:val="24"/>
          <w:rtl/>
        </w:rPr>
        <w:t>מעביד בין היועץ ל</w:t>
      </w:r>
      <w:r w:rsidR="00627083">
        <w:rPr>
          <w:rFonts w:hint="cs"/>
          <w:sz w:val="24"/>
          <w:rtl/>
        </w:rPr>
        <w:t>בין ה</w:t>
      </w:r>
      <w:r w:rsidR="001A0C1E">
        <w:rPr>
          <w:sz w:val="24"/>
          <w:rtl/>
        </w:rPr>
        <w:t>מנהל</w:t>
      </w:r>
      <w:r w:rsidRPr="00B7230D">
        <w:rPr>
          <w:sz w:val="24"/>
          <w:rtl/>
        </w:rPr>
        <w:t>.</w:t>
      </w:r>
    </w:p>
    <w:p w14:paraId="70E1135C" w14:textId="77777777" w:rsidR="003F3008" w:rsidRPr="003F3008" w:rsidRDefault="00B2518C" w:rsidP="00090245">
      <w:pPr>
        <w:numPr>
          <w:ilvl w:val="0"/>
          <w:numId w:val="26"/>
        </w:numPr>
        <w:spacing w:after="240" w:line="276" w:lineRule="auto"/>
        <w:jc w:val="both"/>
        <w:rPr>
          <w:sz w:val="24"/>
        </w:rPr>
      </w:pPr>
      <w:r w:rsidRPr="003F3008">
        <w:rPr>
          <w:b/>
          <w:bCs/>
          <w:sz w:val="24"/>
          <w:u w:val="single"/>
          <w:rtl/>
        </w:rPr>
        <w:t xml:space="preserve">התמורה </w:t>
      </w:r>
      <w:r w:rsidRPr="003F3008">
        <w:rPr>
          <w:rFonts w:hint="cs"/>
          <w:b/>
          <w:bCs/>
          <w:sz w:val="24"/>
          <w:u w:val="single"/>
          <w:rtl/>
        </w:rPr>
        <w:t>ש</w:t>
      </w:r>
      <w:r w:rsidRPr="003F3008">
        <w:rPr>
          <w:b/>
          <w:bCs/>
          <w:sz w:val="24"/>
          <w:u w:val="single"/>
          <w:rtl/>
        </w:rPr>
        <w:t>לה זכאי היועץ</w:t>
      </w:r>
    </w:p>
    <w:p w14:paraId="05B0A81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proofErr w:type="spellStart"/>
      <w:r w:rsidRPr="003F3008">
        <w:rPr>
          <w:rFonts w:hint="cs"/>
          <w:sz w:val="24"/>
          <w:rtl/>
        </w:rPr>
        <w:t>הכל</w:t>
      </w:r>
      <w:proofErr w:type="spellEnd"/>
      <w:r w:rsidRPr="003F3008">
        <w:rPr>
          <w:sz w:val="24"/>
          <w:rtl/>
        </w:rPr>
        <w:t xml:space="preserve"> כמפורט </w:t>
      </w:r>
      <w:r w:rsidRPr="003F3008">
        <w:rPr>
          <w:rFonts w:hint="cs"/>
          <w:sz w:val="24"/>
          <w:rtl/>
        </w:rPr>
        <w:t>בהוראת</w:t>
      </w:r>
      <w:r w:rsidRPr="003F3008">
        <w:rPr>
          <w:sz w:val="24"/>
          <w:rtl/>
        </w:rPr>
        <w:t xml:space="preserve"> </w:t>
      </w:r>
      <w:proofErr w:type="spellStart"/>
      <w:r w:rsidRPr="003F3008">
        <w:rPr>
          <w:rFonts w:hint="cs"/>
          <w:sz w:val="24"/>
          <w:rtl/>
        </w:rPr>
        <w:t>חשכ</w:t>
      </w:r>
      <w:r w:rsidRPr="003F3008">
        <w:rPr>
          <w:sz w:val="24"/>
          <w:rtl/>
        </w:rPr>
        <w:t>"ל</w:t>
      </w:r>
      <w:proofErr w:type="spellEnd"/>
      <w:r w:rsidRPr="003F3008">
        <w:rPr>
          <w:sz w:val="24"/>
          <w:rtl/>
        </w:rPr>
        <w:t xml:space="preserve">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652D0A9D" w14:textId="77777777" w:rsidR="003F3008" w:rsidRDefault="00B2518C" w:rsidP="00090245">
      <w:pPr>
        <w:numPr>
          <w:ilvl w:val="1"/>
          <w:numId w:val="26"/>
        </w:numPr>
        <w:spacing w:after="240" w:line="276" w:lineRule="auto"/>
        <w:jc w:val="both"/>
        <w:rPr>
          <w:b/>
          <w:bCs/>
          <w:sz w:val="24"/>
          <w:u w:val="single"/>
        </w:rPr>
      </w:pPr>
      <w:r w:rsidRPr="003F3008">
        <w:rPr>
          <w:rFonts w:hint="cs"/>
          <w:b/>
          <w:bCs/>
          <w:sz w:val="24"/>
          <w:u w:val="single"/>
          <w:rtl/>
        </w:rPr>
        <w:t>החזר הוצאות נסיעה:</w:t>
      </w:r>
    </w:p>
    <w:p w14:paraId="0BFD12D6" w14:textId="77777777" w:rsidR="00110C83" w:rsidRPr="00F87B66" w:rsidRDefault="00B2518C" w:rsidP="00090245">
      <w:pPr>
        <w:pStyle w:val="a6"/>
        <w:numPr>
          <w:ilvl w:val="2"/>
          <w:numId w:val="26"/>
        </w:numPr>
        <w:spacing w:after="240" w:line="276" w:lineRule="auto"/>
      </w:pPr>
      <w:bookmarkStart w:id="13" w:name="_Ref449984905"/>
      <w:r w:rsidRPr="00F87B66">
        <w:rPr>
          <w:rFonts w:ascii="David" w:hAnsi="David"/>
          <w:sz w:val="24"/>
          <w:rtl/>
        </w:rPr>
        <w:t xml:space="preserve">תעריף ההצעה יכלול את כלל ההוצאות להן נדרש הספק, </w:t>
      </w:r>
      <w:r w:rsidRPr="003C69B6">
        <w:rPr>
          <w:rFonts w:ascii="David" w:hAnsi="David"/>
          <w:b/>
          <w:bCs/>
          <w:sz w:val="24"/>
          <w:u w:val="single"/>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13"/>
    </w:p>
    <w:p w14:paraId="06C86181" w14:textId="77777777" w:rsidR="00110C83" w:rsidRPr="00F87B66" w:rsidRDefault="00B2518C" w:rsidP="00090245">
      <w:pPr>
        <w:pStyle w:val="a6"/>
        <w:numPr>
          <w:ilvl w:val="2"/>
          <w:numId w:val="26"/>
        </w:numPr>
        <w:spacing w:after="240" w:line="276" w:lineRule="auto"/>
      </w:pPr>
      <w:bookmarkStart w:id="14" w:name="_Ref534206445"/>
      <w:r w:rsidRPr="00F87B66">
        <w:rPr>
          <w:rFonts w:ascii="David" w:hAnsi="David"/>
          <w:sz w:val="24"/>
          <w:rtl/>
        </w:rPr>
        <w:t xml:space="preserve">למרות האמור בסעיף </w:t>
      </w:r>
      <w:r w:rsidRPr="00F87B66">
        <w:rPr>
          <w:rFonts w:hint="cs"/>
          <w:rtl/>
        </w:rPr>
        <w:t>13.</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w:t>
      </w:r>
      <w:bookmarkEnd w:id="14"/>
      <w:r w:rsidRPr="00F87B66">
        <w:rPr>
          <w:rFonts w:ascii="David" w:hAnsi="David"/>
          <w:sz w:val="24"/>
          <w:rtl/>
        </w:rPr>
        <w:t xml:space="preserve"> </w:t>
      </w:r>
    </w:p>
    <w:p w14:paraId="50514976" w14:textId="158DE974" w:rsidR="00110C83" w:rsidRPr="00F87B66" w:rsidRDefault="00B2518C" w:rsidP="00090245">
      <w:pPr>
        <w:pStyle w:val="a6"/>
        <w:numPr>
          <w:ilvl w:val="2"/>
          <w:numId w:val="26"/>
        </w:numPr>
        <w:spacing w:after="240" w:line="276" w:lineRule="auto"/>
        <w:rPr>
          <w:rFonts w:ascii="David" w:hAnsi="David"/>
        </w:rPr>
      </w:pPr>
      <w:r w:rsidRPr="00F87B66">
        <w:rPr>
          <w:rFonts w:ascii="David" w:hAnsi="David"/>
          <w:sz w:val="24"/>
          <w:rtl/>
        </w:rPr>
        <w:lastRenderedPageBreak/>
        <w:t xml:space="preserve">ככל שוועדת המכרזים </w:t>
      </w:r>
      <w:r w:rsidR="007312A8">
        <w:rPr>
          <w:rFonts w:ascii="David" w:hAnsi="David" w:hint="cs"/>
          <w:sz w:val="24"/>
          <w:rtl/>
        </w:rPr>
        <w:t xml:space="preserve">תאשר </w:t>
      </w:r>
      <w:r w:rsidRPr="00F87B66">
        <w:rPr>
          <w:rFonts w:ascii="David" w:hAnsi="David"/>
          <w:sz w:val="24"/>
          <w:rtl/>
        </w:rPr>
        <w:t>החזר הוצאות עבור נסיעה בתפקיד, כאמור בסעיף</w:t>
      </w:r>
      <w:r w:rsidRPr="00F87B66">
        <w:rPr>
          <w:rFonts w:ascii="David" w:hAnsi="David"/>
          <w:rtl/>
        </w:rPr>
        <w:t xml:space="preserve"> </w:t>
      </w:r>
      <w:r w:rsidRPr="00F87B66">
        <w:rPr>
          <w:rFonts w:ascii="David" w:hAnsi="David" w:hint="cs"/>
          <w:rtl/>
        </w:rPr>
        <w:t>13.</w:t>
      </w:r>
      <w:r>
        <w:rPr>
          <w:rFonts w:ascii="David" w:hAnsi="David" w:hint="cs"/>
          <w:rtl/>
        </w:rPr>
        <w:t>2</w:t>
      </w:r>
      <w:r w:rsidRPr="00F87B66">
        <w:rPr>
          <w:rFonts w:ascii="David" w:hAnsi="David" w:hint="cs"/>
          <w:rtl/>
        </w:rPr>
        <w:t>.2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2"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597C052A" w14:textId="77777777" w:rsidR="00110C83" w:rsidRPr="00F87B66" w:rsidRDefault="00B2518C" w:rsidP="00090245">
      <w:pPr>
        <w:pStyle w:val="a6"/>
        <w:numPr>
          <w:ilvl w:val="3"/>
          <w:numId w:val="26"/>
        </w:numPr>
        <w:spacing w:after="240" w:line="276" w:lineRule="auto"/>
      </w:pPr>
      <w:r w:rsidRPr="00F87B66">
        <w:rPr>
          <w:rFonts w:ascii="David" w:hAnsi="David"/>
          <w:sz w:val="24"/>
          <w:rtl/>
        </w:rPr>
        <w:t>התשלום, עבור נסיעה ממקום עבודתו הקבוע של היועץ החיצוני למקום מתן השירות, יינתן במקרים שבהם התקיימו כל התנאים הבאים:</w:t>
      </w:r>
    </w:p>
    <w:p w14:paraId="05DEF92C" w14:textId="77777777" w:rsidR="00110C83" w:rsidRPr="00F87B66" w:rsidRDefault="00B2518C" w:rsidP="00D21C24">
      <w:pPr>
        <w:pStyle w:val="a6"/>
        <w:numPr>
          <w:ilvl w:val="4"/>
          <w:numId w:val="25"/>
        </w:numPr>
        <w:spacing w:after="240" w:line="276" w:lineRule="auto"/>
      </w:pPr>
      <w:r w:rsidRPr="00F87B66">
        <w:rPr>
          <w:rFonts w:ascii="David" w:hAnsi="David"/>
          <w:sz w:val="24"/>
          <w:rtl/>
        </w:rPr>
        <w:t>מרחק הנסיעה ממקום עבודתו הקבוע של היועץ למקום מתן השירות עולה על 30 קילומטרים.</w:t>
      </w:r>
    </w:p>
    <w:p w14:paraId="5609C973" w14:textId="77777777" w:rsidR="00110C83" w:rsidRPr="00F87B66" w:rsidRDefault="00B2518C" w:rsidP="00D21C24">
      <w:pPr>
        <w:pStyle w:val="a6"/>
        <w:numPr>
          <w:ilvl w:val="4"/>
          <w:numId w:val="25"/>
        </w:numPr>
        <w:spacing w:after="240" w:line="276" w:lineRule="auto"/>
      </w:pPr>
      <w:r w:rsidRPr="00F87B66">
        <w:rPr>
          <w:rFonts w:ascii="David" w:hAnsi="David"/>
          <w:sz w:val="24"/>
          <w:rtl/>
        </w:rPr>
        <w:t>הנסיעה כרוכה בהוצאה כספית מצדו של היועץ החיצוני.</w:t>
      </w:r>
    </w:p>
    <w:p w14:paraId="50823105" w14:textId="77777777" w:rsidR="00110C83" w:rsidRPr="00F87B66" w:rsidRDefault="00B2518C" w:rsidP="00D21C24">
      <w:pPr>
        <w:pStyle w:val="a6"/>
        <w:numPr>
          <w:ilvl w:val="4"/>
          <w:numId w:val="25"/>
        </w:numPr>
        <w:spacing w:after="240" w:line="276" w:lineRule="auto"/>
      </w:pPr>
      <w:r w:rsidRPr="00F87B66">
        <w:rPr>
          <w:rFonts w:hint="cs"/>
          <w:rtl/>
        </w:rPr>
        <w:t>הוזנה מכסת ק"מ בהזמנת הרכש שיצאה. ללא מכסת ק"מ בהזמנת הרכש לא יינתנו החזרים בדיעבד.</w:t>
      </w:r>
    </w:p>
    <w:p w14:paraId="2D9F6A67" w14:textId="77777777" w:rsidR="00110C83" w:rsidRPr="00F87B66" w:rsidRDefault="00B2518C" w:rsidP="00090245">
      <w:pPr>
        <w:pStyle w:val="a6"/>
        <w:numPr>
          <w:ilvl w:val="2"/>
          <w:numId w:val="26"/>
        </w:numPr>
        <w:spacing w:after="240" w:line="276" w:lineRule="auto"/>
      </w:pPr>
      <w:r w:rsidRPr="00F87B66">
        <w:rPr>
          <w:rFonts w:ascii="David" w:hAnsi="David"/>
          <w:sz w:val="24"/>
          <w:rtl/>
        </w:rPr>
        <w:t>עם הגשת החשבון לתשלום, צירף היועץ החיצוני את ה</w:t>
      </w:r>
      <w:hyperlink r:id="rId23"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היועץ הבכיר באותה התקשרות וכן דיווח באמצעות מערכת הדיווח.</w:t>
      </w:r>
    </w:p>
    <w:p w14:paraId="57C1C63C" w14:textId="77777777" w:rsidR="00110C83" w:rsidRPr="00F87B66" w:rsidRDefault="00B2518C" w:rsidP="00090245">
      <w:pPr>
        <w:pStyle w:val="a6"/>
        <w:numPr>
          <w:ilvl w:val="2"/>
          <w:numId w:val="26"/>
        </w:numPr>
        <w:spacing w:after="240" w:line="276" w:lineRule="auto"/>
      </w:pPr>
      <w:r w:rsidRPr="00F87B66">
        <w:rPr>
          <w:rFonts w:ascii="David" w:hAnsi="David"/>
          <w:sz w:val="24"/>
          <w:rtl/>
        </w:rPr>
        <w:t>התשלום ליועץ ישולם עבור מספר הקילומטרים שביצע במכפלת התעריף, כאמור ב</w:t>
      </w:r>
      <w:hyperlink r:id="rId24" w:history="1">
        <w:r w:rsidRPr="00F87B66">
          <w:rPr>
            <w:rStyle w:val="Hyperlink"/>
            <w:rFonts w:ascii="David" w:eastAsiaTheme="minorHAnsi" w:hAnsi="David"/>
            <w:sz w:val="24"/>
            <w:rtl/>
          </w:rPr>
          <w:t>הודעה, "החזר הוצאות נסיעה בתפקיד לנותני שירותים חיצוניים - תעריפים".</w:t>
        </w:r>
      </w:hyperlink>
      <w:r w:rsidRPr="00F87B66">
        <w:rPr>
          <w:rFonts w:ascii="David" w:hAnsi="David"/>
          <w:sz w:val="24"/>
          <w:rtl/>
        </w:rPr>
        <w:t xml:space="preserve"> </w:t>
      </w:r>
    </w:p>
    <w:p w14:paraId="3FDEDD50" w14:textId="77777777" w:rsidR="00110C83" w:rsidRPr="00F87B66" w:rsidRDefault="00B2518C" w:rsidP="00090245">
      <w:pPr>
        <w:pStyle w:val="a6"/>
        <w:numPr>
          <w:ilvl w:val="2"/>
          <w:numId w:val="26"/>
        </w:numPr>
        <w:spacing w:after="240" w:line="276" w:lineRule="auto"/>
        <w:rPr>
          <w:rFonts w:ascii="David" w:hAnsi="David"/>
          <w:sz w:val="24"/>
        </w:rPr>
      </w:pPr>
      <w:bookmarkStart w:id="15" w:name="_Ref509486623"/>
      <w:bookmarkStart w:id="16"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15"/>
      <w:bookmarkEnd w:id="16"/>
    </w:p>
    <w:p w14:paraId="63DD2705" w14:textId="77777777" w:rsidR="00110C83" w:rsidRPr="00F87B66" w:rsidRDefault="00B2518C" w:rsidP="00090245">
      <w:pPr>
        <w:pStyle w:val="a6"/>
        <w:numPr>
          <w:ilvl w:val="2"/>
          <w:numId w:val="26"/>
        </w:numPr>
        <w:spacing w:after="240" w:line="276" w:lineRule="auto"/>
        <w:rPr>
          <w:rFonts w:ascii="David" w:hAnsi="David"/>
          <w:sz w:val="24"/>
        </w:rPr>
      </w:pPr>
      <w:bookmarkStart w:id="17" w:name="_Ref135747722"/>
      <w:bookmarkStart w:id="18" w:name="_Ref509486635"/>
      <w:r w:rsidRPr="00F87B66">
        <w:rPr>
          <w:rFonts w:ascii="David" w:hAnsi="David"/>
          <w:sz w:val="24"/>
          <w:rtl/>
        </w:rPr>
        <w:t>במקרים שבהם לא קיים מידע לגבי יעד מסוים, יחושב המרחק לפי מיקום העיר</w:t>
      </w:r>
      <w:r w:rsidRPr="00F87B66">
        <w:rPr>
          <w:rFonts w:ascii="David" w:hAnsi="David" w:hint="cs"/>
          <w:sz w:val="24"/>
          <w:rtl/>
        </w:rPr>
        <w:t xml:space="preserve"> או הישוב</w:t>
      </w:r>
      <w:r w:rsidRPr="00F87B66">
        <w:rPr>
          <w:rFonts w:ascii="David" w:hAnsi="David"/>
          <w:sz w:val="24"/>
          <w:rtl/>
        </w:rPr>
        <w:t xml:space="preserve"> </w:t>
      </w:r>
      <w:r w:rsidRPr="00F87B66">
        <w:rPr>
          <w:rFonts w:ascii="David" w:hAnsi="David" w:hint="cs"/>
          <w:sz w:val="24"/>
          <w:rtl/>
        </w:rPr>
        <w:t xml:space="preserve">הקרובים </w:t>
      </w:r>
      <w:r w:rsidRPr="00F87B66">
        <w:rPr>
          <w:rFonts w:ascii="David" w:hAnsi="David"/>
          <w:sz w:val="24"/>
          <w:rtl/>
        </w:rPr>
        <w:t>ביותר ליעד.</w:t>
      </w:r>
      <w:bookmarkEnd w:id="17"/>
      <w:bookmarkEnd w:id="18"/>
    </w:p>
    <w:p w14:paraId="362EC64E" w14:textId="77777777" w:rsidR="00110C83" w:rsidRPr="00F87B66" w:rsidRDefault="00B2518C" w:rsidP="00090245">
      <w:pPr>
        <w:pStyle w:val="a6"/>
        <w:numPr>
          <w:ilvl w:val="2"/>
          <w:numId w:val="26"/>
        </w:numPr>
        <w:spacing w:after="240" w:line="276" w:lineRule="auto"/>
        <w:rPr>
          <w:rFonts w:ascii="David" w:hAnsi="David"/>
          <w:sz w:val="24"/>
        </w:rPr>
      </w:pPr>
      <w:bookmarkStart w:id="19"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19"/>
    </w:p>
    <w:p w14:paraId="3B7A6FDC" w14:textId="77777777" w:rsidR="00110C83" w:rsidRPr="00F87B66" w:rsidRDefault="00B2518C" w:rsidP="00090245">
      <w:pPr>
        <w:pStyle w:val="a6"/>
        <w:numPr>
          <w:ilvl w:val="2"/>
          <w:numId w:val="26"/>
        </w:numPr>
        <w:spacing w:after="240" w:line="276" w:lineRule="auto"/>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6322165F" w14:textId="77777777" w:rsidR="00110C83" w:rsidRPr="00F87B66" w:rsidRDefault="00B2518C" w:rsidP="00090245">
      <w:pPr>
        <w:pStyle w:val="a6"/>
        <w:numPr>
          <w:ilvl w:val="2"/>
          <w:numId w:val="26"/>
        </w:numPr>
        <w:spacing w:after="240" w:line="276" w:lineRule="auto"/>
        <w:rPr>
          <w:rFonts w:ascii="David" w:hAnsi="David"/>
          <w:sz w:val="24"/>
        </w:rPr>
      </w:pPr>
      <w:r w:rsidRPr="00F87B66">
        <w:rPr>
          <w:rFonts w:ascii="David" w:hAnsi="David" w:hint="cs"/>
          <w:sz w:val="24"/>
          <w:rtl/>
        </w:rPr>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DC13758"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התמורה המפורטת בנספח כוללת כל מס, אגרה, היטל וכל רכיב תשלום מכל מין וסוג </w:t>
      </w:r>
      <w:r w:rsidRPr="003F3008">
        <w:rPr>
          <w:sz w:val="24"/>
          <w:rtl/>
        </w:rPr>
        <w:br/>
        <w:t>שהם, למעט מס ערך מוסף, שיתווסף לתמורה האמורה, כפי</w:t>
      </w:r>
      <w:r w:rsidRPr="003F3008">
        <w:rPr>
          <w:rFonts w:hint="cs"/>
          <w:sz w:val="24"/>
          <w:rtl/>
        </w:rPr>
        <w:t xml:space="preserve"> </w:t>
      </w:r>
      <w:r w:rsidRPr="003F3008">
        <w:rPr>
          <w:sz w:val="24"/>
          <w:rtl/>
        </w:rPr>
        <w:t xml:space="preserve">שיעורו בעת התשלום. </w:t>
      </w:r>
      <w:r w:rsidRPr="003F3008">
        <w:rPr>
          <w:sz w:val="24"/>
          <w:rtl/>
        </w:rPr>
        <w:br/>
        <w:t>המנהל רשאי לנכות מן התמורה המגיעה ליועץ את המ</w:t>
      </w:r>
      <w:r w:rsidRPr="003F3008">
        <w:rPr>
          <w:rFonts w:hint="cs"/>
          <w:sz w:val="24"/>
          <w:rtl/>
        </w:rPr>
        <w:t>י</w:t>
      </w:r>
      <w:r w:rsidRPr="003F3008">
        <w:rPr>
          <w:sz w:val="24"/>
          <w:rtl/>
        </w:rPr>
        <w:t xml:space="preserve">סים שחובה לנכותם מיועץ </w:t>
      </w:r>
      <w:r w:rsidRPr="003F3008">
        <w:rPr>
          <w:sz w:val="24"/>
          <w:rtl/>
        </w:rPr>
        <w:br/>
        <w:t>עצמאי לפי כל דין.</w:t>
      </w:r>
    </w:p>
    <w:p w14:paraId="6874F5F8"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הוציא היועץ מכל סיבה שהיא הוצאות כלשהן בקשר עם ביצוע הסכם זה, אשר המנהל </w:t>
      </w:r>
      <w:r w:rsidRPr="003F3008">
        <w:rPr>
          <w:sz w:val="24"/>
          <w:rtl/>
        </w:rPr>
        <w:br/>
        <w:t xml:space="preserve">לא התחייב להחזירן לפי ההסכם, לא יהיה היועץ זכאי </w:t>
      </w:r>
      <w:r w:rsidRPr="003F3008">
        <w:rPr>
          <w:rFonts w:hint="cs"/>
          <w:sz w:val="24"/>
          <w:rtl/>
        </w:rPr>
        <w:t>ל</w:t>
      </w:r>
      <w:r w:rsidRPr="003F3008">
        <w:rPr>
          <w:sz w:val="24"/>
          <w:rtl/>
        </w:rPr>
        <w:t xml:space="preserve">החזרתן </w:t>
      </w:r>
      <w:r w:rsidRPr="003F3008">
        <w:rPr>
          <w:rFonts w:hint="cs"/>
          <w:sz w:val="24"/>
          <w:rtl/>
        </w:rPr>
        <w:t>מהמנהל</w:t>
      </w:r>
      <w:r w:rsidRPr="003F3008">
        <w:rPr>
          <w:sz w:val="24"/>
          <w:rtl/>
        </w:rPr>
        <w:t xml:space="preserve">, והיועץ </w:t>
      </w:r>
      <w:r w:rsidRPr="003F3008">
        <w:rPr>
          <w:sz w:val="24"/>
          <w:rtl/>
        </w:rPr>
        <w:br/>
        <w:t>מוותר וויתור מוחלט ובלתי חוזר על כל טענה או תביעה בקשר לכך</w:t>
      </w:r>
      <w:r w:rsidRPr="003F3008">
        <w:rPr>
          <w:rFonts w:hint="cs"/>
          <w:sz w:val="24"/>
          <w:rtl/>
        </w:rPr>
        <w:t>.</w:t>
      </w:r>
    </w:p>
    <w:p w14:paraId="6A0D247A"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אחראי לביצוע כל התשלומים המגיעים ממנו לרשויות המס, ביטוח לאומי, ויתר </w:t>
      </w:r>
      <w:r w:rsidRPr="003F3008">
        <w:rPr>
          <w:sz w:val="24"/>
          <w:rtl/>
        </w:rPr>
        <w:br/>
        <w:t>הזכויות הסוציאליות, לגבי היועץ ולגבי המועסקים מטעמו.</w:t>
      </w:r>
    </w:p>
    <w:p w14:paraId="153D400E"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מצהיר, כי בביצוע התחייבויותיו על פי הסכם זה הוא פועל כיועץ עצמאי וכי עליו </w:t>
      </w:r>
      <w:r w:rsidRPr="003F3008">
        <w:rPr>
          <w:sz w:val="24"/>
          <w:rtl/>
        </w:rPr>
        <w:br/>
        <w:t xml:space="preserve">בלבד תחול האחריות המלאה, הבלעדית והמוחלטת בכל מקרה של פגיעה, פציעה, נכות, </w:t>
      </w:r>
      <w:r w:rsidRPr="003F3008">
        <w:rPr>
          <w:sz w:val="24"/>
          <w:rtl/>
        </w:rPr>
        <w:br/>
        <w:t xml:space="preserve">מוות, נזק או אובדן רכוש או הפסד שיקרו או יגרמו לכל מאן דהוא לרבות המנהל, תוך </w:t>
      </w:r>
      <w:r w:rsidRPr="003F3008">
        <w:rPr>
          <w:sz w:val="24"/>
          <w:rtl/>
        </w:rPr>
        <w:br/>
      </w:r>
      <w:r w:rsidRPr="003F3008">
        <w:rPr>
          <w:sz w:val="24"/>
          <w:rtl/>
        </w:rPr>
        <w:lastRenderedPageBreak/>
        <w:t xml:space="preserve">כדי </w:t>
      </w:r>
      <w:r w:rsidRPr="003F3008">
        <w:rPr>
          <w:rFonts w:hint="cs"/>
          <w:sz w:val="24"/>
          <w:rtl/>
        </w:rPr>
        <w:t>ביצוע</w:t>
      </w:r>
      <w:r w:rsidRPr="003F3008">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3F3008">
        <w:rPr>
          <w:sz w:val="24"/>
          <w:rtl/>
        </w:rPr>
        <w:br/>
        <w:t xml:space="preserve">אחראי להם על פי הוראות סעיף </w:t>
      </w:r>
      <w:r w:rsidRPr="003F3008">
        <w:rPr>
          <w:rFonts w:hint="cs"/>
          <w:sz w:val="24"/>
          <w:rtl/>
        </w:rPr>
        <w:t>זה</w:t>
      </w:r>
      <w:r w:rsidRPr="003F3008">
        <w:rPr>
          <w:sz w:val="24"/>
          <w:rtl/>
        </w:rPr>
        <w:t>.</w:t>
      </w:r>
    </w:p>
    <w:p w14:paraId="69CF037E"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אחראי לשפות את המנהל בגין כל סכום שיחויב המנהל לשלם על פי פסק דין של </w:t>
      </w:r>
      <w:r w:rsidRPr="003F3008">
        <w:rPr>
          <w:sz w:val="24"/>
          <w:rtl/>
        </w:rPr>
        <w:br/>
        <w:t xml:space="preserve">בית משפט, או שישלם המנהל בהסכמת היועץ בעקבות תביעה או דרישה, שהיועץ </w:t>
      </w:r>
      <w:r w:rsidRPr="003F3008">
        <w:rPr>
          <w:sz w:val="24"/>
          <w:rtl/>
        </w:rPr>
        <w:br/>
        <w:t>אחראי להם על פי הוראות סעיף 13.5 לעיל</w:t>
      </w:r>
      <w:r w:rsidRPr="003F3008">
        <w:rPr>
          <w:rFonts w:hint="cs"/>
          <w:sz w:val="24"/>
          <w:rtl/>
        </w:rPr>
        <w:t>.</w:t>
      </w:r>
    </w:p>
    <w:p w14:paraId="45C5F1A2"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עדכון תעריפי </w:t>
      </w:r>
      <w:r w:rsidRPr="003F3008">
        <w:rPr>
          <w:rFonts w:hint="cs"/>
          <w:sz w:val="24"/>
          <w:rtl/>
        </w:rPr>
        <w:t>היועץ</w:t>
      </w:r>
      <w:r w:rsidRPr="003F3008">
        <w:rPr>
          <w:sz w:val="24"/>
          <w:rtl/>
        </w:rPr>
        <w:t xml:space="preserve"> יבוצע במועדים בהם יעודכנו תעריפי </w:t>
      </w:r>
      <w:proofErr w:type="spellStart"/>
      <w:r w:rsidRPr="003F3008">
        <w:rPr>
          <w:sz w:val="24"/>
          <w:rtl/>
        </w:rPr>
        <w:t>החשכ"ל</w:t>
      </w:r>
      <w:proofErr w:type="spellEnd"/>
      <w:r w:rsidRPr="003F3008">
        <w:rPr>
          <w:sz w:val="24"/>
          <w:rtl/>
        </w:rPr>
        <w:t xml:space="preserve"> מעת לעת, כמפורט </w:t>
      </w:r>
      <w:r w:rsidRPr="003F3008">
        <w:rPr>
          <w:rFonts w:hint="cs"/>
          <w:sz w:val="24"/>
          <w:rtl/>
        </w:rPr>
        <w:t>ב</w:t>
      </w:r>
      <w:r w:rsidRPr="003F3008">
        <w:rPr>
          <w:sz w:val="24"/>
          <w:rtl/>
        </w:rPr>
        <w:t xml:space="preserve">הוראה </w:t>
      </w:r>
      <w:r w:rsidRPr="003F3008">
        <w:rPr>
          <w:rFonts w:hint="cs"/>
          <w:sz w:val="24"/>
          <w:rtl/>
        </w:rPr>
        <w:t>8.1.1</w:t>
      </w:r>
      <w:r w:rsidRPr="003F3008">
        <w:rPr>
          <w:sz w:val="24"/>
          <w:rtl/>
        </w:rPr>
        <w:t xml:space="preserve"> התקשרות עם נותני שירותים חיצוניים</w:t>
      </w:r>
      <w:r w:rsidRPr="003F3008">
        <w:rPr>
          <w:rFonts w:hint="cs"/>
          <w:sz w:val="24"/>
          <w:rtl/>
        </w:rPr>
        <w:t xml:space="preserve"> ו</w:t>
      </w:r>
      <w:r w:rsidRPr="003F3008">
        <w:rPr>
          <w:sz w:val="24"/>
          <w:rtl/>
        </w:rPr>
        <w:t>בהודעה ''עדכון תעריפי התקשרות קיימת'' מספר</w:t>
      </w:r>
      <w:r w:rsidRPr="003F3008">
        <w:rPr>
          <w:rFonts w:hint="cs"/>
          <w:sz w:val="24"/>
          <w:rtl/>
        </w:rPr>
        <w:t xml:space="preserve"> </w:t>
      </w:r>
      <w:r w:rsidRPr="003F3008">
        <w:rPr>
          <w:sz w:val="24"/>
          <w:rtl/>
        </w:rPr>
        <w:t>ה.8.1.1.1.</w:t>
      </w:r>
      <w:r w:rsidRPr="003F3008">
        <w:rPr>
          <w:rFonts w:hint="cs"/>
          <w:sz w:val="24"/>
          <w:rtl/>
        </w:rPr>
        <w:t xml:space="preserve"> </w:t>
      </w:r>
    </w:p>
    <w:p w14:paraId="55D3AD2A" w14:textId="77777777" w:rsidR="003F3008" w:rsidRPr="003F3008" w:rsidRDefault="00B2518C" w:rsidP="00090245">
      <w:pPr>
        <w:numPr>
          <w:ilvl w:val="1"/>
          <w:numId w:val="26"/>
        </w:numPr>
        <w:spacing w:after="240" w:line="276" w:lineRule="auto"/>
        <w:jc w:val="both"/>
        <w:rPr>
          <w:sz w:val="24"/>
          <w:rtl/>
        </w:rPr>
      </w:pPr>
      <w:r w:rsidRPr="003F3008">
        <w:rPr>
          <w:sz w:val="24"/>
          <w:rtl/>
        </w:rPr>
        <w:t>עדכון התעריף ייקבע לפי החודש בו בוצע השירות.</w:t>
      </w:r>
    </w:p>
    <w:p w14:paraId="34A711E1" w14:textId="77777777" w:rsidR="003F3008" w:rsidRPr="003F3008" w:rsidRDefault="00B2518C" w:rsidP="00090245">
      <w:pPr>
        <w:numPr>
          <w:ilvl w:val="1"/>
          <w:numId w:val="26"/>
        </w:numPr>
        <w:spacing w:after="240" w:line="276" w:lineRule="auto"/>
        <w:jc w:val="both"/>
        <w:rPr>
          <w:sz w:val="24"/>
          <w:rtl/>
        </w:rPr>
      </w:pPr>
      <w:r w:rsidRPr="003F3008">
        <w:rPr>
          <w:sz w:val="24"/>
          <w:rtl/>
        </w:rPr>
        <w:t>תאריך הבסיס – מועד החתימה על ההסכם.</w:t>
      </w:r>
    </w:p>
    <w:p w14:paraId="0865B49E" w14:textId="77777777" w:rsidR="003F3008" w:rsidRPr="003F3008" w:rsidRDefault="00B2518C" w:rsidP="00090245">
      <w:pPr>
        <w:numPr>
          <w:ilvl w:val="1"/>
          <w:numId w:val="26"/>
        </w:numPr>
        <w:spacing w:after="240" w:line="276" w:lineRule="auto"/>
        <w:jc w:val="both"/>
        <w:rPr>
          <w:sz w:val="24"/>
        </w:rPr>
      </w:pPr>
      <w:r w:rsidRPr="003F3008">
        <w:rPr>
          <w:sz w:val="24"/>
          <w:rtl/>
        </w:rPr>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F3008">
        <w:rPr>
          <w:rFonts w:hint="cs"/>
          <w:sz w:val="24"/>
          <w:rtl/>
        </w:rPr>
        <w:t>.</w:t>
      </w:r>
    </w:p>
    <w:p w14:paraId="40CEB6A3" w14:textId="77777777" w:rsidR="003F3008" w:rsidRPr="003F3008" w:rsidRDefault="00B2518C" w:rsidP="00090245">
      <w:pPr>
        <w:numPr>
          <w:ilvl w:val="1"/>
          <w:numId w:val="26"/>
        </w:numPr>
        <w:spacing w:after="240" w:line="276" w:lineRule="auto"/>
        <w:jc w:val="both"/>
        <w:rPr>
          <w:sz w:val="24"/>
        </w:rPr>
      </w:pPr>
      <w:r w:rsidRPr="003F3008">
        <w:rPr>
          <w:rFonts w:hint="cs"/>
          <w:sz w:val="24"/>
          <w:rtl/>
        </w:rPr>
        <w:t>תאריך הבסיס להצמדה יהיה תאריך החתימה על הסכם התקשרות זה, וביצוע ההצמדה יחל מהחשבונית הראשונה להתקשרות.</w:t>
      </w:r>
    </w:p>
    <w:p w14:paraId="55416F9E"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4A63E98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על אף האמור </w:t>
      </w:r>
      <w:r w:rsidRPr="003F3008">
        <w:rPr>
          <w:rFonts w:hint="cs"/>
          <w:sz w:val="24"/>
          <w:rtl/>
        </w:rPr>
        <w:t>בכל מקום בהסכם או במסמכי המכרז</w:t>
      </w:r>
      <w:r w:rsidRPr="003F3008">
        <w:rPr>
          <w:sz w:val="24"/>
          <w:rtl/>
        </w:rPr>
        <w:t xml:space="preserve">, </w:t>
      </w:r>
      <w:r w:rsidRPr="003F3008">
        <w:rPr>
          <w:rFonts w:hint="eastAsia"/>
          <w:rtl/>
        </w:rPr>
        <w:t>במקרים</w:t>
      </w:r>
      <w:r w:rsidRPr="003F3008">
        <w:rPr>
          <w:rtl/>
        </w:rPr>
        <w:t xml:space="preserve"> </w:t>
      </w:r>
      <w:r w:rsidRPr="003F3008">
        <w:rPr>
          <w:rFonts w:hint="cs"/>
          <w:rtl/>
        </w:rPr>
        <w:t>ש</w:t>
      </w:r>
      <w:r w:rsidRPr="003F3008">
        <w:rPr>
          <w:rFonts w:hint="eastAsia"/>
          <w:rtl/>
        </w:rPr>
        <w:t>בהם</w:t>
      </w:r>
      <w:r w:rsidRPr="003F3008">
        <w:rPr>
          <w:rFonts w:hint="cs"/>
          <w:rtl/>
        </w:rPr>
        <w:t xml:space="preserve"> חל שינוי בהשכלה, ותק או שנות ניסיון של נותן השירותים החיצוני במהלך ה</w:t>
      </w:r>
      <w:r w:rsidRPr="003F3008">
        <w:rPr>
          <w:rFonts w:hint="eastAsia"/>
          <w:rtl/>
        </w:rPr>
        <w:t>התקשרות</w:t>
      </w:r>
      <w:r w:rsidRPr="003F3008">
        <w:rPr>
          <w:rtl/>
        </w:rPr>
        <w:t xml:space="preserve">, </w:t>
      </w:r>
      <w:r w:rsidRPr="003F3008">
        <w:rPr>
          <w:rFonts w:hint="eastAsia"/>
          <w:rtl/>
        </w:rPr>
        <w:t>רשאית</w:t>
      </w:r>
      <w:r w:rsidRPr="003F3008">
        <w:rPr>
          <w:rtl/>
        </w:rPr>
        <w:t xml:space="preserve"> ועדת המכרזים </w:t>
      </w:r>
      <w:r w:rsidRPr="003F3008">
        <w:rPr>
          <w:rFonts w:hint="eastAsia"/>
          <w:rtl/>
        </w:rPr>
        <w:t>לבחון</w:t>
      </w:r>
      <w:r w:rsidRPr="003F3008">
        <w:rPr>
          <w:rtl/>
        </w:rPr>
        <w:t xml:space="preserve"> </w:t>
      </w:r>
      <w:r w:rsidRPr="003F3008">
        <w:rPr>
          <w:rFonts w:hint="cs"/>
          <w:rtl/>
        </w:rPr>
        <w:t>ה</w:t>
      </w:r>
      <w:r w:rsidRPr="003F3008">
        <w:rPr>
          <w:rtl/>
        </w:rPr>
        <w:t xml:space="preserve">אם </w:t>
      </w:r>
      <w:r w:rsidRPr="003F3008">
        <w:rPr>
          <w:rFonts w:hint="eastAsia"/>
          <w:rtl/>
        </w:rPr>
        <w:t>לעדכן</w:t>
      </w:r>
      <w:r w:rsidRPr="003F3008">
        <w:rPr>
          <w:rtl/>
        </w:rPr>
        <w:t xml:space="preserve"> את סיווג </w:t>
      </w:r>
      <w:r w:rsidRPr="003F3008">
        <w:rPr>
          <w:rFonts w:hint="cs"/>
          <w:rtl/>
        </w:rPr>
        <w:t>נותן השירותים, בהתאם ל</w:t>
      </w:r>
      <w:hyperlink r:id="rId25" w:history="1">
        <w:r w:rsidRPr="003F3008">
          <w:rPr>
            <w:rFonts w:hint="eastAsia"/>
            <w:color w:val="0000FF" w:themeColor="hyperlink"/>
            <w:u w:val="single"/>
            <w:rtl/>
          </w:rPr>
          <w:t>הודעה</w:t>
        </w:r>
        <w:r w:rsidRPr="003F3008">
          <w:rPr>
            <w:color w:val="0000FF" w:themeColor="hyperlink"/>
            <w:u w:val="single"/>
            <w:rtl/>
          </w:rPr>
          <w:t>, "תעריפי התקשרות עם נות</w:t>
        </w:r>
        <w:r w:rsidRPr="003F3008">
          <w:rPr>
            <w:rFonts w:hint="cs"/>
            <w:color w:val="0000FF" w:themeColor="hyperlink"/>
            <w:u w:val="single"/>
            <w:rtl/>
          </w:rPr>
          <w:t>ני</w:t>
        </w:r>
        <w:r w:rsidRPr="003F3008">
          <w:rPr>
            <w:color w:val="0000FF" w:themeColor="hyperlink"/>
            <w:u w:val="single"/>
            <w:rtl/>
          </w:rPr>
          <w:t xml:space="preserve"> שירותים חיצוניים".</w:t>
        </w:r>
      </w:hyperlink>
      <w:r w:rsidRPr="003F3008">
        <w:rPr>
          <w:rFonts w:hint="cs"/>
          <w:rtl/>
        </w:rPr>
        <w:t xml:space="preserve"> אישור ועדת המכרזים כפוף להצגת המסמכים הרלוונטיים לרמת סיווג נותן השירותים החיצוני ותוך מתן נימוק להחלטה.</w:t>
      </w:r>
    </w:p>
    <w:p w14:paraId="76028D72" w14:textId="77777777" w:rsidR="003F3008" w:rsidRPr="003F3008" w:rsidRDefault="00B2518C" w:rsidP="00090245">
      <w:pPr>
        <w:numPr>
          <w:ilvl w:val="0"/>
          <w:numId w:val="26"/>
        </w:numPr>
        <w:spacing w:after="240" w:line="276" w:lineRule="auto"/>
        <w:jc w:val="both"/>
        <w:rPr>
          <w:sz w:val="24"/>
        </w:rPr>
      </w:pPr>
      <w:r w:rsidRPr="003F3008">
        <w:rPr>
          <w:rFonts w:hint="cs"/>
          <w:b/>
          <w:bCs/>
          <w:sz w:val="24"/>
          <w:u w:val="single"/>
          <w:rtl/>
        </w:rPr>
        <w:t>מתן השירותים</w:t>
      </w:r>
    </w:p>
    <w:p w14:paraId="5AF9517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המנהל מוסר בזאת ליועץ והיועץ מקבל בזאת על עצמו ומתחייב לבצע עבור המנהל את השירותים המפורטים בנספחים השונים </w:t>
      </w:r>
      <w:r w:rsidRPr="003F3008">
        <w:rPr>
          <w:rFonts w:hint="cs"/>
          <w:sz w:val="24"/>
          <w:rtl/>
        </w:rPr>
        <w:t>ובהתאם</w:t>
      </w:r>
      <w:r w:rsidRPr="003F3008">
        <w:rPr>
          <w:sz w:val="24"/>
          <w:rtl/>
        </w:rPr>
        <w:t xml:space="preserve"> </w:t>
      </w:r>
      <w:r w:rsidRPr="003F3008">
        <w:rPr>
          <w:rFonts w:hint="cs"/>
          <w:sz w:val="24"/>
          <w:rtl/>
        </w:rPr>
        <w:t>ל</w:t>
      </w:r>
      <w:r w:rsidRPr="003F3008">
        <w:rPr>
          <w:sz w:val="24"/>
          <w:rtl/>
        </w:rPr>
        <w:t>הוראות המקשר</w:t>
      </w:r>
      <w:r w:rsidRPr="003F3008">
        <w:rPr>
          <w:rFonts w:hint="cs"/>
          <w:sz w:val="24"/>
          <w:rtl/>
        </w:rPr>
        <w:t>.</w:t>
      </w:r>
    </w:p>
    <w:p w14:paraId="29B7103C" w14:textId="77777777" w:rsidR="003F3008" w:rsidRPr="003F3008" w:rsidRDefault="00B2518C" w:rsidP="00090245">
      <w:pPr>
        <w:numPr>
          <w:ilvl w:val="1"/>
          <w:numId w:val="26"/>
        </w:numPr>
        <w:spacing w:after="240" w:line="276" w:lineRule="auto"/>
        <w:jc w:val="both"/>
        <w:rPr>
          <w:sz w:val="24"/>
        </w:rPr>
      </w:pPr>
      <w:r w:rsidRPr="003F3008">
        <w:rPr>
          <w:rFonts w:ascii="Arial" w:hAnsi="Arial"/>
          <w:sz w:val="24"/>
          <w:rtl/>
        </w:rPr>
        <w:t>השירותים שבהזמנה שיסופקו למזמין,</w:t>
      </w:r>
      <w:r w:rsidRPr="003F3008">
        <w:rPr>
          <w:rFonts w:ascii="Arial" w:hAnsi="Arial" w:hint="cs"/>
          <w:sz w:val="24"/>
          <w:rtl/>
        </w:rPr>
        <w:t xml:space="preserve"> </w:t>
      </w:r>
      <w:r w:rsidRPr="003F3008">
        <w:rPr>
          <w:rFonts w:ascii="Arial" w:hAnsi="Arial"/>
          <w:sz w:val="24"/>
          <w:rtl/>
        </w:rPr>
        <w:t>יהיו בהתאם לאמור בהזמנה, במפרט, בתרשים ובכל מסמך אחר שצורפו להזמנה</w:t>
      </w:r>
      <w:r w:rsidRPr="003F3008">
        <w:rPr>
          <w:rFonts w:hint="cs"/>
          <w:sz w:val="24"/>
          <w:rtl/>
        </w:rPr>
        <w:t>.</w:t>
      </w:r>
    </w:p>
    <w:p w14:paraId="6EF684A4" w14:textId="7357D36F" w:rsidR="003F3008" w:rsidRPr="00820E29" w:rsidRDefault="00B2518C" w:rsidP="00090245">
      <w:pPr>
        <w:numPr>
          <w:ilvl w:val="1"/>
          <w:numId w:val="26"/>
        </w:numPr>
        <w:spacing w:after="240" w:line="276" w:lineRule="auto"/>
        <w:jc w:val="both"/>
      </w:pPr>
      <w:r w:rsidRPr="003F3008">
        <w:rPr>
          <w:sz w:val="24"/>
          <w:rtl/>
        </w:rPr>
        <w:t>היועץ יקדיש למתן שירותי הייעוץ את פרקי הזמן הדרושים למען ביצוע המשימות כאמור ב</w:t>
      </w:r>
      <w:r w:rsidR="00F6004A">
        <w:rPr>
          <w:rFonts w:hint="cs"/>
          <w:sz w:val="24"/>
          <w:rtl/>
        </w:rPr>
        <w:t>מפרט השירותים</w:t>
      </w:r>
      <w:r w:rsidRPr="003F3008">
        <w:rPr>
          <w:sz w:val="24"/>
          <w:rtl/>
        </w:rPr>
        <w:t xml:space="preserve">, </w:t>
      </w:r>
      <w:r w:rsidRPr="003F3008">
        <w:rPr>
          <w:b/>
          <w:bCs/>
          <w:sz w:val="24"/>
          <w:rtl/>
        </w:rPr>
        <w:t xml:space="preserve">אולם פרקי הזמן לא יעלו על </w:t>
      </w:r>
      <w:r w:rsidR="00497D0C">
        <w:rPr>
          <w:rFonts w:hint="cs"/>
          <w:b/>
          <w:bCs/>
          <w:sz w:val="24"/>
          <w:rtl/>
        </w:rPr>
        <w:t>360</w:t>
      </w:r>
      <w:r w:rsidR="00497D0C" w:rsidRPr="003F3008">
        <w:rPr>
          <w:b/>
          <w:bCs/>
          <w:sz w:val="24"/>
          <w:rtl/>
        </w:rPr>
        <w:t xml:space="preserve"> </w:t>
      </w:r>
      <w:r w:rsidRPr="003F3008">
        <w:rPr>
          <w:b/>
          <w:bCs/>
          <w:sz w:val="24"/>
          <w:rtl/>
        </w:rPr>
        <w:t>שעות ייעוץ בחודש</w:t>
      </w:r>
      <w:r w:rsidR="00497D0C">
        <w:rPr>
          <w:rFonts w:hint="cs"/>
          <w:b/>
          <w:bCs/>
          <w:sz w:val="24"/>
          <w:rtl/>
        </w:rPr>
        <w:t xml:space="preserve"> עבור כלל היועצים</w:t>
      </w:r>
      <w:r w:rsidRPr="003F3008">
        <w:rPr>
          <w:b/>
          <w:bCs/>
          <w:sz w:val="24"/>
          <w:rtl/>
        </w:rPr>
        <w:t xml:space="preserve"> למשך תקופת ההתקשרות ולא יעלו על </w:t>
      </w:r>
      <w:r w:rsidR="00AE4B9B">
        <w:rPr>
          <w:rFonts w:hint="cs"/>
          <w:b/>
          <w:bCs/>
          <w:sz w:val="24"/>
          <w:rtl/>
        </w:rPr>
        <w:t>4,320</w:t>
      </w:r>
      <w:r w:rsidRPr="003F3008">
        <w:rPr>
          <w:b/>
          <w:bCs/>
          <w:sz w:val="24"/>
          <w:rtl/>
        </w:rPr>
        <w:t xml:space="preserve"> שעות ייעוץ בשנה</w:t>
      </w:r>
      <w:r w:rsidR="00AE4B9B">
        <w:rPr>
          <w:rFonts w:hint="cs"/>
          <w:b/>
          <w:bCs/>
          <w:sz w:val="24"/>
          <w:rtl/>
        </w:rPr>
        <w:t xml:space="preserve"> לכלל הצוות </w:t>
      </w:r>
      <w:proofErr w:type="spellStart"/>
      <w:r w:rsidR="00AE4B9B">
        <w:rPr>
          <w:rFonts w:hint="cs"/>
          <w:b/>
          <w:bCs/>
          <w:sz w:val="24"/>
          <w:rtl/>
        </w:rPr>
        <w:t>המוע</w:t>
      </w:r>
      <w:proofErr w:type="spellEnd"/>
      <w:r w:rsidRPr="003F3008">
        <w:rPr>
          <w:b/>
          <w:bCs/>
          <w:sz w:val="24"/>
          <w:rtl/>
        </w:rPr>
        <w:t>,</w:t>
      </w:r>
      <w:r w:rsidRPr="003F3008">
        <w:rPr>
          <w:sz w:val="24"/>
          <w:rtl/>
        </w:rPr>
        <w:t xml:space="preserve"> אלא אם קיבל על כך אישור מהמנהל באמצעות המקשר, מראש ובכתב. </w:t>
      </w:r>
      <w:r w:rsidRPr="003F3008">
        <w:rPr>
          <w:rFonts w:hint="cs"/>
          <w:sz w:val="24"/>
          <w:rtl/>
        </w:rPr>
        <w:t>ההיקף</w:t>
      </w:r>
      <w:r w:rsidRPr="003F3008">
        <w:rPr>
          <w:sz w:val="24"/>
          <w:rtl/>
        </w:rPr>
        <w:t xml:space="preserve"> המפורט לעיל הוא לכל תקופות ההתקשרות. ביצע היועץ </w:t>
      </w:r>
      <w:r w:rsidRPr="003F3008">
        <w:rPr>
          <w:rFonts w:hint="cs"/>
          <w:sz w:val="24"/>
          <w:rtl/>
        </w:rPr>
        <w:t>או</w:t>
      </w:r>
      <w:r w:rsidRPr="003F3008">
        <w:rPr>
          <w:sz w:val="24"/>
          <w:rtl/>
        </w:rPr>
        <w:t xml:space="preserve"> מי מטעמו עבודה כלשהי החורגת מן ההיקף המאושר בהסכם זה, ללא הוראה </w:t>
      </w:r>
      <w:r w:rsidR="00611F82">
        <w:rPr>
          <w:rFonts w:hint="cs"/>
          <w:sz w:val="24"/>
          <w:rtl/>
        </w:rPr>
        <w:t xml:space="preserve">קבלת אישור כאמור </w:t>
      </w:r>
      <w:r w:rsidR="002508B5" w:rsidRPr="003F3008">
        <w:rPr>
          <w:sz w:val="24"/>
          <w:rtl/>
        </w:rPr>
        <w:t xml:space="preserve">הוא לא יהיה זכאי לתמורה כלשהי בגין עבודה חריגה </w:t>
      </w:r>
      <w:r w:rsidR="002508B5" w:rsidRPr="00611F82">
        <w:rPr>
          <w:sz w:val="24"/>
          <w:rtl/>
        </w:rPr>
        <w:t>זו</w:t>
      </w:r>
      <w:r w:rsidR="002508B5" w:rsidRPr="00611F82">
        <w:rPr>
          <w:rFonts w:hint="cs"/>
          <w:sz w:val="24"/>
          <w:rtl/>
        </w:rPr>
        <w:t xml:space="preserve">. </w:t>
      </w:r>
      <w:r w:rsidR="002508B5">
        <w:rPr>
          <w:rFonts w:hint="cs"/>
          <w:sz w:val="24"/>
          <w:rtl/>
        </w:rPr>
        <w:t>המנהל רשאי להסיט שעות מחודש לחודש אחר ובלבד שתישמר מגבלת השעות השנתית כאמור.</w:t>
      </w:r>
      <w:r w:rsidRPr="003F3008">
        <w:rPr>
          <w:sz w:val="24"/>
          <w:rtl/>
        </w:rPr>
        <w:t xml:space="preserve"> </w:t>
      </w:r>
    </w:p>
    <w:p w14:paraId="024B8649" w14:textId="77777777" w:rsidR="003F3008" w:rsidRPr="00700BF8" w:rsidRDefault="00B2518C" w:rsidP="00090245">
      <w:pPr>
        <w:pStyle w:val="aa"/>
        <w:numPr>
          <w:ilvl w:val="3"/>
          <w:numId w:val="26"/>
        </w:numPr>
        <w:spacing w:after="240" w:line="276" w:lineRule="auto"/>
        <w:jc w:val="both"/>
        <w:rPr>
          <w:b/>
          <w:bCs/>
          <w:sz w:val="24"/>
          <w:u w:val="single"/>
        </w:rPr>
      </w:pPr>
      <w:r w:rsidRPr="00700BF8">
        <w:rPr>
          <w:rFonts w:hint="eastAsia"/>
          <w:b/>
          <w:bCs/>
          <w:sz w:val="24"/>
          <w:u w:val="single"/>
          <w:rtl/>
        </w:rPr>
        <w:t>בכל</w:t>
      </w:r>
      <w:r w:rsidRPr="00700BF8">
        <w:rPr>
          <w:b/>
          <w:bCs/>
          <w:sz w:val="24"/>
          <w:u w:val="single"/>
          <w:rtl/>
        </w:rPr>
        <w:t xml:space="preserve"> </w:t>
      </w:r>
      <w:r w:rsidRPr="00700BF8">
        <w:rPr>
          <w:rFonts w:hint="eastAsia"/>
          <w:b/>
          <w:bCs/>
          <w:sz w:val="24"/>
          <w:u w:val="single"/>
          <w:rtl/>
        </w:rPr>
        <w:t>מקרה</w:t>
      </w:r>
      <w:r w:rsidRPr="00700BF8">
        <w:rPr>
          <w:b/>
          <w:bCs/>
          <w:sz w:val="24"/>
          <w:u w:val="single"/>
          <w:rtl/>
        </w:rPr>
        <w:t xml:space="preserve">, </w:t>
      </w:r>
      <w:r w:rsidRPr="00700BF8">
        <w:rPr>
          <w:rFonts w:hint="eastAsia"/>
          <w:b/>
          <w:bCs/>
          <w:sz w:val="24"/>
          <w:u w:val="single"/>
          <w:rtl/>
        </w:rPr>
        <w:t>כל</w:t>
      </w:r>
      <w:r w:rsidRPr="00700BF8">
        <w:rPr>
          <w:b/>
          <w:bCs/>
          <w:sz w:val="24"/>
          <w:u w:val="single"/>
          <w:rtl/>
        </w:rPr>
        <w:t xml:space="preserve"> </w:t>
      </w:r>
      <w:r w:rsidRPr="00700BF8">
        <w:rPr>
          <w:rFonts w:hint="eastAsia"/>
          <w:b/>
          <w:bCs/>
          <w:sz w:val="24"/>
          <w:u w:val="single"/>
          <w:rtl/>
        </w:rPr>
        <w:t>ביצוע</w:t>
      </w:r>
      <w:r w:rsidRPr="00700BF8">
        <w:rPr>
          <w:b/>
          <w:bCs/>
          <w:sz w:val="24"/>
          <w:u w:val="single"/>
          <w:rtl/>
        </w:rPr>
        <w:t xml:space="preserve"> </w:t>
      </w:r>
      <w:r w:rsidRPr="00700BF8">
        <w:rPr>
          <w:rFonts w:hint="eastAsia"/>
          <w:b/>
          <w:bCs/>
          <w:sz w:val="24"/>
          <w:u w:val="single"/>
          <w:rtl/>
        </w:rPr>
        <w:t>מתן</w:t>
      </w:r>
      <w:r w:rsidRPr="00700BF8">
        <w:rPr>
          <w:b/>
          <w:bCs/>
          <w:sz w:val="24"/>
          <w:u w:val="single"/>
          <w:rtl/>
        </w:rPr>
        <w:t xml:space="preserve"> </w:t>
      </w:r>
      <w:r w:rsidRPr="00700BF8">
        <w:rPr>
          <w:rFonts w:hint="eastAsia"/>
          <w:b/>
          <w:bCs/>
          <w:sz w:val="24"/>
          <w:u w:val="single"/>
          <w:rtl/>
        </w:rPr>
        <w:t>שירות</w:t>
      </w:r>
      <w:r w:rsidRPr="00700BF8">
        <w:rPr>
          <w:b/>
          <w:bCs/>
          <w:sz w:val="24"/>
          <w:u w:val="single"/>
          <w:rtl/>
        </w:rPr>
        <w:t xml:space="preserve"> </w:t>
      </w:r>
      <w:r w:rsidRPr="00700BF8">
        <w:rPr>
          <w:rFonts w:hint="eastAsia"/>
          <w:b/>
          <w:bCs/>
          <w:sz w:val="24"/>
          <w:u w:val="single"/>
          <w:rtl/>
        </w:rPr>
        <w:t>יהיה</w:t>
      </w:r>
      <w:r w:rsidRPr="00700BF8">
        <w:rPr>
          <w:b/>
          <w:bCs/>
          <w:sz w:val="24"/>
          <w:u w:val="single"/>
          <w:rtl/>
        </w:rPr>
        <w:t xml:space="preserve"> </w:t>
      </w:r>
      <w:r w:rsidRPr="00700BF8">
        <w:rPr>
          <w:rFonts w:hint="eastAsia"/>
          <w:b/>
          <w:bCs/>
          <w:sz w:val="24"/>
          <w:u w:val="single"/>
          <w:rtl/>
        </w:rPr>
        <w:t>בכפוף</w:t>
      </w:r>
      <w:r w:rsidRPr="00700BF8">
        <w:rPr>
          <w:b/>
          <w:bCs/>
          <w:sz w:val="24"/>
          <w:u w:val="single"/>
          <w:rtl/>
        </w:rPr>
        <w:t xml:space="preserve"> </w:t>
      </w:r>
      <w:r w:rsidRPr="00700BF8">
        <w:rPr>
          <w:rFonts w:hint="eastAsia"/>
          <w:b/>
          <w:bCs/>
          <w:sz w:val="24"/>
          <w:u w:val="single"/>
          <w:rtl/>
        </w:rPr>
        <w:t>להזמנת</w:t>
      </w:r>
      <w:r w:rsidRPr="00700BF8">
        <w:rPr>
          <w:b/>
          <w:bCs/>
          <w:sz w:val="24"/>
          <w:u w:val="single"/>
          <w:rtl/>
        </w:rPr>
        <w:t xml:space="preserve"> </w:t>
      </w:r>
      <w:r w:rsidRPr="00700BF8">
        <w:rPr>
          <w:rFonts w:hint="eastAsia"/>
          <w:b/>
          <w:bCs/>
          <w:sz w:val="24"/>
          <w:u w:val="single"/>
          <w:rtl/>
        </w:rPr>
        <w:t>רכש</w:t>
      </w:r>
      <w:r w:rsidRPr="00700BF8">
        <w:rPr>
          <w:b/>
          <w:bCs/>
          <w:sz w:val="24"/>
          <w:u w:val="single"/>
          <w:rtl/>
        </w:rPr>
        <w:t xml:space="preserve"> </w:t>
      </w:r>
      <w:r w:rsidRPr="00700BF8">
        <w:rPr>
          <w:rFonts w:hint="eastAsia"/>
          <w:b/>
          <w:bCs/>
          <w:sz w:val="24"/>
          <w:u w:val="single"/>
          <w:rtl/>
        </w:rPr>
        <w:t>עם</w:t>
      </w:r>
      <w:r w:rsidRPr="00700BF8">
        <w:rPr>
          <w:b/>
          <w:bCs/>
          <w:sz w:val="24"/>
          <w:u w:val="single"/>
          <w:rtl/>
        </w:rPr>
        <w:t xml:space="preserve"> </w:t>
      </w:r>
      <w:r w:rsidRPr="00700BF8">
        <w:rPr>
          <w:rFonts w:hint="eastAsia"/>
          <w:b/>
          <w:bCs/>
          <w:sz w:val="24"/>
          <w:u w:val="single"/>
          <w:rtl/>
        </w:rPr>
        <w:t>יתרה</w:t>
      </w:r>
      <w:r w:rsidRPr="00700BF8">
        <w:rPr>
          <w:b/>
          <w:bCs/>
          <w:sz w:val="24"/>
          <w:u w:val="single"/>
          <w:rtl/>
        </w:rPr>
        <w:t xml:space="preserve"> </w:t>
      </w:r>
      <w:r w:rsidRPr="00700BF8">
        <w:rPr>
          <w:rFonts w:hint="eastAsia"/>
          <w:b/>
          <w:bCs/>
          <w:sz w:val="24"/>
          <w:u w:val="single"/>
          <w:rtl/>
        </w:rPr>
        <w:t>תקציבית</w:t>
      </w:r>
      <w:r w:rsidRPr="00700BF8">
        <w:rPr>
          <w:b/>
          <w:bCs/>
          <w:sz w:val="24"/>
          <w:u w:val="single"/>
          <w:rtl/>
        </w:rPr>
        <w:t xml:space="preserve"> </w:t>
      </w:r>
      <w:r w:rsidRPr="00700BF8">
        <w:rPr>
          <w:rFonts w:hint="eastAsia"/>
          <w:b/>
          <w:bCs/>
          <w:sz w:val="24"/>
          <w:u w:val="single"/>
          <w:rtl/>
        </w:rPr>
        <w:t>ובתוקף</w:t>
      </w:r>
      <w:r w:rsidRPr="00700BF8">
        <w:rPr>
          <w:b/>
          <w:bCs/>
          <w:sz w:val="24"/>
          <w:u w:val="single"/>
          <w:rtl/>
        </w:rPr>
        <w:t xml:space="preserve"> </w:t>
      </w:r>
      <w:r w:rsidRPr="00700BF8">
        <w:rPr>
          <w:rFonts w:hint="eastAsia"/>
          <w:b/>
          <w:bCs/>
          <w:sz w:val="24"/>
          <w:u w:val="single"/>
          <w:rtl/>
        </w:rPr>
        <w:t>החתומה</w:t>
      </w:r>
      <w:r w:rsidRPr="00700BF8">
        <w:rPr>
          <w:b/>
          <w:bCs/>
          <w:sz w:val="24"/>
          <w:u w:val="single"/>
          <w:rtl/>
        </w:rPr>
        <w:t xml:space="preserve"> </w:t>
      </w:r>
      <w:r w:rsidRPr="00700BF8">
        <w:rPr>
          <w:rFonts w:hint="eastAsia"/>
          <w:b/>
          <w:bCs/>
          <w:sz w:val="24"/>
          <w:u w:val="single"/>
          <w:rtl/>
        </w:rPr>
        <w:t>ע</w:t>
      </w:r>
      <w:r w:rsidRPr="00700BF8">
        <w:rPr>
          <w:b/>
          <w:bCs/>
          <w:sz w:val="24"/>
          <w:u w:val="single"/>
          <w:rtl/>
        </w:rPr>
        <w:t xml:space="preserve">"י </w:t>
      </w:r>
      <w:proofErr w:type="spellStart"/>
      <w:r w:rsidRPr="00700BF8">
        <w:rPr>
          <w:rFonts w:hint="eastAsia"/>
          <w:b/>
          <w:bCs/>
          <w:sz w:val="24"/>
          <w:u w:val="single"/>
          <w:rtl/>
        </w:rPr>
        <w:t>מורשי</w:t>
      </w:r>
      <w:proofErr w:type="spellEnd"/>
      <w:r w:rsidRPr="00700BF8">
        <w:rPr>
          <w:b/>
          <w:bCs/>
          <w:sz w:val="24"/>
          <w:u w:val="single"/>
          <w:rtl/>
        </w:rPr>
        <w:t xml:space="preserve"> </w:t>
      </w:r>
      <w:r w:rsidRPr="00700BF8">
        <w:rPr>
          <w:rFonts w:hint="eastAsia"/>
          <w:b/>
          <w:bCs/>
          <w:sz w:val="24"/>
          <w:u w:val="single"/>
          <w:rtl/>
        </w:rPr>
        <w:t>החתימה</w:t>
      </w:r>
      <w:r w:rsidRPr="00700BF8">
        <w:rPr>
          <w:b/>
          <w:bCs/>
          <w:sz w:val="24"/>
          <w:u w:val="single"/>
          <w:rtl/>
        </w:rPr>
        <w:t xml:space="preserve"> </w:t>
      </w:r>
      <w:r w:rsidRPr="00700BF8">
        <w:rPr>
          <w:rFonts w:hint="eastAsia"/>
          <w:b/>
          <w:bCs/>
          <w:sz w:val="24"/>
          <w:u w:val="single"/>
          <w:rtl/>
        </w:rPr>
        <w:t>של</w:t>
      </w:r>
      <w:r w:rsidRPr="00700BF8">
        <w:rPr>
          <w:b/>
          <w:bCs/>
          <w:sz w:val="24"/>
          <w:u w:val="single"/>
          <w:rtl/>
        </w:rPr>
        <w:t xml:space="preserve"> </w:t>
      </w:r>
      <w:r w:rsidRPr="00700BF8">
        <w:rPr>
          <w:rFonts w:hint="eastAsia"/>
          <w:b/>
          <w:bCs/>
          <w:sz w:val="24"/>
          <w:u w:val="single"/>
          <w:rtl/>
        </w:rPr>
        <w:t>המזמין</w:t>
      </w:r>
      <w:r w:rsidRPr="00700BF8">
        <w:rPr>
          <w:b/>
          <w:bCs/>
          <w:sz w:val="24"/>
          <w:u w:val="single"/>
          <w:rtl/>
        </w:rPr>
        <w:t xml:space="preserve">. </w:t>
      </w:r>
      <w:r w:rsidRPr="00700BF8">
        <w:rPr>
          <w:rFonts w:hint="eastAsia"/>
          <w:b/>
          <w:bCs/>
          <w:sz w:val="24"/>
          <w:u w:val="single"/>
          <w:rtl/>
        </w:rPr>
        <w:t>רק</w:t>
      </w:r>
      <w:r w:rsidRPr="00700BF8">
        <w:rPr>
          <w:b/>
          <w:bCs/>
          <w:sz w:val="24"/>
          <w:u w:val="single"/>
          <w:rtl/>
        </w:rPr>
        <w:t xml:space="preserve"> </w:t>
      </w:r>
      <w:r w:rsidRPr="00700BF8">
        <w:rPr>
          <w:rFonts w:hint="eastAsia"/>
          <w:b/>
          <w:bCs/>
          <w:sz w:val="24"/>
          <w:u w:val="single"/>
          <w:rtl/>
        </w:rPr>
        <w:t>מתן</w:t>
      </w:r>
      <w:r w:rsidRPr="00700BF8">
        <w:rPr>
          <w:b/>
          <w:bCs/>
          <w:sz w:val="24"/>
          <w:u w:val="single"/>
          <w:rtl/>
        </w:rPr>
        <w:t xml:space="preserve"> </w:t>
      </w:r>
      <w:r w:rsidRPr="00700BF8">
        <w:rPr>
          <w:rFonts w:hint="eastAsia"/>
          <w:b/>
          <w:bCs/>
          <w:sz w:val="24"/>
          <w:u w:val="single"/>
          <w:rtl/>
        </w:rPr>
        <w:t>שירותים</w:t>
      </w:r>
      <w:r w:rsidRPr="00700BF8">
        <w:rPr>
          <w:b/>
          <w:bCs/>
          <w:sz w:val="24"/>
          <w:u w:val="single"/>
          <w:rtl/>
        </w:rPr>
        <w:t xml:space="preserve"> </w:t>
      </w:r>
      <w:r w:rsidRPr="00700BF8">
        <w:rPr>
          <w:rFonts w:hint="eastAsia"/>
          <w:b/>
          <w:bCs/>
          <w:sz w:val="24"/>
          <w:u w:val="single"/>
          <w:rtl/>
        </w:rPr>
        <w:t>שיגובה</w:t>
      </w:r>
      <w:r w:rsidRPr="00700BF8">
        <w:rPr>
          <w:b/>
          <w:bCs/>
          <w:sz w:val="24"/>
          <w:u w:val="single"/>
          <w:rtl/>
        </w:rPr>
        <w:t xml:space="preserve"> </w:t>
      </w:r>
      <w:r w:rsidRPr="00700BF8">
        <w:rPr>
          <w:rFonts w:hint="eastAsia"/>
          <w:b/>
          <w:bCs/>
          <w:sz w:val="24"/>
          <w:u w:val="single"/>
          <w:rtl/>
        </w:rPr>
        <w:t>בהזמנת</w:t>
      </w:r>
      <w:r w:rsidRPr="00700BF8">
        <w:rPr>
          <w:b/>
          <w:bCs/>
          <w:sz w:val="24"/>
          <w:u w:val="single"/>
          <w:rtl/>
        </w:rPr>
        <w:t xml:space="preserve"> </w:t>
      </w:r>
      <w:r w:rsidRPr="00700BF8">
        <w:rPr>
          <w:rFonts w:hint="eastAsia"/>
          <w:b/>
          <w:bCs/>
          <w:sz w:val="24"/>
          <w:u w:val="single"/>
          <w:rtl/>
        </w:rPr>
        <w:t>רכש</w:t>
      </w:r>
      <w:r w:rsidRPr="00700BF8">
        <w:rPr>
          <w:b/>
          <w:bCs/>
          <w:sz w:val="24"/>
          <w:u w:val="single"/>
          <w:rtl/>
        </w:rPr>
        <w:t xml:space="preserve"> </w:t>
      </w:r>
      <w:r w:rsidRPr="00700BF8">
        <w:rPr>
          <w:rFonts w:hint="eastAsia"/>
          <w:b/>
          <w:bCs/>
          <w:sz w:val="24"/>
          <w:u w:val="single"/>
          <w:rtl/>
        </w:rPr>
        <w:t>כנ</w:t>
      </w:r>
      <w:r w:rsidRPr="00700BF8">
        <w:rPr>
          <w:b/>
          <w:bCs/>
          <w:sz w:val="24"/>
          <w:u w:val="single"/>
          <w:rtl/>
        </w:rPr>
        <w:t xml:space="preserve">"ל </w:t>
      </w:r>
      <w:r w:rsidRPr="00700BF8">
        <w:rPr>
          <w:rFonts w:hint="eastAsia"/>
          <w:b/>
          <w:bCs/>
          <w:sz w:val="24"/>
          <w:u w:val="single"/>
          <w:rtl/>
        </w:rPr>
        <w:t>יזכה</w:t>
      </w:r>
      <w:r w:rsidRPr="00700BF8">
        <w:rPr>
          <w:b/>
          <w:bCs/>
          <w:sz w:val="24"/>
          <w:u w:val="single"/>
          <w:rtl/>
        </w:rPr>
        <w:t xml:space="preserve"> </w:t>
      </w:r>
      <w:r w:rsidRPr="00700BF8">
        <w:rPr>
          <w:rFonts w:hint="eastAsia"/>
          <w:b/>
          <w:bCs/>
          <w:sz w:val="24"/>
          <w:u w:val="single"/>
          <w:rtl/>
        </w:rPr>
        <w:t>את</w:t>
      </w:r>
      <w:r w:rsidRPr="00700BF8">
        <w:rPr>
          <w:b/>
          <w:bCs/>
          <w:sz w:val="24"/>
          <w:u w:val="single"/>
          <w:rtl/>
        </w:rPr>
        <w:t xml:space="preserve"> </w:t>
      </w:r>
      <w:r w:rsidRPr="00700BF8">
        <w:rPr>
          <w:rFonts w:hint="eastAsia"/>
          <w:b/>
          <w:bCs/>
          <w:sz w:val="24"/>
          <w:u w:val="single"/>
          <w:rtl/>
        </w:rPr>
        <w:t>היועץ</w:t>
      </w:r>
      <w:r w:rsidRPr="00700BF8">
        <w:rPr>
          <w:b/>
          <w:bCs/>
          <w:sz w:val="24"/>
          <w:u w:val="single"/>
          <w:rtl/>
        </w:rPr>
        <w:t xml:space="preserve"> </w:t>
      </w:r>
      <w:r w:rsidRPr="00700BF8">
        <w:rPr>
          <w:rFonts w:hint="eastAsia"/>
          <w:b/>
          <w:bCs/>
          <w:sz w:val="24"/>
          <w:u w:val="single"/>
          <w:rtl/>
        </w:rPr>
        <w:t>בתמורה</w:t>
      </w:r>
      <w:r w:rsidRPr="00700BF8">
        <w:rPr>
          <w:b/>
          <w:bCs/>
          <w:sz w:val="24"/>
          <w:u w:val="single"/>
          <w:rtl/>
        </w:rPr>
        <w:t>.</w:t>
      </w:r>
    </w:p>
    <w:p w14:paraId="266B57FE" w14:textId="77777777" w:rsidR="003F3008" w:rsidRPr="003F3008" w:rsidRDefault="00B2518C" w:rsidP="00090245">
      <w:pPr>
        <w:numPr>
          <w:ilvl w:val="1"/>
          <w:numId w:val="26"/>
        </w:numPr>
        <w:spacing w:after="240" w:line="276" w:lineRule="auto"/>
        <w:jc w:val="both"/>
        <w:rPr>
          <w:sz w:val="24"/>
        </w:rPr>
      </w:pPr>
      <w:r w:rsidRPr="003F3008">
        <w:rPr>
          <w:sz w:val="24"/>
          <w:rtl/>
        </w:rPr>
        <w:lastRenderedPageBreak/>
        <w:t>היועץ יהיה זמין לקריאות אף מעבר לשעות העבודה, וכן יהיה זמין למתן הייעוץ מרחוק.</w:t>
      </w:r>
    </w:p>
    <w:p w14:paraId="7F1B6AF6"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במקרי חירום כהגדרתם על-ידי המקשר, היועץ יהיה זמין לקריאה אף שלא בשעות העבודה הרגילות, </w:t>
      </w:r>
      <w:r w:rsidRPr="003F3008">
        <w:rPr>
          <w:rFonts w:hint="cs"/>
          <w:sz w:val="24"/>
          <w:rtl/>
        </w:rPr>
        <w:t>לרבות</w:t>
      </w:r>
      <w:r w:rsidRPr="003F3008">
        <w:rPr>
          <w:sz w:val="24"/>
          <w:rtl/>
        </w:rPr>
        <w:t xml:space="preserve"> </w:t>
      </w:r>
      <w:r w:rsidRPr="003F3008">
        <w:rPr>
          <w:rFonts w:hint="cs"/>
          <w:sz w:val="24"/>
          <w:rtl/>
        </w:rPr>
        <w:t>בימי</w:t>
      </w:r>
      <w:r w:rsidRPr="003F3008">
        <w:rPr>
          <w:sz w:val="24"/>
          <w:rtl/>
        </w:rPr>
        <w:t xml:space="preserve"> </w:t>
      </w:r>
      <w:r w:rsidRPr="003F3008">
        <w:rPr>
          <w:rFonts w:hint="cs"/>
          <w:sz w:val="24"/>
          <w:rtl/>
        </w:rPr>
        <w:t>שישי</w:t>
      </w:r>
      <w:r w:rsidRPr="003F3008">
        <w:rPr>
          <w:sz w:val="24"/>
          <w:rtl/>
        </w:rPr>
        <w:t xml:space="preserve"> </w:t>
      </w:r>
      <w:r w:rsidRPr="003F3008">
        <w:rPr>
          <w:rFonts w:hint="cs"/>
          <w:sz w:val="24"/>
          <w:rtl/>
        </w:rPr>
        <w:t>ושבת</w:t>
      </w:r>
      <w:r w:rsidRPr="003F3008">
        <w:rPr>
          <w:sz w:val="24"/>
          <w:rtl/>
        </w:rPr>
        <w:t xml:space="preserve"> </w:t>
      </w:r>
      <w:r w:rsidRPr="003F3008">
        <w:rPr>
          <w:rFonts w:hint="cs"/>
          <w:sz w:val="24"/>
          <w:rtl/>
        </w:rPr>
        <w:t>ובמועדי</w:t>
      </w:r>
      <w:r w:rsidRPr="003F3008">
        <w:rPr>
          <w:sz w:val="24"/>
          <w:rtl/>
        </w:rPr>
        <w:t xml:space="preserve"> </w:t>
      </w:r>
      <w:r w:rsidRPr="003F3008">
        <w:rPr>
          <w:rFonts w:hint="cs"/>
          <w:sz w:val="24"/>
          <w:rtl/>
        </w:rPr>
        <w:t>ישראל</w:t>
      </w:r>
      <w:r w:rsidRPr="003F3008">
        <w:rPr>
          <w:sz w:val="24"/>
          <w:rtl/>
        </w:rPr>
        <w:t>.</w:t>
      </w:r>
    </w:p>
    <w:p w14:paraId="59E35F58"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היועץ</w:t>
      </w:r>
      <w:r w:rsidRPr="003F3008">
        <w:rPr>
          <w:sz w:val="24"/>
          <w:rtl/>
        </w:rPr>
        <w:t xml:space="preserve"> לא ישב דרך קבע במשרדי </w:t>
      </w:r>
      <w:r w:rsidRPr="003F3008">
        <w:rPr>
          <w:rFonts w:hint="cs"/>
          <w:sz w:val="24"/>
          <w:rtl/>
        </w:rPr>
        <w:t>המנהל</w:t>
      </w:r>
      <w:r w:rsidRPr="003F3008">
        <w:rPr>
          <w:sz w:val="24"/>
          <w:rtl/>
        </w:rPr>
        <w:t xml:space="preserve"> האזרחי, למעט באישור המקשר.</w:t>
      </w:r>
      <w:r w:rsidRPr="003F3008">
        <w:rPr>
          <w:rFonts w:hint="cs"/>
          <w:sz w:val="24"/>
          <w:rtl/>
        </w:rPr>
        <w:t xml:space="preserve"> היועץ לא יימצא במשרדי המנהל במשך למעלה מ-</w:t>
      </w:r>
      <w:r w:rsidR="004D2EFB">
        <w:rPr>
          <w:rFonts w:hint="cs"/>
          <w:sz w:val="24"/>
          <w:rtl/>
        </w:rPr>
        <w:t>4</w:t>
      </w:r>
      <w:r w:rsidRPr="003F3008">
        <w:rPr>
          <w:rFonts w:hint="cs"/>
          <w:sz w:val="24"/>
          <w:rtl/>
        </w:rPr>
        <w:t>0% מהשעות שבהן יעניק את שירותי הייעוץ למנהל.</w:t>
      </w:r>
    </w:p>
    <w:p w14:paraId="02CD961A"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3F3008">
        <w:rPr>
          <w:rFonts w:hint="cs"/>
          <w:sz w:val="24"/>
          <w:rtl/>
        </w:rPr>
        <w:t>למנהל</w:t>
      </w:r>
      <w:r w:rsidRPr="003F3008">
        <w:rPr>
          <w:sz w:val="24"/>
          <w:rtl/>
        </w:rPr>
        <w:t xml:space="preserve">. </w:t>
      </w:r>
    </w:p>
    <w:p w14:paraId="240422D6" w14:textId="2F9E06ED" w:rsidR="003F3008" w:rsidRPr="003F3008" w:rsidRDefault="00B2518C" w:rsidP="00090245">
      <w:pPr>
        <w:numPr>
          <w:ilvl w:val="1"/>
          <w:numId w:val="26"/>
        </w:numPr>
        <w:spacing w:after="240" w:line="276" w:lineRule="auto"/>
        <w:jc w:val="both"/>
        <w:rPr>
          <w:sz w:val="24"/>
        </w:rPr>
      </w:pPr>
      <w:r w:rsidRPr="003F3008">
        <w:rPr>
          <w:sz w:val="24"/>
          <w:rtl/>
        </w:rPr>
        <w:t xml:space="preserve">היועץ מתחייב בזאת למסור למנהל מיד עם תום תקופת ההסכם או עם הפסקת ההסכם </w:t>
      </w:r>
      <w:r w:rsidR="007B5E71">
        <w:rPr>
          <w:sz w:val="24"/>
          <w:rtl/>
        </w:rPr>
        <w:t>–</w:t>
      </w:r>
      <w:r w:rsidRPr="003F3008">
        <w:rPr>
          <w:sz w:val="24"/>
          <w:rtl/>
        </w:rPr>
        <w:t xml:space="preserve"> </w:t>
      </w:r>
      <w:proofErr w:type="spellStart"/>
      <w:r w:rsidRPr="003F3008">
        <w:rPr>
          <w:sz w:val="24"/>
          <w:rtl/>
        </w:rPr>
        <w:t>הכל</w:t>
      </w:r>
      <w:proofErr w:type="spellEnd"/>
      <w:r w:rsidRPr="003F3008">
        <w:rPr>
          <w:sz w:val="24"/>
          <w:rtl/>
        </w:rPr>
        <w:t xml:space="preserve"> לפי המוקדם יותר </w:t>
      </w:r>
      <w:r w:rsidR="007B5E71">
        <w:rPr>
          <w:sz w:val="24"/>
          <w:rtl/>
        </w:rPr>
        <w:t>–</w:t>
      </w:r>
      <w:r w:rsidRPr="003F3008">
        <w:rPr>
          <w:sz w:val="24"/>
          <w:rtl/>
        </w:rPr>
        <w:t xml:space="preserve"> את כל חוות-הדעת, המסמכים </w:t>
      </w:r>
      <w:r w:rsidRPr="003F3008">
        <w:rPr>
          <w:rFonts w:hint="cs"/>
          <w:sz w:val="24"/>
          <w:rtl/>
        </w:rPr>
        <w:t>וכל תוצר אחר שהפיק</w:t>
      </w:r>
      <w:r w:rsidRPr="003F3008">
        <w:rPr>
          <w:sz w:val="24"/>
          <w:rtl/>
        </w:rPr>
        <w:t xml:space="preserve"> ללא יוצא מן הכלל, בין שנמסרו לו ובין שהוכנו על ידו. </w:t>
      </w:r>
    </w:p>
    <w:p w14:paraId="4DB938D8" w14:textId="77777777" w:rsidR="003F3008" w:rsidRPr="003F3008" w:rsidRDefault="00B2518C" w:rsidP="00090245">
      <w:pPr>
        <w:numPr>
          <w:ilvl w:val="1"/>
          <w:numId w:val="26"/>
        </w:numPr>
        <w:spacing w:after="240" w:line="276" w:lineRule="auto"/>
        <w:jc w:val="both"/>
        <w:rPr>
          <w:sz w:val="24"/>
        </w:rPr>
      </w:pPr>
      <w:r w:rsidRPr="003F300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F3008">
        <w:rPr>
          <w:rFonts w:hint="cs"/>
          <w:sz w:val="24"/>
          <w:rtl/>
        </w:rPr>
        <w:t>.</w:t>
      </w:r>
    </w:p>
    <w:p w14:paraId="55C6A3CA" w14:textId="77777777" w:rsidR="003F3008" w:rsidRPr="003F3008" w:rsidRDefault="00B2518C" w:rsidP="00090245">
      <w:pPr>
        <w:numPr>
          <w:ilvl w:val="1"/>
          <w:numId w:val="26"/>
        </w:numPr>
        <w:spacing w:after="240" w:line="276" w:lineRule="auto"/>
        <w:jc w:val="both"/>
        <w:rPr>
          <w:sz w:val="24"/>
        </w:rPr>
      </w:pPr>
      <w:r w:rsidRPr="003F3008">
        <w:rPr>
          <w:rFonts w:hint="cs"/>
          <w:sz w:val="24"/>
          <w:rtl/>
        </w:rPr>
        <w:t>היועץ, מועסקיו ומי מטעמו</w:t>
      </w:r>
      <w:r w:rsidRPr="003F300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F3008">
        <w:rPr>
          <w:rFonts w:hint="cs"/>
          <w:sz w:val="24"/>
          <w:rtl/>
        </w:rPr>
        <w:t>פלילית.</w:t>
      </w:r>
    </w:p>
    <w:p w14:paraId="408656BF"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היועץ מתחייב להחתים את מועסקיו </w:t>
      </w:r>
      <w:r w:rsidRPr="003F3008">
        <w:rPr>
          <w:rFonts w:hint="cs"/>
          <w:sz w:val="24"/>
          <w:rtl/>
        </w:rPr>
        <w:t>ואת</w:t>
      </w:r>
      <w:r w:rsidRPr="003F300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F3008">
        <w:rPr>
          <w:rFonts w:hint="cs"/>
          <w:sz w:val="24"/>
          <w:rtl/>
        </w:rPr>
        <w:t>פלילית.</w:t>
      </w:r>
    </w:p>
    <w:p w14:paraId="7CBAB978" w14:textId="77777777" w:rsidR="003F3008" w:rsidRPr="003F3008" w:rsidRDefault="00B2518C" w:rsidP="00090245">
      <w:pPr>
        <w:numPr>
          <w:ilvl w:val="1"/>
          <w:numId w:val="26"/>
        </w:numPr>
        <w:spacing w:after="240" w:line="276" w:lineRule="auto"/>
        <w:jc w:val="both"/>
        <w:rPr>
          <w:sz w:val="24"/>
        </w:rPr>
      </w:pPr>
      <w:r w:rsidRPr="003F300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F3008">
        <w:rPr>
          <w:rFonts w:hint="cs"/>
          <w:sz w:val="24"/>
          <w:rtl/>
        </w:rPr>
        <w:t>.</w:t>
      </w:r>
    </w:p>
    <w:p w14:paraId="226A39DD"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היה ומסיבה כלשהי יקבע על ידי רשות מוסמכת לרבות על ידי גוף שיפוטי, כי היועץ </w:t>
      </w:r>
      <w:r w:rsidRPr="003F3008">
        <w:rPr>
          <w:rFonts w:hint="cs"/>
          <w:sz w:val="24"/>
          <w:rtl/>
        </w:rPr>
        <w:t>או</w:t>
      </w:r>
      <w:r w:rsidRPr="003F3008">
        <w:rPr>
          <w:sz w:val="24"/>
          <w:rtl/>
        </w:rPr>
        <w:t xml:space="preserve"> מי מטעמו היה/הוא "עובד" ולא יועץ עצמאי יחולו ההוראות כדלקמן:</w:t>
      </w:r>
    </w:p>
    <w:p w14:paraId="603AA422" w14:textId="77777777" w:rsidR="003F3008" w:rsidRPr="003F3008" w:rsidRDefault="00B2518C" w:rsidP="00090245">
      <w:pPr>
        <w:numPr>
          <w:ilvl w:val="2"/>
          <w:numId w:val="26"/>
        </w:numPr>
        <w:spacing w:after="240" w:line="276" w:lineRule="auto"/>
        <w:jc w:val="both"/>
        <w:rPr>
          <w:sz w:val="24"/>
        </w:rPr>
      </w:pPr>
      <w:r w:rsidRPr="003F3008">
        <w:rPr>
          <w:sz w:val="24"/>
          <w:rtl/>
        </w:rPr>
        <w:t xml:space="preserve">במקום התמורה האמורה </w:t>
      </w:r>
      <w:r w:rsidRPr="003F3008">
        <w:rPr>
          <w:rFonts w:hint="cs"/>
          <w:sz w:val="24"/>
          <w:rtl/>
        </w:rPr>
        <w:t>בכל</w:t>
      </w:r>
      <w:r w:rsidRPr="003F3008">
        <w:rPr>
          <w:sz w:val="24"/>
          <w:rtl/>
        </w:rPr>
        <w:t xml:space="preserve"> </w:t>
      </w:r>
      <w:r w:rsidRPr="003F3008">
        <w:rPr>
          <w:rFonts w:hint="cs"/>
          <w:sz w:val="24"/>
          <w:rtl/>
        </w:rPr>
        <w:t>מקום</w:t>
      </w:r>
      <w:r w:rsidRPr="003F3008">
        <w:rPr>
          <w:sz w:val="24"/>
          <w:rtl/>
        </w:rPr>
        <w:t xml:space="preserve"> </w:t>
      </w:r>
      <w:r w:rsidRPr="003F3008">
        <w:rPr>
          <w:rFonts w:hint="cs"/>
          <w:sz w:val="24"/>
          <w:rtl/>
        </w:rPr>
        <w:t>בהסכם</w:t>
      </w:r>
      <w:r w:rsidRPr="003F3008">
        <w:rPr>
          <w:sz w:val="24"/>
          <w:rtl/>
        </w:rPr>
        <w:t xml:space="preserve">, תבוא התמורה לה זכאי "עובד" בהתאם לשכר המשולם לעובד המנהל בדרגה, </w:t>
      </w:r>
      <w:r w:rsidRPr="003F3008">
        <w:rPr>
          <w:rFonts w:hint="cs"/>
          <w:sz w:val="24"/>
          <w:rtl/>
        </w:rPr>
        <w:t>בו</w:t>
      </w:r>
      <w:r w:rsidRPr="003F3008">
        <w:rPr>
          <w:sz w:val="24"/>
          <w:rtl/>
        </w:rPr>
        <w:t>ותק ו</w:t>
      </w:r>
      <w:r w:rsidRPr="003F3008">
        <w:rPr>
          <w:rFonts w:hint="cs"/>
          <w:sz w:val="24"/>
          <w:rtl/>
        </w:rPr>
        <w:t>ב</w:t>
      </w:r>
      <w:r w:rsidRPr="003F3008">
        <w:rPr>
          <w:sz w:val="24"/>
          <w:rtl/>
        </w:rPr>
        <w:t xml:space="preserve">דירוג המתאימים לכישוריו והשכלתו של יועץ, כפי שייקבע על ידי </w:t>
      </w:r>
      <w:r w:rsidRPr="003F3008">
        <w:rPr>
          <w:rFonts w:hint="cs"/>
          <w:sz w:val="24"/>
          <w:rtl/>
        </w:rPr>
        <w:t>המנהל.</w:t>
      </w:r>
    </w:p>
    <w:p w14:paraId="44B785D1" w14:textId="77777777" w:rsidR="003F3008" w:rsidRPr="003F3008" w:rsidRDefault="00B2518C" w:rsidP="00090245">
      <w:pPr>
        <w:numPr>
          <w:ilvl w:val="2"/>
          <w:numId w:val="26"/>
        </w:numPr>
        <w:spacing w:after="240" w:line="276" w:lineRule="auto"/>
        <w:jc w:val="both"/>
        <w:rPr>
          <w:sz w:val="24"/>
          <w:rtl/>
        </w:rPr>
      </w:pPr>
      <w:r w:rsidRPr="003F3008">
        <w:rPr>
          <w:sz w:val="24"/>
          <w:rtl/>
        </w:rPr>
        <w:t>על היוע</w:t>
      </w:r>
      <w:r w:rsidRPr="003F3008">
        <w:rPr>
          <w:rFonts w:hint="cs"/>
          <w:sz w:val="24"/>
          <w:rtl/>
        </w:rPr>
        <w:t>ץ</w:t>
      </w:r>
      <w:r w:rsidRPr="003F3008">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3F3008">
        <w:rPr>
          <w:rFonts w:hint="cs"/>
          <w:sz w:val="24"/>
          <w:rtl/>
        </w:rPr>
        <w:t>דין</w:t>
      </w:r>
      <w:r w:rsidRPr="003F3008">
        <w:rPr>
          <w:sz w:val="24"/>
          <w:rtl/>
        </w:rPr>
        <w:t>.</w:t>
      </w:r>
    </w:p>
    <w:p w14:paraId="4F95781E" w14:textId="77777777" w:rsidR="003F3008" w:rsidRPr="003F3008" w:rsidRDefault="00B2518C" w:rsidP="00090245">
      <w:pPr>
        <w:numPr>
          <w:ilvl w:val="2"/>
          <w:numId w:val="26"/>
        </w:numPr>
        <w:spacing w:after="240" w:line="276" w:lineRule="auto"/>
        <w:jc w:val="both"/>
        <w:rPr>
          <w:sz w:val="24"/>
          <w:rtl/>
        </w:rPr>
      </w:pPr>
      <w:r w:rsidRPr="003F3008">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342E04E5" w14:textId="77777777" w:rsidR="003F3008" w:rsidRPr="003F3008" w:rsidRDefault="00B2518C" w:rsidP="00090245">
      <w:pPr>
        <w:numPr>
          <w:ilvl w:val="2"/>
          <w:numId w:val="26"/>
        </w:numPr>
        <w:spacing w:after="240" w:line="276" w:lineRule="auto"/>
        <w:jc w:val="both"/>
        <w:rPr>
          <w:sz w:val="24"/>
          <w:rtl/>
        </w:rPr>
      </w:pPr>
      <w:r w:rsidRPr="003F3008">
        <w:rPr>
          <w:sz w:val="24"/>
          <w:rtl/>
        </w:rPr>
        <w:t>אם המנהל יידרש או יחויב לשלם סכום כלשהו לצד ג' או לרשות על פי קביעת רשות מוסמכת כי היועץ מטעמו הי</w:t>
      </w:r>
      <w:r w:rsidRPr="003F3008">
        <w:rPr>
          <w:rFonts w:hint="cs"/>
          <w:sz w:val="24"/>
          <w:rtl/>
        </w:rPr>
        <w:t>ה</w:t>
      </w:r>
      <w:r w:rsidRPr="003F3008">
        <w:rPr>
          <w:sz w:val="24"/>
          <w:rtl/>
        </w:rPr>
        <w:t xml:space="preserve"> "עובד" של המנהל, ישפה היועץ את המנהל בגין כל חבות כאמור.</w:t>
      </w:r>
    </w:p>
    <w:p w14:paraId="647E918B" w14:textId="77777777" w:rsidR="003F3008" w:rsidRPr="003F3008" w:rsidRDefault="00B2518C" w:rsidP="00090245">
      <w:pPr>
        <w:numPr>
          <w:ilvl w:val="1"/>
          <w:numId w:val="26"/>
        </w:numPr>
        <w:spacing w:after="240" w:line="276" w:lineRule="auto"/>
        <w:jc w:val="both"/>
        <w:rPr>
          <w:sz w:val="24"/>
        </w:rPr>
      </w:pPr>
      <w:r w:rsidRPr="003F3008">
        <w:rPr>
          <w:sz w:val="24"/>
          <w:rtl/>
        </w:rPr>
        <w:lastRenderedPageBreak/>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F3008">
        <w:rPr>
          <w:rFonts w:hint="cs"/>
          <w:sz w:val="24"/>
          <w:rtl/>
        </w:rPr>
        <w:t>.</w:t>
      </w:r>
    </w:p>
    <w:p w14:paraId="66A25EDB"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לא תיקן היועץ את הטעון תיקון בהקדם האפשרי, יהיה המנהל רשאי </w:t>
      </w:r>
      <w:r w:rsidRPr="003F3008">
        <w:rPr>
          <w:rFonts w:hint="cs"/>
          <w:sz w:val="24"/>
          <w:rtl/>
        </w:rPr>
        <w:t>להתקשר עם אחר</w:t>
      </w:r>
      <w:r w:rsidRPr="003F3008">
        <w:rPr>
          <w:sz w:val="24"/>
          <w:rtl/>
        </w:rPr>
        <w:t xml:space="preserve"> שיבצע את התיקון תחתיו, ולשלם כל תשלום בגין הוצאות אלו מתוך הכספים </w:t>
      </w:r>
      <w:r w:rsidRPr="003F3008">
        <w:rPr>
          <w:rFonts w:hint="cs"/>
          <w:sz w:val="24"/>
          <w:rtl/>
        </w:rPr>
        <w:t>ש</w:t>
      </w:r>
      <w:r w:rsidRPr="003F3008">
        <w:rPr>
          <w:sz w:val="24"/>
          <w:rtl/>
        </w:rPr>
        <w:t>להם זכאי היועץ על פי הסכם זה</w:t>
      </w:r>
      <w:r w:rsidRPr="003F3008">
        <w:rPr>
          <w:rFonts w:hint="cs"/>
          <w:sz w:val="24"/>
          <w:rtl/>
        </w:rPr>
        <w:t>.</w:t>
      </w:r>
    </w:p>
    <w:p w14:paraId="7E1DDDD5" w14:textId="77777777" w:rsidR="003F3008" w:rsidRPr="003F3008" w:rsidRDefault="00B2518C" w:rsidP="00090245">
      <w:pPr>
        <w:numPr>
          <w:ilvl w:val="1"/>
          <w:numId w:val="26"/>
        </w:numPr>
        <w:spacing w:after="240" w:line="276" w:lineRule="auto"/>
        <w:jc w:val="both"/>
        <w:rPr>
          <w:sz w:val="24"/>
        </w:rPr>
      </w:pPr>
      <w:r w:rsidRPr="003F3008">
        <w:rPr>
          <w:sz w:val="24"/>
          <w:rtl/>
        </w:rPr>
        <w:t xml:space="preserve">המנהל </w:t>
      </w:r>
      <w:r w:rsidRPr="003F3008">
        <w:rPr>
          <w:rFonts w:hint="cs"/>
          <w:sz w:val="24"/>
          <w:rtl/>
        </w:rPr>
        <w:t>שומר</w:t>
      </w:r>
      <w:r w:rsidRPr="003F3008">
        <w:rPr>
          <w:sz w:val="24"/>
          <w:rtl/>
        </w:rPr>
        <w:t xml:space="preserve"> </w:t>
      </w:r>
      <w:r w:rsidRPr="003F3008">
        <w:rPr>
          <w:rFonts w:hint="cs"/>
          <w:sz w:val="24"/>
          <w:rtl/>
        </w:rPr>
        <w:t>לעצמו</w:t>
      </w:r>
      <w:r w:rsidRPr="003F3008">
        <w:rPr>
          <w:sz w:val="24"/>
          <w:rtl/>
        </w:rPr>
        <w:t xml:space="preserve"> </w:t>
      </w:r>
      <w:r w:rsidRPr="003F3008">
        <w:rPr>
          <w:rFonts w:hint="cs"/>
          <w:sz w:val="24"/>
          <w:rtl/>
        </w:rPr>
        <w:t>את</w:t>
      </w:r>
      <w:r w:rsidRPr="003F3008">
        <w:rPr>
          <w:sz w:val="24"/>
          <w:rtl/>
        </w:rPr>
        <w:t xml:space="preserve"> </w:t>
      </w:r>
      <w:r w:rsidRPr="003F3008">
        <w:rPr>
          <w:rFonts w:hint="cs"/>
          <w:sz w:val="24"/>
          <w:rtl/>
        </w:rPr>
        <w:t>הזכות</w:t>
      </w:r>
      <w:r w:rsidRPr="003F3008">
        <w:rPr>
          <w:sz w:val="24"/>
          <w:rtl/>
        </w:rPr>
        <w:t xml:space="preserve"> להזמין אצל </w:t>
      </w:r>
      <w:r w:rsidRPr="003F3008">
        <w:rPr>
          <w:rFonts w:hint="cs"/>
          <w:sz w:val="24"/>
          <w:rtl/>
        </w:rPr>
        <w:t>כל</w:t>
      </w:r>
      <w:r w:rsidRPr="003F3008">
        <w:rPr>
          <w:sz w:val="24"/>
          <w:rtl/>
        </w:rPr>
        <w:t xml:space="preserve"> מציע</w:t>
      </w:r>
      <w:r w:rsidRPr="003F3008">
        <w:rPr>
          <w:rFonts w:hint="cs"/>
          <w:sz w:val="24"/>
          <w:rtl/>
        </w:rPr>
        <w:t xml:space="preserve"> או </w:t>
      </w:r>
      <w:r w:rsidRPr="003F3008">
        <w:rPr>
          <w:sz w:val="24"/>
          <w:rtl/>
        </w:rPr>
        <w:t xml:space="preserve">ספק אחר שירותי </w:t>
      </w:r>
      <w:r w:rsidRPr="003F3008">
        <w:rPr>
          <w:rFonts w:hint="cs"/>
          <w:sz w:val="24"/>
          <w:rtl/>
        </w:rPr>
        <w:t>ייעוץ</w:t>
      </w:r>
      <w:r w:rsidRPr="003F3008">
        <w:rPr>
          <w:sz w:val="24"/>
          <w:rtl/>
        </w:rPr>
        <w:t xml:space="preserve"> ולבצע עם </w:t>
      </w:r>
      <w:r w:rsidRPr="003F3008">
        <w:rPr>
          <w:rFonts w:hint="cs"/>
          <w:sz w:val="24"/>
          <w:rtl/>
        </w:rPr>
        <w:t>יועץ</w:t>
      </w:r>
      <w:r w:rsidRPr="003F3008">
        <w:rPr>
          <w:sz w:val="24"/>
          <w:rtl/>
        </w:rPr>
        <w:t xml:space="preserve"> אחר כל התקשרות שהיא. היועץ מבהיר בזאת, שאין לו ולא יהיו ל</w:t>
      </w:r>
      <w:r w:rsidRPr="003F3008">
        <w:rPr>
          <w:rFonts w:hint="cs"/>
          <w:sz w:val="24"/>
          <w:rtl/>
        </w:rPr>
        <w:t>ו</w:t>
      </w:r>
      <w:r w:rsidRPr="003F3008">
        <w:rPr>
          <w:sz w:val="24"/>
          <w:rtl/>
        </w:rPr>
        <w:t xml:space="preserve"> כל תביעות </w:t>
      </w:r>
      <w:r w:rsidRPr="003F3008">
        <w:rPr>
          <w:rFonts w:hint="cs"/>
          <w:sz w:val="24"/>
          <w:rtl/>
        </w:rPr>
        <w:t>או</w:t>
      </w:r>
      <w:r w:rsidRPr="003F3008">
        <w:rPr>
          <w:sz w:val="24"/>
          <w:rtl/>
        </w:rPr>
        <w:t xml:space="preserve"> טענות ללא יוצא מן הכלל כלפי המנהל או </w:t>
      </w:r>
      <w:r w:rsidRPr="003F3008">
        <w:rPr>
          <w:rFonts w:hint="cs"/>
          <w:sz w:val="24"/>
          <w:rtl/>
        </w:rPr>
        <w:t>הספק</w:t>
      </w:r>
      <w:r w:rsidRPr="003F3008">
        <w:rPr>
          <w:sz w:val="24"/>
          <w:rtl/>
        </w:rPr>
        <w:t xml:space="preserve"> האחר בגין הזמנת השירותים וההתקשרויות הנוספות כאמור. הוזמנו שירותים </w:t>
      </w:r>
      <w:r w:rsidRPr="003F3008">
        <w:rPr>
          <w:rFonts w:hint="cs"/>
          <w:sz w:val="24"/>
          <w:rtl/>
        </w:rPr>
        <w:t>מספק</w:t>
      </w:r>
      <w:r w:rsidRPr="003F3008">
        <w:rPr>
          <w:sz w:val="24"/>
          <w:rtl/>
        </w:rPr>
        <w:t xml:space="preserve"> אחר כאמור, מתחייב היועץ לשתף עמו פעולה</w:t>
      </w:r>
      <w:r w:rsidRPr="003F3008">
        <w:rPr>
          <w:rFonts w:hint="cs"/>
          <w:sz w:val="24"/>
          <w:rtl/>
        </w:rPr>
        <w:t>.</w:t>
      </w:r>
    </w:p>
    <w:p w14:paraId="5AD43242" w14:textId="77777777" w:rsidR="003F3008" w:rsidRPr="003F3008" w:rsidRDefault="00B2518C" w:rsidP="00090245">
      <w:pPr>
        <w:numPr>
          <w:ilvl w:val="1"/>
          <w:numId w:val="26"/>
        </w:numPr>
        <w:spacing w:after="240" w:line="276" w:lineRule="auto"/>
        <w:jc w:val="both"/>
        <w:rPr>
          <w:sz w:val="24"/>
        </w:rPr>
      </w:pPr>
      <w:r w:rsidRPr="003F3008">
        <w:rPr>
          <w:rFonts w:hint="cs"/>
          <w:sz w:val="24"/>
          <w:rtl/>
        </w:rPr>
        <w:t>במקרים</w:t>
      </w:r>
      <w:r w:rsidRPr="003F3008">
        <w:rPr>
          <w:sz w:val="24"/>
          <w:rtl/>
        </w:rPr>
        <w:t xml:space="preserve"> </w:t>
      </w:r>
      <w:r w:rsidRPr="003F3008">
        <w:rPr>
          <w:rFonts w:hint="cs"/>
          <w:sz w:val="24"/>
          <w:rtl/>
        </w:rPr>
        <w:t>של</w:t>
      </w:r>
      <w:r w:rsidRPr="003F3008">
        <w:rPr>
          <w:sz w:val="24"/>
          <w:rtl/>
        </w:rPr>
        <w:t xml:space="preserve"> </w:t>
      </w:r>
      <w:r w:rsidRPr="003F3008">
        <w:rPr>
          <w:rFonts w:hint="cs"/>
          <w:sz w:val="24"/>
          <w:rtl/>
        </w:rPr>
        <w:t>הפרה</w:t>
      </w:r>
      <w:r w:rsidRPr="003F3008">
        <w:rPr>
          <w:sz w:val="24"/>
          <w:rtl/>
        </w:rPr>
        <w:t xml:space="preserve"> </w:t>
      </w:r>
      <w:r w:rsidRPr="003F3008">
        <w:rPr>
          <w:rFonts w:hint="cs"/>
          <w:sz w:val="24"/>
          <w:rtl/>
        </w:rPr>
        <w:t>כאמור</w:t>
      </w:r>
      <w:r w:rsidRPr="003F3008">
        <w:rPr>
          <w:sz w:val="24"/>
          <w:rtl/>
        </w:rPr>
        <w:t xml:space="preserve">, </w:t>
      </w:r>
      <w:r w:rsidRPr="003F3008">
        <w:rPr>
          <w:rFonts w:hint="cs"/>
          <w:sz w:val="24"/>
          <w:rtl/>
        </w:rPr>
        <w:t>המנהל</w:t>
      </w:r>
      <w:r w:rsidRPr="003F3008">
        <w:rPr>
          <w:sz w:val="24"/>
          <w:rtl/>
        </w:rPr>
        <w:t xml:space="preserve"> </w:t>
      </w:r>
      <w:r w:rsidRPr="003F3008">
        <w:rPr>
          <w:rFonts w:hint="cs"/>
          <w:sz w:val="24"/>
          <w:rtl/>
        </w:rPr>
        <w:t>רשאי</w:t>
      </w:r>
      <w:r w:rsidRPr="003F3008">
        <w:rPr>
          <w:sz w:val="24"/>
          <w:rtl/>
        </w:rPr>
        <w:t xml:space="preserve"> </w:t>
      </w:r>
      <w:r w:rsidRPr="003F3008">
        <w:rPr>
          <w:rFonts w:hint="cs"/>
          <w:sz w:val="24"/>
          <w:rtl/>
        </w:rPr>
        <w:t>לעכב</w:t>
      </w:r>
      <w:r w:rsidRPr="003F3008">
        <w:rPr>
          <w:sz w:val="24"/>
          <w:rtl/>
        </w:rPr>
        <w:t xml:space="preserve"> תשלומים ליועץ או </w:t>
      </w:r>
      <w:r w:rsidRPr="003F3008">
        <w:rPr>
          <w:rFonts w:hint="cs"/>
          <w:sz w:val="24"/>
          <w:rtl/>
        </w:rPr>
        <w:t>לקזז</w:t>
      </w:r>
      <w:r w:rsidRPr="003F3008">
        <w:rPr>
          <w:sz w:val="24"/>
          <w:rtl/>
        </w:rPr>
        <w:t xml:space="preserve"> או </w:t>
      </w:r>
      <w:r w:rsidRPr="003F3008">
        <w:rPr>
          <w:rFonts w:hint="cs"/>
          <w:sz w:val="24"/>
          <w:rtl/>
        </w:rPr>
        <w:t>להפחית</w:t>
      </w:r>
      <w:r w:rsidRPr="003F3008">
        <w:rPr>
          <w:sz w:val="24"/>
          <w:rtl/>
        </w:rPr>
        <w:t xml:space="preserve"> מסכומים המגיעים ליועץ. לא </w:t>
      </w:r>
      <w:r w:rsidRPr="003F3008">
        <w:rPr>
          <w:rFonts w:hint="cs"/>
          <w:sz w:val="24"/>
          <w:rtl/>
        </w:rPr>
        <w:t>ת</w:t>
      </w:r>
      <w:r w:rsidRPr="003F3008">
        <w:rPr>
          <w:sz w:val="24"/>
          <w:rtl/>
        </w:rPr>
        <w:t>הי</w:t>
      </w:r>
      <w:r w:rsidRPr="003F3008">
        <w:rPr>
          <w:rFonts w:hint="cs"/>
          <w:sz w:val="24"/>
          <w:rtl/>
        </w:rPr>
        <w:t>ה</w:t>
      </w:r>
      <w:r w:rsidRPr="003F3008">
        <w:rPr>
          <w:sz w:val="24"/>
          <w:rtl/>
        </w:rPr>
        <w:t xml:space="preserve"> </w:t>
      </w:r>
      <w:r w:rsidRPr="003F3008">
        <w:rPr>
          <w:rFonts w:hint="cs"/>
          <w:sz w:val="24"/>
          <w:rtl/>
        </w:rPr>
        <w:t>בכך</w:t>
      </w:r>
      <w:r w:rsidRPr="003F3008">
        <w:rPr>
          <w:sz w:val="24"/>
          <w:rtl/>
        </w:rPr>
        <w:t xml:space="preserve"> עילה או סיבה בידי היועץ להפסיק, להשהות או להימנע ממתן השירותים או לעכב ביצוע התחייבות כלשהי.</w:t>
      </w:r>
    </w:p>
    <w:p w14:paraId="1998EDD0" w14:textId="77777777" w:rsidR="003F3008" w:rsidRPr="003F3008" w:rsidRDefault="00B2518C" w:rsidP="00090245">
      <w:pPr>
        <w:numPr>
          <w:ilvl w:val="1"/>
          <w:numId w:val="26"/>
        </w:numPr>
        <w:spacing w:after="240" w:line="276" w:lineRule="auto"/>
        <w:jc w:val="both"/>
        <w:rPr>
          <w:sz w:val="24"/>
        </w:rPr>
      </w:pPr>
      <w:r w:rsidRPr="003F3008">
        <w:rPr>
          <w:rFonts w:ascii="Arial" w:hAnsi="Arial"/>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3F3008">
        <w:rPr>
          <w:rFonts w:hint="cs"/>
          <w:sz w:val="24"/>
          <w:rtl/>
        </w:rPr>
        <w:t>.</w:t>
      </w:r>
    </w:p>
    <w:p w14:paraId="1AE80441" w14:textId="77777777" w:rsidR="003F3008" w:rsidRDefault="00B2518C" w:rsidP="00090245">
      <w:pPr>
        <w:numPr>
          <w:ilvl w:val="1"/>
          <w:numId w:val="26"/>
        </w:numPr>
        <w:spacing w:after="240" w:line="276" w:lineRule="auto"/>
        <w:jc w:val="both"/>
        <w:rPr>
          <w:sz w:val="24"/>
        </w:rPr>
      </w:pPr>
      <w:r w:rsidRPr="003F3008">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3F3008">
        <w:rPr>
          <w:rFonts w:hint="cs"/>
          <w:sz w:val="24"/>
          <w:rtl/>
        </w:rPr>
        <w:t>.</w:t>
      </w:r>
    </w:p>
    <w:p w14:paraId="51F7F439" w14:textId="77777777" w:rsidR="003F3008" w:rsidRPr="003F3008" w:rsidRDefault="00B2518C" w:rsidP="00090245">
      <w:pPr>
        <w:numPr>
          <w:ilvl w:val="1"/>
          <w:numId w:val="26"/>
        </w:numPr>
        <w:spacing w:after="240" w:line="276" w:lineRule="auto"/>
        <w:jc w:val="both"/>
        <w:rPr>
          <w:sz w:val="24"/>
        </w:rPr>
      </w:pPr>
      <w:r w:rsidRPr="003F3008">
        <w:rPr>
          <w:rFonts w:hint="cs"/>
          <w:sz w:val="24"/>
          <w:rtl/>
        </w:rPr>
        <w:t xml:space="preserve">אם תישלח ליועץ הודעת ביטול הזמנה </w:t>
      </w:r>
      <w:r w:rsidRPr="003F3008">
        <w:rPr>
          <w:sz w:val="24"/>
          <w:rtl/>
        </w:rPr>
        <w:t>–</w:t>
      </w:r>
      <w:r w:rsidRPr="003F3008">
        <w:rPr>
          <w:rFonts w:hint="cs"/>
          <w:sz w:val="24"/>
          <w:rtl/>
        </w:rPr>
        <w:t xml:space="preserve"> ההזמנה תיחשב כבטלה וכמבוטלת מיד.</w:t>
      </w:r>
    </w:p>
    <w:p w14:paraId="30611AE8" w14:textId="77777777" w:rsidR="003F3008" w:rsidRDefault="00B2518C" w:rsidP="00090245">
      <w:pPr>
        <w:numPr>
          <w:ilvl w:val="1"/>
          <w:numId w:val="26"/>
        </w:numPr>
        <w:spacing w:after="240" w:line="276" w:lineRule="auto"/>
        <w:jc w:val="both"/>
        <w:rPr>
          <w:sz w:val="24"/>
        </w:rPr>
      </w:pPr>
      <w:r w:rsidRPr="003F3008">
        <w:rPr>
          <w:rFonts w:hint="cs"/>
          <w:sz w:val="24"/>
          <w:rtl/>
        </w:rPr>
        <w:t>עם</w:t>
      </w:r>
      <w:r w:rsidRPr="003F3008">
        <w:rPr>
          <w:sz w:val="24"/>
          <w:rtl/>
        </w:rPr>
        <w:t xml:space="preserve"> </w:t>
      </w:r>
      <w:r w:rsidRPr="003F3008">
        <w:rPr>
          <w:rFonts w:hint="cs"/>
          <w:sz w:val="24"/>
          <w:rtl/>
        </w:rPr>
        <w:t>סיום</w:t>
      </w:r>
      <w:r w:rsidRPr="003F3008">
        <w:rPr>
          <w:sz w:val="24"/>
          <w:rtl/>
        </w:rPr>
        <w:t xml:space="preserve"> </w:t>
      </w:r>
      <w:r w:rsidRPr="003F3008">
        <w:rPr>
          <w:rFonts w:hint="cs"/>
          <w:sz w:val="24"/>
          <w:rtl/>
        </w:rPr>
        <w:t>מתן</w:t>
      </w:r>
      <w:r w:rsidRPr="003F3008">
        <w:rPr>
          <w:sz w:val="24"/>
          <w:rtl/>
        </w:rPr>
        <w:t xml:space="preserve"> </w:t>
      </w:r>
      <w:r w:rsidRPr="003F3008">
        <w:rPr>
          <w:rFonts w:hint="cs"/>
          <w:sz w:val="24"/>
          <w:rtl/>
        </w:rPr>
        <w:t>השירותים</w:t>
      </w:r>
      <w:r w:rsidRPr="003F3008">
        <w:rPr>
          <w:sz w:val="24"/>
          <w:rtl/>
        </w:rPr>
        <w:t xml:space="preserve">, </w:t>
      </w:r>
      <w:r w:rsidRPr="003F3008">
        <w:rPr>
          <w:rFonts w:hint="cs"/>
          <w:sz w:val="24"/>
          <w:rtl/>
        </w:rPr>
        <w:t>היועץ</w:t>
      </w:r>
      <w:r w:rsidRPr="003F3008">
        <w:rPr>
          <w:sz w:val="24"/>
          <w:rtl/>
        </w:rPr>
        <w:t xml:space="preserve"> </w:t>
      </w:r>
      <w:r w:rsidRPr="003F3008">
        <w:rPr>
          <w:rFonts w:hint="cs"/>
          <w:sz w:val="24"/>
          <w:rtl/>
        </w:rPr>
        <w:t>יספק</w:t>
      </w:r>
      <w:r w:rsidRPr="003F3008">
        <w:rPr>
          <w:sz w:val="24"/>
          <w:rtl/>
        </w:rPr>
        <w:t xml:space="preserve"> </w:t>
      </w:r>
      <w:r w:rsidRPr="003F3008">
        <w:rPr>
          <w:rFonts w:hint="cs"/>
          <w:sz w:val="24"/>
          <w:rtl/>
        </w:rPr>
        <w:t>חפיפה</w:t>
      </w:r>
      <w:r w:rsidRPr="003F3008">
        <w:rPr>
          <w:sz w:val="24"/>
          <w:rtl/>
        </w:rPr>
        <w:t xml:space="preserve"> </w:t>
      </w:r>
      <w:r w:rsidRPr="003F3008">
        <w:rPr>
          <w:rFonts w:hint="cs"/>
          <w:sz w:val="24"/>
          <w:rtl/>
        </w:rPr>
        <w:t>מסודרת</w:t>
      </w:r>
      <w:r w:rsidRPr="003F3008">
        <w:rPr>
          <w:sz w:val="24"/>
          <w:rtl/>
        </w:rPr>
        <w:t xml:space="preserve"> </w:t>
      </w:r>
      <w:r w:rsidRPr="003F3008">
        <w:rPr>
          <w:rFonts w:hint="cs"/>
          <w:sz w:val="24"/>
          <w:rtl/>
        </w:rPr>
        <w:t>לכל</w:t>
      </w:r>
      <w:r w:rsidRPr="003F3008">
        <w:rPr>
          <w:sz w:val="24"/>
          <w:rtl/>
        </w:rPr>
        <w:t xml:space="preserve"> </w:t>
      </w:r>
      <w:r w:rsidRPr="003F3008">
        <w:rPr>
          <w:rFonts w:hint="cs"/>
          <w:sz w:val="24"/>
          <w:rtl/>
        </w:rPr>
        <w:t>גורם</w:t>
      </w:r>
      <w:r w:rsidRPr="003F3008">
        <w:rPr>
          <w:sz w:val="24"/>
          <w:rtl/>
        </w:rPr>
        <w:t xml:space="preserve"> </w:t>
      </w:r>
      <w:r w:rsidRPr="003F3008">
        <w:rPr>
          <w:rFonts w:hint="cs"/>
          <w:sz w:val="24"/>
          <w:rtl/>
        </w:rPr>
        <w:t>בהתאם</w:t>
      </w:r>
      <w:r w:rsidRPr="003F3008">
        <w:rPr>
          <w:sz w:val="24"/>
          <w:rtl/>
        </w:rPr>
        <w:t xml:space="preserve"> </w:t>
      </w:r>
      <w:r w:rsidRPr="003F3008">
        <w:rPr>
          <w:rFonts w:hint="cs"/>
          <w:sz w:val="24"/>
          <w:rtl/>
        </w:rPr>
        <w:t>להוראות</w:t>
      </w:r>
      <w:r w:rsidRPr="003F3008">
        <w:rPr>
          <w:sz w:val="24"/>
          <w:rtl/>
        </w:rPr>
        <w:t xml:space="preserve"> </w:t>
      </w:r>
      <w:r w:rsidRPr="003F3008">
        <w:rPr>
          <w:rFonts w:hint="cs"/>
          <w:sz w:val="24"/>
          <w:rtl/>
        </w:rPr>
        <w:t>המקשר</w:t>
      </w:r>
      <w:r w:rsidRPr="003F3008">
        <w:rPr>
          <w:sz w:val="24"/>
          <w:rtl/>
        </w:rPr>
        <w:t>.</w:t>
      </w:r>
      <w:r w:rsidRPr="003F3008">
        <w:rPr>
          <w:rFonts w:hint="cs"/>
          <w:sz w:val="24"/>
          <w:rtl/>
        </w:rPr>
        <w:t xml:space="preserve"> עלות החפיפה תהא על חשבונו של הזוכה.</w:t>
      </w:r>
    </w:p>
    <w:p w14:paraId="796ABA65" w14:textId="56A62C4E" w:rsidR="003F3008" w:rsidRDefault="00B2518C" w:rsidP="009E3058">
      <w:pPr>
        <w:ind w:left="360"/>
        <w:jc w:val="center"/>
        <w:rPr>
          <w:sz w:val="24"/>
          <w:rtl/>
        </w:rPr>
      </w:pPr>
      <w:r w:rsidRPr="009E3058">
        <w:rPr>
          <w:rFonts w:hint="cs"/>
          <w:b/>
          <w:bCs/>
          <w:sz w:val="24"/>
          <w:u w:val="single"/>
          <w:rtl/>
        </w:rPr>
        <w:t>ולראיה באו הצדדים על החתום:</w:t>
      </w:r>
    </w:p>
    <w:p w14:paraId="3FFE8846" w14:textId="77777777" w:rsidR="009E3058" w:rsidRPr="009E3058" w:rsidRDefault="009E3058" w:rsidP="009E3058">
      <w:pPr>
        <w:ind w:left="360"/>
        <w:jc w:val="center"/>
        <w:rPr>
          <w:sz w:val="24"/>
          <w:rtl/>
        </w:rPr>
      </w:pPr>
    </w:p>
    <w:p w14:paraId="0E7DB6B2" w14:textId="77777777" w:rsidR="003F3008" w:rsidRPr="009E3058" w:rsidRDefault="00B2518C" w:rsidP="009E3058">
      <w:pPr>
        <w:jc w:val="both"/>
        <w:rPr>
          <w:sz w:val="24"/>
          <w:rtl/>
        </w:rPr>
      </w:pPr>
      <w:r w:rsidRPr="009E305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471358FC" w14:textId="77777777" w:rsidR="00C6404B" w:rsidRDefault="00C6404B" w:rsidP="009E3058">
      <w:pPr>
        <w:rPr>
          <w:sz w:val="24"/>
          <w:rtl/>
        </w:rPr>
      </w:pPr>
    </w:p>
    <w:p w14:paraId="28B55FC1" w14:textId="4F81BF88" w:rsidR="00C6404B" w:rsidRPr="009E3058" w:rsidRDefault="00B2518C" w:rsidP="009E3058">
      <w:pPr>
        <w:rPr>
          <w:sz w:val="24"/>
          <w:rtl/>
        </w:rPr>
      </w:pPr>
      <w:r w:rsidRPr="009E3058">
        <w:rPr>
          <w:rFonts w:hint="cs"/>
          <w:b/>
          <w:bCs/>
          <w:sz w:val="24"/>
          <w:rtl/>
        </w:rPr>
        <w:t>המנהל</w:t>
      </w:r>
      <w:r w:rsidRPr="009E3058">
        <w:rPr>
          <w:b/>
          <w:bCs/>
          <w:sz w:val="24"/>
          <w:rtl/>
        </w:rPr>
        <w:tab/>
      </w:r>
      <w:r w:rsidR="00C6404B" w:rsidRPr="009E3058">
        <w:rPr>
          <w:b/>
          <w:bCs/>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sz w:val="24"/>
          <w:rtl/>
        </w:rPr>
        <w:tab/>
      </w:r>
      <w:r w:rsidR="00C6404B" w:rsidRPr="009E3058">
        <w:rPr>
          <w:rFonts w:hint="cs"/>
          <w:b/>
          <w:bCs/>
          <w:sz w:val="24"/>
          <w:rtl/>
        </w:rPr>
        <w:t>הספק</w:t>
      </w:r>
      <w:r w:rsidR="00C6404B" w:rsidRPr="009E3058">
        <w:rPr>
          <w:b/>
          <w:bCs/>
          <w:sz w:val="24"/>
          <w:rtl/>
        </w:rPr>
        <w:t>/היועץ</w:t>
      </w:r>
    </w:p>
    <w:p w14:paraId="07D683D7" w14:textId="278EFA70" w:rsidR="003F3008" w:rsidRPr="003F3008" w:rsidRDefault="003F3008" w:rsidP="009E3058">
      <w:pPr>
        <w:ind w:left="6468"/>
        <w:rPr>
          <w:sz w:val="24"/>
          <w:rtl/>
        </w:rPr>
      </w:pPr>
    </w:p>
    <w:p w14:paraId="4B8C72EC"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____________________</w:t>
      </w:r>
    </w:p>
    <w:p w14:paraId="66219AD4" w14:textId="37E6BA3B" w:rsidR="003F3008" w:rsidRPr="009E3058" w:rsidRDefault="00B2518C" w:rsidP="009E3058">
      <w:pPr>
        <w:rPr>
          <w:sz w:val="24"/>
          <w:rtl/>
        </w:rPr>
      </w:pPr>
      <w:r w:rsidRPr="009E3058">
        <w:rPr>
          <w:rFonts w:hint="cs"/>
          <w:sz w:val="24"/>
          <w:rtl/>
        </w:rPr>
        <w:t>ס</w:t>
      </w:r>
      <w:r w:rsidRPr="009E3058">
        <w:rPr>
          <w:sz w:val="24"/>
          <w:rtl/>
        </w:rPr>
        <w:t xml:space="preserve">' </w:t>
      </w:r>
      <w:r w:rsidRPr="009E3058">
        <w:rPr>
          <w:rFonts w:hint="cs"/>
          <w:sz w:val="24"/>
          <w:rtl/>
        </w:rPr>
        <w:t>רמ</w:t>
      </w:r>
      <w:r w:rsidRPr="009E3058">
        <w:rPr>
          <w:sz w:val="24"/>
          <w:rtl/>
        </w:rPr>
        <w:t>"א</w:t>
      </w:r>
      <w:r w:rsidR="00B74999" w:rsidRPr="009E3058">
        <w:rPr>
          <w:rFonts w:hint="cs"/>
          <w:sz w:val="24"/>
          <w:rtl/>
        </w:rPr>
        <w:t xml:space="preserve"> </w:t>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r w:rsidR="00B74999" w:rsidRPr="009E3058">
        <w:rPr>
          <w:sz w:val="24"/>
          <w:rtl/>
        </w:rPr>
        <w:tab/>
      </w:r>
    </w:p>
    <w:p w14:paraId="2E895411" w14:textId="77777777" w:rsidR="00B74999" w:rsidRPr="003F3008" w:rsidRDefault="00B74999" w:rsidP="009E3058">
      <w:pPr>
        <w:rPr>
          <w:sz w:val="24"/>
          <w:rtl/>
        </w:rPr>
      </w:pPr>
    </w:p>
    <w:p w14:paraId="323DA1B7"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____________________</w:t>
      </w:r>
    </w:p>
    <w:p w14:paraId="0171B623" w14:textId="4882E318" w:rsidR="003F3008" w:rsidRPr="009E3058" w:rsidRDefault="00B2518C" w:rsidP="009E3058">
      <w:pPr>
        <w:rPr>
          <w:sz w:val="24"/>
          <w:rtl/>
        </w:rPr>
      </w:pPr>
      <w:r w:rsidRPr="009E3058">
        <w:rPr>
          <w:rFonts w:hint="eastAsia"/>
          <w:sz w:val="24"/>
          <w:rtl/>
        </w:rPr>
        <w:t>קמ</w:t>
      </w:r>
      <w:r w:rsidRPr="009E3058">
        <w:rPr>
          <w:sz w:val="24"/>
          <w:rtl/>
        </w:rPr>
        <w:t xml:space="preserve">"ט </w:t>
      </w:r>
      <w:r w:rsidR="003C69B6" w:rsidRPr="009E3058">
        <w:rPr>
          <w:rFonts w:hint="cs"/>
          <w:sz w:val="24"/>
          <w:rtl/>
        </w:rPr>
        <w:t>אנרגיה</w:t>
      </w:r>
      <w:r w:rsidRPr="009E3058">
        <w:rPr>
          <w:sz w:val="24"/>
          <w:rtl/>
        </w:rPr>
        <w:t xml:space="preserve">               </w:t>
      </w:r>
      <w:r w:rsidRPr="009E3058">
        <w:rPr>
          <w:sz w:val="24"/>
          <w:rtl/>
        </w:rPr>
        <w:tab/>
      </w:r>
      <w:r w:rsidRPr="009E3058">
        <w:rPr>
          <w:sz w:val="24"/>
          <w:rtl/>
        </w:rPr>
        <w:tab/>
        <w:t xml:space="preserve">                                        </w:t>
      </w:r>
      <w:r w:rsidR="00B74999" w:rsidRPr="009E3058">
        <w:rPr>
          <w:sz w:val="24"/>
          <w:rtl/>
        </w:rPr>
        <w:tab/>
      </w:r>
      <w:r w:rsidR="00B74999" w:rsidRPr="009E3058">
        <w:rPr>
          <w:sz w:val="24"/>
          <w:rtl/>
        </w:rPr>
        <w:tab/>
      </w:r>
      <w:r w:rsidRPr="009E3058">
        <w:rPr>
          <w:sz w:val="24"/>
          <w:rtl/>
        </w:rPr>
        <w:t>אני הח"מ עו"ד ..................</w:t>
      </w:r>
    </w:p>
    <w:p w14:paraId="0265093A" w14:textId="14B20BD4" w:rsidR="003F3008" w:rsidRPr="009E3058" w:rsidRDefault="00B2518C" w:rsidP="002765F8">
      <w:pPr>
        <w:ind w:left="5040" w:firstLine="720"/>
        <w:rPr>
          <w:sz w:val="24"/>
          <w:rtl/>
        </w:rPr>
      </w:pPr>
      <w:r w:rsidRPr="009E3058">
        <w:rPr>
          <w:sz w:val="24"/>
          <w:rtl/>
        </w:rPr>
        <w:t>מאשר כי ה"ה  ...................</w:t>
      </w:r>
    </w:p>
    <w:p w14:paraId="791FA57F" w14:textId="77777777" w:rsidR="003F3008" w:rsidRPr="009E3058" w:rsidRDefault="00B2518C" w:rsidP="009E3058">
      <w:pPr>
        <w:rPr>
          <w:sz w:val="24"/>
          <w:rtl/>
        </w:rPr>
      </w:pPr>
      <w:r w:rsidRPr="009E3058">
        <w:rPr>
          <w:sz w:val="24"/>
          <w:rtl/>
        </w:rPr>
        <w:t>_____________________</w:t>
      </w:r>
      <w:r w:rsidRPr="009E3058">
        <w:rPr>
          <w:sz w:val="24"/>
          <w:rtl/>
        </w:rPr>
        <w:tab/>
      </w:r>
      <w:r w:rsidRPr="009E3058">
        <w:rPr>
          <w:sz w:val="24"/>
          <w:rtl/>
        </w:rPr>
        <w:tab/>
      </w:r>
      <w:r w:rsidRPr="009E3058">
        <w:rPr>
          <w:sz w:val="24"/>
          <w:rtl/>
        </w:rPr>
        <w:tab/>
      </w:r>
      <w:r w:rsidRPr="009E3058">
        <w:rPr>
          <w:sz w:val="24"/>
          <w:rtl/>
        </w:rPr>
        <w:tab/>
      </w:r>
      <w:r w:rsidRPr="009E3058">
        <w:rPr>
          <w:sz w:val="24"/>
          <w:rtl/>
        </w:rPr>
        <w:tab/>
        <w:t>חתמו בפני וחתימתם בצירוף</w:t>
      </w:r>
    </w:p>
    <w:p w14:paraId="4E1D0403" w14:textId="77777777" w:rsidR="003F3008" w:rsidRPr="009E3058" w:rsidRDefault="00B2518C" w:rsidP="009E3058">
      <w:pPr>
        <w:rPr>
          <w:sz w:val="24"/>
          <w:rtl/>
        </w:rPr>
      </w:pPr>
      <w:r w:rsidRPr="009E3058">
        <w:rPr>
          <w:sz w:val="24"/>
          <w:rtl/>
        </w:rPr>
        <w:t>קמ"ט אוצר</w:t>
      </w:r>
      <w:r w:rsidRPr="009E3058">
        <w:rPr>
          <w:sz w:val="24"/>
          <w:rtl/>
        </w:rPr>
        <w:tab/>
      </w:r>
      <w:r w:rsidRPr="009E3058">
        <w:rPr>
          <w:sz w:val="24"/>
          <w:rtl/>
        </w:rPr>
        <w:tab/>
      </w:r>
      <w:r w:rsidRPr="009E3058">
        <w:rPr>
          <w:sz w:val="24"/>
          <w:rtl/>
        </w:rPr>
        <w:tab/>
      </w:r>
      <w:r w:rsidRPr="009E3058">
        <w:rPr>
          <w:sz w:val="24"/>
          <w:rtl/>
        </w:rPr>
        <w:tab/>
      </w:r>
      <w:r w:rsidRPr="009E3058">
        <w:rPr>
          <w:sz w:val="24"/>
          <w:rtl/>
        </w:rPr>
        <w:tab/>
      </w:r>
      <w:r w:rsidRPr="009E3058">
        <w:rPr>
          <w:sz w:val="24"/>
          <w:rtl/>
        </w:rPr>
        <w:tab/>
      </w:r>
      <w:r w:rsidRPr="009E3058">
        <w:rPr>
          <w:sz w:val="24"/>
          <w:rtl/>
        </w:rPr>
        <w:tab/>
        <w:t>חותמת החברה מחייבת את</w:t>
      </w:r>
    </w:p>
    <w:p w14:paraId="4A2FD6F5" w14:textId="429106C2" w:rsidR="003F3008" w:rsidRPr="009E3058" w:rsidRDefault="00B2518C" w:rsidP="009E3058">
      <w:pPr>
        <w:ind w:left="2880"/>
        <w:rPr>
          <w:sz w:val="24"/>
          <w:rtl/>
        </w:rPr>
      </w:pPr>
      <w:r w:rsidRPr="009E3058">
        <w:rPr>
          <w:sz w:val="24"/>
          <w:rtl/>
        </w:rPr>
        <w:t>החברה לעניין הסכם זה.</w:t>
      </w:r>
    </w:p>
    <w:p w14:paraId="52752FD5" w14:textId="2C6130A6" w:rsidR="007E67C7" w:rsidRPr="009E3058" w:rsidRDefault="00B2518C" w:rsidP="009E3058">
      <w:pPr>
        <w:bidi w:val="0"/>
        <w:spacing w:after="200" w:line="276" w:lineRule="auto"/>
        <w:ind w:left="2880"/>
        <w:rPr>
          <w:sz w:val="24"/>
          <w:rtl/>
        </w:rPr>
      </w:pPr>
      <w:r w:rsidRPr="009E3058">
        <w:rPr>
          <w:b/>
          <w:bCs/>
          <w:sz w:val="28"/>
          <w:szCs w:val="28"/>
          <w:u w:val="single"/>
          <w:rtl/>
        </w:rPr>
        <w:br w:type="page"/>
      </w:r>
    </w:p>
    <w:p w14:paraId="74B8ECE5" w14:textId="4D9FA21C" w:rsidR="004527F1" w:rsidRPr="00420DF7" w:rsidRDefault="00B2518C" w:rsidP="009E3058">
      <w:pPr>
        <w:pStyle w:val="a6"/>
        <w:spacing w:after="240" w:line="276" w:lineRule="auto"/>
        <w:jc w:val="center"/>
        <w:rPr>
          <w:b/>
          <w:bCs/>
          <w:sz w:val="28"/>
          <w:szCs w:val="28"/>
          <w:u w:val="single"/>
          <w:rtl/>
        </w:rPr>
      </w:pPr>
      <w:r w:rsidRPr="00420DF7">
        <w:rPr>
          <w:rFonts w:hint="cs"/>
          <w:b/>
          <w:bCs/>
          <w:sz w:val="28"/>
          <w:szCs w:val="28"/>
          <w:u w:val="single"/>
          <w:rtl/>
        </w:rPr>
        <w:lastRenderedPageBreak/>
        <w:t>נספח</w:t>
      </w:r>
      <w:r w:rsidRPr="00420DF7">
        <w:rPr>
          <w:b/>
          <w:bCs/>
          <w:sz w:val="28"/>
          <w:szCs w:val="28"/>
          <w:u w:val="single"/>
          <w:rtl/>
        </w:rPr>
        <w:t xml:space="preserve"> א</w:t>
      </w:r>
      <w:r w:rsidR="00AB1C0B" w:rsidRPr="00420DF7">
        <w:rPr>
          <w:rFonts w:hint="cs"/>
          <w:b/>
          <w:bCs/>
          <w:sz w:val="28"/>
          <w:szCs w:val="28"/>
          <w:u w:val="single"/>
          <w:rtl/>
        </w:rPr>
        <w:t>'</w:t>
      </w:r>
      <w:r w:rsidRPr="00420DF7">
        <w:rPr>
          <w:b/>
          <w:bCs/>
          <w:sz w:val="28"/>
          <w:szCs w:val="28"/>
          <w:u w:val="single"/>
          <w:rtl/>
        </w:rPr>
        <w:t xml:space="preserve"> – </w:t>
      </w:r>
      <w:r w:rsidR="00F6004A" w:rsidRPr="00420DF7">
        <w:rPr>
          <w:rFonts w:hint="cs"/>
          <w:b/>
          <w:bCs/>
          <w:sz w:val="28"/>
          <w:szCs w:val="28"/>
          <w:u w:val="single"/>
          <w:rtl/>
        </w:rPr>
        <w:t>מפרט השירותים</w:t>
      </w:r>
    </w:p>
    <w:p w14:paraId="4B4F718C" w14:textId="77777777" w:rsidR="00FC729C" w:rsidRPr="004D6313" w:rsidRDefault="00FC729C" w:rsidP="009E3058">
      <w:pPr>
        <w:pStyle w:val="aa"/>
        <w:numPr>
          <w:ilvl w:val="0"/>
          <w:numId w:val="15"/>
        </w:numPr>
        <w:spacing w:after="200" w:line="360" w:lineRule="auto"/>
        <w:jc w:val="both"/>
        <w:rPr>
          <w:sz w:val="24"/>
        </w:rPr>
      </w:pPr>
      <w:r w:rsidRPr="004D6313">
        <w:rPr>
          <w:rFonts w:hint="cs"/>
          <w:b/>
          <w:bCs/>
          <w:sz w:val="24"/>
          <w:u w:val="single"/>
          <w:rtl/>
        </w:rPr>
        <w:t>העמדת צוות היועצים על ידי הזוכה</w:t>
      </w:r>
    </w:p>
    <w:p w14:paraId="57950F99" w14:textId="2F8ECDE5" w:rsidR="00FC729C" w:rsidRPr="004D6313" w:rsidRDefault="00FC729C" w:rsidP="009E3058">
      <w:pPr>
        <w:pStyle w:val="aa"/>
        <w:numPr>
          <w:ilvl w:val="0"/>
          <w:numId w:val="15"/>
        </w:numPr>
        <w:spacing w:after="200" w:line="360" w:lineRule="auto"/>
        <w:jc w:val="both"/>
        <w:rPr>
          <w:sz w:val="24"/>
        </w:rPr>
      </w:pPr>
      <w:r w:rsidRPr="004D6313">
        <w:rPr>
          <w:rFonts w:hint="cs"/>
          <w:sz w:val="24"/>
          <w:rtl/>
        </w:rPr>
        <w:t>עם שליחת הזמנת הרכש על ידי המנהל לזוכה יידרש הזוכה להעמיד לרשות השירותים המבוקשים את חמשת אנשי הצוות אותם הציג בהצעתו:</w:t>
      </w:r>
    </w:p>
    <w:p w14:paraId="6AA9C9F3" w14:textId="654AE045" w:rsidR="00613D20" w:rsidRPr="004D6313" w:rsidRDefault="00613D20" w:rsidP="009E3058">
      <w:pPr>
        <w:pStyle w:val="aa"/>
        <w:numPr>
          <w:ilvl w:val="0"/>
          <w:numId w:val="15"/>
        </w:numPr>
        <w:spacing w:after="200" w:line="360" w:lineRule="auto"/>
        <w:jc w:val="both"/>
        <w:rPr>
          <w:sz w:val="24"/>
        </w:rPr>
      </w:pPr>
      <w:r w:rsidRPr="004D6313">
        <w:rPr>
          <w:rFonts w:hint="cs"/>
          <w:sz w:val="24"/>
          <w:rtl/>
        </w:rPr>
        <w:t xml:space="preserve">יועץ בכיר "ראש צוות". </w:t>
      </w:r>
    </w:p>
    <w:p w14:paraId="29789AB5" w14:textId="58FC693A" w:rsidR="00FC729C" w:rsidRPr="004D6313" w:rsidRDefault="00613D20" w:rsidP="009E3058">
      <w:pPr>
        <w:pStyle w:val="aa"/>
        <w:numPr>
          <w:ilvl w:val="0"/>
          <w:numId w:val="15"/>
        </w:numPr>
        <w:spacing w:after="200" w:line="360" w:lineRule="auto"/>
        <w:jc w:val="both"/>
        <w:rPr>
          <w:sz w:val="24"/>
        </w:rPr>
      </w:pPr>
      <w:r w:rsidRPr="004D6313">
        <w:rPr>
          <w:rFonts w:hint="cs"/>
          <w:sz w:val="24"/>
          <w:rtl/>
        </w:rPr>
        <w:t xml:space="preserve">יועץ בכיר. </w:t>
      </w:r>
    </w:p>
    <w:p w14:paraId="05EA7C6E" w14:textId="09CCB546" w:rsidR="00FC729C" w:rsidRPr="004D6313" w:rsidRDefault="00FC729C" w:rsidP="009E3058">
      <w:pPr>
        <w:pStyle w:val="aa"/>
        <w:numPr>
          <w:ilvl w:val="0"/>
          <w:numId w:val="15"/>
        </w:numPr>
        <w:spacing w:after="200" w:line="360" w:lineRule="auto"/>
        <w:jc w:val="both"/>
        <w:rPr>
          <w:sz w:val="24"/>
        </w:rPr>
      </w:pPr>
      <w:r w:rsidRPr="004D6313">
        <w:rPr>
          <w:rFonts w:hint="cs"/>
          <w:sz w:val="24"/>
          <w:rtl/>
        </w:rPr>
        <w:t>שלושה יועצים זוטרים.</w:t>
      </w:r>
    </w:p>
    <w:p w14:paraId="367676B5" w14:textId="77777777" w:rsidR="00FC729C" w:rsidRPr="004D6313" w:rsidRDefault="00FC729C" w:rsidP="009E3058">
      <w:pPr>
        <w:pStyle w:val="aa"/>
        <w:numPr>
          <w:ilvl w:val="0"/>
          <w:numId w:val="15"/>
        </w:numPr>
        <w:spacing w:after="200" w:line="360" w:lineRule="auto"/>
        <w:jc w:val="both"/>
        <w:rPr>
          <w:sz w:val="24"/>
        </w:rPr>
      </w:pPr>
      <w:r w:rsidRPr="004D6313">
        <w:rPr>
          <w:rFonts w:hint="cs"/>
          <w:sz w:val="24"/>
          <w:rtl/>
        </w:rPr>
        <w:t xml:space="preserve">מעת לעת, רשאי המנהל לפנות לזוכה ולבקש ממנו תגבור של יועצים נוספים מעבר לחמשת היועצים הנ"ל (בכירים או  זוטרים), לביצוע עבודות ייעודיות קצרות/ארוכות טווח. </w:t>
      </w:r>
    </w:p>
    <w:p w14:paraId="0C6515B1" w14:textId="6A6BE0DE" w:rsidR="00FC729C" w:rsidRPr="004D6313" w:rsidRDefault="00FC729C" w:rsidP="009E3058">
      <w:pPr>
        <w:pStyle w:val="aa"/>
        <w:numPr>
          <w:ilvl w:val="3"/>
          <w:numId w:val="15"/>
        </w:numPr>
        <w:spacing w:after="200" w:line="360" w:lineRule="auto"/>
        <w:jc w:val="both"/>
        <w:rPr>
          <w:sz w:val="24"/>
          <w:rtl/>
        </w:rPr>
      </w:pPr>
      <w:r w:rsidRPr="004D6313">
        <w:rPr>
          <w:rFonts w:hint="cs"/>
          <w:sz w:val="24"/>
          <w:rtl/>
        </w:rPr>
        <w:t>הערכת המנהל כי לכל היותר ידרשו עד 5 יועצים נוספים.</w:t>
      </w:r>
    </w:p>
    <w:p w14:paraId="3357345B" w14:textId="25A00BCF" w:rsidR="00FC729C" w:rsidRPr="004D6313" w:rsidRDefault="00FC729C" w:rsidP="009E3058">
      <w:pPr>
        <w:pStyle w:val="aa"/>
        <w:numPr>
          <w:ilvl w:val="0"/>
          <w:numId w:val="15"/>
        </w:numPr>
        <w:spacing w:after="200" w:line="360" w:lineRule="auto"/>
        <w:jc w:val="both"/>
        <w:rPr>
          <w:sz w:val="24"/>
        </w:rPr>
      </w:pPr>
      <w:r w:rsidRPr="004D6313">
        <w:rPr>
          <w:rFonts w:hint="cs"/>
          <w:sz w:val="24"/>
          <w:rtl/>
        </w:rPr>
        <w:t>המנהל יפנה בבקשה בכתב לזוכה אשר תכלול את: פירוט העבודה, משך העבודה, מספר ותמהיל סוגי היועצים (בכירים או זוטרים), משך עבודה צפוי.</w:t>
      </w:r>
    </w:p>
    <w:p w14:paraId="6773A95E" w14:textId="68740CA7" w:rsidR="00FC729C" w:rsidRPr="004D6313" w:rsidRDefault="00FC729C" w:rsidP="009E3058">
      <w:pPr>
        <w:pStyle w:val="aa"/>
        <w:numPr>
          <w:ilvl w:val="3"/>
          <w:numId w:val="15"/>
        </w:numPr>
        <w:spacing w:after="200" w:line="360" w:lineRule="auto"/>
        <w:jc w:val="both"/>
        <w:rPr>
          <w:sz w:val="24"/>
        </w:rPr>
      </w:pPr>
      <w:r w:rsidRPr="004D6313">
        <w:rPr>
          <w:rFonts w:hint="cs"/>
          <w:sz w:val="24"/>
          <w:rtl/>
        </w:rPr>
        <w:t xml:space="preserve">הבקשה תידרש להיות חתומה על ידי </w:t>
      </w:r>
      <w:proofErr w:type="spellStart"/>
      <w:r w:rsidR="00556948" w:rsidRPr="004D6313">
        <w:rPr>
          <w:rFonts w:hint="cs"/>
          <w:sz w:val="24"/>
          <w:rtl/>
        </w:rPr>
        <w:t>מורשי</w:t>
      </w:r>
      <w:proofErr w:type="spellEnd"/>
      <w:r w:rsidR="00556948" w:rsidRPr="004D6313">
        <w:rPr>
          <w:rFonts w:hint="cs"/>
          <w:sz w:val="24"/>
          <w:rtl/>
        </w:rPr>
        <w:t xml:space="preserve"> החתימה של </w:t>
      </w:r>
      <w:proofErr w:type="spellStart"/>
      <w:r w:rsidR="00556948" w:rsidRPr="004D6313">
        <w:rPr>
          <w:rFonts w:hint="cs"/>
          <w:sz w:val="24"/>
          <w:rtl/>
        </w:rPr>
        <w:t>המינהל</w:t>
      </w:r>
      <w:proofErr w:type="spellEnd"/>
      <w:r w:rsidR="00556948" w:rsidRPr="004D6313">
        <w:rPr>
          <w:rFonts w:hint="cs"/>
          <w:sz w:val="24"/>
          <w:rtl/>
        </w:rPr>
        <w:t xml:space="preserve"> האזרחי</w:t>
      </w:r>
      <w:r w:rsidRPr="004D6313">
        <w:rPr>
          <w:rFonts w:hint="cs"/>
          <w:sz w:val="24"/>
          <w:rtl/>
        </w:rPr>
        <w:t xml:space="preserve">. </w:t>
      </w:r>
      <w:r w:rsidR="000515A6" w:rsidRPr="004D6313">
        <w:rPr>
          <w:rFonts w:hint="cs"/>
          <w:sz w:val="24"/>
          <w:rtl/>
        </w:rPr>
        <w:t>כ</w:t>
      </w:r>
      <w:r w:rsidR="003723A0" w:rsidRPr="004D6313">
        <w:rPr>
          <w:rFonts w:hint="cs"/>
          <w:sz w:val="24"/>
          <w:rtl/>
        </w:rPr>
        <w:t>ל חתימה אחרת לא תחייב את המנהל בכל התחייבות מכל סוג שהוא (כספית, תפעולית וכיוצא באלו).</w:t>
      </w:r>
    </w:p>
    <w:p w14:paraId="23FDE61A" w14:textId="2ABDC128" w:rsidR="00FC729C" w:rsidRPr="004D6313" w:rsidRDefault="00FC729C" w:rsidP="009E3058">
      <w:pPr>
        <w:pStyle w:val="aa"/>
        <w:numPr>
          <w:ilvl w:val="0"/>
          <w:numId w:val="15"/>
        </w:numPr>
        <w:spacing w:after="200" w:line="360" w:lineRule="auto"/>
        <w:jc w:val="both"/>
        <w:rPr>
          <w:sz w:val="24"/>
        </w:rPr>
      </w:pPr>
      <w:r w:rsidRPr="004D6313">
        <w:rPr>
          <w:rFonts w:hint="cs"/>
          <w:sz w:val="24"/>
          <w:rtl/>
        </w:rPr>
        <w:t xml:space="preserve">הזוכה יידרש להעמיד את היועצים הנדרשים תוך חודש ימים </w:t>
      </w:r>
      <w:proofErr w:type="spellStart"/>
      <w:r w:rsidRPr="004D6313">
        <w:rPr>
          <w:rFonts w:hint="cs"/>
          <w:sz w:val="24"/>
          <w:rtl/>
        </w:rPr>
        <w:t>קלנדרי</w:t>
      </w:r>
      <w:proofErr w:type="spellEnd"/>
      <w:r w:rsidRPr="004D6313">
        <w:rPr>
          <w:rFonts w:hint="cs"/>
          <w:sz w:val="24"/>
          <w:rtl/>
        </w:rPr>
        <w:t xml:space="preserve"> ממועד שליחת הבקשה.</w:t>
      </w:r>
    </w:p>
    <w:p w14:paraId="5D912A15" w14:textId="61B483F3" w:rsidR="00EC2A02" w:rsidRDefault="00EC2A02" w:rsidP="009E3058">
      <w:pPr>
        <w:pStyle w:val="aa"/>
        <w:numPr>
          <w:ilvl w:val="0"/>
          <w:numId w:val="15"/>
        </w:numPr>
        <w:spacing w:after="200" w:line="360" w:lineRule="auto"/>
        <w:jc w:val="both"/>
        <w:rPr>
          <w:sz w:val="24"/>
        </w:rPr>
      </w:pPr>
      <w:r w:rsidRPr="002765F8">
        <w:rPr>
          <w:rFonts w:hint="cs"/>
          <w:b/>
          <w:bCs/>
          <w:sz w:val="24"/>
          <w:rtl/>
        </w:rPr>
        <w:t>כל יועץ מוצע יידרש לעמוד בתנאי הסף של המכרז</w:t>
      </w:r>
      <w:r w:rsidRPr="004D6313">
        <w:rPr>
          <w:rFonts w:hint="cs"/>
          <w:sz w:val="24"/>
          <w:rtl/>
        </w:rPr>
        <w:t>.</w:t>
      </w:r>
    </w:p>
    <w:p w14:paraId="3F394804" w14:textId="281B9B62" w:rsidR="003922EC" w:rsidRPr="004D6313" w:rsidRDefault="00C935B8" w:rsidP="009E3058">
      <w:pPr>
        <w:pStyle w:val="aa"/>
        <w:numPr>
          <w:ilvl w:val="0"/>
          <w:numId w:val="15"/>
        </w:numPr>
        <w:spacing w:after="200" w:line="360" w:lineRule="auto"/>
        <w:jc w:val="both"/>
        <w:rPr>
          <w:sz w:val="24"/>
        </w:rPr>
      </w:pPr>
      <w:r>
        <w:rPr>
          <w:rFonts w:hint="cs"/>
          <w:sz w:val="24"/>
          <w:rtl/>
        </w:rPr>
        <w:t>צוות היועצים יידרש להשתתף באופן פיזי או מקוון בישיבות ודיונים ככל ויידרש</w:t>
      </w:r>
      <w:r w:rsidR="00286365">
        <w:rPr>
          <w:rFonts w:hint="cs"/>
          <w:sz w:val="24"/>
          <w:rtl/>
        </w:rPr>
        <w:t xml:space="preserve"> במשרדי המנהל האזרחי או במקום אחר אשר עליו יוחלט. </w:t>
      </w:r>
    </w:p>
    <w:p w14:paraId="387DC8AB" w14:textId="7386A0DA" w:rsidR="003723A0" w:rsidRPr="003723A0" w:rsidRDefault="003723A0" w:rsidP="003723A0">
      <w:pPr>
        <w:pStyle w:val="aa"/>
        <w:spacing w:after="200" w:line="360" w:lineRule="auto"/>
        <w:ind w:left="1080"/>
        <w:jc w:val="both"/>
        <w:rPr>
          <w:sz w:val="24"/>
          <w:highlight w:val="yellow"/>
        </w:rPr>
      </w:pPr>
    </w:p>
    <w:p w14:paraId="7556E973" w14:textId="6CD173B2" w:rsidR="00C86317" w:rsidRPr="009A0DEC" w:rsidRDefault="00C86317" w:rsidP="009E3058">
      <w:pPr>
        <w:pStyle w:val="aa"/>
        <w:numPr>
          <w:ilvl w:val="0"/>
          <w:numId w:val="15"/>
        </w:numPr>
        <w:spacing w:after="200" w:line="360" w:lineRule="auto"/>
        <w:jc w:val="both"/>
        <w:rPr>
          <w:sz w:val="24"/>
        </w:rPr>
      </w:pPr>
      <w:r w:rsidRPr="004D7395">
        <w:rPr>
          <w:rFonts w:hint="cs"/>
          <w:b/>
          <w:bCs/>
          <w:sz w:val="24"/>
          <w:u w:val="single"/>
          <w:rtl/>
        </w:rPr>
        <w:t xml:space="preserve">תפקיד </w:t>
      </w:r>
      <w:r w:rsidR="009A0DEC">
        <w:rPr>
          <w:rFonts w:hint="cs"/>
          <w:b/>
          <w:bCs/>
          <w:sz w:val="24"/>
          <w:u w:val="single"/>
          <w:rtl/>
        </w:rPr>
        <w:t>ראש הצוות</w:t>
      </w:r>
    </w:p>
    <w:p w14:paraId="4981A3CF" w14:textId="77777777" w:rsidR="009A0DEC" w:rsidRPr="009E3058" w:rsidRDefault="009A0DEC" w:rsidP="009E3058">
      <w:pPr>
        <w:spacing w:after="200" w:line="360" w:lineRule="auto"/>
        <w:ind w:firstLine="360"/>
        <w:jc w:val="both"/>
        <w:rPr>
          <w:b/>
          <w:bCs/>
          <w:sz w:val="24"/>
          <w:u w:val="single"/>
          <w:rtl/>
        </w:rPr>
      </w:pPr>
      <w:r w:rsidRPr="009E3058">
        <w:rPr>
          <w:rFonts w:hint="cs"/>
          <w:b/>
          <w:bCs/>
          <w:sz w:val="24"/>
          <w:u w:val="single"/>
          <w:rtl/>
        </w:rPr>
        <w:t>היועץ הבכיר אשר יתפקד כראש הצוות יהיה אחראי לתחומי הפעילות הבאים:</w:t>
      </w:r>
    </w:p>
    <w:p w14:paraId="6BEFAE38" w14:textId="1DF6525E" w:rsidR="009A0DEC" w:rsidRDefault="009A0DEC" w:rsidP="009E3058">
      <w:pPr>
        <w:pStyle w:val="aa"/>
        <w:numPr>
          <w:ilvl w:val="1"/>
          <w:numId w:val="15"/>
        </w:numPr>
        <w:spacing w:after="200" w:line="360" w:lineRule="auto"/>
        <w:jc w:val="both"/>
        <w:rPr>
          <w:sz w:val="24"/>
        </w:rPr>
      </w:pPr>
      <w:r>
        <w:rPr>
          <w:rFonts w:hint="cs"/>
          <w:sz w:val="24"/>
          <w:rtl/>
        </w:rPr>
        <w:t>ניהול צוות הזוכה בכל הקשור למתן השירותים המבוקשים במכרז.</w:t>
      </w:r>
    </w:p>
    <w:p w14:paraId="5249109D" w14:textId="73E6C679" w:rsidR="009A0DEC" w:rsidRDefault="009A0DEC" w:rsidP="009E3058">
      <w:pPr>
        <w:pStyle w:val="aa"/>
        <w:numPr>
          <w:ilvl w:val="1"/>
          <w:numId w:val="15"/>
        </w:numPr>
        <w:spacing w:after="200" w:line="360" w:lineRule="auto"/>
        <w:jc w:val="both"/>
        <w:rPr>
          <w:sz w:val="24"/>
        </w:rPr>
      </w:pPr>
      <w:r>
        <w:rPr>
          <w:rFonts w:hint="cs"/>
          <w:sz w:val="24"/>
          <w:rtl/>
        </w:rPr>
        <w:t>וידוא והבטחת עמידתו של הזוכה בכל תנאי המכרז ותנאי ההתקשרות.</w:t>
      </w:r>
    </w:p>
    <w:p w14:paraId="12EAC1E7" w14:textId="578C9654" w:rsidR="009A0DEC" w:rsidRDefault="009A0DEC" w:rsidP="009E3058">
      <w:pPr>
        <w:pStyle w:val="aa"/>
        <w:numPr>
          <w:ilvl w:val="1"/>
          <w:numId w:val="15"/>
        </w:numPr>
        <w:spacing w:after="200" w:line="360" w:lineRule="auto"/>
        <w:jc w:val="both"/>
        <w:rPr>
          <w:sz w:val="24"/>
        </w:rPr>
      </w:pPr>
      <w:r>
        <w:rPr>
          <w:rFonts w:hint="cs"/>
          <w:sz w:val="24"/>
          <w:rtl/>
        </w:rPr>
        <w:t>איש הקשר מטעמו של הזוכה מול המנהל.</w:t>
      </w:r>
    </w:p>
    <w:p w14:paraId="66BA02AE" w14:textId="3E6B4406" w:rsidR="009A0DEC" w:rsidRDefault="009A0DEC" w:rsidP="009E3058">
      <w:pPr>
        <w:pStyle w:val="aa"/>
        <w:numPr>
          <w:ilvl w:val="1"/>
          <w:numId w:val="15"/>
        </w:numPr>
        <w:spacing w:after="200" w:line="360" w:lineRule="auto"/>
        <w:jc w:val="both"/>
        <w:rPr>
          <w:sz w:val="24"/>
        </w:rPr>
      </w:pPr>
      <w:r>
        <w:rPr>
          <w:rFonts w:hint="cs"/>
          <w:sz w:val="24"/>
          <w:rtl/>
        </w:rPr>
        <w:t>בירורים ונושאים כלליים לרבות התחשבנות ודוחות ביצוע.</w:t>
      </w:r>
    </w:p>
    <w:p w14:paraId="2342CCF9" w14:textId="40FEE2D3" w:rsidR="009A0DEC" w:rsidRDefault="009A0DEC" w:rsidP="009E3058">
      <w:pPr>
        <w:pStyle w:val="aa"/>
        <w:numPr>
          <w:ilvl w:val="1"/>
          <w:numId w:val="15"/>
        </w:numPr>
        <w:spacing w:after="200" w:line="360" w:lineRule="auto"/>
        <w:jc w:val="both"/>
        <w:rPr>
          <w:sz w:val="24"/>
        </w:rPr>
      </w:pPr>
      <w:r>
        <w:rPr>
          <w:rFonts w:hint="cs"/>
          <w:sz w:val="24"/>
          <w:rtl/>
        </w:rPr>
        <w:t>השתתפות בישיבות רוטיניות במנהל או בכל מיקום אחר שיידרש.</w:t>
      </w:r>
    </w:p>
    <w:p w14:paraId="2B23A7C1" w14:textId="4CCA6C4F" w:rsidR="009A0DEC" w:rsidRDefault="009A0DEC" w:rsidP="009E3058">
      <w:pPr>
        <w:pStyle w:val="aa"/>
        <w:numPr>
          <w:ilvl w:val="1"/>
          <w:numId w:val="15"/>
        </w:numPr>
        <w:spacing w:after="200" w:line="360" w:lineRule="auto"/>
        <w:jc w:val="both"/>
        <w:rPr>
          <w:sz w:val="24"/>
        </w:rPr>
      </w:pPr>
      <w:r>
        <w:rPr>
          <w:rFonts w:hint="cs"/>
          <w:sz w:val="24"/>
          <w:rtl/>
        </w:rPr>
        <w:t>זמינות מלאה לכל צורכי השירותים והמנהל.</w:t>
      </w:r>
    </w:p>
    <w:p w14:paraId="4A5FA801" w14:textId="77777777" w:rsidR="009A0DEC" w:rsidRDefault="009A0DEC" w:rsidP="009A0DEC">
      <w:pPr>
        <w:pStyle w:val="aa"/>
        <w:spacing w:after="200" w:line="360" w:lineRule="auto"/>
        <w:ind w:left="1080"/>
        <w:jc w:val="both"/>
        <w:rPr>
          <w:sz w:val="24"/>
        </w:rPr>
      </w:pPr>
    </w:p>
    <w:p w14:paraId="4B37FD7B" w14:textId="7E68EBB4" w:rsidR="009A0DEC" w:rsidRPr="009A0DEC" w:rsidRDefault="009A0DEC" w:rsidP="009E3058">
      <w:pPr>
        <w:pStyle w:val="aa"/>
        <w:numPr>
          <w:ilvl w:val="0"/>
          <w:numId w:val="15"/>
        </w:numPr>
        <w:spacing w:after="200" w:line="360" w:lineRule="auto"/>
        <w:jc w:val="both"/>
        <w:rPr>
          <w:b/>
          <w:bCs/>
          <w:sz w:val="24"/>
          <w:u w:val="single"/>
        </w:rPr>
      </w:pPr>
      <w:r>
        <w:rPr>
          <w:rFonts w:hint="cs"/>
          <w:b/>
          <w:bCs/>
          <w:sz w:val="24"/>
          <w:u w:val="single"/>
          <w:rtl/>
        </w:rPr>
        <w:t>תיאור תפקידי היועצים הבכירים</w:t>
      </w:r>
    </w:p>
    <w:p w14:paraId="2246DCF0" w14:textId="77777777" w:rsidR="00C86317" w:rsidRPr="009A0DEC" w:rsidRDefault="00C86317" w:rsidP="009E3058">
      <w:pPr>
        <w:pStyle w:val="aa"/>
        <w:spacing w:line="360" w:lineRule="auto"/>
        <w:ind w:left="360"/>
        <w:jc w:val="both"/>
      </w:pPr>
      <w:r w:rsidRPr="009A0DEC">
        <w:rPr>
          <w:rFonts w:hint="cs"/>
          <w:rtl/>
        </w:rPr>
        <w:t>סיוע לקמ"ט אנרגיה בליווי הסדרת תחום האנרגיה באזור יהודה ושומרון;</w:t>
      </w:r>
    </w:p>
    <w:p w14:paraId="139695EB" w14:textId="77777777" w:rsidR="00C86317" w:rsidRPr="009A0DEC" w:rsidRDefault="00C86317" w:rsidP="009E3058">
      <w:pPr>
        <w:spacing w:line="360" w:lineRule="auto"/>
        <w:ind w:firstLine="360"/>
        <w:jc w:val="both"/>
      </w:pPr>
      <w:r w:rsidRPr="009A0DEC">
        <w:rPr>
          <w:rFonts w:hint="cs"/>
          <w:rtl/>
        </w:rPr>
        <w:t>סיוע לקמ"ט אנרגיה בליווי תהליכי רישוי מתקני ייצור חשמל;</w:t>
      </w:r>
    </w:p>
    <w:p w14:paraId="13020ABA" w14:textId="77777777" w:rsidR="00C86317" w:rsidRPr="009A0DEC" w:rsidRDefault="00C86317" w:rsidP="009E3058">
      <w:pPr>
        <w:pStyle w:val="aa"/>
        <w:spacing w:line="360" w:lineRule="auto"/>
        <w:ind w:left="360"/>
        <w:jc w:val="both"/>
      </w:pPr>
      <w:r w:rsidRPr="009A0DEC">
        <w:rPr>
          <w:rFonts w:hint="cs"/>
          <w:rtl/>
        </w:rPr>
        <w:t xml:space="preserve">מתן ייעוץ לקמ"ט אנרגיה בנושא ניהול תקין ומקצועי של משק האנרגיה </w:t>
      </w:r>
      <w:proofErr w:type="spellStart"/>
      <w:r w:rsidRPr="009A0DEC">
        <w:rPr>
          <w:rFonts w:hint="cs"/>
          <w:rtl/>
        </w:rPr>
        <w:t>באיו"ש</w:t>
      </w:r>
      <w:proofErr w:type="spellEnd"/>
      <w:r w:rsidRPr="009A0DEC">
        <w:rPr>
          <w:rFonts w:hint="cs"/>
          <w:rtl/>
        </w:rPr>
        <w:t>;</w:t>
      </w:r>
    </w:p>
    <w:p w14:paraId="50623771" w14:textId="77777777" w:rsidR="00C86317" w:rsidRPr="009A0DEC" w:rsidRDefault="00C86317" w:rsidP="009E3058">
      <w:pPr>
        <w:pStyle w:val="aa"/>
        <w:spacing w:line="360" w:lineRule="auto"/>
        <w:ind w:left="360"/>
        <w:jc w:val="both"/>
      </w:pPr>
      <w:r w:rsidRPr="009A0DEC">
        <w:rPr>
          <w:rFonts w:hint="cs"/>
          <w:rtl/>
        </w:rPr>
        <w:lastRenderedPageBreak/>
        <w:t xml:space="preserve">מתן ייעוץ לקמ"ט אנרגיה בעניין החלטות רשות החשמל </w:t>
      </w:r>
      <w:proofErr w:type="spellStart"/>
      <w:r w:rsidRPr="009A0DEC">
        <w:rPr>
          <w:rFonts w:hint="cs"/>
          <w:rtl/>
        </w:rPr>
        <w:t>וההסדרות</w:t>
      </w:r>
      <w:proofErr w:type="spellEnd"/>
      <w:r w:rsidRPr="009A0DEC">
        <w:rPr>
          <w:rFonts w:hint="cs"/>
          <w:rtl/>
        </w:rPr>
        <w:t xml:space="preserve"> במשק האנרגיה המפורסמות במדינת ישראל;</w:t>
      </w:r>
    </w:p>
    <w:p w14:paraId="62F5DAE4" w14:textId="77777777" w:rsidR="00C86317" w:rsidRPr="009A0DEC" w:rsidRDefault="00C86317" w:rsidP="009E3058">
      <w:pPr>
        <w:pStyle w:val="aa"/>
        <w:spacing w:line="360" w:lineRule="auto"/>
        <w:ind w:left="360"/>
        <w:jc w:val="both"/>
      </w:pPr>
      <w:r w:rsidRPr="009A0DEC">
        <w:rPr>
          <w:rFonts w:hint="cs"/>
          <w:rtl/>
        </w:rPr>
        <w:t>ייעוץ לקמ"ט אנרגיה בעיצוב הרגולציה בתחום האנרגיה באזור יהודה ושומרון;</w:t>
      </w:r>
    </w:p>
    <w:p w14:paraId="0CDB4BCD" w14:textId="77777777" w:rsidR="00C86317" w:rsidRPr="009A0DEC" w:rsidRDefault="00C86317" w:rsidP="009E3058">
      <w:pPr>
        <w:spacing w:line="360" w:lineRule="auto"/>
        <w:ind w:firstLine="360"/>
        <w:jc w:val="both"/>
      </w:pPr>
      <w:r w:rsidRPr="009A0DEC">
        <w:rPr>
          <w:rFonts w:hint="cs"/>
          <w:rtl/>
        </w:rPr>
        <w:t>ייעוץ לקמ"ט אנרגיה במתן פתרונות בנוגע לנושאים הבאים:</w:t>
      </w:r>
    </w:p>
    <w:p w14:paraId="53F7AB52" w14:textId="419A9DDF" w:rsidR="00C86317" w:rsidRPr="009A0DEC" w:rsidRDefault="009A0DEC" w:rsidP="009E3058">
      <w:pPr>
        <w:pStyle w:val="aa"/>
        <w:spacing w:line="360" w:lineRule="auto"/>
        <w:ind w:left="360"/>
        <w:jc w:val="both"/>
      </w:pPr>
      <w:r>
        <w:rPr>
          <w:rFonts w:hint="cs"/>
          <w:rtl/>
        </w:rPr>
        <w:t xml:space="preserve">סיוע בהתמודדות עם </w:t>
      </w:r>
      <w:r w:rsidR="00C86317" w:rsidRPr="009A0DEC">
        <w:rPr>
          <w:rFonts w:hint="cs"/>
          <w:rtl/>
        </w:rPr>
        <w:t xml:space="preserve">קשיים </w:t>
      </w:r>
      <w:r w:rsidR="00450FDE">
        <w:rPr>
          <w:rFonts w:hint="cs"/>
          <w:rtl/>
        </w:rPr>
        <w:t xml:space="preserve">העולים בשטח </w:t>
      </w:r>
      <w:r w:rsidR="00C86317" w:rsidRPr="009A0DEC">
        <w:rPr>
          <w:rFonts w:hint="cs"/>
          <w:rtl/>
        </w:rPr>
        <w:t xml:space="preserve">הנובעים מהפעלת סמכויות בתחום האנרגיה בשטחי </w:t>
      </w:r>
      <w:proofErr w:type="spellStart"/>
      <w:r w:rsidR="00475C23">
        <w:rPr>
          <w:rFonts w:hint="cs"/>
          <w:rtl/>
        </w:rPr>
        <w:t>איו"ש</w:t>
      </w:r>
      <w:proofErr w:type="spellEnd"/>
      <w:r w:rsidR="00C86317" w:rsidRPr="009A0DEC">
        <w:rPr>
          <w:rFonts w:hint="cs"/>
          <w:rtl/>
        </w:rPr>
        <w:t>, בהתאם להסכם הביניים;</w:t>
      </w:r>
    </w:p>
    <w:p w14:paraId="5F745D4D" w14:textId="2D41CC98" w:rsidR="00C86317" w:rsidRPr="009A0DEC" w:rsidRDefault="009A0DEC" w:rsidP="009E3058">
      <w:pPr>
        <w:pStyle w:val="aa"/>
        <w:spacing w:line="360" w:lineRule="auto"/>
        <w:ind w:left="360"/>
        <w:jc w:val="both"/>
      </w:pPr>
      <w:r>
        <w:rPr>
          <w:rFonts w:hint="cs"/>
          <w:rtl/>
        </w:rPr>
        <w:t>מעורבות ב</w:t>
      </w:r>
      <w:r w:rsidR="00C86317" w:rsidRPr="009A0DEC">
        <w:rPr>
          <w:rFonts w:hint="cs"/>
          <w:rtl/>
        </w:rPr>
        <w:t>יחסי גומלין עם רשויות השלטון במדינת ישראל, עם חברת החשמל לישראל, עם חברת החשמל מחוז ירושלים;</w:t>
      </w:r>
    </w:p>
    <w:p w14:paraId="0E2C3E20" w14:textId="77777777" w:rsidR="00C86317" w:rsidRPr="009A0DEC" w:rsidRDefault="00C86317" w:rsidP="009E3058">
      <w:pPr>
        <w:pStyle w:val="aa"/>
        <w:spacing w:line="360" w:lineRule="auto"/>
        <w:ind w:left="360"/>
        <w:jc w:val="both"/>
      </w:pPr>
      <w:r w:rsidRPr="009A0DEC">
        <w:rPr>
          <w:rFonts w:hint="cs"/>
          <w:rtl/>
        </w:rPr>
        <w:t>סיוע בהתאמת אמות המידה של רשות החשמל במדינת ישראל לאזור יהודה ושומרון;</w:t>
      </w:r>
    </w:p>
    <w:p w14:paraId="5257FB5C" w14:textId="77777777" w:rsidR="00C86317" w:rsidRPr="009A0DEC" w:rsidRDefault="00C86317" w:rsidP="009E3058">
      <w:pPr>
        <w:pStyle w:val="aa"/>
        <w:spacing w:line="360" w:lineRule="auto"/>
        <w:ind w:left="360"/>
        <w:jc w:val="both"/>
      </w:pPr>
      <w:r w:rsidRPr="009A0DEC">
        <w:rPr>
          <w:rFonts w:hint="cs"/>
          <w:rtl/>
        </w:rPr>
        <w:t>סיוע לקמ"ט אנרגיה במעקב ובקרה כלכלית ופיננסית של חברות בתחום האנרגיה באזור;</w:t>
      </w:r>
    </w:p>
    <w:p w14:paraId="1452D8EF" w14:textId="77777777" w:rsidR="00C86317" w:rsidRPr="009A0DEC" w:rsidRDefault="00C86317" w:rsidP="009E3058">
      <w:pPr>
        <w:pStyle w:val="aa"/>
        <w:spacing w:line="360" w:lineRule="auto"/>
        <w:ind w:left="360"/>
        <w:jc w:val="both"/>
      </w:pPr>
      <w:r w:rsidRPr="009A0DEC">
        <w:rPr>
          <w:rFonts w:hint="cs"/>
          <w:rtl/>
        </w:rPr>
        <w:t>סיוע בבדיקה וניתוח של מתודולוגיות תעריפים בתחומי האנרגיה והכלכלה באזור;</w:t>
      </w:r>
    </w:p>
    <w:p w14:paraId="4958FA80" w14:textId="77777777" w:rsidR="00C86317" w:rsidRPr="009A0DEC" w:rsidRDefault="00C86317" w:rsidP="009E3058">
      <w:pPr>
        <w:pStyle w:val="aa"/>
        <w:spacing w:line="360" w:lineRule="auto"/>
        <w:ind w:left="360"/>
        <w:jc w:val="both"/>
      </w:pPr>
      <w:r w:rsidRPr="009A0DEC">
        <w:rPr>
          <w:rFonts w:hint="cs"/>
          <w:rtl/>
        </w:rPr>
        <w:t>סיוע בבחינת כדאיות כלכלית של פרויקטים בתחום האנרגיה והכלכלה באזור;</w:t>
      </w:r>
    </w:p>
    <w:p w14:paraId="758EEABF" w14:textId="11A78488" w:rsidR="00C86317" w:rsidRPr="009A0DEC" w:rsidRDefault="00C86317" w:rsidP="009E3058">
      <w:pPr>
        <w:pStyle w:val="aa"/>
        <w:spacing w:line="360" w:lineRule="auto"/>
        <w:ind w:left="360"/>
        <w:jc w:val="both"/>
      </w:pPr>
      <w:r w:rsidRPr="009A0DEC">
        <w:rPr>
          <w:rFonts w:hint="cs"/>
          <w:rtl/>
        </w:rPr>
        <w:t>סיוע לקמ"ט אנרגיה בהכנת ניירות עמדה וחוות דעת בתחום כלכלת האנרגיה;</w:t>
      </w:r>
    </w:p>
    <w:p w14:paraId="06D090F5" w14:textId="77777777" w:rsidR="00C86317" w:rsidRPr="009A0DEC" w:rsidRDefault="00C86317" w:rsidP="009E3058">
      <w:pPr>
        <w:pStyle w:val="aa"/>
        <w:spacing w:line="360" w:lineRule="auto"/>
        <w:ind w:left="360"/>
        <w:jc w:val="both"/>
      </w:pPr>
      <w:r w:rsidRPr="009A0DEC">
        <w:rPr>
          <w:rFonts w:hint="cs"/>
          <w:rtl/>
        </w:rPr>
        <w:t>סיוע לקמ"ט אנרגיה בהשתתפות בעבודות מטה בתחום האנרגיה;</w:t>
      </w:r>
    </w:p>
    <w:p w14:paraId="0A55CC51" w14:textId="77777777" w:rsidR="00C86317" w:rsidRPr="009A0DEC" w:rsidRDefault="00C86317" w:rsidP="009E3058">
      <w:pPr>
        <w:pStyle w:val="aa"/>
        <w:spacing w:line="360" w:lineRule="auto"/>
        <w:ind w:left="360"/>
        <w:jc w:val="both"/>
      </w:pPr>
      <w:r w:rsidRPr="009A0DEC">
        <w:rPr>
          <w:rFonts w:hint="cs"/>
          <w:rtl/>
        </w:rPr>
        <w:t>סיוע לקמ"ט אנרגיה במתן ייעוץ לבניית תוכנית פיתוח משק האנרגיה באזור, תוך שימת לב למשק האנרגיה במדינת ישראל;</w:t>
      </w:r>
    </w:p>
    <w:p w14:paraId="188BF394" w14:textId="77777777" w:rsidR="00C86317" w:rsidRPr="009A0DEC" w:rsidRDefault="00C86317" w:rsidP="009E3058">
      <w:pPr>
        <w:pStyle w:val="aa"/>
        <w:spacing w:line="360" w:lineRule="auto"/>
        <w:ind w:left="360"/>
        <w:jc w:val="both"/>
        <w:rPr>
          <w:rtl/>
        </w:rPr>
      </w:pPr>
      <w:r w:rsidRPr="009A0DEC">
        <w:rPr>
          <w:rFonts w:hint="cs"/>
          <w:rtl/>
        </w:rPr>
        <w:t>סיוע לקמ"ט אנרגיה בגיבוש מענה לפניות המתקבלות במשרדו בתחום האנרגיה.</w:t>
      </w:r>
    </w:p>
    <w:p w14:paraId="4C0C386D" w14:textId="4F4FB33E" w:rsidR="00C86317" w:rsidRPr="009A0DEC" w:rsidRDefault="009A0DEC" w:rsidP="009E3058">
      <w:pPr>
        <w:pStyle w:val="aa"/>
        <w:spacing w:line="360" w:lineRule="auto"/>
        <w:ind w:left="360"/>
        <w:jc w:val="both"/>
        <w:rPr>
          <w:rtl/>
        </w:rPr>
      </w:pPr>
      <w:r>
        <w:rPr>
          <w:rFonts w:ascii="David" w:hAnsi="David" w:hint="cs"/>
          <w:rtl/>
        </w:rPr>
        <w:t xml:space="preserve">סיוע </w:t>
      </w:r>
      <w:r w:rsidR="00C86317" w:rsidRPr="009A0DEC">
        <w:rPr>
          <w:rFonts w:ascii="David" w:hAnsi="David" w:hint="cs"/>
          <w:rtl/>
        </w:rPr>
        <w:t xml:space="preserve">לקמ"ט </w:t>
      </w:r>
      <w:r>
        <w:rPr>
          <w:rFonts w:ascii="David" w:hAnsi="David" w:hint="cs"/>
          <w:rtl/>
        </w:rPr>
        <w:t>בפעילותו מול הגורמים הבאים</w:t>
      </w:r>
      <w:r w:rsidR="00C86317" w:rsidRPr="009A0DEC">
        <w:rPr>
          <w:rFonts w:ascii="David" w:hAnsi="David" w:hint="cs"/>
          <w:rtl/>
        </w:rPr>
        <w:t>:</w:t>
      </w:r>
    </w:p>
    <w:p w14:paraId="0BDD8844" w14:textId="7BDC09B9" w:rsidR="00C86317" w:rsidRPr="009A0DEC" w:rsidRDefault="00C86317" w:rsidP="009E3058">
      <w:pPr>
        <w:pStyle w:val="aa"/>
        <w:spacing w:line="360" w:lineRule="auto"/>
        <w:ind w:left="360"/>
        <w:jc w:val="both"/>
        <w:rPr>
          <w:rtl/>
        </w:rPr>
      </w:pPr>
      <w:r w:rsidRPr="009A0DEC">
        <w:rPr>
          <w:rFonts w:ascii="David" w:hAnsi="David" w:hint="cs"/>
          <w:rtl/>
        </w:rPr>
        <w:t xml:space="preserve">קצינים, קציני מטה וחיילים </w:t>
      </w:r>
      <w:r w:rsidR="009A0DEC">
        <w:rPr>
          <w:rFonts w:ascii="David" w:hAnsi="David" w:hint="cs"/>
          <w:rtl/>
        </w:rPr>
        <w:t>במנהל</w:t>
      </w:r>
      <w:r w:rsidRPr="009A0DEC">
        <w:rPr>
          <w:rFonts w:ascii="David" w:hAnsi="David" w:hint="cs"/>
          <w:rtl/>
        </w:rPr>
        <w:t>;</w:t>
      </w:r>
    </w:p>
    <w:p w14:paraId="4CC143F0" w14:textId="77777777" w:rsidR="00C86317" w:rsidRPr="009A0DEC" w:rsidRDefault="00C86317" w:rsidP="009E3058">
      <w:pPr>
        <w:pStyle w:val="aa"/>
        <w:spacing w:line="360" w:lineRule="auto"/>
        <w:ind w:left="360"/>
        <w:jc w:val="both"/>
        <w:rPr>
          <w:rtl/>
        </w:rPr>
      </w:pPr>
      <w:r w:rsidRPr="009A0DEC">
        <w:rPr>
          <w:rFonts w:ascii="David" w:hAnsi="David" w:hint="cs"/>
          <w:rtl/>
        </w:rPr>
        <w:t>חברות וגורמים פרטיים;</w:t>
      </w:r>
    </w:p>
    <w:p w14:paraId="2D58209C" w14:textId="77777777" w:rsidR="00C86317" w:rsidRPr="009A0DEC" w:rsidRDefault="00C86317" w:rsidP="009E3058">
      <w:pPr>
        <w:pStyle w:val="aa"/>
        <w:spacing w:line="360" w:lineRule="auto"/>
        <w:ind w:left="360"/>
        <w:jc w:val="both"/>
        <w:rPr>
          <w:rtl/>
        </w:rPr>
      </w:pPr>
      <w:r w:rsidRPr="009A0DEC">
        <w:rPr>
          <w:rFonts w:ascii="David" w:hAnsi="David" w:hint="cs"/>
          <w:rtl/>
        </w:rPr>
        <w:t>חברות תשתית ציבוריות, ישראליות ופלסטיניות;</w:t>
      </w:r>
    </w:p>
    <w:p w14:paraId="28E7D305" w14:textId="77777777" w:rsidR="00C86317" w:rsidRPr="009A0DEC" w:rsidRDefault="00C86317" w:rsidP="009E3058">
      <w:pPr>
        <w:pStyle w:val="aa"/>
        <w:spacing w:line="360" w:lineRule="auto"/>
        <w:ind w:left="360"/>
        <w:jc w:val="both"/>
        <w:rPr>
          <w:rtl/>
        </w:rPr>
      </w:pPr>
      <w:r w:rsidRPr="009A0DEC">
        <w:rPr>
          <w:rFonts w:ascii="David" w:hAnsi="David" w:hint="cs"/>
          <w:rtl/>
        </w:rPr>
        <w:t>חברת מקורות, אגודות אנרגיה ומתכננים;</w:t>
      </w:r>
    </w:p>
    <w:p w14:paraId="60973231" w14:textId="77777777" w:rsidR="00C86317" w:rsidRPr="009A0DEC" w:rsidRDefault="00C86317" w:rsidP="009E3058">
      <w:pPr>
        <w:pStyle w:val="aa"/>
        <w:spacing w:line="360" w:lineRule="auto"/>
        <w:ind w:left="360"/>
        <w:jc w:val="both"/>
      </w:pPr>
      <w:r w:rsidRPr="009A0DEC">
        <w:rPr>
          <w:rFonts w:ascii="David" w:hAnsi="David" w:hint="cs"/>
          <w:rtl/>
        </w:rPr>
        <w:t>נציגים מקצועיים מהרשות הפלסטינית.</w:t>
      </w:r>
    </w:p>
    <w:p w14:paraId="717E68E1" w14:textId="77777777" w:rsidR="009A0DEC" w:rsidRDefault="009A0DEC" w:rsidP="009A0DEC">
      <w:pPr>
        <w:pStyle w:val="aa"/>
        <w:spacing w:line="360" w:lineRule="auto"/>
        <w:ind w:left="1440"/>
        <w:jc w:val="both"/>
      </w:pPr>
    </w:p>
    <w:p w14:paraId="2CE6402C" w14:textId="20E88241" w:rsidR="009A0DEC" w:rsidRDefault="5EA20B2B" w:rsidP="009E3058">
      <w:pPr>
        <w:pStyle w:val="aa"/>
        <w:numPr>
          <w:ilvl w:val="0"/>
          <w:numId w:val="15"/>
        </w:numPr>
        <w:spacing w:after="200" w:line="360" w:lineRule="auto"/>
        <w:jc w:val="both"/>
        <w:rPr>
          <w:b/>
          <w:bCs/>
          <w:u w:val="single"/>
        </w:rPr>
      </w:pPr>
      <w:r w:rsidRPr="380134BF">
        <w:rPr>
          <w:b/>
          <w:bCs/>
          <w:u w:val="single"/>
          <w:rtl/>
        </w:rPr>
        <w:t>תיאור תפקידי היועצים הזוטרים</w:t>
      </w:r>
    </w:p>
    <w:p w14:paraId="6DC9BA33" w14:textId="12A98721" w:rsidR="009A0DEC" w:rsidRDefault="5EA20B2B" w:rsidP="009E3058">
      <w:pPr>
        <w:pStyle w:val="aa"/>
        <w:numPr>
          <w:ilvl w:val="1"/>
          <w:numId w:val="15"/>
        </w:numPr>
        <w:spacing w:after="200" w:line="360" w:lineRule="auto"/>
        <w:jc w:val="both"/>
        <w:rPr>
          <w:rtl/>
        </w:rPr>
      </w:pPr>
      <w:r w:rsidRPr="380134BF">
        <w:rPr>
          <w:rtl/>
        </w:rPr>
        <w:t xml:space="preserve">היועצים הזוטרים יעסקו בעיקר בעבודות מנהלה </w:t>
      </w:r>
      <w:r w:rsidR="11CFF3D8" w:rsidRPr="380134BF">
        <w:rPr>
          <w:rtl/>
        </w:rPr>
        <w:t>ואדמיניסטרציה</w:t>
      </w:r>
      <w:r w:rsidRPr="380134BF">
        <w:rPr>
          <w:rtl/>
        </w:rPr>
        <w:t xml:space="preserve"> בכל הקשור לפעילותם של היועצים הבכירים: תיאומי מפגשים, סיכומי מפגשים, ארגון חומרים מקצועיים וכדומה.</w:t>
      </w:r>
    </w:p>
    <w:p w14:paraId="21336B45" w14:textId="77777777" w:rsidR="009A0DEC" w:rsidRDefault="009A0DEC" w:rsidP="009A0DEC">
      <w:pPr>
        <w:pStyle w:val="aa"/>
        <w:spacing w:after="200" w:line="360" w:lineRule="auto"/>
        <w:ind w:left="360"/>
        <w:jc w:val="both"/>
        <w:rPr>
          <w:rtl/>
        </w:rPr>
      </w:pPr>
    </w:p>
    <w:p w14:paraId="4AE044AD" w14:textId="2D76B343" w:rsidR="009A0DEC" w:rsidRDefault="009A0DEC" w:rsidP="009E3058">
      <w:pPr>
        <w:pStyle w:val="aa"/>
        <w:numPr>
          <w:ilvl w:val="0"/>
          <w:numId w:val="15"/>
        </w:numPr>
        <w:spacing w:after="200" w:line="360" w:lineRule="auto"/>
        <w:jc w:val="both"/>
        <w:rPr>
          <w:b/>
          <w:bCs/>
          <w:u w:val="single"/>
        </w:rPr>
      </w:pPr>
      <w:r w:rsidRPr="009A0DEC">
        <w:rPr>
          <w:rFonts w:hint="cs"/>
          <w:b/>
          <w:bCs/>
          <w:u w:val="single"/>
          <w:rtl/>
        </w:rPr>
        <w:t>משאבים</w:t>
      </w:r>
    </w:p>
    <w:p w14:paraId="430D9591" w14:textId="2E8FD8C6" w:rsidR="009A0DEC" w:rsidRDefault="009A0DEC" w:rsidP="009E3058">
      <w:pPr>
        <w:pStyle w:val="aa"/>
        <w:numPr>
          <w:ilvl w:val="1"/>
          <w:numId w:val="15"/>
        </w:numPr>
        <w:spacing w:after="200" w:line="360" w:lineRule="auto"/>
        <w:jc w:val="both"/>
        <w:rPr>
          <w:rtl/>
        </w:rPr>
      </w:pPr>
      <w:r w:rsidRPr="00195C87">
        <w:rPr>
          <w:rFonts w:hint="cs"/>
          <w:rtl/>
        </w:rPr>
        <w:t xml:space="preserve">הזוכה יעמיד לרשות היועצים </w:t>
      </w:r>
      <w:r w:rsidR="00195C87" w:rsidRPr="00195C87">
        <w:rPr>
          <w:rFonts w:hint="cs"/>
          <w:rtl/>
        </w:rPr>
        <w:t xml:space="preserve">אמצעי מחשוב נייחים וניידים, תשתיות מחשוב ותקשורת, כלי רכב </w:t>
      </w:r>
      <w:proofErr w:type="spellStart"/>
      <w:r w:rsidR="00195C87" w:rsidRPr="00195C87">
        <w:rPr>
          <w:rFonts w:hint="cs"/>
          <w:rtl/>
        </w:rPr>
        <w:t>להתניידו</w:t>
      </w:r>
      <w:r w:rsidR="00195C87" w:rsidRPr="00195C87">
        <w:rPr>
          <w:rFonts w:hint="eastAsia"/>
          <w:rtl/>
        </w:rPr>
        <w:t>ת</w:t>
      </w:r>
      <w:proofErr w:type="spellEnd"/>
      <w:r w:rsidR="00195C87" w:rsidRPr="00195C87">
        <w:rPr>
          <w:rFonts w:hint="cs"/>
          <w:rtl/>
        </w:rPr>
        <w:t xml:space="preserve"> בשטח וכדומה.</w:t>
      </w:r>
    </w:p>
    <w:p w14:paraId="25A1B6A8" w14:textId="77777777" w:rsidR="00195C87" w:rsidRPr="00195C87" w:rsidRDefault="00195C87" w:rsidP="009A0DEC">
      <w:pPr>
        <w:pStyle w:val="aa"/>
        <w:spacing w:after="200" w:line="360" w:lineRule="auto"/>
        <w:ind w:left="360"/>
        <w:jc w:val="both"/>
      </w:pPr>
    </w:p>
    <w:p w14:paraId="5B22645A" w14:textId="5D67E792" w:rsidR="009A0DEC" w:rsidRPr="009A0DEC" w:rsidRDefault="00195C87" w:rsidP="009E3058">
      <w:pPr>
        <w:pStyle w:val="aa"/>
        <w:numPr>
          <w:ilvl w:val="0"/>
          <w:numId w:val="15"/>
        </w:numPr>
        <w:spacing w:after="200" w:line="360" w:lineRule="auto"/>
        <w:jc w:val="both"/>
        <w:rPr>
          <w:b/>
          <w:bCs/>
          <w:u w:val="single"/>
          <w:rtl/>
        </w:rPr>
      </w:pPr>
      <w:r>
        <w:rPr>
          <w:rFonts w:hint="cs"/>
          <w:b/>
          <w:bCs/>
          <w:u w:val="single"/>
          <w:rtl/>
        </w:rPr>
        <w:t>חפיפה עם ספק זוכה חדש במכרז חדש</w:t>
      </w:r>
    </w:p>
    <w:p w14:paraId="2BC3FAD8" w14:textId="77777777" w:rsidR="00C86317" w:rsidRPr="00700BF8" w:rsidRDefault="00C86317" w:rsidP="00503691">
      <w:pPr>
        <w:pStyle w:val="aa"/>
        <w:spacing w:after="200" w:line="360" w:lineRule="auto"/>
        <w:ind w:left="360"/>
        <w:jc w:val="both"/>
        <w:rPr>
          <w:sz w:val="24"/>
        </w:rPr>
      </w:pPr>
      <w:r w:rsidRPr="00700BF8">
        <w:rPr>
          <w:rFonts w:hint="cs"/>
          <w:sz w:val="24"/>
          <w:rtl/>
        </w:rPr>
        <w:t>עם</w:t>
      </w:r>
      <w:r w:rsidRPr="00700BF8">
        <w:rPr>
          <w:sz w:val="24"/>
          <w:rtl/>
        </w:rPr>
        <w:t xml:space="preserve"> </w:t>
      </w:r>
      <w:r w:rsidRPr="00700BF8">
        <w:rPr>
          <w:rFonts w:hint="cs"/>
          <w:sz w:val="24"/>
          <w:rtl/>
        </w:rPr>
        <w:t>סיום</w:t>
      </w:r>
      <w:r w:rsidRPr="00700BF8">
        <w:rPr>
          <w:sz w:val="24"/>
          <w:rtl/>
        </w:rPr>
        <w:t xml:space="preserve"> </w:t>
      </w:r>
      <w:r w:rsidRPr="00700BF8">
        <w:rPr>
          <w:rFonts w:hint="cs"/>
          <w:sz w:val="24"/>
          <w:rtl/>
        </w:rPr>
        <w:t>מתן</w:t>
      </w:r>
      <w:r w:rsidRPr="00700BF8">
        <w:rPr>
          <w:sz w:val="24"/>
          <w:rtl/>
        </w:rPr>
        <w:t xml:space="preserve"> </w:t>
      </w:r>
      <w:r w:rsidRPr="00700BF8">
        <w:rPr>
          <w:rFonts w:hint="cs"/>
          <w:sz w:val="24"/>
          <w:rtl/>
        </w:rPr>
        <w:t>השירותים</w:t>
      </w:r>
      <w:r w:rsidRPr="00700BF8">
        <w:rPr>
          <w:sz w:val="24"/>
          <w:rtl/>
        </w:rPr>
        <w:t xml:space="preserve">, </w:t>
      </w:r>
      <w:r w:rsidRPr="00700BF8">
        <w:rPr>
          <w:rFonts w:hint="cs"/>
          <w:sz w:val="24"/>
          <w:rtl/>
        </w:rPr>
        <w:t>היועצים</w:t>
      </w:r>
      <w:r w:rsidRPr="00700BF8">
        <w:rPr>
          <w:sz w:val="24"/>
          <w:rtl/>
        </w:rPr>
        <w:t xml:space="preserve"> </w:t>
      </w:r>
      <w:r w:rsidRPr="00700BF8">
        <w:rPr>
          <w:rFonts w:hint="cs"/>
          <w:sz w:val="24"/>
          <w:rtl/>
        </w:rPr>
        <w:t>יספק</w:t>
      </w:r>
      <w:r w:rsidRPr="00700BF8">
        <w:rPr>
          <w:sz w:val="24"/>
          <w:rtl/>
        </w:rPr>
        <w:t xml:space="preserve"> </w:t>
      </w:r>
      <w:r w:rsidRPr="00700BF8">
        <w:rPr>
          <w:rFonts w:hint="cs"/>
          <w:sz w:val="24"/>
          <w:rtl/>
        </w:rPr>
        <w:t>חפיפה</w:t>
      </w:r>
      <w:r w:rsidRPr="00700BF8">
        <w:rPr>
          <w:sz w:val="24"/>
          <w:rtl/>
        </w:rPr>
        <w:t xml:space="preserve"> </w:t>
      </w:r>
      <w:r w:rsidRPr="00700BF8">
        <w:rPr>
          <w:rFonts w:hint="cs"/>
          <w:sz w:val="24"/>
          <w:rtl/>
        </w:rPr>
        <w:t>מסודרת</w:t>
      </w:r>
      <w:r w:rsidRPr="00700BF8">
        <w:rPr>
          <w:sz w:val="24"/>
          <w:rtl/>
        </w:rPr>
        <w:t xml:space="preserve"> </w:t>
      </w:r>
      <w:r w:rsidRPr="00700BF8">
        <w:rPr>
          <w:rFonts w:hint="cs"/>
          <w:sz w:val="24"/>
          <w:rtl/>
        </w:rPr>
        <w:t>לכל</w:t>
      </w:r>
      <w:r w:rsidRPr="00700BF8">
        <w:rPr>
          <w:sz w:val="24"/>
          <w:rtl/>
        </w:rPr>
        <w:t xml:space="preserve"> </w:t>
      </w:r>
      <w:r w:rsidRPr="00700BF8">
        <w:rPr>
          <w:rFonts w:hint="cs"/>
          <w:sz w:val="24"/>
          <w:rtl/>
        </w:rPr>
        <w:t>גורם</w:t>
      </w:r>
      <w:r w:rsidRPr="00700BF8">
        <w:rPr>
          <w:sz w:val="24"/>
          <w:rtl/>
        </w:rPr>
        <w:t xml:space="preserve"> </w:t>
      </w:r>
      <w:r w:rsidRPr="00700BF8">
        <w:rPr>
          <w:rFonts w:hint="cs"/>
          <w:sz w:val="24"/>
          <w:rtl/>
        </w:rPr>
        <w:t>בהתאם</w:t>
      </w:r>
      <w:r w:rsidRPr="00700BF8">
        <w:rPr>
          <w:sz w:val="24"/>
          <w:rtl/>
        </w:rPr>
        <w:t xml:space="preserve"> </w:t>
      </w:r>
      <w:r w:rsidRPr="00700BF8">
        <w:rPr>
          <w:rFonts w:hint="cs"/>
          <w:sz w:val="24"/>
          <w:rtl/>
        </w:rPr>
        <w:t>להוראות</w:t>
      </w:r>
      <w:r w:rsidRPr="00700BF8">
        <w:rPr>
          <w:sz w:val="24"/>
          <w:rtl/>
        </w:rPr>
        <w:t xml:space="preserve"> </w:t>
      </w:r>
      <w:r w:rsidRPr="00700BF8">
        <w:rPr>
          <w:rFonts w:hint="cs"/>
          <w:sz w:val="24"/>
          <w:rtl/>
        </w:rPr>
        <w:t>המקשר</w:t>
      </w:r>
      <w:r w:rsidRPr="00700BF8">
        <w:rPr>
          <w:sz w:val="24"/>
          <w:rtl/>
        </w:rPr>
        <w:t xml:space="preserve">, </w:t>
      </w:r>
      <w:r w:rsidRPr="00700BF8">
        <w:rPr>
          <w:rFonts w:hint="cs"/>
          <w:sz w:val="24"/>
          <w:rtl/>
        </w:rPr>
        <w:t>כדלקמן</w:t>
      </w:r>
      <w:r w:rsidRPr="00700BF8">
        <w:rPr>
          <w:sz w:val="24"/>
          <w:rtl/>
        </w:rPr>
        <w:t>:</w:t>
      </w:r>
    </w:p>
    <w:p w14:paraId="187B007F" w14:textId="0E2F4515" w:rsidR="00C86317" w:rsidRPr="00195C87" w:rsidRDefault="00C86317" w:rsidP="00503691">
      <w:pPr>
        <w:pStyle w:val="aa"/>
        <w:spacing w:after="200" w:line="360" w:lineRule="auto"/>
        <w:ind w:left="360"/>
        <w:jc w:val="both"/>
        <w:rPr>
          <w:sz w:val="24"/>
        </w:rPr>
      </w:pPr>
      <w:r w:rsidRPr="00195C87">
        <w:rPr>
          <w:rFonts w:hint="cs"/>
          <w:sz w:val="24"/>
          <w:rtl/>
        </w:rPr>
        <w:t>מועד</w:t>
      </w:r>
      <w:r w:rsidRPr="00195C87">
        <w:rPr>
          <w:sz w:val="24"/>
          <w:rtl/>
        </w:rPr>
        <w:t xml:space="preserve"> החפיפה – עם סיום מתן שירותיו של </w:t>
      </w:r>
      <w:r w:rsidR="00195C87">
        <w:rPr>
          <w:rFonts w:hint="cs"/>
          <w:sz w:val="24"/>
          <w:rtl/>
        </w:rPr>
        <w:t>הזוכה</w:t>
      </w:r>
      <w:r w:rsidRPr="00195C87">
        <w:rPr>
          <w:sz w:val="24"/>
          <w:rtl/>
        </w:rPr>
        <w:t xml:space="preserve">, מכל סיבה שהיא; </w:t>
      </w:r>
      <w:r w:rsidRPr="00195C87">
        <w:rPr>
          <w:rFonts w:hint="cs"/>
          <w:sz w:val="24"/>
          <w:rtl/>
        </w:rPr>
        <w:t>המקשר</w:t>
      </w:r>
      <w:r w:rsidRPr="00195C87">
        <w:rPr>
          <w:sz w:val="24"/>
          <w:rtl/>
        </w:rPr>
        <w:t xml:space="preserve"> </w:t>
      </w:r>
      <w:r w:rsidRPr="00195C87">
        <w:rPr>
          <w:rFonts w:hint="cs"/>
          <w:sz w:val="24"/>
          <w:rtl/>
        </w:rPr>
        <w:t>רשאי</w:t>
      </w:r>
      <w:r w:rsidRPr="00195C87">
        <w:rPr>
          <w:sz w:val="24"/>
          <w:rtl/>
        </w:rPr>
        <w:t xml:space="preserve"> </w:t>
      </w:r>
      <w:r w:rsidRPr="00195C87">
        <w:rPr>
          <w:rFonts w:hint="cs"/>
          <w:sz w:val="24"/>
          <w:rtl/>
        </w:rPr>
        <w:t>לדרוש</w:t>
      </w:r>
      <w:r w:rsidRPr="00195C87">
        <w:rPr>
          <w:sz w:val="24"/>
          <w:rtl/>
        </w:rPr>
        <w:t xml:space="preserve"> </w:t>
      </w:r>
      <w:r w:rsidRPr="00195C87">
        <w:rPr>
          <w:rFonts w:hint="cs"/>
          <w:sz w:val="24"/>
          <w:rtl/>
        </w:rPr>
        <w:t>ביצוע</w:t>
      </w:r>
      <w:r w:rsidRPr="00195C87">
        <w:rPr>
          <w:sz w:val="24"/>
          <w:rtl/>
        </w:rPr>
        <w:t xml:space="preserve"> </w:t>
      </w:r>
      <w:r w:rsidRPr="00195C87">
        <w:rPr>
          <w:rFonts w:hint="cs"/>
          <w:sz w:val="24"/>
          <w:rtl/>
        </w:rPr>
        <w:t>החפיפה</w:t>
      </w:r>
      <w:r w:rsidRPr="00195C87">
        <w:rPr>
          <w:sz w:val="24"/>
          <w:rtl/>
        </w:rPr>
        <w:t xml:space="preserve"> </w:t>
      </w:r>
      <w:r w:rsidRPr="00195C87">
        <w:rPr>
          <w:rFonts w:hint="cs"/>
          <w:sz w:val="24"/>
          <w:rtl/>
        </w:rPr>
        <w:t>בכל</w:t>
      </w:r>
      <w:r w:rsidRPr="00195C87">
        <w:rPr>
          <w:sz w:val="24"/>
          <w:rtl/>
        </w:rPr>
        <w:t xml:space="preserve"> </w:t>
      </w:r>
      <w:r w:rsidRPr="00195C87">
        <w:rPr>
          <w:rFonts w:hint="cs"/>
          <w:sz w:val="24"/>
          <w:rtl/>
        </w:rPr>
        <w:t>מועד</w:t>
      </w:r>
      <w:r w:rsidRPr="00195C87">
        <w:rPr>
          <w:sz w:val="24"/>
          <w:rtl/>
        </w:rPr>
        <w:t xml:space="preserve"> </w:t>
      </w:r>
      <w:r w:rsidRPr="00195C87">
        <w:rPr>
          <w:rFonts w:hint="cs"/>
          <w:sz w:val="24"/>
          <w:rtl/>
        </w:rPr>
        <w:t>בשעות</w:t>
      </w:r>
      <w:r w:rsidRPr="00195C87">
        <w:rPr>
          <w:sz w:val="24"/>
          <w:rtl/>
        </w:rPr>
        <w:t xml:space="preserve"> </w:t>
      </w:r>
      <w:r w:rsidRPr="00195C87">
        <w:rPr>
          <w:rFonts w:hint="cs"/>
          <w:sz w:val="24"/>
          <w:rtl/>
        </w:rPr>
        <w:t>העבודה</w:t>
      </w:r>
      <w:r w:rsidRPr="00195C87">
        <w:rPr>
          <w:sz w:val="24"/>
          <w:rtl/>
        </w:rPr>
        <w:t xml:space="preserve"> </w:t>
      </w:r>
      <w:r w:rsidRPr="00195C87">
        <w:rPr>
          <w:rFonts w:hint="cs"/>
          <w:sz w:val="24"/>
          <w:rtl/>
        </w:rPr>
        <w:t>הרגילות</w:t>
      </w:r>
      <w:r w:rsidRPr="00195C87">
        <w:rPr>
          <w:sz w:val="24"/>
          <w:rtl/>
        </w:rPr>
        <w:t xml:space="preserve"> </w:t>
      </w:r>
      <w:r w:rsidRPr="00195C87">
        <w:rPr>
          <w:rFonts w:hint="cs"/>
          <w:sz w:val="24"/>
          <w:rtl/>
        </w:rPr>
        <w:t>של</w:t>
      </w:r>
      <w:r w:rsidRPr="00195C87">
        <w:rPr>
          <w:sz w:val="24"/>
          <w:rtl/>
        </w:rPr>
        <w:t xml:space="preserve"> </w:t>
      </w:r>
      <w:r w:rsidR="00195C87">
        <w:rPr>
          <w:rFonts w:hint="cs"/>
          <w:sz w:val="24"/>
          <w:rtl/>
        </w:rPr>
        <w:t>עובדי הזוכה</w:t>
      </w:r>
      <w:r w:rsidRPr="00195C87">
        <w:rPr>
          <w:sz w:val="24"/>
          <w:rtl/>
        </w:rPr>
        <w:t xml:space="preserve">, </w:t>
      </w:r>
      <w:r w:rsidRPr="00195C87">
        <w:rPr>
          <w:rFonts w:hint="cs"/>
          <w:sz w:val="24"/>
          <w:rtl/>
        </w:rPr>
        <w:t>בתיאום</w:t>
      </w:r>
      <w:r w:rsidRPr="00195C87">
        <w:rPr>
          <w:sz w:val="24"/>
          <w:rtl/>
        </w:rPr>
        <w:t xml:space="preserve"> </w:t>
      </w:r>
      <w:r w:rsidRPr="00195C87">
        <w:rPr>
          <w:rFonts w:hint="cs"/>
          <w:sz w:val="24"/>
          <w:rtl/>
        </w:rPr>
        <w:t>מראש</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r w:rsidRPr="00195C87">
        <w:rPr>
          <w:sz w:val="24"/>
          <w:rtl/>
        </w:rPr>
        <w:t xml:space="preserve">, </w:t>
      </w:r>
      <w:r w:rsidRPr="00195C87">
        <w:rPr>
          <w:rFonts w:hint="cs"/>
          <w:sz w:val="24"/>
          <w:rtl/>
        </w:rPr>
        <w:t>וזאת</w:t>
      </w:r>
      <w:r w:rsidRPr="00195C87">
        <w:rPr>
          <w:sz w:val="24"/>
          <w:rtl/>
        </w:rPr>
        <w:t xml:space="preserve"> </w:t>
      </w:r>
      <w:r w:rsidRPr="00195C87">
        <w:rPr>
          <w:rFonts w:hint="cs"/>
          <w:sz w:val="24"/>
          <w:rtl/>
        </w:rPr>
        <w:t>עד</w:t>
      </w:r>
      <w:r w:rsidRPr="00195C87">
        <w:rPr>
          <w:sz w:val="24"/>
          <w:rtl/>
        </w:rPr>
        <w:t xml:space="preserve"> </w:t>
      </w:r>
      <w:r w:rsidRPr="00195C87">
        <w:rPr>
          <w:rFonts w:hint="cs"/>
          <w:sz w:val="24"/>
          <w:rtl/>
        </w:rPr>
        <w:t>לחודשיים</w:t>
      </w:r>
      <w:r w:rsidRPr="00195C87">
        <w:rPr>
          <w:sz w:val="24"/>
          <w:rtl/>
        </w:rPr>
        <w:t xml:space="preserve"> </w:t>
      </w:r>
      <w:r w:rsidRPr="00195C87">
        <w:rPr>
          <w:rFonts w:hint="cs"/>
          <w:sz w:val="24"/>
          <w:rtl/>
        </w:rPr>
        <w:t>מיום</w:t>
      </w:r>
      <w:r w:rsidRPr="00195C87">
        <w:rPr>
          <w:sz w:val="24"/>
          <w:rtl/>
        </w:rPr>
        <w:t xml:space="preserve"> </w:t>
      </w:r>
      <w:r w:rsidRPr="00195C87">
        <w:rPr>
          <w:rFonts w:hint="cs"/>
          <w:sz w:val="24"/>
          <w:rtl/>
        </w:rPr>
        <w:t>סיום</w:t>
      </w:r>
      <w:r w:rsidRPr="00195C87">
        <w:rPr>
          <w:sz w:val="24"/>
          <w:rtl/>
        </w:rPr>
        <w:t xml:space="preserve"> </w:t>
      </w:r>
      <w:r w:rsidRPr="00195C87">
        <w:rPr>
          <w:rFonts w:hint="cs"/>
          <w:sz w:val="24"/>
          <w:rtl/>
        </w:rPr>
        <w:t>ההתקשרות</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p>
    <w:p w14:paraId="41CEBB50" w14:textId="719D98D6" w:rsidR="00C86317" w:rsidRPr="00195C87" w:rsidRDefault="00C86317" w:rsidP="00503691">
      <w:pPr>
        <w:pStyle w:val="aa"/>
        <w:spacing w:line="360" w:lineRule="auto"/>
        <w:ind w:left="360"/>
        <w:jc w:val="both"/>
        <w:rPr>
          <w:sz w:val="24"/>
        </w:rPr>
      </w:pPr>
      <w:r w:rsidRPr="00195C87">
        <w:rPr>
          <w:rFonts w:hint="cs"/>
          <w:sz w:val="24"/>
          <w:rtl/>
        </w:rPr>
        <w:lastRenderedPageBreak/>
        <w:t>מהות</w:t>
      </w:r>
      <w:r w:rsidRPr="00195C87">
        <w:rPr>
          <w:sz w:val="24"/>
          <w:rtl/>
        </w:rPr>
        <w:t xml:space="preserve"> החפיפה – קיום שתי ישיבות כל </w:t>
      </w:r>
      <w:r w:rsidRPr="00195C87">
        <w:rPr>
          <w:rFonts w:hint="cs"/>
          <w:sz w:val="24"/>
          <w:rtl/>
        </w:rPr>
        <w:t>אחת</w:t>
      </w:r>
      <w:r w:rsidRPr="00195C87">
        <w:rPr>
          <w:sz w:val="24"/>
          <w:rtl/>
        </w:rPr>
        <w:t xml:space="preserve"> </w:t>
      </w:r>
      <w:r w:rsidRPr="00195C87">
        <w:rPr>
          <w:rFonts w:hint="cs"/>
          <w:sz w:val="24"/>
          <w:rtl/>
        </w:rPr>
        <w:t>מהן</w:t>
      </w:r>
      <w:r w:rsidRPr="00195C87">
        <w:rPr>
          <w:sz w:val="24"/>
          <w:rtl/>
        </w:rPr>
        <w:t xml:space="preserve"> </w:t>
      </w:r>
      <w:r w:rsidRPr="00195C87">
        <w:rPr>
          <w:rFonts w:hint="cs"/>
          <w:sz w:val="24"/>
          <w:rtl/>
        </w:rPr>
        <w:t>בת</w:t>
      </w:r>
      <w:r w:rsidRPr="00195C87">
        <w:rPr>
          <w:sz w:val="24"/>
          <w:rtl/>
        </w:rPr>
        <w:t xml:space="preserve"> שעתיים לפחות, עם אדם אחד או שניים אשר יבחר המקשר, </w:t>
      </w:r>
      <w:r w:rsidRPr="00195C87">
        <w:rPr>
          <w:rFonts w:hint="cs"/>
          <w:sz w:val="24"/>
          <w:rtl/>
        </w:rPr>
        <w:t>במקום</w:t>
      </w:r>
      <w:r w:rsidRPr="00195C87">
        <w:rPr>
          <w:sz w:val="24"/>
          <w:rtl/>
        </w:rPr>
        <w:t xml:space="preserve"> אשר יבחר המקשר, </w:t>
      </w:r>
      <w:r w:rsidRPr="00195C87">
        <w:rPr>
          <w:rFonts w:hint="cs"/>
          <w:sz w:val="24"/>
          <w:rtl/>
        </w:rPr>
        <w:t>וכן</w:t>
      </w:r>
      <w:r w:rsidRPr="00195C87">
        <w:rPr>
          <w:sz w:val="24"/>
          <w:rtl/>
        </w:rPr>
        <w:t xml:space="preserve"> </w:t>
      </w:r>
      <w:r w:rsidRPr="00195C87">
        <w:rPr>
          <w:rFonts w:hint="cs"/>
          <w:sz w:val="24"/>
          <w:rtl/>
        </w:rPr>
        <w:t>זמינות</w:t>
      </w:r>
      <w:r w:rsidRPr="00195C87">
        <w:rPr>
          <w:sz w:val="24"/>
          <w:rtl/>
        </w:rPr>
        <w:t xml:space="preserve"> </w:t>
      </w:r>
      <w:r w:rsidRPr="00195C87">
        <w:rPr>
          <w:rFonts w:hint="cs"/>
          <w:sz w:val="24"/>
          <w:rtl/>
        </w:rPr>
        <w:t>ברמה</w:t>
      </w:r>
      <w:r w:rsidRPr="00195C87">
        <w:rPr>
          <w:sz w:val="24"/>
          <w:rtl/>
        </w:rPr>
        <w:t xml:space="preserve"> </w:t>
      </w:r>
      <w:r w:rsidRPr="00195C87">
        <w:rPr>
          <w:rFonts w:hint="cs"/>
          <w:sz w:val="24"/>
          <w:rtl/>
        </w:rPr>
        <w:t>גבוהה</w:t>
      </w:r>
      <w:r w:rsidRPr="00195C87">
        <w:rPr>
          <w:sz w:val="24"/>
          <w:rtl/>
        </w:rPr>
        <w:t xml:space="preserve"> </w:t>
      </w:r>
      <w:r w:rsidRPr="00195C87">
        <w:rPr>
          <w:rFonts w:hint="cs"/>
          <w:sz w:val="24"/>
          <w:rtl/>
        </w:rPr>
        <w:t>לשאלות</w:t>
      </w:r>
      <w:r w:rsidRPr="00195C87">
        <w:rPr>
          <w:sz w:val="24"/>
          <w:rtl/>
        </w:rPr>
        <w:t xml:space="preserve"> </w:t>
      </w:r>
      <w:r w:rsidRPr="00195C87">
        <w:rPr>
          <w:rFonts w:hint="cs"/>
          <w:sz w:val="24"/>
          <w:rtl/>
        </w:rPr>
        <w:t>והתייעצויות</w:t>
      </w:r>
      <w:r w:rsidRPr="00195C87">
        <w:rPr>
          <w:sz w:val="24"/>
          <w:rtl/>
        </w:rPr>
        <w:t xml:space="preserve"> </w:t>
      </w:r>
      <w:r w:rsidRPr="00195C87">
        <w:rPr>
          <w:rFonts w:hint="cs"/>
          <w:sz w:val="24"/>
          <w:rtl/>
        </w:rPr>
        <w:t>אשר</w:t>
      </w:r>
      <w:r w:rsidRPr="00195C87">
        <w:rPr>
          <w:sz w:val="24"/>
          <w:rtl/>
        </w:rPr>
        <w:t xml:space="preserve"> </w:t>
      </w:r>
      <w:r w:rsidRPr="00195C87">
        <w:rPr>
          <w:rFonts w:hint="cs"/>
          <w:sz w:val="24"/>
          <w:rtl/>
        </w:rPr>
        <w:t>יבוצעו</w:t>
      </w:r>
      <w:r w:rsidRPr="00195C87">
        <w:rPr>
          <w:sz w:val="24"/>
          <w:rtl/>
        </w:rPr>
        <w:t xml:space="preserve"> </w:t>
      </w:r>
      <w:r w:rsidRPr="00195C87">
        <w:rPr>
          <w:rFonts w:hint="cs"/>
          <w:sz w:val="24"/>
          <w:rtl/>
        </w:rPr>
        <w:t>בדואר</w:t>
      </w:r>
      <w:r w:rsidRPr="00195C87">
        <w:rPr>
          <w:sz w:val="24"/>
          <w:rtl/>
        </w:rPr>
        <w:t xml:space="preserve"> </w:t>
      </w:r>
      <w:r w:rsidRPr="00195C87">
        <w:rPr>
          <w:rFonts w:hint="cs"/>
          <w:sz w:val="24"/>
          <w:rtl/>
        </w:rPr>
        <w:t>האלקטרוני</w:t>
      </w:r>
      <w:r w:rsidRPr="00195C87">
        <w:rPr>
          <w:sz w:val="24"/>
          <w:rtl/>
        </w:rPr>
        <w:t xml:space="preserve">, </w:t>
      </w:r>
      <w:r w:rsidRPr="00195C87">
        <w:rPr>
          <w:rFonts w:hint="cs"/>
          <w:sz w:val="24"/>
          <w:rtl/>
        </w:rPr>
        <w:t>וזאת</w:t>
      </w:r>
      <w:r w:rsidRPr="00195C87">
        <w:rPr>
          <w:sz w:val="24"/>
          <w:rtl/>
        </w:rPr>
        <w:t xml:space="preserve"> </w:t>
      </w:r>
      <w:r w:rsidRPr="00195C87">
        <w:rPr>
          <w:rFonts w:hint="cs"/>
          <w:sz w:val="24"/>
          <w:rtl/>
        </w:rPr>
        <w:t>עד</w:t>
      </w:r>
      <w:r w:rsidRPr="00195C87">
        <w:rPr>
          <w:sz w:val="24"/>
          <w:rtl/>
        </w:rPr>
        <w:t xml:space="preserve"> </w:t>
      </w:r>
      <w:r w:rsidRPr="00195C87">
        <w:rPr>
          <w:rFonts w:hint="cs"/>
          <w:sz w:val="24"/>
          <w:rtl/>
        </w:rPr>
        <w:t>לחודשיים</w:t>
      </w:r>
      <w:r w:rsidRPr="00195C87">
        <w:rPr>
          <w:sz w:val="24"/>
          <w:rtl/>
        </w:rPr>
        <w:t xml:space="preserve"> </w:t>
      </w:r>
      <w:r w:rsidRPr="00195C87">
        <w:rPr>
          <w:rFonts w:hint="cs"/>
          <w:sz w:val="24"/>
          <w:rtl/>
        </w:rPr>
        <w:t>מיום</w:t>
      </w:r>
      <w:r w:rsidRPr="00195C87">
        <w:rPr>
          <w:sz w:val="24"/>
          <w:rtl/>
        </w:rPr>
        <w:t xml:space="preserve"> </w:t>
      </w:r>
      <w:r w:rsidRPr="00195C87">
        <w:rPr>
          <w:rFonts w:hint="cs"/>
          <w:sz w:val="24"/>
          <w:rtl/>
        </w:rPr>
        <w:t>סיום</w:t>
      </w:r>
      <w:r w:rsidRPr="00195C87">
        <w:rPr>
          <w:sz w:val="24"/>
          <w:rtl/>
        </w:rPr>
        <w:t xml:space="preserve"> </w:t>
      </w:r>
      <w:r w:rsidRPr="00195C87">
        <w:rPr>
          <w:rFonts w:hint="cs"/>
          <w:sz w:val="24"/>
          <w:rtl/>
        </w:rPr>
        <w:t>ההתקשרות</w:t>
      </w:r>
      <w:r w:rsidRPr="00195C87">
        <w:rPr>
          <w:sz w:val="24"/>
          <w:rtl/>
        </w:rPr>
        <w:t xml:space="preserve"> </w:t>
      </w:r>
      <w:r w:rsidRPr="00195C87">
        <w:rPr>
          <w:rFonts w:hint="cs"/>
          <w:sz w:val="24"/>
          <w:rtl/>
        </w:rPr>
        <w:t>בין</w:t>
      </w:r>
      <w:r w:rsidRPr="00195C87">
        <w:rPr>
          <w:sz w:val="24"/>
          <w:rtl/>
        </w:rPr>
        <w:t xml:space="preserve"> </w:t>
      </w:r>
      <w:r w:rsidRPr="00195C87">
        <w:rPr>
          <w:rFonts w:hint="cs"/>
          <w:sz w:val="24"/>
          <w:rtl/>
        </w:rPr>
        <w:t>הצדדים</w:t>
      </w:r>
      <w:r w:rsidRPr="00195C87">
        <w:rPr>
          <w:sz w:val="24"/>
          <w:rtl/>
        </w:rPr>
        <w:t xml:space="preserve">. </w:t>
      </w:r>
      <w:r w:rsidRPr="00195C87">
        <w:rPr>
          <w:rFonts w:hint="cs"/>
          <w:sz w:val="24"/>
          <w:rtl/>
        </w:rPr>
        <w:t>במסגרת</w:t>
      </w:r>
      <w:r w:rsidRPr="00195C87">
        <w:rPr>
          <w:sz w:val="24"/>
          <w:rtl/>
        </w:rPr>
        <w:t xml:space="preserve"> </w:t>
      </w:r>
      <w:r w:rsidRPr="00195C87">
        <w:rPr>
          <w:rFonts w:hint="cs"/>
          <w:sz w:val="24"/>
          <w:rtl/>
        </w:rPr>
        <w:t>החפיפה</w:t>
      </w:r>
      <w:r w:rsidRPr="00195C87">
        <w:rPr>
          <w:sz w:val="24"/>
          <w:rtl/>
        </w:rPr>
        <w:t xml:space="preserve"> </w:t>
      </w:r>
      <w:r w:rsidRPr="00195C87">
        <w:rPr>
          <w:rFonts w:hint="cs"/>
          <w:sz w:val="24"/>
          <w:rtl/>
        </w:rPr>
        <w:t>יסביר</w:t>
      </w:r>
      <w:r w:rsidRPr="00195C87">
        <w:rPr>
          <w:sz w:val="24"/>
          <w:rtl/>
        </w:rPr>
        <w:t xml:space="preserve"> </w:t>
      </w:r>
      <w:r w:rsidR="00195C87">
        <w:rPr>
          <w:rFonts w:hint="cs"/>
          <w:sz w:val="24"/>
          <w:rtl/>
        </w:rPr>
        <w:t>הזוכה</w:t>
      </w:r>
      <w:r w:rsidRPr="00195C87">
        <w:rPr>
          <w:sz w:val="24"/>
          <w:rtl/>
        </w:rPr>
        <w:t xml:space="preserve"> </w:t>
      </w:r>
      <w:r w:rsidRPr="00195C87">
        <w:rPr>
          <w:rFonts w:hint="cs"/>
          <w:sz w:val="24"/>
          <w:rtl/>
        </w:rPr>
        <w:t>לאדם</w:t>
      </w:r>
      <w:r w:rsidRPr="00195C87">
        <w:rPr>
          <w:sz w:val="24"/>
          <w:rtl/>
        </w:rPr>
        <w:t xml:space="preserve"> </w:t>
      </w:r>
      <w:r w:rsidRPr="00195C87">
        <w:rPr>
          <w:rFonts w:hint="cs"/>
          <w:sz w:val="24"/>
          <w:rtl/>
        </w:rPr>
        <w:t>הנחפף</w:t>
      </w:r>
      <w:r w:rsidRPr="00195C87">
        <w:rPr>
          <w:sz w:val="24"/>
          <w:rtl/>
        </w:rPr>
        <w:t xml:space="preserve"> </w:t>
      </w:r>
      <w:r w:rsidRPr="00195C87">
        <w:rPr>
          <w:rFonts w:hint="cs"/>
          <w:sz w:val="24"/>
          <w:rtl/>
        </w:rPr>
        <w:t>על</w:t>
      </w:r>
      <w:r w:rsidRPr="00195C87">
        <w:rPr>
          <w:sz w:val="24"/>
          <w:rtl/>
        </w:rPr>
        <w:t xml:space="preserve"> </w:t>
      </w:r>
      <w:r w:rsidRPr="00195C87">
        <w:rPr>
          <w:rFonts w:hint="cs"/>
          <w:sz w:val="24"/>
          <w:rtl/>
        </w:rPr>
        <w:t>ביצוע</w:t>
      </w:r>
      <w:r w:rsidRPr="00195C87">
        <w:rPr>
          <w:sz w:val="24"/>
          <w:rtl/>
        </w:rPr>
        <w:t xml:space="preserve"> </w:t>
      </w:r>
      <w:r w:rsidRPr="00195C87">
        <w:rPr>
          <w:rFonts w:hint="cs"/>
          <w:sz w:val="24"/>
          <w:rtl/>
        </w:rPr>
        <w:t>תפקידו</w:t>
      </w:r>
      <w:r w:rsidRPr="00195C87">
        <w:rPr>
          <w:sz w:val="24"/>
          <w:rtl/>
        </w:rPr>
        <w:t xml:space="preserve">, </w:t>
      </w:r>
      <w:r w:rsidRPr="00195C87">
        <w:rPr>
          <w:rFonts w:hint="cs"/>
          <w:sz w:val="24"/>
          <w:rtl/>
        </w:rPr>
        <w:t>הבהרות</w:t>
      </w:r>
      <w:r w:rsidRPr="00195C87">
        <w:rPr>
          <w:sz w:val="24"/>
          <w:rtl/>
        </w:rPr>
        <w:t xml:space="preserve"> </w:t>
      </w:r>
      <w:r w:rsidRPr="00195C87">
        <w:rPr>
          <w:rFonts w:hint="cs"/>
          <w:sz w:val="24"/>
          <w:rtl/>
        </w:rPr>
        <w:t>בנוגע</w:t>
      </w:r>
      <w:r w:rsidRPr="00195C87">
        <w:rPr>
          <w:sz w:val="24"/>
          <w:rtl/>
        </w:rPr>
        <w:t xml:space="preserve"> </w:t>
      </w:r>
      <w:r w:rsidRPr="00195C87">
        <w:rPr>
          <w:rFonts w:hint="cs"/>
          <w:sz w:val="24"/>
          <w:rtl/>
        </w:rPr>
        <w:t>לפרויקטים</w:t>
      </w:r>
      <w:r w:rsidRPr="00195C87">
        <w:rPr>
          <w:sz w:val="24"/>
          <w:rtl/>
        </w:rPr>
        <w:t xml:space="preserve"> </w:t>
      </w:r>
      <w:r w:rsidRPr="00195C87">
        <w:rPr>
          <w:rFonts w:hint="cs"/>
          <w:sz w:val="24"/>
          <w:rtl/>
        </w:rPr>
        <w:t>שליווה</w:t>
      </w:r>
      <w:r w:rsidRPr="00195C87">
        <w:rPr>
          <w:sz w:val="24"/>
          <w:rtl/>
        </w:rPr>
        <w:t xml:space="preserve"> </w:t>
      </w:r>
      <w:r w:rsidRPr="00195C87">
        <w:rPr>
          <w:rFonts w:hint="cs"/>
          <w:sz w:val="24"/>
          <w:rtl/>
        </w:rPr>
        <w:t>וכל</w:t>
      </w:r>
      <w:r w:rsidRPr="00195C87">
        <w:rPr>
          <w:sz w:val="24"/>
          <w:rtl/>
        </w:rPr>
        <w:t xml:space="preserve"> </w:t>
      </w:r>
      <w:r w:rsidRPr="00195C87">
        <w:rPr>
          <w:rFonts w:hint="cs"/>
          <w:sz w:val="24"/>
          <w:rtl/>
        </w:rPr>
        <w:t>נתון</w:t>
      </w:r>
      <w:r w:rsidRPr="00195C87">
        <w:rPr>
          <w:sz w:val="24"/>
          <w:rtl/>
        </w:rPr>
        <w:t xml:space="preserve"> </w:t>
      </w:r>
      <w:r w:rsidRPr="00195C87">
        <w:rPr>
          <w:rFonts w:hint="cs"/>
          <w:sz w:val="24"/>
          <w:rtl/>
        </w:rPr>
        <w:t>או</w:t>
      </w:r>
      <w:r w:rsidRPr="00195C87">
        <w:rPr>
          <w:sz w:val="24"/>
          <w:rtl/>
        </w:rPr>
        <w:t xml:space="preserve"> </w:t>
      </w:r>
      <w:r w:rsidRPr="00195C87">
        <w:rPr>
          <w:rFonts w:hint="cs"/>
          <w:sz w:val="24"/>
          <w:rtl/>
        </w:rPr>
        <w:t>עצה</w:t>
      </w:r>
      <w:r w:rsidRPr="00195C87">
        <w:rPr>
          <w:sz w:val="24"/>
          <w:rtl/>
        </w:rPr>
        <w:t xml:space="preserve"> </w:t>
      </w:r>
      <w:r w:rsidRPr="00195C87">
        <w:rPr>
          <w:rFonts w:hint="cs"/>
          <w:sz w:val="24"/>
          <w:rtl/>
        </w:rPr>
        <w:t>סבירה</w:t>
      </w:r>
      <w:r w:rsidRPr="00195C87">
        <w:rPr>
          <w:sz w:val="24"/>
          <w:rtl/>
        </w:rPr>
        <w:t xml:space="preserve"> </w:t>
      </w:r>
      <w:r w:rsidRPr="00195C87">
        <w:rPr>
          <w:rFonts w:hint="cs"/>
          <w:sz w:val="24"/>
          <w:rtl/>
        </w:rPr>
        <w:t>אשר</w:t>
      </w:r>
      <w:r w:rsidRPr="00195C87">
        <w:rPr>
          <w:sz w:val="24"/>
          <w:rtl/>
        </w:rPr>
        <w:t xml:space="preserve"> </w:t>
      </w:r>
      <w:r w:rsidR="00195C87">
        <w:rPr>
          <w:rFonts w:hint="cs"/>
          <w:sz w:val="24"/>
          <w:rtl/>
        </w:rPr>
        <w:t>זוכה</w:t>
      </w:r>
      <w:r w:rsidRPr="00195C87">
        <w:rPr>
          <w:sz w:val="24"/>
          <w:rtl/>
        </w:rPr>
        <w:t xml:space="preserve"> </w:t>
      </w:r>
      <w:r w:rsidRPr="00195C87">
        <w:rPr>
          <w:rFonts w:hint="cs"/>
          <w:sz w:val="24"/>
          <w:rtl/>
        </w:rPr>
        <w:t>סביר</w:t>
      </w:r>
      <w:r w:rsidRPr="00195C87">
        <w:rPr>
          <w:sz w:val="24"/>
          <w:rtl/>
        </w:rPr>
        <w:t xml:space="preserve"> </w:t>
      </w:r>
      <w:r w:rsidRPr="00195C87">
        <w:rPr>
          <w:rFonts w:hint="cs"/>
          <w:sz w:val="24"/>
          <w:rtl/>
        </w:rPr>
        <w:t>היה</w:t>
      </w:r>
      <w:r w:rsidRPr="00195C87">
        <w:rPr>
          <w:sz w:val="24"/>
          <w:rtl/>
        </w:rPr>
        <w:t xml:space="preserve"> </w:t>
      </w:r>
      <w:r w:rsidRPr="00195C87">
        <w:rPr>
          <w:rFonts w:hint="cs"/>
          <w:sz w:val="24"/>
          <w:rtl/>
        </w:rPr>
        <w:t>זקוק</w:t>
      </w:r>
      <w:r w:rsidRPr="00195C87">
        <w:rPr>
          <w:sz w:val="24"/>
          <w:rtl/>
        </w:rPr>
        <w:t xml:space="preserve"> </w:t>
      </w:r>
      <w:r w:rsidRPr="00195C87">
        <w:rPr>
          <w:rFonts w:hint="cs"/>
          <w:sz w:val="24"/>
          <w:rtl/>
        </w:rPr>
        <w:t>לו</w:t>
      </w:r>
      <w:r w:rsidRPr="00195C87">
        <w:rPr>
          <w:sz w:val="24"/>
          <w:rtl/>
        </w:rPr>
        <w:t xml:space="preserve"> </w:t>
      </w:r>
      <w:r w:rsidRPr="00195C87">
        <w:rPr>
          <w:rFonts w:hint="cs"/>
          <w:sz w:val="24"/>
          <w:rtl/>
        </w:rPr>
        <w:t>לשם</w:t>
      </w:r>
      <w:r w:rsidRPr="00195C87">
        <w:rPr>
          <w:sz w:val="24"/>
          <w:rtl/>
        </w:rPr>
        <w:t xml:space="preserve"> </w:t>
      </w:r>
      <w:r w:rsidRPr="00195C87">
        <w:rPr>
          <w:rFonts w:hint="cs"/>
          <w:sz w:val="24"/>
          <w:rtl/>
        </w:rPr>
        <w:t>כניסה</w:t>
      </w:r>
      <w:r w:rsidRPr="00195C87">
        <w:rPr>
          <w:sz w:val="24"/>
          <w:rtl/>
        </w:rPr>
        <w:t xml:space="preserve"> </w:t>
      </w:r>
      <w:r w:rsidRPr="00195C87">
        <w:rPr>
          <w:rFonts w:hint="cs"/>
          <w:sz w:val="24"/>
          <w:rtl/>
        </w:rPr>
        <w:t>לתפקידו</w:t>
      </w:r>
      <w:r w:rsidRPr="00195C87">
        <w:rPr>
          <w:sz w:val="24"/>
          <w:rtl/>
        </w:rPr>
        <w:t xml:space="preserve"> </w:t>
      </w:r>
      <w:r w:rsidRPr="00195C87">
        <w:rPr>
          <w:rFonts w:hint="cs"/>
          <w:sz w:val="24"/>
          <w:rtl/>
        </w:rPr>
        <w:t>באופן</w:t>
      </w:r>
      <w:r w:rsidRPr="00195C87">
        <w:rPr>
          <w:sz w:val="24"/>
          <w:rtl/>
        </w:rPr>
        <w:t xml:space="preserve"> </w:t>
      </w:r>
      <w:r w:rsidRPr="00195C87">
        <w:rPr>
          <w:rFonts w:hint="cs"/>
          <w:sz w:val="24"/>
          <w:rtl/>
        </w:rPr>
        <w:t>מיטבי</w:t>
      </w:r>
      <w:r w:rsidRPr="00195C87">
        <w:rPr>
          <w:sz w:val="24"/>
          <w:rtl/>
        </w:rPr>
        <w:t xml:space="preserve"> </w:t>
      </w:r>
      <w:r w:rsidRPr="00195C87">
        <w:rPr>
          <w:rFonts w:hint="cs"/>
          <w:sz w:val="24"/>
          <w:rtl/>
        </w:rPr>
        <w:t>בנסיבות</w:t>
      </w:r>
      <w:r w:rsidRPr="00195C87">
        <w:rPr>
          <w:sz w:val="24"/>
          <w:rtl/>
        </w:rPr>
        <w:t xml:space="preserve"> </w:t>
      </w:r>
      <w:r w:rsidRPr="00195C87">
        <w:rPr>
          <w:rFonts w:hint="cs"/>
          <w:sz w:val="24"/>
          <w:rtl/>
        </w:rPr>
        <w:t>העניין</w:t>
      </w:r>
      <w:r w:rsidRPr="00195C87">
        <w:rPr>
          <w:sz w:val="24"/>
          <w:rtl/>
        </w:rPr>
        <w:t>.</w:t>
      </w:r>
    </w:p>
    <w:p w14:paraId="12FF4CDC" w14:textId="77777777" w:rsidR="00C86317" w:rsidRPr="004D7395" w:rsidRDefault="00C86317" w:rsidP="00C86317">
      <w:pPr>
        <w:pStyle w:val="aa"/>
        <w:spacing w:line="360" w:lineRule="auto"/>
        <w:jc w:val="both"/>
        <w:rPr>
          <w:sz w:val="24"/>
          <w:rtl/>
        </w:rPr>
      </w:pPr>
    </w:p>
    <w:p w14:paraId="67344765" w14:textId="77777777" w:rsidR="00C86317" w:rsidRPr="004D7395" w:rsidRDefault="00C86317" w:rsidP="009E3058">
      <w:pPr>
        <w:pStyle w:val="aa"/>
        <w:numPr>
          <w:ilvl w:val="0"/>
          <w:numId w:val="15"/>
        </w:numPr>
        <w:spacing w:line="360" w:lineRule="auto"/>
        <w:jc w:val="both"/>
        <w:rPr>
          <w:b/>
          <w:bCs/>
          <w:sz w:val="24"/>
          <w:u w:val="single"/>
          <w:rtl/>
        </w:rPr>
      </w:pPr>
      <w:r w:rsidRPr="004D7395">
        <w:rPr>
          <w:rFonts w:hint="cs"/>
          <w:b/>
          <w:bCs/>
          <w:sz w:val="24"/>
          <w:u w:val="single"/>
          <w:rtl/>
        </w:rPr>
        <w:t>מקום מתן השירותים</w:t>
      </w:r>
      <w:r w:rsidRPr="004D7395">
        <w:rPr>
          <w:rFonts w:hint="cs"/>
          <w:sz w:val="24"/>
          <w:rtl/>
        </w:rPr>
        <w:t>:</w:t>
      </w:r>
    </w:p>
    <w:p w14:paraId="5BA3E5BA" w14:textId="7951778E" w:rsidR="00C86317" w:rsidRPr="004D7395" w:rsidRDefault="00C86317" w:rsidP="009E3058">
      <w:pPr>
        <w:pStyle w:val="aa"/>
        <w:numPr>
          <w:ilvl w:val="1"/>
          <w:numId w:val="15"/>
        </w:numPr>
        <w:spacing w:line="360" w:lineRule="auto"/>
        <w:jc w:val="both"/>
        <w:rPr>
          <w:b/>
          <w:bCs/>
          <w:sz w:val="24"/>
          <w:u w:val="single"/>
          <w:rtl/>
        </w:rPr>
      </w:pPr>
      <w:r w:rsidRPr="004D7395">
        <w:rPr>
          <w:rFonts w:ascii="David" w:hAnsi="David"/>
          <w:rtl/>
        </w:rPr>
        <w:t>עבודת היוע</w:t>
      </w:r>
      <w:r w:rsidRPr="004D7395">
        <w:rPr>
          <w:rFonts w:ascii="David" w:hAnsi="David" w:hint="cs"/>
          <w:rtl/>
        </w:rPr>
        <w:t>צים</w:t>
      </w:r>
      <w:r w:rsidRPr="004D7395">
        <w:rPr>
          <w:rFonts w:ascii="David" w:hAnsi="David"/>
          <w:rtl/>
        </w:rPr>
        <w:t xml:space="preserve"> תתבצע</w:t>
      </w:r>
      <w:r w:rsidRPr="004D7395">
        <w:rPr>
          <w:rFonts w:ascii="David" w:hAnsi="David" w:hint="cs"/>
          <w:rtl/>
        </w:rPr>
        <w:t xml:space="preserve"> במשרדם הפרטי או</w:t>
      </w:r>
      <w:r w:rsidRPr="004D7395">
        <w:rPr>
          <w:rFonts w:ascii="David" w:hAnsi="David"/>
          <w:rtl/>
        </w:rPr>
        <w:t xml:space="preserve"> </w:t>
      </w:r>
      <w:r w:rsidRPr="004D7395">
        <w:rPr>
          <w:rFonts w:ascii="David" w:hAnsi="David" w:hint="cs"/>
          <w:rtl/>
        </w:rPr>
        <w:t>ב</w:t>
      </w:r>
      <w:r w:rsidRPr="004D7395">
        <w:rPr>
          <w:rFonts w:ascii="David" w:hAnsi="David"/>
          <w:rtl/>
        </w:rPr>
        <w:t>מפקדת מנהל אזרחי, בבית אל</w:t>
      </w:r>
      <w:r w:rsidR="00DB3B94">
        <w:rPr>
          <w:rFonts w:ascii="David" w:hAnsi="David" w:hint="cs"/>
          <w:rtl/>
        </w:rPr>
        <w:t xml:space="preserve">, </w:t>
      </w:r>
      <w:proofErr w:type="spellStart"/>
      <w:r w:rsidR="00DB3B94">
        <w:rPr>
          <w:rFonts w:ascii="David" w:hAnsi="David" w:hint="cs"/>
          <w:rtl/>
        </w:rPr>
        <w:t>הכל</w:t>
      </w:r>
      <w:proofErr w:type="spellEnd"/>
      <w:r w:rsidR="00DB3B94">
        <w:rPr>
          <w:rFonts w:ascii="David" w:hAnsi="David" w:hint="cs"/>
          <w:rtl/>
        </w:rPr>
        <w:t xml:space="preserve"> בהתאם לצרכי היחידה המזמינה ובתיאום עימה</w:t>
      </w:r>
      <w:r w:rsidR="00962831">
        <w:rPr>
          <w:rFonts w:ascii="David" w:hAnsi="David" w:hint="cs"/>
          <w:rtl/>
        </w:rPr>
        <w:t xml:space="preserve"> ובכפוף לאמור במסמכי המכרז</w:t>
      </w:r>
      <w:r w:rsidR="00DB3B94">
        <w:rPr>
          <w:rFonts w:ascii="David" w:hAnsi="David" w:hint="cs"/>
          <w:rtl/>
        </w:rPr>
        <w:t xml:space="preserve">. </w:t>
      </w:r>
    </w:p>
    <w:p w14:paraId="39B0E9F6" w14:textId="660F679E" w:rsidR="00C86317" w:rsidRPr="004D7395" w:rsidRDefault="00C86317" w:rsidP="009E3058">
      <w:pPr>
        <w:pStyle w:val="aa"/>
        <w:numPr>
          <w:ilvl w:val="1"/>
          <w:numId w:val="15"/>
        </w:numPr>
        <w:spacing w:line="360" w:lineRule="auto"/>
        <w:jc w:val="both"/>
        <w:rPr>
          <w:b/>
          <w:bCs/>
          <w:sz w:val="24"/>
          <w:u w:val="single"/>
        </w:rPr>
      </w:pPr>
      <w:r w:rsidRPr="004D7395">
        <w:rPr>
          <w:rFonts w:ascii="David" w:hAnsi="David" w:hint="cs"/>
          <w:rtl/>
        </w:rPr>
        <w:t xml:space="preserve">היועצים יידרשו להשתתף בפגישות, בדיונים ובהתייעצויות במפקדת המנהל האזרחי, בבית אל, אך ייתכנו גם מפגשים מחוץ למשרדים הנזכרים לעיל, כגון משרדי </w:t>
      </w:r>
      <w:proofErr w:type="spellStart"/>
      <w:r w:rsidRPr="004D7395">
        <w:rPr>
          <w:rFonts w:ascii="David" w:hAnsi="David" w:hint="cs"/>
          <w:rtl/>
        </w:rPr>
        <w:t>המת"קים</w:t>
      </w:r>
      <w:proofErr w:type="spellEnd"/>
      <w:r w:rsidRPr="004D7395">
        <w:rPr>
          <w:rFonts w:ascii="David" w:hAnsi="David" w:hint="cs"/>
          <w:rtl/>
        </w:rPr>
        <w:t xml:space="preserve"> (מפקדות תיאור וקישור) בנפות השונות</w:t>
      </w:r>
      <w:r w:rsidR="007B5866">
        <w:rPr>
          <w:rFonts w:ascii="David" w:hAnsi="David" w:hint="cs"/>
          <w:rtl/>
        </w:rPr>
        <w:t>, מועצות מקומיות, משרדי ממשלה</w:t>
      </w:r>
      <w:r w:rsidRPr="004D7395">
        <w:rPr>
          <w:rFonts w:ascii="David" w:hAnsi="David" w:hint="cs"/>
          <w:rtl/>
        </w:rPr>
        <w:t>.</w:t>
      </w:r>
    </w:p>
    <w:p w14:paraId="530C5097" w14:textId="37F516A3" w:rsidR="00C86317" w:rsidRDefault="00C86317" w:rsidP="009E3058">
      <w:pPr>
        <w:pStyle w:val="aa"/>
        <w:numPr>
          <w:ilvl w:val="1"/>
          <w:numId w:val="15"/>
        </w:numPr>
        <w:spacing w:line="360" w:lineRule="auto"/>
        <w:jc w:val="both"/>
        <w:rPr>
          <w:b/>
          <w:bCs/>
          <w:sz w:val="24"/>
          <w:u w:val="single"/>
        </w:rPr>
      </w:pPr>
      <w:r w:rsidRPr="004D7395">
        <w:rPr>
          <w:rFonts w:hint="cs"/>
          <w:sz w:val="24"/>
          <w:rtl/>
        </w:rPr>
        <w:t xml:space="preserve">היועץ יידרש </w:t>
      </w:r>
      <w:r w:rsidR="007B5866">
        <w:rPr>
          <w:rFonts w:hint="cs"/>
          <w:sz w:val="24"/>
          <w:rtl/>
        </w:rPr>
        <w:t>להשתתף בדיונים ו</w:t>
      </w:r>
      <w:r w:rsidRPr="004D7395">
        <w:rPr>
          <w:rFonts w:hint="cs"/>
          <w:sz w:val="24"/>
          <w:rtl/>
        </w:rPr>
        <w:t xml:space="preserve">לעתים לקיים סיורים באתרים </w:t>
      </w:r>
      <w:r w:rsidR="00195C87" w:rsidRPr="004D7395">
        <w:rPr>
          <w:rFonts w:hint="cs"/>
          <w:sz w:val="24"/>
          <w:rtl/>
        </w:rPr>
        <w:t>רלוונטיי</w:t>
      </w:r>
      <w:r w:rsidR="00195C87" w:rsidRPr="004D7395">
        <w:rPr>
          <w:rFonts w:hint="eastAsia"/>
          <w:sz w:val="24"/>
          <w:rtl/>
        </w:rPr>
        <w:t>ם</w:t>
      </w:r>
      <w:r w:rsidRPr="004D7395">
        <w:rPr>
          <w:rFonts w:hint="cs"/>
          <w:sz w:val="24"/>
          <w:rtl/>
        </w:rPr>
        <w:t xml:space="preserve"> באזורים המפורטים לעיל.</w:t>
      </w:r>
      <w:r w:rsidR="00C26A8D">
        <w:rPr>
          <w:rFonts w:hint="cs"/>
          <w:b/>
          <w:bCs/>
          <w:sz w:val="24"/>
          <w:u w:val="single"/>
          <w:rtl/>
        </w:rPr>
        <w:t xml:space="preserve"> </w:t>
      </w:r>
      <w:r w:rsidR="00177D89">
        <w:rPr>
          <w:rFonts w:hint="cs"/>
          <w:sz w:val="24"/>
          <w:rtl/>
        </w:rPr>
        <w:t>ההשתתפות בישיבות יכולה להיות בהתראה קצרה</w:t>
      </w:r>
      <w:r w:rsidR="00FA16C9">
        <w:rPr>
          <w:rFonts w:hint="cs"/>
          <w:sz w:val="24"/>
          <w:rtl/>
        </w:rPr>
        <w:t xml:space="preserve"> במשרדי המנהל האזרחי או באתרים אחרים ברחבי </w:t>
      </w:r>
      <w:proofErr w:type="spellStart"/>
      <w:r w:rsidR="00FA16C9">
        <w:rPr>
          <w:rFonts w:hint="cs"/>
          <w:sz w:val="24"/>
          <w:rtl/>
        </w:rPr>
        <w:t>איו"ש</w:t>
      </w:r>
      <w:proofErr w:type="spellEnd"/>
      <w:r w:rsidR="00FA16C9">
        <w:rPr>
          <w:rFonts w:hint="cs"/>
          <w:sz w:val="24"/>
          <w:rtl/>
        </w:rPr>
        <w:t xml:space="preserve"> או </w:t>
      </w:r>
      <w:r w:rsidR="00ED6909">
        <w:rPr>
          <w:rFonts w:hint="cs"/>
          <w:sz w:val="24"/>
          <w:rtl/>
        </w:rPr>
        <w:t>בתחומי מדינת ישראל</w:t>
      </w:r>
      <w:r w:rsidR="002E2F03">
        <w:rPr>
          <w:rFonts w:hint="cs"/>
          <w:sz w:val="24"/>
          <w:rtl/>
        </w:rPr>
        <w:t>.</w:t>
      </w:r>
    </w:p>
    <w:p w14:paraId="2A0A73DE" w14:textId="62495C50" w:rsidR="00503691" w:rsidRDefault="00503691" w:rsidP="00503691">
      <w:pPr>
        <w:pStyle w:val="aa"/>
        <w:spacing w:line="360" w:lineRule="auto"/>
        <w:ind w:left="360"/>
        <w:jc w:val="both"/>
        <w:rPr>
          <w:b/>
          <w:bCs/>
          <w:sz w:val="24"/>
          <w:u w:val="single"/>
          <w:rtl/>
        </w:rPr>
      </w:pPr>
    </w:p>
    <w:p w14:paraId="45E006CB" w14:textId="77777777" w:rsidR="007B5866" w:rsidRPr="004D7395" w:rsidRDefault="007B5866" w:rsidP="00503691">
      <w:pPr>
        <w:pStyle w:val="aa"/>
        <w:spacing w:line="360" w:lineRule="auto"/>
        <w:ind w:left="360"/>
        <w:jc w:val="both"/>
        <w:rPr>
          <w:b/>
          <w:bCs/>
          <w:sz w:val="24"/>
          <w:u w:val="single"/>
        </w:rPr>
      </w:pPr>
    </w:p>
    <w:p w14:paraId="36AF6D56" w14:textId="77777777" w:rsidR="00AB1C0B" w:rsidRPr="00503691" w:rsidRDefault="00B2518C" w:rsidP="00503691">
      <w:pPr>
        <w:spacing w:line="360" w:lineRule="auto"/>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162BFEB" w14:textId="77777777" w:rsidTr="007711E8">
        <w:trPr>
          <w:trHeight w:val="718"/>
        </w:trPr>
        <w:tc>
          <w:tcPr>
            <w:tcW w:w="1650" w:type="dxa"/>
          </w:tcPr>
          <w:p w14:paraId="03025D5A" w14:textId="77777777" w:rsidR="00AB1C0B" w:rsidRPr="00503691" w:rsidRDefault="00AB1C0B" w:rsidP="00503691">
            <w:pPr>
              <w:spacing w:line="360" w:lineRule="auto"/>
              <w:rPr>
                <w:rFonts w:ascii="David" w:eastAsiaTheme="minorEastAsia" w:hAnsi="David"/>
                <w:sz w:val="24"/>
              </w:rPr>
            </w:pPr>
          </w:p>
        </w:tc>
        <w:tc>
          <w:tcPr>
            <w:tcW w:w="2643" w:type="dxa"/>
          </w:tcPr>
          <w:p w14:paraId="0CC408C2" w14:textId="77777777" w:rsidR="00AB1C0B" w:rsidRPr="00503691" w:rsidRDefault="00AB1C0B" w:rsidP="00503691">
            <w:pPr>
              <w:spacing w:line="360" w:lineRule="auto"/>
              <w:rPr>
                <w:rFonts w:ascii="David" w:eastAsiaTheme="minorEastAsia" w:hAnsi="David"/>
                <w:sz w:val="24"/>
              </w:rPr>
            </w:pPr>
          </w:p>
        </w:tc>
        <w:tc>
          <w:tcPr>
            <w:tcW w:w="2608" w:type="dxa"/>
          </w:tcPr>
          <w:p w14:paraId="5790C3C2" w14:textId="77777777" w:rsidR="00AB1C0B" w:rsidRPr="00503691" w:rsidRDefault="00AB1C0B" w:rsidP="00503691">
            <w:pPr>
              <w:spacing w:line="360" w:lineRule="auto"/>
              <w:rPr>
                <w:rFonts w:ascii="David" w:eastAsiaTheme="minorEastAsia" w:hAnsi="David"/>
                <w:sz w:val="24"/>
              </w:rPr>
            </w:pPr>
          </w:p>
        </w:tc>
        <w:tc>
          <w:tcPr>
            <w:tcW w:w="2835" w:type="dxa"/>
          </w:tcPr>
          <w:p w14:paraId="67B2CCAC" w14:textId="77777777" w:rsidR="00AB1C0B" w:rsidRPr="00503691" w:rsidRDefault="00AB1C0B" w:rsidP="00503691">
            <w:pPr>
              <w:spacing w:line="360" w:lineRule="auto"/>
              <w:rPr>
                <w:rFonts w:ascii="David" w:eastAsiaTheme="minorEastAsia" w:hAnsi="David"/>
                <w:sz w:val="24"/>
              </w:rPr>
            </w:pPr>
          </w:p>
        </w:tc>
      </w:tr>
      <w:tr w:rsidR="00A64C77" w14:paraId="5EA7CD5A" w14:textId="77777777" w:rsidTr="007711E8">
        <w:tc>
          <w:tcPr>
            <w:tcW w:w="1650" w:type="dxa"/>
            <w:shd w:val="pct5" w:color="auto" w:fill="auto"/>
          </w:tcPr>
          <w:p w14:paraId="5469879E" w14:textId="77777777" w:rsidR="00AB1C0B" w:rsidRPr="00503691" w:rsidRDefault="00B2518C" w:rsidP="00503691">
            <w:pPr>
              <w:spacing w:line="360"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F848BCB" w14:textId="77777777" w:rsidR="00AB1C0B" w:rsidRPr="00503691" w:rsidRDefault="00B2518C" w:rsidP="00503691">
            <w:pPr>
              <w:spacing w:line="360"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4AF3CAF4" w14:textId="77777777" w:rsidR="00AB1C0B" w:rsidRPr="00503691" w:rsidRDefault="00B2518C" w:rsidP="00503691">
            <w:pPr>
              <w:spacing w:line="360" w:lineRule="auto"/>
              <w:jc w:val="center"/>
              <w:rPr>
                <w:rFonts w:ascii="David" w:eastAsiaTheme="minorEastAsia" w:hAnsi="David"/>
                <w:sz w:val="24"/>
                <w:rtl/>
              </w:rPr>
            </w:pPr>
            <w:r w:rsidRPr="00503691">
              <w:rPr>
                <w:rFonts w:ascii="David" w:eastAsiaTheme="minorEastAsia" w:hAnsi="David"/>
                <w:sz w:val="24"/>
                <w:rtl/>
              </w:rPr>
              <w:t>מס' ת.ז</w:t>
            </w:r>
          </w:p>
        </w:tc>
        <w:tc>
          <w:tcPr>
            <w:tcW w:w="2835" w:type="dxa"/>
            <w:shd w:val="pct5" w:color="auto" w:fill="auto"/>
          </w:tcPr>
          <w:p w14:paraId="05BDD52D" w14:textId="77777777" w:rsidR="00AB1C0B" w:rsidRPr="00503691" w:rsidRDefault="00B2518C" w:rsidP="00503691">
            <w:pPr>
              <w:spacing w:line="360"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667DE3C3" w14:textId="77777777" w:rsidR="00AB1C0B" w:rsidRDefault="00AB1C0B" w:rsidP="00503691">
      <w:pPr>
        <w:pStyle w:val="aa"/>
        <w:spacing w:line="360" w:lineRule="auto"/>
        <w:ind w:left="360"/>
        <w:jc w:val="both"/>
        <w:rPr>
          <w:b/>
          <w:bCs/>
          <w:sz w:val="24"/>
          <w:u w:val="single"/>
          <w:rtl/>
        </w:rPr>
      </w:pPr>
    </w:p>
    <w:p w14:paraId="4FD3D74D" w14:textId="77777777" w:rsidR="003723A0" w:rsidRPr="00700BF8" w:rsidRDefault="003723A0" w:rsidP="009E3058">
      <w:pPr>
        <w:pStyle w:val="aa"/>
        <w:numPr>
          <w:ilvl w:val="0"/>
          <w:numId w:val="15"/>
        </w:numPr>
        <w:bidi w:val="0"/>
        <w:spacing w:after="200" w:line="276" w:lineRule="auto"/>
        <w:rPr>
          <w:b/>
          <w:bCs/>
          <w:sz w:val="28"/>
          <w:szCs w:val="28"/>
          <w:u w:val="single"/>
          <w:rtl/>
        </w:rPr>
      </w:pPr>
      <w:r w:rsidRPr="00700BF8">
        <w:rPr>
          <w:b/>
          <w:bCs/>
          <w:sz w:val="28"/>
          <w:szCs w:val="28"/>
          <w:u w:val="single"/>
          <w:rtl/>
        </w:rPr>
        <w:br w:type="page"/>
      </w:r>
    </w:p>
    <w:p w14:paraId="249D9BD6" w14:textId="1DB5503C" w:rsidR="003F3008" w:rsidRPr="00503691" w:rsidRDefault="00B2518C" w:rsidP="00253BF4">
      <w:pPr>
        <w:spacing w:after="240" w:line="276" w:lineRule="auto"/>
        <w:jc w:val="center"/>
        <w:rPr>
          <w:b/>
          <w:bCs/>
          <w:sz w:val="28"/>
          <w:szCs w:val="28"/>
          <w:u w:val="single"/>
          <w:rtl/>
        </w:rPr>
      </w:pPr>
      <w:r w:rsidRPr="00503691">
        <w:rPr>
          <w:rFonts w:hint="cs"/>
          <w:b/>
          <w:bCs/>
          <w:sz w:val="28"/>
          <w:szCs w:val="28"/>
          <w:u w:val="single"/>
          <w:rtl/>
        </w:rPr>
        <w:lastRenderedPageBreak/>
        <w:t>נספח ב' –</w:t>
      </w:r>
      <w:r w:rsidRPr="00503691">
        <w:rPr>
          <w:b/>
          <w:bCs/>
          <w:sz w:val="28"/>
          <w:szCs w:val="28"/>
          <w:u w:val="single"/>
          <w:rtl/>
        </w:rPr>
        <w:t xml:space="preserve"> </w:t>
      </w:r>
      <w:r w:rsidRPr="00503691">
        <w:rPr>
          <w:rFonts w:hint="cs"/>
          <w:b/>
          <w:bCs/>
          <w:sz w:val="28"/>
          <w:szCs w:val="28"/>
          <w:u w:val="single"/>
          <w:rtl/>
        </w:rPr>
        <w:t>הצעת המחיר</w:t>
      </w:r>
    </w:p>
    <w:p w14:paraId="4D703842" w14:textId="77777777" w:rsidR="00A262C6" w:rsidRPr="002B0BDA" w:rsidRDefault="00B2518C" w:rsidP="00503691">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color w:val="FF0000"/>
          <w:sz w:val="28"/>
          <w:szCs w:val="28"/>
          <w:rtl/>
        </w:rPr>
      </w:pPr>
      <w:r w:rsidRPr="002B0BDA">
        <w:rPr>
          <w:rFonts w:hint="cs"/>
          <w:b/>
          <w:bCs/>
          <w:color w:val="FF0000"/>
          <w:sz w:val="28"/>
          <w:szCs w:val="28"/>
          <w:rtl/>
        </w:rPr>
        <w:t>הצעת המחיר תוגש על ידי המציע בנפרד במיקום המיועד לכך במערכת "יהלום"</w:t>
      </w:r>
    </w:p>
    <w:p w14:paraId="652B1BCF" w14:textId="77777777" w:rsidR="003F3008" w:rsidRDefault="00B2518C" w:rsidP="00503691">
      <w:p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A64C77" w14:paraId="65B41239" w14:textId="77777777" w:rsidTr="008C6628">
        <w:tc>
          <w:tcPr>
            <w:tcW w:w="8221" w:type="dxa"/>
            <w:gridSpan w:val="2"/>
            <w:shd w:val="clear" w:color="auto" w:fill="F2F2F2" w:themeFill="background1" w:themeFillShade="F2"/>
          </w:tcPr>
          <w:p w14:paraId="41D6BA40" w14:textId="113FAA9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 xml:space="preserve">אחוז הנחה גורף המוצע עבור תעריפי יועצים לניהול הודעת </w:t>
            </w:r>
            <w:proofErr w:type="spellStart"/>
            <w:r w:rsidRPr="00503691">
              <w:rPr>
                <w:rFonts w:ascii="David" w:hAnsi="David" w:hint="cs"/>
                <w:b/>
                <w:bCs/>
                <w:sz w:val="24"/>
                <w:rtl/>
              </w:rPr>
              <w:t>תכ"ם</w:t>
            </w:r>
            <w:proofErr w:type="spellEnd"/>
            <w:r w:rsidRPr="00503691">
              <w:rPr>
                <w:rFonts w:ascii="David" w:hAnsi="David" w:hint="cs"/>
                <w:b/>
                <w:bCs/>
                <w:sz w:val="24"/>
                <w:rtl/>
              </w:rPr>
              <w:t xml:space="preserve"> 8.1.1.1      </w:t>
            </w:r>
          </w:p>
        </w:tc>
      </w:tr>
      <w:tr w:rsidR="00A64C77" w14:paraId="66D30603" w14:textId="77777777" w:rsidTr="00A262C6">
        <w:trPr>
          <w:trHeight w:val="1127"/>
        </w:trPr>
        <w:tc>
          <w:tcPr>
            <w:tcW w:w="3691" w:type="dxa"/>
            <w:shd w:val="clear" w:color="auto" w:fill="F2F2F2" w:themeFill="background1" w:themeFillShade="F2"/>
          </w:tcPr>
          <w:p w14:paraId="482C00E7"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במילים</w:t>
            </w:r>
          </w:p>
        </w:tc>
        <w:tc>
          <w:tcPr>
            <w:tcW w:w="4530" w:type="dxa"/>
          </w:tcPr>
          <w:p w14:paraId="5B2B82D8" w14:textId="77777777" w:rsidR="008C6628" w:rsidRPr="00503691" w:rsidRDefault="008C6628" w:rsidP="00503691">
            <w:pPr>
              <w:spacing w:after="240" w:line="276" w:lineRule="auto"/>
              <w:jc w:val="both"/>
              <w:rPr>
                <w:rFonts w:ascii="David" w:hAnsi="David"/>
                <w:b/>
                <w:bCs/>
                <w:sz w:val="24"/>
                <w:rtl/>
              </w:rPr>
            </w:pPr>
          </w:p>
          <w:p w14:paraId="2F478C02"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________________ אחוזים</w:t>
            </w:r>
          </w:p>
        </w:tc>
      </w:tr>
      <w:tr w:rsidR="00A64C77" w14:paraId="5C28710D" w14:textId="77777777" w:rsidTr="008C6628">
        <w:tc>
          <w:tcPr>
            <w:tcW w:w="3691" w:type="dxa"/>
            <w:shd w:val="clear" w:color="auto" w:fill="F2F2F2" w:themeFill="background1" w:themeFillShade="F2"/>
          </w:tcPr>
          <w:p w14:paraId="489A8066"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בספרות</w:t>
            </w:r>
          </w:p>
        </w:tc>
        <w:tc>
          <w:tcPr>
            <w:tcW w:w="4530" w:type="dxa"/>
          </w:tcPr>
          <w:p w14:paraId="6A3CA4B1" w14:textId="77777777" w:rsidR="008C6628" w:rsidRPr="00503691" w:rsidRDefault="008C6628" w:rsidP="00503691">
            <w:pPr>
              <w:spacing w:after="240" w:line="276" w:lineRule="auto"/>
              <w:jc w:val="both"/>
              <w:rPr>
                <w:rFonts w:ascii="David" w:hAnsi="David"/>
                <w:b/>
                <w:bCs/>
                <w:sz w:val="24"/>
                <w:rtl/>
              </w:rPr>
            </w:pPr>
          </w:p>
          <w:p w14:paraId="3386F9C3" w14:textId="77777777" w:rsidR="008C6628" w:rsidRPr="00503691" w:rsidRDefault="00B2518C" w:rsidP="00503691">
            <w:pPr>
              <w:spacing w:after="240" w:line="276" w:lineRule="auto"/>
              <w:jc w:val="both"/>
              <w:rPr>
                <w:rFonts w:ascii="David" w:hAnsi="David"/>
                <w:b/>
                <w:bCs/>
                <w:sz w:val="24"/>
                <w:rtl/>
              </w:rPr>
            </w:pPr>
            <w:r w:rsidRPr="00503691">
              <w:rPr>
                <w:rFonts w:ascii="David" w:hAnsi="David" w:hint="cs"/>
                <w:b/>
                <w:bCs/>
                <w:sz w:val="24"/>
                <w:rtl/>
              </w:rPr>
              <w:t>% _________________</w:t>
            </w:r>
          </w:p>
        </w:tc>
      </w:tr>
    </w:tbl>
    <w:p w14:paraId="1685D6F1" w14:textId="77777777" w:rsidR="003F3008" w:rsidRPr="003F3008" w:rsidRDefault="00B2518C" w:rsidP="00503691">
      <w:pPr>
        <w:spacing w:after="240" w:line="276" w:lineRule="auto"/>
        <w:jc w:val="both"/>
        <w:rPr>
          <w:rFonts w:ascii="David" w:hAnsi="David"/>
          <w:b/>
          <w:bCs/>
          <w:sz w:val="24"/>
          <w:u w:val="single"/>
        </w:rPr>
      </w:pPr>
      <w:r w:rsidRPr="003F3008">
        <w:rPr>
          <w:rFonts w:ascii="David" w:hAnsi="David"/>
          <w:b/>
          <w:bCs/>
          <w:sz w:val="24"/>
          <w:u w:val="single"/>
          <w:rtl/>
        </w:rPr>
        <w:t>הבהרות:</w:t>
      </w:r>
    </w:p>
    <w:p w14:paraId="27939F83" w14:textId="77777777" w:rsidR="00BC379C" w:rsidRDefault="00B2518C" w:rsidP="00503691">
      <w:pPr>
        <w:spacing w:after="240" w:line="276" w:lineRule="auto"/>
        <w:contextualSpacing/>
        <w:jc w:val="both"/>
        <w:rPr>
          <w:sz w:val="24"/>
        </w:rPr>
      </w:pP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w:t>
      </w:r>
      <w:proofErr w:type="spellStart"/>
      <w:r w:rsidRPr="009277AB">
        <w:rPr>
          <w:rFonts w:hint="cs"/>
          <w:sz w:val="24"/>
          <w:rtl/>
        </w:rPr>
        <w:t>תכ"ם</w:t>
      </w:r>
      <w:proofErr w:type="spellEnd"/>
      <w:r w:rsidRPr="009277AB">
        <w:rPr>
          <w:rFonts w:hint="cs"/>
          <w:sz w:val="24"/>
          <w:rtl/>
        </w:rPr>
        <w:t xml:space="preserve">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3D756E27" w14:textId="63AA6F16" w:rsidR="00195C87" w:rsidRPr="00503691" w:rsidRDefault="00253BF4" w:rsidP="00253BF4">
      <w:pPr>
        <w:spacing w:after="240" w:line="276" w:lineRule="auto"/>
        <w:ind w:left="-144"/>
        <w:jc w:val="both"/>
        <w:rPr>
          <w:b/>
          <w:bCs/>
          <w:sz w:val="24"/>
          <w:u w:val="single"/>
          <w:rtl/>
        </w:rPr>
      </w:pPr>
      <w:r w:rsidRPr="00253BF4">
        <w:rPr>
          <w:rFonts w:hint="cs"/>
          <w:b/>
          <w:bCs/>
          <w:sz w:val="24"/>
          <w:rtl/>
        </w:rPr>
        <w:t xml:space="preserve">  </w:t>
      </w:r>
      <w:r w:rsidR="00B2518C" w:rsidRPr="00503691">
        <w:rPr>
          <w:rFonts w:hint="cs"/>
          <w:b/>
          <w:bCs/>
          <w:sz w:val="24"/>
          <w:u w:val="single"/>
          <w:rtl/>
        </w:rPr>
        <w:t xml:space="preserve">יובהר כי רמת היועץ </w:t>
      </w:r>
      <w:proofErr w:type="spellStart"/>
      <w:r w:rsidR="00B2518C" w:rsidRPr="00503691">
        <w:rPr>
          <w:rFonts w:hint="cs"/>
          <w:b/>
          <w:bCs/>
          <w:sz w:val="24"/>
          <w:u w:val="single"/>
          <w:rtl/>
        </w:rPr>
        <w:t>המירבית</w:t>
      </w:r>
      <w:proofErr w:type="spellEnd"/>
      <w:r w:rsidR="00B2518C" w:rsidRPr="00503691">
        <w:rPr>
          <w:rFonts w:hint="cs"/>
          <w:b/>
          <w:bCs/>
          <w:sz w:val="24"/>
          <w:u w:val="single"/>
          <w:rtl/>
        </w:rPr>
        <w:t xml:space="preserve"> אשר תאושר לתשלום </w:t>
      </w:r>
      <w:r w:rsidR="00195C87" w:rsidRPr="00503691">
        <w:rPr>
          <w:rFonts w:hint="cs"/>
          <w:b/>
          <w:bCs/>
          <w:sz w:val="24"/>
          <w:u w:val="single"/>
          <w:rtl/>
        </w:rPr>
        <w:t>תהא כדלקמן:</w:t>
      </w:r>
    </w:p>
    <w:p w14:paraId="11F0791F" w14:textId="63A74263" w:rsidR="00195C87" w:rsidRPr="00503691" w:rsidRDefault="00195C87" w:rsidP="00503691">
      <w:pPr>
        <w:spacing w:after="240" w:line="276" w:lineRule="auto"/>
        <w:jc w:val="both"/>
        <w:rPr>
          <w:b/>
          <w:bCs/>
          <w:sz w:val="24"/>
          <w:u w:val="single"/>
        </w:rPr>
      </w:pPr>
      <w:r w:rsidRPr="008260A5">
        <w:rPr>
          <w:rFonts w:hint="cs"/>
          <w:b/>
          <w:bCs/>
          <w:sz w:val="24"/>
          <w:u w:val="single"/>
          <w:rtl/>
        </w:rPr>
        <w:t xml:space="preserve">ליועץ בכיר שהוא ראש הצוות תהא רמה </w:t>
      </w:r>
      <w:r w:rsidR="00BB52D5" w:rsidRPr="008260A5">
        <w:rPr>
          <w:b/>
          <w:bCs/>
          <w:sz w:val="24"/>
          <w:u w:val="single"/>
        </w:rPr>
        <w:t>1</w:t>
      </w:r>
      <w:r w:rsidRPr="008260A5">
        <w:rPr>
          <w:rFonts w:hint="cs"/>
          <w:b/>
          <w:bCs/>
          <w:sz w:val="24"/>
          <w:u w:val="single"/>
          <w:rtl/>
        </w:rPr>
        <w:t>.</w:t>
      </w:r>
      <w:r w:rsidRPr="00503691">
        <w:rPr>
          <w:rFonts w:hint="cs"/>
          <w:b/>
          <w:bCs/>
          <w:sz w:val="24"/>
          <w:u w:val="single"/>
          <w:rtl/>
        </w:rPr>
        <w:t xml:space="preserve"> </w:t>
      </w:r>
    </w:p>
    <w:p w14:paraId="234C70D0" w14:textId="22AAA9A8" w:rsidR="00195C87" w:rsidRPr="00503691" w:rsidRDefault="00195C87" w:rsidP="00503691">
      <w:pPr>
        <w:spacing w:after="240" w:line="276" w:lineRule="auto"/>
        <w:jc w:val="both"/>
        <w:rPr>
          <w:b/>
          <w:bCs/>
          <w:sz w:val="24"/>
          <w:u w:val="single"/>
        </w:rPr>
      </w:pPr>
      <w:r w:rsidRPr="00503691">
        <w:rPr>
          <w:rFonts w:hint="cs"/>
          <w:b/>
          <w:bCs/>
          <w:sz w:val="24"/>
          <w:u w:val="single"/>
          <w:rtl/>
        </w:rPr>
        <w:t xml:space="preserve">ליועץ הבכיר הנוסף </w:t>
      </w:r>
      <w:r w:rsidRPr="00503691">
        <w:rPr>
          <w:b/>
          <w:bCs/>
          <w:sz w:val="24"/>
          <w:u w:val="single"/>
          <w:rtl/>
        </w:rPr>
        <w:t>–</w:t>
      </w:r>
      <w:r w:rsidRPr="00503691">
        <w:rPr>
          <w:rFonts w:hint="cs"/>
          <w:b/>
          <w:bCs/>
          <w:sz w:val="24"/>
          <w:u w:val="single"/>
          <w:rtl/>
        </w:rPr>
        <w:t xml:space="preserve"> תהא רמה </w:t>
      </w:r>
      <w:r w:rsidR="00BB52D5">
        <w:rPr>
          <w:rFonts w:hint="cs"/>
          <w:b/>
          <w:bCs/>
          <w:sz w:val="24"/>
          <w:u w:val="single"/>
          <w:rtl/>
        </w:rPr>
        <w:t>2</w:t>
      </w:r>
      <w:r w:rsidRPr="00503691">
        <w:rPr>
          <w:rFonts w:hint="cs"/>
          <w:b/>
          <w:bCs/>
          <w:sz w:val="24"/>
          <w:u w:val="single"/>
          <w:rtl/>
        </w:rPr>
        <w:t xml:space="preserve">. </w:t>
      </w:r>
    </w:p>
    <w:p w14:paraId="655B34C3" w14:textId="083B55C5" w:rsidR="003F3008" w:rsidRPr="00503691" w:rsidRDefault="00195C87" w:rsidP="00503691">
      <w:pPr>
        <w:spacing w:after="240" w:line="276" w:lineRule="auto"/>
        <w:jc w:val="both"/>
        <w:rPr>
          <w:b/>
          <w:bCs/>
          <w:sz w:val="24"/>
          <w:u w:val="single"/>
          <w:rtl/>
        </w:rPr>
      </w:pPr>
      <w:r w:rsidRPr="00503691">
        <w:rPr>
          <w:rFonts w:hint="cs"/>
          <w:b/>
          <w:bCs/>
          <w:sz w:val="24"/>
          <w:u w:val="single"/>
          <w:rtl/>
        </w:rPr>
        <w:t xml:space="preserve">לכל יועץ זוטר תהא רמה </w:t>
      </w:r>
      <w:r w:rsidR="00BB52D5">
        <w:rPr>
          <w:rFonts w:hint="cs"/>
          <w:b/>
          <w:bCs/>
          <w:sz w:val="24"/>
          <w:u w:val="single"/>
          <w:rtl/>
        </w:rPr>
        <w:t>4</w:t>
      </w:r>
      <w:r w:rsidRPr="00503691">
        <w:rPr>
          <w:rFonts w:hint="cs"/>
          <w:b/>
          <w:bCs/>
          <w:sz w:val="24"/>
          <w:u w:val="single"/>
          <w:rtl/>
        </w:rPr>
        <w:t>.</w:t>
      </w:r>
    </w:p>
    <w:p w14:paraId="77040450" w14:textId="77777777" w:rsidR="003F3008" w:rsidRPr="003F3008" w:rsidRDefault="00B2518C" w:rsidP="00503691">
      <w:pPr>
        <w:spacing w:after="240" w:line="276" w:lineRule="auto"/>
        <w:contextualSpacing/>
        <w:jc w:val="both"/>
        <w:rPr>
          <w:sz w:val="24"/>
        </w:rPr>
      </w:pPr>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70266B58" w14:textId="77777777" w:rsidR="003F3008" w:rsidRPr="003F3008" w:rsidRDefault="00B2518C" w:rsidP="00503691">
      <w:pPr>
        <w:spacing w:line="276" w:lineRule="auto"/>
        <w:contextualSpacing/>
        <w:jc w:val="both"/>
        <w:rPr>
          <w:sz w:val="24"/>
        </w:rPr>
      </w:pPr>
      <w:r w:rsidRPr="003F3008">
        <w:rPr>
          <w:rFonts w:hint="cs"/>
          <w:sz w:val="24"/>
          <w:rtl/>
        </w:rPr>
        <w:t xml:space="preserve">ועדת המכרזים במנהל תסווג את רמת היועץ המוצע על ידי המציע בהתאם לקריטריונים המפורטים בהודעת </w:t>
      </w:r>
      <w:proofErr w:type="spellStart"/>
      <w:r w:rsidRPr="003F3008">
        <w:rPr>
          <w:rFonts w:hint="cs"/>
          <w:sz w:val="24"/>
          <w:rtl/>
        </w:rPr>
        <w:t>תכ"ם</w:t>
      </w:r>
      <w:proofErr w:type="spellEnd"/>
      <w:r w:rsidRPr="003F3008">
        <w:rPr>
          <w:rFonts w:hint="cs"/>
          <w:sz w:val="24"/>
          <w:rtl/>
        </w:rPr>
        <w:t xml:space="preserve"> 8.1.1.1 (התקשרות עם נותני שירותים חיצוניים - תעריפי יועצים לניהול).</w:t>
      </w:r>
    </w:p>
    <w:p w14:paraId="58166B8D" w14:textId="29582788" w:rsidR="003F3008" w:rsidRPr="003F3008" w:rsidRDefault="00B2518C" w:rsidP="00503691">
      <w:pPr>
        <w:spacing w:after="240" w:line="276" w:lineRule="auto"/>
        <w:contextualSpacing/>
        <w:jc w:val="both"/>
      </w:pPr>
      <w:r w:rsidRPr="003F3008">
        <w:rPr>
          <w:rFonts w:hint="cs"/>
          <w:sz w:val="24"/>
          <w:rtl/>
        </w:rPr>
        <w:t>יובהר כי תעריף ההצעה י</w:t>
      </w:r>
      <w:r w:rsidRPr="003F3008">
        <w:rPr>
          <w:sz w:val="24"/>
          <w:rtl/>
        </w:rPr>
        <w:t xml:space="preserve">כלול את כלל ההוצאות </w:t>
      </w:r>
      <w:r w:rsidRPr="003F3008">
        <w:rPr>
          <w:rFonts w:hint="eastAsia"/>
          <w:sz w:val="24"/>
          <w:rtl/>
        </w:rPr>
        <w:t>להן</w:t>
      </w:r>
      <w:r w:rsidRPr="003F3008">
        <w:rPr>
          <w:sz w:val="24"/>
          <w:rtl/>
        </w:rPr>
        <w:t xml:space="preserve"> </w:t>
      </w:r>
      <w:r w:rsidRPr="003F3008">
        <w:rPr>
          <w:rFonts w:hint="eastAsia"/>
          <w:sz w:val="24"/>
          <w:rtl/>
        </w:rPr>
        <w:t>נדרש</w:t>
      </w:r>
      <w:r w:rsidRPr="003F3008">
        <w:rPr>
          <w:sz w:val="24"/>
          <w:rtl/>
        </w:rPr>
        <w:t xml:space="preserve"> </w:t>
      </w:r>
      <w:r w:rsidRPr="003F3008">
        <w:rPr>
          <w:rFonts w:hint="cs"/>
          <w:sz w:val="24"/>
          <w:rtl/>
        </w:rPr>
        <w:t>הזוכה,</w:t>
      </w:r>
      <w:r w:rsidRPr="003F3008">
        <w:rPr>
          <w:sz w:val="24"/>
          <w:rtl/>
        </w:rPr>
        <w:t xml:space="preserve"> </w:t>
      </w:r>
      <w:r w:rsidRPr="003F3008">
        <w:rPr>
          <w:rFonts w:hint="eastAsia"/>
          <w:sz w:val="24"/>
          <w:rtl/>
        </w:rPr>
        <w:t>לרבות</w:t>
      </w:r>
      <w:r w:rsidRPr="003F3008">
        <w:rPr>
          <w:sz w:val="24"/>
          <w:rtl/>
        </w:rPr>
        <w:t xml:space="preserve"> </w:t>
      </w:r>
      <w:r w:rsidRPr="003F3008">
        <w:rPr>
          <w:rFonts w:hint="eastAsia"/>
          <w:sz w:val="24"/>
          <w:rtl/>
        </w:rPr>
        <w:t>הוצאות</w:t>
      </w:r>
      <w:r w:rsidRPr="003F3008">
        <w:rPr>
          <w:sz w:val="24"/>
          <w:rtl/>
        </w:rPr>
        <w:t xml:space="preserve"> </w:t>
      </w:r>
      <w:r w:rsidRPr="003F3008">
        <w:rPr>
          <w:rFonts w:hint="eastAsia"/>
          <w:sz w:val="24"/>
          <w:rtl/>
        </w:rPr>
        <w:t>משרדיות</w:t>
      </w:r>
      <w:r w:rsidR="00E154CF">
        <w:rPr>
          <w:rFonts w:hint="cs"/>
          <w:sz w:val="24"/>
          <w:rtl/>
        </w:rPr>
        <w:t xml:space="preserve">, נסיעות </w:t>
      </w:r>
      <w:r w:rsidRPr="003F3008">
        <w:rPr>
          <w:rFonts w:hint="eastAsia"/>
          <w:sz w:val="24"/>
          <w:rtl/>
        </w:rPr>
        <w:t>וכדומה</w:t>
      </w:r>
      <w:r w:rsidRPr="003F3008">
        <w:rPr>
          <w:rFonts w:hint="cs"/>
          <w:sz w:val="24"/>
          <w:rtl/>
        </w:rPr>
        <w:t xml:space="preserve"> ובתוספת מס ערך מוסף (במקרה וחל).</w:t>
      </w:r>
      <w:r w:rsidRPr="003F3008">
        <w:rPr>
          <w:sz w:val="24"/>
          <w:rtl/>
        </w:rPr>
        <w:t xml:space="preserve"> </w:t>
      </w:r>
      <w:r w:rsidRPr="003F3008">
        <w:rPr>
          <w:rFonts w:hint="eastAsia"/>
          <w:sz w:val="24"/>
          <w:rtl/>
        </w:rPr>
        <w:t>לא</w:t>
      </w:r>
      <w:r w:rsidRPr="003F3008">
        <w:rPr>
          <w:sz w:val="24"/>
          <w:rtl/>
        </w:rPr>
        <w:t xml:space="preserve"> </w:t>
      </w:r>
      <w:r w:rsidRPr="003F3008">
        <w:rPr>
          <w:rFonts w:hint="eastAsia"/>
          <w:sz w:val="24"/>
          <w:rtl/>
        </w:rPr>
        <w:t>יאושרו</w:t>
      </w:r>
      <w:r w:rsidRPr="003F3008">
        <w:rPr>
          <w:sz w:val="24"/>
          <w:rtl/>
        </w:rPr>
        <w:t xml:space="preserve"> תשלו</w:t>
      </w:r>
      <w:r w:rsidRPr="003F3008">
        <w:rPr>
          <w:rFonts w:hint="eastAsia"/>
          <w:sz w:val="24"/>
          <w:rtl/>
        </w:rPr>
        <w:t>מים</w:t>
      </w:r>
      <w:r w:rsidRPr="003F3008">
        <w:rPr>
          <w:sz w:val="24"/>
          <w:rtl/>
        </w:rPr>
        <w:t xml:space="preserve"> </w:t>
      </w:r>
      <w:r w:rsidRPr="003F3008">
        <w:rPr>
          <w:rFonts w:hint="eastAsia"/>
          <w:sz w:val="24"/>
          <w:rtl/>
        </w:rPr>
        <w:t>נוספים</w:t>
      </w:r>
      <w:r w:rsidRPr="003F3008">
        <w:rPr>
          <w:sz w:val="24"/>
          <w:rtl/>
        </w:rPr>
        <w:t xml:space="preserve"> </w:t>
      </w:r>
      <w:r w:rsidRPr="003F3008">
        <w:rPr>
          <w:rFonts w:hint="eastAsia"/>
          <w:sz w:val="24"/>
          <w:rtl/>
        </w:rPr>
        <w:t>מעבר</w:t>
      </w:r>
      <w:r w:rsidRPr="003F3008">
        <w:rPr>
          <w:sz w:val="24"/>
          <w:rtl/>
        </w:rPr>
        <w:t xml:space="preserve"> </w:t>
      </w:r>
      <w:r w:rsidRPr="003F3008">
        <w:rPr>
          <w:rFonts w:hint="eastAsia"/>
          <w:sz w:val="24"/>
          <w:rtl/>
        </w:rPr>
        <w:t>למחיר</w:t>
      </w:r>
      <w:r w:rsidRPr="003F3008">
        <w:rPr>
          <w:sz w:val="24"/>
          <w:rtl/>
        </w:rPr>
        <w:t xml:space="preserve"> </w:t>
      </w:r>
      <w:r w:rsidRPr="003F3008">
        <w:rPr>
          <w:rFonts w:hint="eastAsia"/>
          <w:sz w:val="24"/>
          <w:rtl/>
        </w:rPr>
        <w:t>ההתקשרות</w:t>
      </w:r>
      <w:r w:rsidRPr="003F3008">
        <w:rPr>
          <w:rFonts w:hint="cs"/>
          <w:sz w:val="24"/>
          <w:rtl/>
        </w:rPr>
        <w:t>,</w:t>
      </w:r>
      <w:r w:rsidRPr="003F3008">
        <w:rPr>
          <w:sz w:val="24"/>
          <w:rtl/>
        </w:rPr>
        <w:t xml:space="preserve"> </w:t>
      </w:r>
      <w:r w:rsidRPr="003F3008">
        <w:rPr>
          <w:rFonts w:hint="eastAsia"/>
          <w:sz w:val="24"/>
          <w:rtl/>
        </w:rPr>
        <w:t>כפי</w:t>
      </w:r>
      <w:r w:rsidRPr="003F3008">
        <w:rPr>
          <w:sz w:val="24"/>
          <w:rtl/>
        </w:rPr>
        <w:t xml:space="preserve"> </w:t>
      </w:r>
      <w:r w:rsidRPr="003F3008">
        <w:rPr>
          <w:rFonts w:hint="eastAsia"/>
          <w:sz w:val="24"/>
          <w:rtl/>
        </w:rPr>
        <w:t>שנקבע</w:t>
      </w:r>
      <w:r w:rsidRPr="003F3008">
        <w:rPr>
          <w:sz w:val="24"/>
          <w:rtl/>
        </w:rPr>
        <w:t xml:space="preserve"> </w:t>
      </w:r>
      <w:r w:rsidRPr="003F3008">
        <w:rPr>
          <w:rFonts w:hint="eastAsia"/>
          <w:sz w:val="24"/>
          <w:rtl/>
        </w:rPr>
        <w:t>בהסכם</w:t>
      </w:r>
      <w:r w:rsidRPr="003F3008">
        <w:rPr>
          <w:rtl/>
        </w:rPr>
        <w:t>.</w:t>
      </w:r>
      <w:r w:rsidRPr="003F3008">
        <w:rPr>
          <w:rFonts w:hint="cs"/>
          <w:rtl/>
        </w:rPr>
        <w:t xml:space="preserve"> </w:t>
      </w:r>
    </w:p>
    <w:p w14:paraId="6F28E30D" w14:textId="77777777" w:rsidR="003F3008" w:rsidRPr="003F3008" w:rsidRDefault="003F3008" w:rsidP="00503691">
      <w:pPr>
        <w:spacing w:after="240" w:line="276" w:lineRule="auto"/>
        <w:ind w:left="1080"/>
        <w:contextualSpacing/>
        <w:jc w:val="both"/>
        <w:rPr>
          <w:rFonts w:ascii="David" w:hAnsi="David"/>
          <w:sz w:val="24"/>
          <w:rtl/>
        </w:rPr>
      </w:pPr>
    </w:p>
    <w:p w14:paraId="0E9B59F8" w14:textId="77777777" w:rsidR="003F3008" w:rsidRPr="00503691" w:rsidRDefault="00B2518C" w:rsidP="00503691">
      <w:pPr>
        <w:spacing w:after="240" w:line="276" w:lineRule="auto"/>
        <w:ind w:left="720"/>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DD8C8BB" w14:textId="77777777" w:rsidTr="003F3008">
        <w:trPr>
          <w:trHeight w:val="718"/>
        </w:trPr>
        <w:tc>
          <w:tcPr>
            <w:tcW w:w="1650" w:type="dxa"/>
          </w:tcPr>
          <w:p w14:paraId="78D73676" w14:textId="77777777" w:rsidR="003F3008" w:rsidRPr="00503691" w:rsidRDefault="003F3008" w:rsidP="00503691">
            <w:pPr>
              <w:spacing w:after="240" w:line="276" w:lineRule="auto"/>
              <w:rPr>
                <w:rFonts w:ascii="David" w:eastAsiaTheme="minorEastAsia" w:hAnsi="David"/>
                <w:sz w:val="24"/>
              </w:rPr>
            </w:pPr>
          </w:p>
        </w:tc>
        <w:tc>
          <w:tcPr>
            <w:tcW w:w="2643" w:type="dxa"/>
          </w:tcPr>
          <w:p w14:paraId="735155FC" w14:textId="77777777" w:rsidR="003F3008" w:rsidRPr="00503691" w:rsidRDefault="003F3008" w:rsidP="00503691">
            <w:pPr>
              <w:spacing w:after="240" w:line="276" w:lineRule="auto"/>
              <w:rPr>
                <w:rFonts w:ascii="David" w:eastAsiaTheme="minorEastAsia" w:hAnsi="David"/>
                <w:sz w:val="24"/>
              </w:rPr>
            </w:pPr>
          </w:p>
        </w:tc>
        <w:tc>
          <w:tcPr>
            <w:tcW w:w="2608" w:type="dxa"/>
          </w:tcPr>
          <w:p w14:paraId="125C8DF9" w14:textId="77777777" w:rsidR="003F3008" w:rsidRPr="00503691" w:rsidRDefault="003F3008" w:rsidP="00503691">
            <w:pPr>
              <w:spacing w:after="240" w:line="276" w:lineRule="auto"/>
              <w:rPr>
                <w:rFonts w:ascii="David" w:eastAsiaTheme="minorEastAsia" w:hAnsi="David"/>
                <w:sz w:val="24"/>
              </w:rPr>
            </w:pPr>
          </w:p>
        </w:tc>
        <w:tc>
          <w:tcPr>
            <w:tcW w:w="2835" w:type="dxa"/>
          </w:tcPr>
          <w:p w14:paraId="03BF52D1" w14:textId="77777777" w:rsidR="003F3008" w:rsidRPr="00503691" w:rsidRDefault="003F3008" w:rsidP="00503691">
            <w:pPr>
              <w:spacing w:after="240" w:line="276" w:lineRule="auto"/>
              <w:rPr>
                <w:rFonts w:ascii="David" w:eastAsiaTheme="minorEastAsia" w:hAnsi="David"/>
                <w:sz w:val="24"/>
              </w:rPr>
            </w:pPr>
          </w:p>
        </w:tc>
      </w:tr>
      <w:tr w:rsidR="00A64C77" w14:paraId="6AD86430" w14:textId="77777777" w:rsidTr="003F3008">
        <w:tc>
          <w:tcPr>
            <w:tcW w:w="1650" w:type="dxa"/>
            <w:shd w:val="pct5" w:color="auto" w:fill="auto"/>
          </w:tcPr>
          <w:p w14:paraId="60999F99" w14:textId="77777777" w:rsidR="003F3008"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008C9F7B" w14:textId="77777777" w:rsidR="003F3008"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2DCEDE91" w14:textId="77777777" w:rsidR="003F3008"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מס' ת.ז</w:t>
            </w:r>
          </w:p>
        </w:tc>
        <w:tc>
          <w:tcPr>
            <w:tcW w:w="2835" w:type="dxa"/>
            <w:shd w:val="pct5" w:color="auto" w:fill="auto"/>
          </w:tcPr>
          <w:p w14:paraId="743D32F2" w14:textId="77777777" w:rsidR="003F3008"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0A8867D2" w14:textId="77777777" w:rsidR="00074182" w:rsidRDefault="00074182" w:rsidP="00503691">
      <w:pPr>
        <w:spacing w:after="240" w:line="276" w:lineRule="auto"/>
        <w:rPr>
          <w:rFonts w:ascii="David" w:hAnsi="David"/>
          <w:b/>
          <w:bCs/>
          <w:sz w:val="28"/>
          <w:szCs w:val="28"/>
          <w:u w:val="single"/>
          <w:rtl/>
          <w:lang w:eastAsia="he-IL"/>
        </w:rPr>
      </w:pPr>
    </w:p>
    <w:p w14:paraId="2E03A9CC" w14:textId="77777777" w:rsidR="00A262C6" w:rsidRDefault="00A262C6" w:rsidP="00503691">
      <w:pPr>
        <w:spacing w:after="240" w:line="276" w:lineRule="auto"/>
        <w:rPr>
          <w:rFonts w:ascii="David" w:hAnsi="David"/>
          <w:b/>
          <w:bCs/>
          <w:sz w:val="28"/>
          <w:szCs w:val="28"/>
          <w:u w:val="single"/>
          <w:rtl/>
          <w:lang w:eastAsia="he-IL"/>
        </w:rPr>
      </w:pPr>
    </w:p>
    <w:p w14:paraId="511F4280" w14:textId="0EDF96B1" w:rsidR="003723A0" w:rsidRPr="00503691" w:rsidRDefault="003723A0" w:rsidP="00503691">
      <w:pPr>
        <w:bidi w:val="0"/>
        <w:spacing w:after="200" w:line="276" w:lineRule="auto"/>
        <w:rPr>
          <w:rFonts w:ascii="David" w:hAnsi="David"/>
          <w:sz w:val="28"/>
          <w:szCs w:val="28"/>
          <w:rtl/>
          <w:lang w:eastAsia="he-IL"/>
        </w:rPr>
      </w:pPr>
      <w:r w:rsidRPr="00503691">
        <w:rPr>
          <w:rFonts w:ascii="David" w:hAnsi="David"/>
          <w:sz w:val="28"/>
          <w:szCs w:val="28"/>
          <w:rtl/>
          <w:lang w:eastAsia="he-IL"/>
        </w:rPr>
        <w:br w:type="page"/>
      </w:r>
    </w:p>
    <w:p w14:paraId="5D95CE06" w14:textId="77777777" w:rsidR="0059160D" w:rsidRPr="00503691" w:rsidRDefault="00B2518C" w:rsidP="00503691">
      <w:pPr>
        <w:spacing w:after="240" w:line="276" w:lineRule="auto"/>
        <w:rPr>
          <w:rFonts w:ascii="David" w:hAnsi="David"/>
          <w:b/>
          <w:bCs/>
          <w:sz w:val="28"/>
          <w:szCs w:val="28"/>
          <w:u w:val="single"/>
          <w:rtl/>
          <w:lang w:eastAsia="he-IL"/>
        </w:rPr>
      </w:pPr>
      <w:r w:rsidRPr="00503691">
        <w:rPr>
          <w:rFonts w:ascii="David" w:hAnsi="David"/>
          <w:b/>
          <w:bCs/>
          <w:sz w:val="28"/>
          <w:szCs w:val="28"/>
          <w:u w:val="single"/>
          <w:rtl/>
          <w:lang w:eastAsia="he-IL"/>
        </w:rPr>
        <w:lastRenderedPageBreak/>
        <w:t xml:space="preserve">נספח </w:t>
      </w:r>
      <w:r w:rsidR="00082D40" w:rsidRPr="00503691">
        <w:rPr>
          <w:rFonts w:ascii="David" w:hAnsi="David" w:hint="cs"/>
          <w:b/>
          <w:bCs/>
          <w:sz w:val="28"/>
          <w:szCs w:val="28"/>
          <w:u w:val="single"/>
          <w:rtl/>
          <w:lang w:eastAsia="he-IL"/>
        </w:rPr>
        <w:t>ג</w:t>
      </w:r>
      <w:r w:rsidRPr="00503691">
        <w:rPr>
          <w:rFonts w:ascii="David" w:hAnsi="David"/>
          <w:b/>
          <w:bCs/>
          <w:sz w:val="28"/>
          <w:szCs w:val="28"/>
          <w:u w:val="single"/>
          <w:rtl/>
          <w:lang w:eastAsia="he-IL"/>
        </w:rPr>
        <w:t>' – תצהיר פרטים כלליים</w:t>
      </w:r>
    </w:p>
    <w:p w14:paraId="570DB0FE"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34BE0EE" w14:textId="77777777" w:rsidR="0059160D" w:rsidRPr="00503691" w:rsidRDefault="00B2518C" w:rsidP="00503691">
      <w:pPr>
        <w:spacing w:after="240"/>
        <w:rPr>
          <w:rFonts w:ascii="David" w:hAnsi="David"/>
          <w:sz w:val="24"/>
          <w:rtl/>
          <w:lang w:eastAsia="he-IL"/>
        </w:rPr>
      </w:pPr>
      <w:r w:rsidRPr="00503691">
        <w:rPr>
          <w:rFonts w:ascii="David" w:hAnsi="David"/>
          <w:b/>
          <w:bCs/>
          <w:sz w:val="24"/>
          <w:u w:val="single"/>
          <w:rtl/>
        </w:rPr>
        <w:t>מידע כללי בדבר המציע:</w:t>
      </w:r>
    </w:p>
    <w:p w14:paraId="5100F070"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שם: _____________________, ח.פ/ע.מ ______________________</w:t>
      </w:r>
    </w:p>
    <w:p w14:paraId="2C14DAB2"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כתובת: רח' ______</w:t>
      </w:r>
      <w:r w:rsidR="002203D2" w:rsidRPr="00503691">
        <w:rPr>
          <w:rFonts w:ascii="David" w:hAnsi="David" w:hint="cs"/>
          <w:sz w:val="24"/>
          <w:rtl/>
          <w:lang w:eastAsia="he-IL"/>
        </w:rPr>
        <w:t>_____________</w:t>
      </w:r>
      <w:r w:rsidRPr="00503691">
        <w:rPr>
          <w:rFonts w:ascii="David" w:hAnsi="David"/>
          <w:sz w:val="24"/>
          <w:rtl/>
          <w:lang w:eastAsia="he-IL"/>
        </w:rPr>
        <w:t>_____, מספר:____ עיר ___________, מיקוד ____________,</w:t>
      </w:r>
    </w:p>
    <w:p w14:paraId="3716A89F" w14:textId="77777777" w:rsidR="0059160D" w:rsidRPr="00503691" w:rsidRDefault="00B2518C" w:rsidP="00503691">
      <w:pPr>
        <w:spacing w:after="240"/>
        <w:rPr>
          <w:rFonts w:ascii="David" w:hAnsi="David"/>
          <w:sz w:val="24"/>
          <w:rtl/>
          <w:lang w:eastAsia="he-IL"/>
        </w:rPr>
      </w:pPr>
      <w:r w:rsidRPr="00503691">
        <w:rPr>
          <w:rFonts w:ascii="David" w:hAnsi="David"/>
          <w:sz w:val="24"/>
          <w:u w:val="single"/>
          <w:rtl/>
          <w:lang w:eastAsia="he-IL"/>
        </w:rPr>
        <w:t>כתובת דוא"ל</w:t>
      </w:r>
      <w:r w:rsidRPr="00503691">
        <w:rPr>
          <w:rFonts w:ascii="David" w:hAnsi="David"/>
          <w:sz w:val="24"/>
          <w:rtl/>
          <w:lang w:eastAsia="he-IL"/>
        </w:rPr>
        <w:t>:</w:t>
      </w:r>
      <w:r w:rsidR="002E3487" w:rsidRPr="00503691">
        <w:rPr>
          <w:rFonts w:ascii="David" w:hAnsi="David"/>
          <w:sz w:val="24"/>
          <w:rtl/>
          <w:lang w:eastAsia="he-IL"/>
        </w:rPr>
        <w:t xml:space="preserve"> </w:t>
      </w:r>
      <w:r w:rsidR="002E3487" w:rsidRPr="00503691">
        <w:rPr>
          <w:rFonts w:ascii="David" w:hAnsi="David"/>
          <w:b/>
          <w:bCs/>
          <w:sz w:val="24"/>
          <w:rtl/>
          <w:lang w:eastAsia="he-IL"/>
        </w:rPr>
        <w:t xml:space="preserve">  </w:t>
      </w:r>
      <w:r w:rsidRPr="00503691">
        <w:rPr>
          <w:rFonts w:ascii="David" w:hAnsi="David"/>
          <w:b/>
          <w:bCs/>
          <w:sz w:val="24"/>
          <w:rtl/>
          <w:lang w:eastAsia="he-IL"/>
        </w:rPr>
        <w:t xml:space="preserve"> _____</w:t>
      </w:r>
      <w:r w:rsidR="002203D2" w:rsidRPr="00503691">
        <w:rPr>
          <w:rFonts w:ascii="David" w:hAnsi="David" w:hint="cs"/>
          <w:b/>
          <w:bCs/>
          <w:sz w:val="24"/>
          <w:rtl/>
          <w:lang w:eastAsia="he-IL"/>
        </w:rPr>
        <w:t>___________________________________</w:t>
      </w:r>
      <w:r w:rsidRPr="00503691">
        <w:rPr>
          <w:rFonts w:ascii="David" w:hAnsi="David"/>
          <w:b/>
          <w:bCs/>
          <w:sz w:val="24"/>
          <w:rtl/>
          <w:lang w:eastAsia="he-IL"/>
        </w:rPr>
        <w:t>__________________,</w:t>
      </w:r>
      <w:r w:rsidRPr="00503691">
        <w:rPr>
          <w:rFonts w:ascii="David" w:hAnsi="David"/>
          <w:sz w:val="24"/>
          <w:rtl/>
          <w:lang w:eastAsia="he-IL"/>
        </w:rPr>
        <w:t xml:space="preserve"> </w:t>
      </w:r>
    </w:p>
    <w:p w14:paraId="7B4F99F3"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סוג ההתאגדות:_________________________, תאריך ההתאגדות:____________.</w:t>
      </w:r>
    </w:p>
    <w:p w14:paraId="37D1F657"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טלפון:______________, נייד:_______________ פקס:__________________________</w:t>
      </w:r>
    </w:p>
    <w:p w14:paraId="0CE43336" w14:textId="77777777" w:rsidR="0059160D" w:rsidRPr="00503691" w:rsidRDefault="00B2518C" w:rsidP="00503691">
      <w:pPr>
        <w:tabs>
          <w:tab w:val="left" w:pos="5740"/>
        </w:tabs>
        <w:spacing w:after="240"/>
        <w:rPr>
          <w:rFonts w:ascii="David" w:hAnsi="David"/>
          <w:sz w:val="24"/>
          <w:rtl/>
          <w:lang w:eastAsia="he-IL"/>
        </w:rPr>
      </w:pPr>
      <w:proofErr w:type="spellStart"/>
      <w:r w:rsidRPr="00503691">
        <w:rPr>
          <w:rFonts w:ascii="David" w:hAnsi="David"/>
          <w:b/>
          <w:bCs/>
          <w:sz w:val="24"/>
          <w:rtl/>
          <w:lang w:eastAsia="he-IL"/>
        </w:rPr>
        <w:t>מורשי</w:t>
      </w:r>
      <w:proofErr w:type="spellEnd"/>
      <w:r w:rsidRPr="00503691">
        <w:rPr>
          <w:rFonts w:ascii="David" w:hAnsi="David"/>
          <w:b/>
          <w:bCs/>
          <w:sz w:val="24"/>
          <w:rtl/>
          <w:lang w:eastAsia="he-IL"/>
        </w:rPr>
        <w:t xml:space="preserve"> החתימה במציע: </w:t>
      </w:r>
      <w:r w:rsidR="008C6628" w:rsidRPr="00503691">
        <w:rPr>
          <w:rFonts w:ascii="David" w:hAnsi="David" w:hint="cs"/>
          <w:sz w:val="24"/>
          <w:rtl/>
          <w:lang w:eastAsia="he-IL"/>
        </w:rPr>
        <w:t>___________________________________________</w:t>
      </w:r>
      <w:r w:rsidR="001B1A0B" w:rsidRPr="00503691">
        <w:rPr>
          <w:rFonts w:ascii="David" w:hAnsi="David"/>
          <w:sz w:val="24"/>
          <w:rtl/>
          <w:lang w:eastAsia="he-IL"/>
        </w:rPr>
        <w:tab/>
      </w:r>
    </w:p>
    <w:p w14:paraId="298D5CA9" w14:textId="77777777" w:rsidR="0059160D" w:rsidRPr="00503691" w:rsidRDefault="00B2518C" w:rsidP="00503691">
      <w:pPr>
        <w:spacing w:after="24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:____________ _, ת.ז_______________, תפקיד____________</w:t>
      </w:r>
    </w:p>
    <w:p w14:paraId="2F288228" w14:textId="77777777" w:rsidR="0059160D" w:rsidRPr="00503691" w:rsidRDefault="00B2518C" w:rsidP="00503691">
      <w:pPr>
        <w:spacing w:after="24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 xml:space="preserve">:_____________,ת.ז________________, תפקיד____________ </w:t>
      </w:r>
    </w:p>
    <w:p w14:paraId="40160C4D" w14:textId="77777777" w:rsidR="0059160D" w:rsidRPr="001015B6" w:rsidRDefault="0059160D" w:rsidP="00503691">
      <w:pPr>
        <w:spacing w:after="240"/>
        <w:ind w:left="-58"/>
        <w:jc w:val="both"/>
        <w:rPr>
          <w:rFonts w:ascii="David" w:hAnsi="David"/>
          <w:sz w:val="24"/>
          <w:rtl/>
          <w:lang w:eastAsia="he-IL"/>
        </w:rPr>
      </w:pPr>
    </w:p>
    <w:p w14:paraId="28E2C2A9" w14:textId="0335F380" w:rsidR="0059160D" w:rsidRPr="00503691" w:rsidRDefault="00B2518C" w:rsidP="00503691">
      <w:pPr>
        <w:jc w:val="both"/>
        <w:rPr>
          <w:sz w:val="24"/>
          <w:rtl/>
        </w:rPr>
      </w:pPr>
      <w:r w:rsidRPr="00503691">
        <w:rPr>
          <w:rFonts w:ascii="David" w:hAnsi="David"/>
          <w:sz w:val="24"/>
          <w:rtl/>
          <w:lang w:eastAsia="he-IL"/>
        </w:rPr>
        <w:t xml:space="preserve">אני, _______________, רו"ח/עו"ד של המציע </w:t>
      </w:r>
      <w:bookmarkStart w:id="20" w:name="_Hlk185348288"/>
      <w:r w:rsidR="001015B6" w:rsidRPr="00503691">
        <w:rPr>
          <w:rFonts w:hint="cs"/>
          <w:b/>
          <w:bCs/>
          <w:sz w:val="24"/>
          <w:rtl/>
        </w:rPr>
        <w:t>ל</w:t>
      </w:r>
      <w:r w:rsidR="001015B6" w:rsidRPr="00503691">
        <w:rPr>
          <w:b/>
          <w:bCs/>
          <w:sz w:val="24"/>
          <w:rtl/>
        </w:rPr>
        <w:t xml:space="preserve">מכרז מס' </w:t>
      </w:r>
      <w:r w:rsidR="00090245">
        <w:rPr>
          <w:rFonts w:hint="cs"/>
          <w:b/>
          <w:bCs/>
          <w:sz w:val="24"/>
          <w:rtl/>
        </w:rPr>
        <w:t>3/26</w:t>
      </w:r>
      <w:r w:rsidR="001015B6" w:rsidRPr="00503691">
        <w:rPr>
          <w:rFonts w:hint="cs"/>
          <w:b/>
          <w:bCs/>
          <w:sz w:val="24"/>
          <w:rtl/>
        </w:rPr>
        <w:t xml:space="preserve"> - מכרז</w:t>
      </w:r>
      <w:r w:rsidR="001015B6" w:rsidRPr="00503691">
        <w:rPr>
          <w:b/>
          <w:bCs/>
          <w:sz w:val="24"/>
          <w:rtl/>
        </w:rPr>
        <w:t xml:space="preserve"> </w:t>
      </w:r>
      <w:r w:rsidR="001015B6" w:rsidRPr="00503691">
        <w:rPr>
          <w:rFonts w:hint="cs"/>
          <w:b/>
          <w:bCs/>
          <w:sz w:val="24"/>
          <w:rtl/>
        </w:rPr>
        <w:t>פומבי</w:t>
      </w:r>
      <w:r w:rsidR="001015B6" w:rsidRPr="00503691">
        <w:rPr>
          <w:b/>
          <w:bCs/>
          <w:sz w:val="24"/>
          <w:rtl/>
        </w:rPr>
        <w:t xml:space="preserve"> למתן </w:t>
      </w:r>
      <w:r w:rsidR="001015B6" w:rsidRPr="00503691">
        <w:rPr>
          <w:rFonts w:hint="cs"/>
          <w:b/>
          <w:bCs/>
          <w:sz w:val="24"/>
          <w:rtl/>
        </w:rPr>
        <w:t>שירותי</w:t>
      </w:r>
      <w:r w:rsidR="001015B6" w:rsidRPr="00503691">
        <w:rPr>
          <w:b/>
          <w:bCs/>
          <w:sz w:val="24"/>
          <w:rtl/>
        </w:rPr>
        <w:t xml:space="preserve"> ייעוץ בתחום </w:t>
      </w:r>
      <w:r w:rsidR="00EF09B8" w:rsidRPr="00503691">
        <w:rPr>
          <w:rFonts w:hint="cs"/>
          <w:b/>
          <w:bCs/>
          <w:sz w:val="24"/>
          <w:rtl/>
        </w:rPr>
        <w:t>האנרגיה</w:t>
      </w:r>
      <w:r w:rsidR="001015B6" w:rsidRPr="00503691">
        <w:rPr>
          <w:rFonts w:hint="cs"/>
          <w:b/>
          <w:bCs/>
          <w:sz w:val="24"/>
          <w:rtl/>
        </w:rPr>
        <w:t xml:space="preserve"> עבור </w:t>
      </w:r>
      <w:proofErr w:type="spellStart"/>
      <w:r w:rsidR="001015B6" w:rsidRPr="00503691">
        <w:rPr>
          <w:rFonts w:hint="cs"/>
          <w:b/>
          <w:bCs/>
          <w:sz w:val="24"/>
          <w:rtl/>
        </w:rPr>
        <w:t>המינהל</w:t>
      </w:r>
      <w:proofErr w:type="spellEnd"/>
      <w:r w:rsidR="001015B6" w:rsidRPr="00503691">
        <w:rPr>
          <w:rFonts w:hint="cs"/>
          <w:b/>
          <w:bCs/>
          <w:sz w:val="24"/>
          <w:rtl/>
        </w:rPr>
        <w:t xml:space="preserve"> האזרחי ליהודה ושומרון</w:t>
      </w:r>
      <w:bookmarkEnd w:id="20"/>
      <w:r w:rsidRPr="00503691">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1E529B53" w14:textId="77777777" w:rsidR="0059160D" w:rsidRPr="00503691" w:rsidRDefault="00B2518C" w:rsidP="00503691">
      <w:pPr>
        <w:spacing w:after="240"/>
        <w:rPr>
          <w:rFonts w:ascii="David" w:hAnsi="David"/>
          <w:sz w:val="24"/>
          <w:rtl/>
          <w:lang w:eastAsia="he-IL"/>
        </w:rPr>
      </w:pPr>
      <w:r w:rsidRPr="00503691">
        <w:rPr>
          <w:rFonts w:ascii="David" w:hAnsi="David"/>
          <w:sz w:val="24"/>
          <w:rtl/>
          <w:lang w:eastAsia="he-IL"/>
        </w:rPr>
        <w:t xml:space="preserve">_______________            _________________            _____________          </w:t>
      </w:r>
    </w:p>
    <w:p w14:paraId="621D6F08" w14:textId="7CCCFF5E" w:rsidR="0059160D" w:rsidRPr="00503691" w:rsidRDefault="00B2518C" w:rsidP="00503691">
      <w:pPr>
        <w:spacing w:after="240"/>
        <w:ind w:left="360"/>
        <w:rPr>
          <w:rFonts w:ascii="David" w:hAnsi="David"/>
          <w:sz w:val="24"/>
          <w:rtl/>
          <w:lang w:eastAsia="he-IL"/>
        </w:rPr>
      </w:pPr>
      <w:proofErr w:type="spellStart"/>
      <w:r w:rsidRPr="00503691">
        <w:rPr>
          <w:rFonts w:ascii="David" w:hAnsi="David"/>
          <w:sz w:val="24"/>
          <w:rtl/>
          <w:lang w:eastAsia="he-IL"/>
        </w:rPr>
        <w:t>שם+משפחה</w:t>
      </w:r>
      <w:proofErr w:type="spellEnd"/>
      <w:r w:rsidRPr="00503691">
        <w:rPr>
          <w:rFonts w:ascii="David" w:hAnsi="David"/>
          <w:sz w:val="24"/>
          <w:rtl/>
          <w:lang w:eastAsia="he-IL"/>
        </w:rPr>
        <w:t xml:space="preserve">               חתימה וחותמת עו"ד/רו"ח                  תאריך</w:t>
      </w:r>
    </w:p>
    <w:p w14:paraId="1E39625F" w14:textId="77777777" w:rsidR="0059160D" w:rsidRPr="007678B0" w:rsidRDefault="0059160D" w:rsidP="00503691">
      <w:pPr>
        <w:spacing w:after="240"/>
        <w:ind w:left="-58"/>
        <w:rPr>
          <w:rFonts w:ascii="David" w:hAnsi="David"/>
          <w:sz w:val="24"/>
          <w:lang w:eastAsia="he-IL"/>
        </w:rPr>
      </w:pPr>
    </w:p>
    <w:p w14:paraId="1A7F8F89" w14:textId="77777777" w:rsidR="0059160D" w:rsidRPr="00503691" w:rsidRDefault="00B2518C" w:rsidP="00503691">
      <w:pPr>
        <w:spacing w:after="240"/>
        <w:rPr>
          <w:rFonts w:ascii="David" w:hAnsi="David"/>
          <w:b/>
          <w:bCs/>
          <w:sz w:val="24"/>
          <w:u w:val="single"/>
          <w:rtl/>
          <w:lang w:eastAsia="he-IL"/>
        </w:rPr>
      </w:pPr>
      <w:r w:rsidRPr="00503691">
        <w:rPr>
          <w:rFonts w:ascii="David" w:hAnsi="David"/>
          <w:b/>
          <w:bCs/>
          <w:sz w:val="24"/>
          <w:u w:val="single"/>
          <w:rtl/>
          <w:lang w:eastAsia="he-IL"/>
        </w:rPr>
        <w:t>איש הקשר במציע</w:t>
      </w:r>
    </w:p>
    <w:p w14:paraId="2AB23703" w14:textId="73504A02" w:rsidR="0059160D" w:rsidRPr="00503691" w:rsidRDefault="00B2518C" w:rsidP="00503691">
      <w:pPr>
        <w:spacing w:after="240"/>
        <w:rPr>
          <w:rFonts w:ascii="David" w:hAnsi="David"/>
          <w:sz w:val="24"/>
          <w:rtl/>
          <w:lang w:eastAsia="he-IL"/>
        </w:rPr>
      </w:pPr>
      <w:r w:rsidRPr="00503691">
        <w:rPr>
          <w:rFonts w:ascii="David" w:hAnsi="David"/>
          <w:sz w:val="24"/>
          <w:rtl/>
          <w:lang w:eastAsia="he-IL"/>
        </w:rPr>
        <w:t>שם</w:t>
      </w:r>
      <w:r w:rsidR="002E3487" w:rsidRPr="00503691">
        <w:rPr>
          <w:rFonts w:ascii="David" w:hAnsi="David" w:hint="cs"/>
          <w:sz w:val="24"/>
          <w:rtl/>
          <w:lang w:eastAsia="he-IL"/>
        </w:rPr>
        <w:t xml:space="preserve"> </w:t>
      </w:r>
      <w:r w:rsidRPr="00503691">
        <w:rPr>
          <w:rFonts w:ascii="David" w:hAnsi="David"/>
          <w:sz w:val="24"/>
          <w:rtl/>
          <w:lang w:eastAsia="he-IL"/>
        </w:rPr>
        <w:t>+</w:t>
      </w:r>
      <w:r w:rsidR="002E3487" w:rsidRPr="00503691">
        <w:rPr>
          <w:rFonts w:ascii="David" w:hAnsi="David" w:hint="cs"/>
          <w:sz w:val="24"/>
          <w:rtl/>
          <w:lang w:eastAsia="he-IL"/>
        </w:rPr>
        <w:t xml:space="preserve"> שם </w:t>
      </w:r>
      <w:r w:rsidRPr="00503691">
        <w:rPr>
          <w:rFonts w:ascii="David" w:hAnsi="David"/>
          <w:sz w:val="24"/>
          <w:rtl/>
          <w:lang w:eastAsia="he-IL"/>
        </w:rPr>
        <w:t>משפחה:___</w:t>
      </w:r>
      <w:r w:rsidR="002E3487" w:rsidRPr="00503691">
        <w:rPr>
          <w:rFonts w:ascii="David" w:hAnsi="David" w:hint="cs"/>
          <w:sz w:val="24"/>
          <w:rtl/>
          <w:lang w:eastAsia="he-IL"/>
        </w:rPr>
        <w:t>__</w:t>
      </w:r>
      <w:r w:rsidRPr="00503691">
        <w:rPr>
          <w:rFonts w:ascii="David" w:hAnsi="David"/>
          <w:sz w:val="24"/>
          <w:rtl/>
          <w:lang w:eastAsia="he-IL"/>
        </w:rPr>
        <w:t>____________, ת.ז______</w:t>
      </w:r>
      <w:r w:rsidR="00057C39" w:rsidRPr="00503691">
        <w:rPr>
          <w:rFonts w:ascii="David" w:hAnsi="David" w:hint="cs"/>
          <w:sz w:val="24"/>
          <w:rtl/>
          <w:lang w:eastAsia="he-IL"/>
        </w:rPr>
        <w:t>_</w:t>
      </w:r>
      <w:r w:rsidRPr="00503691">
        <w:rPr>
          <w:rFonts w:ascii="David" w:hAnsi="David"/>
          <w:sz w:val="24"/>
          <w:rtl/>
          <w:lang w:eastAsia="he-IL"/>
        </w:rPr>
        <w:t>______, תפקיד_____</w:t>
      </w:r>
      <w:r w:rsidR="00057C39" w:rsidRPr="00503691">
        <w:rPr>
          <w:rFonts w:ascii="David" w:hAnsi="David" w:hint="cs"/>
          <w:sz w:val="24"/>
          <w:rtl/>
          <w:lang w:eastAsia="he-IL"/>
        </w:rPr>
        <w:t>___</w:t>
      </w:r>
      <w:r w:rsidRPr="00503691">
        <w:rPr>
          <w:rFonts w:ascii="David" w:hAnsi="David"/>
          <w:sz w:val="24"/>
          <w:rtl/>
          <w:lang w:eastAsia="he-IL"/>
        </w:rPr>
        <w:t>_______</w:t>
      </w:r>
    </w:p>
    <w:p w14:paraId="11F5496E" w14:textId="77777777" w:rsidR="0059160D" w:rsidRPr="00503691" w:rsidRDefault="00B2518C" w:rsidP="00503691">
      <w:pPr>
        <w:tabs>
          <w:tab w:val="center" w:pos="4570"/>
          <w:tab w:val="right" w:pos="9070"/>
        </w:tabs>
        <w:spacing w:before="120" w:after="240"/>
        <w:rPr>
          <w:rFonts w:ascii="David" w:hAnsi="David"/>
          <w:b/>
          <w:bCs/>
          <w:sz w:val="24"/>
          <w:rtl/>
          <w:lang w:eastAsia="he-IL"/>
        </w:rPr>
      </w:pPr>
      <w:r w:rsidRPr="00503691">
        <w:rPr>
          <w:rFonts w:ascii="David" w:hAnsi="David"/>
          <w:b/>
          <w:bCs/>
          <w:sz w:val="24"/>
          <w:rtl/>
          <w:lang w:eastAsia="he-IL"/>
        </w:rPr>
        <w:t xml:space="preserve">לתשומת </w:t>
      </w:r>
      <w:r w:rsidR="001627E4" w:rsidRPr="00503691">
        <w:rPr>
          <w:rFonts w:ascii="David" w:hAnsi="David" w:hint="cs"/>
          <w:b/>
          <w:bCs/>
          <w:sz w:val="24"/>
          <w:rtl/>
          <w:lang w:eastAsia="he-IL"/>
        </w:rPr>
        <w:t>ליבכ</w:t>
      </w:r>
      <w:r w:rsidR="001627E4" w:rsidRPr="00503691">
        <w:rPr>
          <w:rFonts w:ascii="David" w:hAnsi="David" w:hint="eastAsia"/>
          <w:b/>
          <w:bCs/>
          <w:sz w:val="24"/>
          <w:rtl/>
          <w:lang w:eastAsia="he-IL"/>
        </w:rPr>
        <w:t>ם</w:t>
      </w:r>
      <w:r w:rsidRPr="00503691">
        <w:rPr>
          <w:rFonts w:ascii="David" w:hAnsi="David"/>
          <w:b/>
          <w:bCs/>
          <w:sz w:val="24"/>
          <w:rtl/>
          <w:lang w:eastAsia="he-IL"/>
        </w:rPr>
        <w:t>, לכתובת דוא"ל של איש הקשר לעיל יישלחו עדכונים והודעות בכל הנוגע להליך זה.</w:t>
      </w:r>
    </w:p>
    <w:p w14:paraId="0A0EC48D" w14:textId="77777777" w:rsidR="0059160D" w:rsidRPr="00503691" w:rsidRDefault="00B2518C" w:rsidP="00503691">
      <w:pPr>
        <w:spacing w:after="240"/>
        <w:rPr>
          <w:rFonts w:ascii="David" w:eastAsiaTheme="minorEastAsia" w:hAnsi="David"/>
          <w:b/>
          <w:bCs/>
          <w:sz w:val="24"/>
          <w:rtl/>
        </w:rPr>
      </w:pPr>
      <w:r w:rsidRPr="00503691">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A64C77" w14:paraId="5B7D8894" w14:textId="77777777" w:rsidTr="008C6628">
        <w:trPr>
          <w:trHeight w:val="199"/>
        </w:trPr>
        <w:tc>
          <w:tcPr>
            <w:tcW w:w="1650" w:type="dxa"/>
          </w:tcPr>
          <w:p w14:paraId="7397028D" w14:textId="77777777" w:rsidR="0059160D" w:rsidRPr="00503691" w:rsidRDefault="0059160D" w:rsidP="00503691">
            <w:pPr>
              <w:rPr>
                <w:rFonts w:ascii="David" w:eastAsiaTheme="minorEastAsia" w:hAnsi="David"/>
                <w:szCs w:val="22"/>
              </w:rPr>
            </w:pPr>
          </w:p>
        </w:tc>
        <w:tc>
          <w:tcPr>
            <w:tcW w:w="2643" w:type="dxa"/>
          </w:tcPr>
          <w:p w14:paraId="0349D74F" w14:textId="77777777" w:rsidR="0059160D" w:rsidRPr="00503691" w:rsidRDefault="0059160D" w:rsidP="00503691">
            <w:pPr>
              <w:rPr>
                <w:rFonts w:ascii="David" w:eastAsiaTheme="minorEastAsia" w:hAnsi="David"/>
                <w:szCs w:val="22"/>
              </w:rPr>
            </w:pPr>
          </w:p>
        </w:tc>
        <w:tc>
          <w:tcPr>
            <w:tcW w:w="2608" w:type="dxa"/>
          </w:tcPr>
          <w:p w14:paraId="42D59D62" w14:textId="77777777" w:rsidR="0059160D" w:rsidRPr="00503691" w:rsidRDefault="0059160D" w:rsidP="00503691">
            <w:pPr>
              <w:rPr>
                <w:rFonts w:ascii="David" w:eastAsiaTheme="minorEastAsia" w:hAnsi="David"/>
                <w:szCs w:val="22"/>
              </w:rPr>
            </w:pPr>
          </w:p>
        </w:tc>
        <w:tc>
          <w:tcPr>
            <w:tcW w:w="2835" w:type="dxa"/>
          </w:tcPr>
          <w:p w14:paraId="18038E79" w14:textId="77777777" w:rsidR="0059160D" w:rsidRPr="00503691" w:rsidRDefault="0059160D" w:rsidP="00503691">
            <w:pPr>
              <w:rPr>
                <w:rFonts w:ascii="David" w:eastAsiaTheme="minorEastAsia" w:hAnsi="David"/>
                <w:szCs w:val="22"/>
              </w:rPr>
            </w:pPr>
          </w:p>
        </w:tc>
      </w:tr>
      <w:tr w:rsidR="00A64C77" w14:paraId="3FC06D27" w14:textId="77777777" w:rsidTr="00B955F8">
        <w:tc>
          <w:tcPr>
            <w:tcW w:w="1650" w:type="dxa"/>
            <w:shd w:val="pct5" w:color="auto" w:fill="auto"/>
          </w:tcPr>
          <w:p w14:paraId="79ED80AF"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תאריך</w:t>
            </w:r>
          </w:p>
        </w:tc>
        <w:tc>
          <w:tcPr>
            <w:tcW w:w="2643" w:type="dxa"/>
            <w:shd w:val="pct5" w:color="auto" w:fill="auto"/>
          </w:tcPr>
          <w:p w14:paraId="276EC17F" w14:textId="77777777" w:rsidR="0059160D" w:rsidRPr="00503691" w:rsidRDefault="00B2518C" w:rsidP="00503691">
            <w:pPr>
              <w:jc w:val="center"/>
              <w:rPr>
                <w:rFonts w:ascii="David" w:eastAsiaTheme="minorEastAsia" w:hAnsi="David"/>
                <w:szCs w:val="22"/>
                <w:rtl/>
              </w:rPr>
            </w:pPr>
            <w:r w:rsidRPr="00503691">
              <w:rPr>
                <w:rFonts w:ascii="David" w:eastAsiaTheme="minorEastAsia" w:hAnsi="David"/>
                <w:szCs w:val="22"/>
                <w:rtl/>
              </w:rPr>
              <w:t>שם מלא של החותם בשם המציע</w:t>
            </w:r>
          </w:p>
        </w:tc>
        <w:tc>
          <w:tcPr>
            <w:tcW w:w="2608" w:type="dxa"/>
            <w:shd w:val="pct5" w:color="auto" w:fill="auto"/>
          </w:tcPr>
          <w:p w14:paraId="5F01EBCB"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מס' ת.ז</w:t>
            </w:r>
          </w:p>
        </w:tc>
        <w:tc>
          <w:tcPr>
            <w:tcW w:w="2835" w:type="dxa"/>
            <w:shd w:val="pct5" w:color="auto" w:fill="auto"/>
          </w:tcPr>
          <w:p w14:paraId="67BFAF99" w14:textId="77777777" w:rsidR="0059160D" w:rsidRPr="00503691" w:rsidRDefault="00B2518C" w:rsidP="00503691">
            <w:pPr>
              <w:jc w:val="center"/>
              <w:rPr>
                <w:rFonts w:ascii="David" w:eastAsiaTheme="minorEastAsia" w:hAnsi="David"/>
                <w:szCs w:val="22"/>
              </w:rPr>
            </w:pPr>
            <w:r w:rsidRPr="00503691">
              <w:rPr>
                <w:rFonts w:ascii="David" w:eastAsiaTheme="minorEastAsia" w:hAnsi="David"/>
                <w:szCs w:val="22"/>
                <w:rtl/>
              </w:rPr>
              <w:t>חתימה וחותמת המציע</w:t>
            </w:r>
          </w:p>
        </w:tc>
      </w:tr>
    </w:tbl>
    <w:p w14:paraId="54285293" w14:textId="77777777" w:rsidR="0059160D"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29F4B057" w14:textId="77777777" w:rsidR="0059160D"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1DB267" w14:textId="77777777" w:rsidR="0059160D"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______________</w:t>
      </w:r>
    </w:p>
    <w:p w14:paraId="2D51E71F" w14:textId="77777777" w:rsidR="0059160D"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 חותמת</w:t>
      </w:r>
    </w:p>
    <w:p w14:paraId="3A1C519A" w14:textId="2F9B434A" w:rsidR="0059160D" w:rsidRPr="00503691" w:rsidRDefault="00B2518C" w:rsidP="00503691">
      <w:pPr>
        <w:spacing w:after="240" w:line="276" w:lineRule="auto"/>
        <w:rPr>
          <w:rFonts w:ascii="David" w:eastAsiaTheme="minorEastAsia" w:hAnsi="David"/>
          <w:b/>
          <w:bCs/>
          <w:sz w:val="28"/>
          <w:szCs w:val="28"/>
          <w:u w:val="single"/>
          <w:rtl/>
        </w:rPr>
      </w:pPr>
      <w:r w:rsidRPr="00503691">
        <w:rPr>
          <w:rFonts w:ascii="David" w:eastAsiaTheme="minorEastAsia" w:hAnsi="David"/>
          <w:b/>
          <w:bCs/>
          <w:sz w:val="28"/>
          <w:szCs w:val="28"/>
          <w:u w:val="single"/>
          <w:rtl/>
        </w:rPr>
        <w:lastRenderedPageBreak/>
        <w:t xml:space="preserve">נספח </w:t>
      </w:r>
      <w:r w:rsidR="00DC63C4" w:rsidRPr="00503691">
        <w:rPr>
          <w:rFonts w:ascii="David" w:eastAsiaTheme="minorEastAsia" w:hAnsi="David" w:hint="cs"/>
          <w:b/>
          <w:bCs/>
          <w:sz w:val="28"/>
          <w:szCs w:val="28"/>
          <w:u w:val="single"/>
          <w:rtl/>
        </w:rPr>
        <w:t>ד</w:t>
      </w:r>
      <w:r w:rsidRPr="00503691">
        <w:rPr>
          <w:rFonts w:ascii="David" w:eastAsiaTheme="minorEastAsia" w:hAnsi="David"/>
          <w:b/>
          <w:bCs/>
          <w:sz w:val="28"/>
          <w:szCs w:val="28"/>
          <w:u w:val="single"/>
          <w:rtl/>
        </w:rPr>
        <w:t>' - תצהיר בדבר המציע</w:t>
      </w:r>
    </w:p>
    <w:p w14:paraId="6B734368" w14:textId="02495C9D" w:rsidR="0059160D" w:rsidRPr="00700BF8" w:rsidRDefault="00B2518C" w:rsidP="00503691">
      <w:pPr>
        <w:pStyle w:val="aa"/>
        <w:numPr>
          <w:ilvl w:val="0"/>
          <w:numId w:val="16"/>
        </w:numPr>
        <w:spacing w:after="240" w:line="276" w:lineRule="auto"/>
        <w:jc w:val="both"/>
        <w:rPr>
          <w:sz w:val="24"/>
          <w:rtl/>
        </w:rPr>
      </w:pPr>
      <w:r w:rsidRPr="00700BF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w:t>
      </w:r>
      <w:r w:rsidRPr="008260A5">
        <w:rPr>
          <w:rFonts w:ascii="David" w:eastAsia="Times New Roman" w:hAnsi="David"/>
          <w:sz w:val="24"/>
          <w:rtl/>
        </w:rPr>
        <w:t xml:space="preserve">להגיש </w:t>
      </w:r>
      <w:r w:rsidRPr="008260A5">
        <w:rPr>
          <w:rFonts w:ascii="David" w:eastAsia="Times New Roman" w:hAnsi="David"/>
          <w:sz w:val="24"/>
          <w:shd w:val="clear" w:color="auto" w:fill="FFFFFF" w:themeFill="background1"/>
          <w:rtl/>
        </w:rPr>
        <w:t xml:space="preserve">מטעמו הצעה במסגרת </w:t>
      </w:r>
      <w:r w:rsidR="00382DCA" w:rsidRPr="008260A5">
        <w:rPr>
          <w:b/>
          <w:bCs/>
          <w:sz w:val="24"/>
          <w:rtl/>
        </w:rPr>
        <w:t xml:space="preserve">מכרז מס' </w:t>
      </w:r>
      <w:r w:rsidR="00090245">
        <w:rPr>
          <w:rFonts w:hint="cs"/>
          <w:b/>
          <w:bCs/>
          <w:sz w:val="24"/>
          <w:rtl/>
        </w:rPr>
        <w:t>3/26</w:t>
      </w:r>
      <w:r w:rsidR="00382DCA" w:rsidRPr="008260A5">
        <w:rPr>
          <w:rFonts w:hint="cs"/>
          <w:b/>
          <w:bCs/>
          <w:sz w:val="24"/>
          <w:rtl/>
        </w:rPr>
        <w:t xml:space="preserve"> - מכרז</w:t>
      </w:r>
      <w:r w:rsidR="00382DCA" w:rsidRPr="008260A5">
        <w:rPr>
          <w:b/>
          <w:bCs/>
          <w:sz w:val="24"/>
          <w:rtl/>
        </w:rPr>
        <w:t xml:space="preserve"> </w:t>
      </w:r>
      <w:r w:rsidR="00382DCA" w:rsidRPr="008260A5">
        <w:rPr>
          <w:rFonts w:hint="cs"/>
          <w:b/>
          <w:bCs/>
          <w:sz w:val="24"/>
          <w:rtl/>
        </w:rPr>
        <w:t>פומבי</w:t>
      </w:r>
      <w:r w:rsidR="00382DCA" w:rsidRPr="008260A5">
        <w:rPr>
          <w:b/>
          <w:bCs/>
          <w:sz w:val="24"/>
          <w:rtl/>
        </w:rPr>
        <w:t xml:space="preserve"> למתן </w:t>
      </w:r>
      <w:r w:rsidR="00382DCA" w:rsidRPr="008260A5">
        <w:rPr>
          <w:rFonts w:hint="cs"/>
          <w:b/>
          <w:bCs/>
          <w:sz w:val="24"/>
          <w:rtl/>
        </w:rPr>
        <w:t>שירותי</w:t>
      </w:r>
      <w:r w:rsidR="00382DCA" w:rsidRPr="008260A5">
        <w:rPr>
          <w:b/>
          <w:bCs/>
          <w:sz w:val="24"/>
          <w:rtl/>
        </w:rPr>
        <w:t xml:space="preserve"> ייעוץ בתחום </w:t>
      </w:r>
      <w:r w:rsidR="00EF09B8" w:rsidRPr="008260A5">
        <w:rPr>
          <w:rFonts w:hint="cs"/>
          <w:b/>
          <w:bCs/>
          <w:sz w:val="24"/>
          <w:rtl/>
        </w:rPr>
        <w:t>האנרגיה</w:t>
      </w:r>
      <w:r w:rsidR="00382DCA" w:rsidRPr="008260A5">
        <w:rPr>
          <w:rFonts w:hint="cs"/>
          <w:b/>
          <w:bCs/>
          <w:sz w:val="24"/>
          <w:rtl/>
        </w:rPr>
        <w:t xml:space="preserve"> </w:t>
      </w:r>
      <w:r w:rsidR="00B40AD0" w:rsidRPr="008260A5">
        <w:rPr>
          <w:rFonts w:hint="cs"/>
          <w:b/>
          <w:bCs/>
          <w:sz w:val="24"/>
          <w:rtl/>
        </w:rPr>
        <w:t>עבור</w:t>
      </w:r>
      <w:r w:rsidR="00B40AD0" w:rsidRPr="00700BF8">
        <w:rPr>
          <w:rFonts w:hint="cs"/>
          <w:b/>
          <w:bCs/>
          <w:sz w:val="24"/>
          <w:rtl/>
        </w:rPr>
        <w:t xml:space="preserve"> </w:t>
      </w:r>
      <w:proofErr w:type="spellStart"/>
      <w:r w:rsidR="00382DCA" w:rsidRPr="00700BF8">
        <w:rPr>
          <w:rFonts w:hint="cs"/>
          <w:b/>
          <w:bCs/>
          <w:sz w:val="24"/>
          <w:rtl/>
        </w:rPr>
        <w:t>המינהל</w:t>
      </w:r>
      <w:proofErr w:type="spellEnd"/>
      <w:r w:rsidR="00382DCA" w:rsidRPr="00700BF8">
        <w:rPr>
          <w:rFonts w:hint="cs"/>
          <w:b/>
          <w:bCs/>
          <w:sz w:val="24"/>
          <w:rtl/>
        </w:rPr>
        <w:t xml:space="preserve"> האזרחי ליהודה ושומרון</w:t>
      </w:r>
      <w:r w:rsidR="00382DCA" w:rsidRPr="00700BF8">
        <w:rPr>
          <w:rFonts w:ascii="David" w:eastAsia="Times New Roman" w:hAnsi="David"/>
          <w:sz w:val="24"/>
          <w:rtl/>
        </w:rPr>
        <w:t xml:space="preserve"> </w:t>
      </w:r>
      <w:r w:rsidRPr="00700BF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3FEDCB0B"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1"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1"/>
      <w:r w:rsidRPr="008921A8">
        <w:rPr>
          <w:rFonts w:ascii="David" w:eastAsia="Times New Roman" w:hAnsi="David"/>
          <w:sz w:val="24"/>
          <w:rtl/>
        </w:rPr>
        <w:t xml:space="preserve"> </w:t>
      </w:r>
    </w:p>
    <w:p w14:paraId="20932BF5"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2" w:name="_Toc536351805"/>
      <w:r w:rsidRPr="008921A8">
        <w:rPr>
          <w:rFonts w:ascii="David" w:eastAsia="Times New Roman" w:hAnsi="David"/>
          <w:sz w:val="24"/>
          <w:rtl/>
        </w:rPr>
        <w:t xml:space="preserve">אני מצהיר כי יש בידי המציע את כלל הכלים, הידע </w:t>
      </w:r>
      <w:proofErr w:type="spellStart"/>
      <w:r w:rsidRPr="008921A8">
        <w:rPr>
          <w:rFonts w:ascii="David" w:eastAsia="Times New Roman" w:hAnsi="David"/>
          <w:sz w:val="24"/>
          <w:rtl/>
        </w:rPr>
        <w:t>וכח</w:t>
      </w:r>
      <w:proofErr w:type="spellEnd"/>
      <w:r w:rsidRPr="008921A8">
        <w:rPr>
          <w:rFonts w:ascii="David" w:eastAsia="Times New Roman" w:hAnsi="David"/>
          <w:sz w:val="24"/>
          <w:rtl/>
        </w:rPr>
        <w:t xml:space="preserve"> האדם הדרוש בכדי לספק את השירותים המבוקשים במלואם.</w:t>
      </w:r>
      <w:bookmarkEnd w:id="22"/>
    </w:p>
    <w:p w14:paraId="490A0A01"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tl/>
        </w:rPr>
      </w:pPr>
      <w:bookmarkStart w:id="23" w:name="_Toc536351806"/>
      <w:r w:rsidRPr="008921A8">
        <w:rPr>
          <w:rFonts w:ascii="David" w:eastAsia="Times New Roman" w:hAnsi="David"/>
          <w:sz w:val="24"/>
          <w:rtl/>
        </w:rPr>
        <w:t>כאשר המציע הוא מציע ישראלי:</w:t>
      </w:r>
      <w:bookmarkEnd w:id="23"/>
      <w:r w:rsidRPr="008921A8">
        <w:rPr>
          <w:rFonts w:ascii="David" w:eastAsia="Times New Roman" w:hAnsi="David"/>
          <w:sz w:val="24"/>
          <w:rtl/>
        </w:rPr>
        <w:t xml:space="preserve"> </w:t>
      </w:r>
    </w:p>
    <w:p w14:paraId="212EA474" w14:textId="77777777" w:rsidR="0059160D" w:rsidRPr="008921A8" w:rsidRDefault="00B2518C" w:rsidP="00503691">
      <w:pPr>
        <w:keepNext/>
        <w:tabs>
          <w:tab w:val="left" w:pos="466"/>
        </w:tabs>
        <w:spacing w:after="240" w:line="276" w:lineRule="auto"/>
        <w:ind w:left="1021"/>
        <w:contextualSpacing/>
        <w:jc w:val="both"/>
        <w:outlineLvl w:val="0"/>
        <w:rPr>
          <w:rFonts w:ascii="David" w:eastAsia="Times New Roman" w:hAnsi="David"/>
          <w:sz w:val="24"/>
          <w:rtl/>
        </w:rPr>
      </w:pPr>
      <w:bookmarkStart w:id="24"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24"/>
    </w:p>
    <w:p w14:paraId="1567B2B0" w14:textId="77777777" w:rsidR="0059160D" w:rsidRPr="00700BF8" w:rsidRDefault="00B2518C" w:rsidP="00503691">
      <w:pPr>
        <w:pStyle w:val="aa"/>
        <w:keepNext/>
        <w:numPr>
          <w:ilvl w:val="1"/>
          <w:numId w:val="16"/>
        </w:numPr>
        <w:spacing w:after="240" w:line="276" w:lineRule="auto"/>
        <w:outlineLvl w:val="0"/>
        <w:rPr>
          <w:rFonts w:ascii="David" w:eastAsia="Times New Roman" w:hAnsi="David"/>
          <w:b/>
          <w:bCs/>
          <w:sz w:val="24"/>
          <w:rtl/>
        </w:rPr>
      </w:pPr>
      <w:bookmarkStart w:id="25" w:name="_Toc536351808"/>
      <w:r w:rsidRPr="00700BF8">
        <w:rPr>
          <w:rFonts w:ascii="David" w:eastAsia="Times New Roman" w:hAnsi="David"/>
          <w:b/>
          <w:bCs/>
          <w:sz w:val="24"/>
          <w:rtl/>
          <w:lang w:eastAsia="he-IL"/>
        </w:rPr>
        <w:t xml:space="preserve">*מצ"ב אישורים כנדרש לעיונכם המסומנים נספח </w:t>
      </w:r>
      <w:r w:rsidRPr="00700BF8">
        <w:rPr>
          <w:rFonts w:ascii="David" w:eastAsia="Times New Roman" w:hAnsi="David"/>
          <w:b/>
          <w:bCs/>
          <w:sz w:val="24"/>
          <w:lang w:eastAsia="he-IL"/>
        </w:rPr>
        <w:t>A</w:t>
      </w:r>
      <w:r w:rsidRPr="00700BF8">
        <w:rPr>
          <w:rFonts w:ascii="David" w:eastAsia="Times New Roman" w:hAnsi="David"/>
          <w:b/>
          <w:bCs/>
          <w:sz w:val="24"/>
          <w:rtl/>
          <w:lang w:eastAsia="he-IL"/>
        </w:rPr>
        <w:t>1  להצעתי.</w:t>
      </w:r>
      <w:bookmarkEnd w:id="25"/>
    </w:p>
    <w:p w14:paraId="463EB46C" w14:textId="77777777" w:rsidR="0059160D" w:rsidRPr="008921A8" w:rsidRDefault="00B2518C" w:rsidP="00503691">
      <w:pPr>
        <w:keepNext/>
        <w:numPr>
          <w:ilvl w:val="1"/>
          <w:numId w:val="16"/>
        </w:numPr>
        <w:tabs>
          <w:tab w:val="left" w:pos="466"/>
        </w:tabs>
        <w:spacing w:after="240" w:line="276" w:lineRule="auto"/>
        <w:contextualSpacing/>
        <w:jc w:val="both"/>
        <w:outlineLvl w:val="0"/>
        <w:rPr>
          <w:rFonts w:ascii="David" w:eastAsia="Times New Roman" w:hAnsi="David"/>
          <w:sz w:val="24"/>
        </w:rPr>
      </w:pPr>
      <w:bookmarkStart w:id="26"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26"/>
    </w:p>
    <w:p w14:paraId="7C26D272" w14:textId="77777777" w:rsidR="00503691" w:rsidRDefault="00503691" w:rsidP="00503691">
      <w:pPr>
        <w:keepNext/>
        <w:spacing w:after="240" w:line="276" w:lineRule="auto"/>
        <w:ind w:left="360"/>
        <w:outlineLvl w:val="0"/>
        <w:rPr>
          <w:rFonts w:ascii="David" w:eastAsia="Times New Roman" w:hAnsi="David"/>
          <w:b/>
          <w:bCs/>
          <w:sz w:val="24"/>
          <w:rtl/>
          <w:lang w:eastAsia="he-IL"/>
        </w:rPr>
      </w:pPr>
      <w:bookmarkStart w:id="27" w:name="_Toc536351810"/>
    </w:p>
    <w:p w14:paraId="6E9C6CB2" w14:textId="1A3EF417" w:rsidR="0059160D" w:rsidRPr="00503691" w:rsidRDefault="00B2518C" w:rsidP="00503691">
      <w:pPr>
        <w:keepNext/>
        <w:spacing w:after="240" w:line="276" w:lineRule="auto"/>
        <w:ind w:left="360"/>
        <w:outlineLvl w:val="0"/>
        <w:rPr>
          <w:rFonts w:ascii="David" w:eastAsia="Times New Roman" w:hAnsi="David"/>
          <w:b/>
          <w:bCs/>
          <w:sz w:val="24"/>
          <w:rtl/>
          <w:lang w:eastAsia="he-IL"/>
        </w:rPr>
      </w:pPr>
      <w:r w:rsidRPr="00503691">
        <w:rPr>
          <w:rFonts w:ascii="David" w:eastAsia="Times New Roman" w:hAnsi="David"/>
          <w:b/>
          <w:bCs/>
          <w:sz w:val="24"/>
          <w:rtl/>
          <w:lang w:eastAsia="he-IL"/>
        </w:rPr>
        <w:t xml:space="preserve">*מצ"ב תעודת עוסק מורשה </w:t>
      </w:r>
      <w:r w:rsidR="007678B0" w:rsidRPr="00503691">
        <w:rPr>
          <w:rFonts w:ascii="David" w:eastAsia="Times New Roman" w:hAnsi="David"/>
          <w:b/>
          <w:bCs/>
          <w:sz w:val="24"/>
          <w:rtl/>
          <w:lang w:eastAsia="he-IL"/>
        </w:rPr>
        <w:t>או</w:t>
      </w:r>
      <w:r w:rsidRPr="00503691">
        <w:rPr>
          <w:rFonts w:ascii="David" w:eastAsia="Times New Roman" w:hAnsi="David"/>
          <w:b/>
          <w:bCs/>
          <w:sz w:val="24"/>
          <w:rtl/>
          <w:lang w:eastAsia="he-IL"/>
        </w:rPr>
        <w:t xml:space="preserve"> תעודה מרשם החברות המסומנת נספח </w:t>
      </w:r>
      <w:r w:rsidRPr="00503691">
        <w:rPr>
          <w:rFonts w:ascii="David" w:eastAsia="Times New Roman" w:hAnsi="David"/>
          <w:b/>
          <w:bCs/>
          <w:sz w:val="24"/>
          <w:lang w:eastAsia="he-IL"/>
        </w:rPr>
        <w:t>A</w:t>
      </w:r>
      <w:r w:rsidRPr="00503691">
        <w:rPr>
          <w:rFonts w:ascii="David" w:eastAsia="Times New Roman" w:hAnsi="David"/>
          <w:b/>
          <w:bCs/>
          <w:sz w:val="24"/>
          <w:rtl/>
          <w:lang w:eastAsia="he-IL"/>
        </w:rPr>
        <w:t>2 להצעתי.</w:t>
      </w:r>
      <w:bookmarkEnd w:id="27"/>
      <w:r w:rsidRPr="00503691">
        <w:rPr>
          <w:rFonts w:ascii="David" w:eastAsia="Times New Roman" w:hAnsi="David"/>
          <w:b/>
          <w:bCs/>
          <w:sz w:val="24"/>
          <w:rtl/>
          <w:lang w:eastAsia="he-IL"/>
        </w:rPr>
        <w:t xml:space="preserve"> </w:t>
      </w:r>
    </w:p>
    <w:p w14:paraId="0202E43A" w14:textId="04C60389" w:rsidR="0059160D" w:rsidRPr="00503691" w:rsidRDefault="00503691" w:rsidP="00503691">
      <w:pPr>
        <w:keepNext/>
        <w:tabs>
          <w:tab w:val="left" w:pos="466"/>
        </w:tabs>
        <w:spacing w:after="240" w:line="276" w:lineRule="auto"/>
        <w:ind w:left="360"/>
        <w:outlineLvl w:val="0"/>
        <w:rPr>
          <w:rFonts w:ascii="David" w:eastAsia="Times New Roman" w:hAnsi="David"/>
          <w:sz w:val="24"/>
          <w:rtl/>
        </w:rPr>
      </w:pPr>
      <w:bookmarkStart w:id="28" w:name="_Toc536351811"/>
      <w:r>
        <w:rPr>
          <w:rFonts w:ascii="David" w:eastAsia="Times New Roman" w:hAnsi="David"/>
          <w:b/>
          <w:bCs/>
          <w:sz w:val="24"/>
          <w:rtl/>
          <w:lang w:eastAsia="he-IL"/>
        </w:rPr>
        <w:tab/>
      </w:r>
      <w:r w:rsidR="00B2518C" w:rsidRPr="00503691">
        <w:rPr>
          <w:rFonts w:ascii="David" w:eastAsia="Times New Roman" w:hAnsi="David"/>
          <w:sz w:val="24"/>
          <w:rtl/>
          <w:lang w:eastAsia="he-IL"/>
        </w:rPr>
        <w:t xml:space="preserve"> </w:t>
      </w:r>
      <w:bookmarkStart w:id="29" w:name="_Hlk508891282"/>
      <w:r w:rsidR="00B2518C" w:rsidRPr="00503691">
        <w:rPr>
          <w:rFonts w:ascii="David" w:eastAsia="Times New Roman" w:hAnsi="David"/>
          <w:sz w:val="24"/>
          <w:rtl/>
        </w:rPr>
        <w:t>כאשר המציע הוא חברה/שותפות</w:t>
      </w:r>
      <w:r w:rsidR="00897707" w:rsidRPr="00503691">
        <w:rPr>
          <w:rFonts w:ascii="David" w:eastAsia="Times New Roman" w:hAnsi="David" w:hint="cs"/>
          <w:sz w:val="24"/>
          <w:rtl/>
        </w:rPr>
        <w:t xml:space="preserve"> </w:t>
      </w:r>
      <w:r w:rsidR="00B2518C" w:rsidRPr="00503691">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28"/>
      <w:r w:rsidR="00B2518C" w:rsidRPr="00503691">
        <w:rPr>
          <w:rFonts w:ascii="David" w:eastAsia="Times New Roman" w:hAnsi="David"/>
          <w:sz w:val="24"/>
          <w:rtl/>
        </w:rPr>
        <w:t xml:space="preserve"> </w:t>
      </w:r>
    </w:p>
    <w:p w14:paraId="43FA266A" w14:textId="77777777" w:rsidR="0059160D" w:rsidRPr="00503691" w:rsidRDefault="00B2518C" w:rsidP="00503691">
      <w:pPr>
        <w:keepNext/>
        <w:spacing w:after="240" w:line="276" w:lineRule="auto"/>
        <w:ind w:left="360"/>
        <w:jc w:val="both"/>
        <w:outlineLvl w:val="0"/>
        <w:rPr>
          <w:rFonts w:ascii="David" w:hAnsi="David"/>
          <w:b/>
          <w:bCs/>
          <w:sz w:val="24"/>
          <w:rtl/>
        </w:rPr>
      </w:pPr>
      <w:bookmarkStart w:id="30" w:name="_Toc536351812"/>
      <w:bookmarkEnd w:id="29"/>
      <w:r w:rsidRPr="00503691">
        <w:rPr>
          <w:rFonts w:ascii="David" w:hAnsi="David"/>
          <w:b/>
          <w:bCs/>
          <w:sz w:val="24"/>
          <w:rtl/>
        </w:rPr>
        <w:t xml:space="preserve">*מצ"ב אישור נסח עדכני המסומן כנספח </w:t>
      </w:r>
      <w:r w:rsidRPr="00503691">
        <w:rPr>
          <w:rFonts w:ascii="David" w:hAnsi="David"/>
          <w:b/>
          <w:bCs/>
          <w:sz w:val="24"/>
        </w:rPr>
        <w:t>A</w:t>
      </w:r>
      <w:r w:rsidRPr="00503691">
        <w:rPr>
          <w:rFonts w:ascii="David" w:hAnsi="David"/>
          <w:b/>
          <w:bCs/>
          <w:sz w:val="24"/>
          <w:rtl/>
        </w:rPr>
        <w:t>3 להצעתי.</w:t>
      </w:r>
      <w:bookmarkEnd w:id="30"/>
    </w:p>
    <w:p w14:paraId="1EEE4C43" w14:textId="77777777"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41FC7884" w14:textId="77777777" w:rsidTr="00B955F8">
        <w:trPr>
          <w:trHeight w:val="718"/>
        </w:trPr>
        <w:tc>
          <w:tcPr>
            <w:tcW w:w="1650" w:type="dxa"/>
          </w:tcPr>
          <w:p w14:paraId="36F05DB6" w14:textId="77777777" w:rsidR="0059160D" w:rsidRPr="00503691" w:rsidRDefault="0059160D" w:rsidP="00503691">
            <w:pPr>
              <w:spacing w:after="240" w:line="276" w:lineRule="auto"/>
              <w:rPr>
                <w:rFonts w:ascii="David" w:eastAsiaTheme="minorEastAsia" w:hAnsi="David"/>
                <w:sz w:val="24"/>
              </w:rPr>
            </w:pPr>
          </w:p>
        </w:tc>
        <w:tc>
          <w:tcPr>
            <w:tcW w:w="2643" w:type="dxa"/>
          </w:tcPr>
          <w:p w14:paraId="3E47F1E0" w14:textId="77777777" w:rsidR="0059160D" w:rsidRPr="00503691" w:rsidRDefault="0059160D" w:rsidP="00503691">
            <w:pPr>
              <w:spacing w:after="240" w:line="276" w:lineRule="auto"/>
              <w:rPr>
                <w:rFonts w:ascii="David" w:eastAsiaTheme="minorEastAsia" w:hAnsi="David"/>
                <w:sz w:val="24"/>
              </w:rPr>
            </w:pPr>
          </w:p>
        </w:tc>
        <w:tc>
          <w:tcPr>
            <w:tcW w:w="2608" w:type="dxa"/>
          </w:tcPr>
          <w:p w14:paraId="6916E149" w14:textId="77777777" w:rsidR="0059160D" w:rsidRPr="00503691" w:rsidRDefault="0059160D" w:rsidP="00503691">
            <w:pPr>
              <w:spacing w:after="240" w:line="276" w:lineRule="auto"/>
              <w:rPr>
                <w:rFonts w:ascii="David" w:eastAsiaTheme="minorEastAsia" w:hAnsi="David"/>
                <w:sz w:val="24"/>
              </w:rPr>
            </w:pPr>
          </w:p>
        </w:tc>
        <w:tc>
          <w:tcPr>
            <w:tcW w:w="2835" w:type="dxa"/>
          </w:tcPr>
          <w:p w14:paraId="2DCD8F3A" w14:textId="77777777" w:rsidR="0059160D" w:rsidRPr="00503691" w:rsidRDefault="0059160D" w:rsidP="00503691">
            <w:pPr>
              <w:spacing w:after="240" w:line="276" w:lineRule="auto"/>
              <w:rPr>
                <w:rFonts w:ascii="David" w:eastAsiaTheme="minorEastAsia" w:hAnsi="David"/>
                <w:sz w:val="24"/>
              </w:rPr>
            </w:pPr>
          </w:p>
        </w:tc>
      </w:tr>
      <w:tr w:rsidR="00A64C77" w14:paraId="412ED073" w14:textId="77777777" w:rsidTr="00B955F8">
        <w:tc>
          <w:tcPr>
            <w:tcW w:w="1650" w:type="dxa"/>
            <w:shd w:val="pct5" w:color="auto" w:fill="auto"/>
          </w:tcPr>
          <w:p w14:paraId="0DA82EA2"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0811A5B1"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280E2A8E"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4283465A"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3BFF98E1" w14:textId="77777777" w:rsidR="0059160D" w:rsidRPr="008921A8" w:rsidRDefault="0059160D" w:rsidP="00503691">
      <w:pPr>
        <w:spacing w:after="240" w:line="276" w:lineRule="auto"/>
        <w:jc w:val="center"/>
        <w:rPr>
          <w:rFonts w:ascii="David" w:eastAsiaTheme="minorEastAsia" w:hAnsi="David"/>
          <w:b/>
          <w:bCs/>
          <w:sz w:val="24"/>
          <w:u w:val="single"/>
          <w:rtl/>
        </w:rPr>
      </w:pPr>
    </w:p>
    <w:p w14:paraId="5798C60E"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741BA537" w14:textId="77777777" w:rsidR="0059160D"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39E11F5"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4223E242"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75ABDA49" w14:textId="4DB4AEE5" w:rsidR="0059160D" w:rsidRPr="00503691" w:rsidRDefault="00B2518C" w:rsidP="00503691">
      <w:pPr>
        <w:keepNext/>
        <w:tabs>
          <w:tab w:val="left" w:pos="-35"/>
        </w:tabs>
        <w:spacing w:after="240" w:line="276" w:lineRule="auto"/>
        <w:outlineLvl w:val="0"/>
        <w:rPr>
          <w:rFonts w:ascii="David" w:eastAsia="Times New Roman" w:hAnsi="David"/>
          <w:b/>
          <w:bCs/>
          <w:sz w:val="28"/>
          <w:szCs w:val="28"/>
          <w:u w:val="single"/>
          <w:rtl/>
        </w:rPr>
      </w:pPr>
      <w:bookmarkStart w:id="31" w:name="_Toc536351813"/>
      <w:r w:rsidRPr="00503691">
        <w:rPr>
          <w:rFonts w:ascii="David" w:eastAsia="Times New Roman" w:hAnsi="David"/>
          <w:b/>
          <w:bCs/>
          <w:sz w:val="28"/>
          <w:szCs w:val="28"/>
          <w:u w:val="single"/>
          <w:rtl/>
        </w:rPr>
        <w:lastRenderedPageBreak/>
        <w:t xml:space="preserve">נספח </w:t>
      </w:r>
      <w:r w:rsidR="00DC63C4" w:rsidRPr="00503691">
        <w:rPr>
          <w:rFonts w:ascii="David" w:eastAsia="Times New Roman" w:hAnsi="David" w:hint="cs"/>
          <w:b/>
          <w:bCs/>
          <w:sz w:val="28"/>
          <w:szCs w:val="28"/>
          <w:u w:val="single"/>
          <w:rtl/>
        </w:rPr>
        <w:t>ה</w:t>
      </w:r>
      <w:r w:rsidRPr="00503691">
        <w:rPr>
          <w:rFonts w:ascii="David" w:eastAsia="Times New Roman" w:hAnsi="David"/>
          <w:b/>
          <w:bCs/>
          <w:sz w:val="28"/>
          <w:szCs w:val="28"/>
          <w:u w:val="single"/>
          <w:rtl/>
        </w:rPr>
        <w:t>'</w:t>
      </w:r>
      <w:r w:rsidR="00BA5F67" w:rsidRPr="00503691">
        <w:rPr>
          <w:rFonts w:ascii="David" w:eastAsia="Times New Roman" w:hAnsi="David" w:hint="cs"/>
          <w:b/>
          <w:bCs/>
          <w:sz w:val="28"/>
          <w:szCs w:val="28"/>
          <w:u w:val="single"/>
          <w:rtl/>
        </w:rPr>
        <w:t>1</w:t>
      </w:r>
      <w:r w:rsidRPr="00503691">
        <w:rPr>
          <w:rFonts w:ascii="David" w:eastAsia="Times New Roman" w:hAnsi="David"/>
          <w:b/>
          <w:bCs/>
          <w:sz w:val="28"/>
          <w:szCs w:val="28"/>
          <w:u w:val="single"/>
          <w:rtl/>
        </w:rPr>
        <w:t xml:space="preserve"> – תצהיר בדבר </w:t>
      </w:r>
      <w:r w:rsidR="00D202DE" w:rsidRPr="00503691">
        <w:rPr>
          <w:rFonts w:ascii="David" w:eastAsia="Times New Roman" w:hAnsi="David" w:hint="cs"/>
          <w:b/>
          <w:bCs/>
          <w:sz w:val="28"/>
          <w:szCs w:val="28"/>
          <w:u w:val="single"/>
          <w:rtl/>
        </w:rPr>
        <w:t xml:space="preserve">עמידתו של המציע בתנאי הסף </w:t>
      </w:r>
      <w:bookmarkEnd w:id="31"/>
    </w:p>
    <w:p w14:paraId="021510BA" w14:textId="77777777" w:rsidR="003723A0" w:rsidRDefault="003723A0"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6E371320" w14:textId="53729B0C" w:rsidR="00B40AD0" w:rsidRPr="00420DF7" w:rsidRDefault="00B40AD0" w:rsidP="00503691">
      <w:pPr>
        <w:pStyle w:val="aa"/>
        <w:numPr>
          <w:ilvl w:val="0"/>
          <w:numId w:val="17"/>
        </w:numPr>
        <w:spacing w:after="240" w:line="276" w:lineRule="auto"/>
        <w:jc w:val="both"/>
        <w:rPr>
          <w:sz w:val="24"/>
          <w:rtl/>
        </w:rPr>
      </w:pPr>
      <w:r w:rsidRPr="00700BF8">
        <w:rPr>
          <w:rFonts w:ascii="David" w:eastAsia="Times New Roman" w:hAnsi="David"/>
          <w:sz w:val="24"/>
          <w:rtl/>
        </w:rPr>
        <w:t>אני הח"מ, שם:____________________ ת.ז: ____________________ מורשה חתימה מטעם: _______________________ ח.פ / ע.מ</w:t>
      </w:r>
      <w:r w:rsidRPr="00420DF7">
        <w:rPr>
          <w:rFonts w:ascii="David" w:eastAsia="Times New Roman" w:hAnsi="David"/>
          <w:sz w:val="24"/>
          <w:rtl/>
        </w:rPr>
        <w:t xml:space="preserve">____________________(להלן – "המציע") ומוסמך להגיש </w:t>
      </w:r>
      <w:r w:rsidRPr="00420DF7">
        <w:rPr>
          <w:rFonts w:ascii="David" w:eastAsia="Times New Roman" w:hAnsi="David"/>
          <w:sz w:val="24"/>
          <w:shd w:val="clear" w:color="auto" w:fill="FFFFFF" w:themeFill="background1"/>
          <w:rtl/>
        </w:rPr>
        <w:t xml:space="preserve">מטעמו הצעה במסגרת </w:t>
      </w:r>
      <w:r w:rsidRPr="00420DF7">
        <w:rPr>
          <w:b/>
          <w:bCs/>
          <w:sz w:val="24"/>
          <w:rtl/>
        </w:rPr>
        <w:t xml:space="preserve">מכרז מס' </w:t>
      </w:r>
      <w:r w:rsidR="00090245" w:rsidRPr="00420DF7">
        <w:rPr>
          <w:rFonts w:hint="cs"/>
          <w:b/>
          <w:bCs/>
          <w:sz w:val="24"/>
          <w:rtl/>
        </w:rPr>
        <w:t>3/26</w:t>
      </w:r>
      <w:r w:rsidRPr="00420DF7">
        <w:rPr>
          <w:rFonts w:hint="cs"/>
          <w:b/>
          <w:bCs/>
          <w:sz w:val="24"/>
          <w:rtl/>
        </w:rPr>
        <w:t xml:space="preserve"> - מכרז</w:t>
      </w:r>
      <w:r w:rsidRPr="00420DF7">
        <w:rPr>
          <w:b/>
          <w:bCs/>
          <w:sz w:val="24"/>
          <w:rtl/>
        </w:rPr>
        <w:t xml:space="preserve"> </w:t>
      </w:r>
      <w:r w:rsidRPr="00420DF7">
        <w:rPr>
          <w:rFonts w:hint="cs"/>
          <w:b/>
          <w:bCs/>
          <w:sz w:val="24"/>
          <w:rtl/>
        </w:rPr>
        <w:t>פומבי</w:t>
      </w:r>
      <w:r w:rsidRPr="00420DF7">
        <w:rPr>
          <w:b/>
          <w:bCs/>
          <w:sz w:val="24"/>
          <w:rtl/>
        </w:rPr>
        <w:t xml:space="preserve"> למתן </w:t>
      </w:r>
      <w:r w:rsidRPr="00420DF7">
        <w:rPr>
          <w:rFonts w:hint="cs"/>
          <w:b/>
          <w:bCs/>
          <w:sz w:val="24"/>
          <w:rtl/>
        </w:rPr>
        <w:t>שירותי</w:t>
      </w:r>
      <w:r w:rsidRPr="00420DF7">
        <w:rPr>
          <w:b/>
          <w:bCs/>
          <w:sz w:val="24"/>
          <w:rtl/>
        </w:rPr>
        <w:t xml:space="preserve"> ייעוץ בתחום </w:t>
      </w:r>
      <w:r w:rsidRPr="00420DF7">
        <w:rPr>
          <w:rFonts w:hint="cs"/>
          <w:b/>
          <w:bCs/>
          <w:sz w:val="24"/>
          <w:rtl/>
        </w:rPr>
        <w:t xml:space="preserve">האנרגיה עבור </w:t>
      </w:r>
      <w:proofErr w:type="spellStart"/>
      <w:r w:rsidRPr="00420DF7">
        <w:rPr>
          <w:rFonts w:hint="cs"/>
          <w:b/>
          <w:bCs/>
          <w:sz w:val="24"/>
          <w:rtl/>
        </w:rPr>
        <w:t>המינהל</w:t>
      </w:r>
      <w:proofErr w:type="spellEnd"/>
      <w:r w:rsidRPr="00420DF7">
        <w:rPr>
          <w:rFonts w:hint="cs"/>
          <w:b/>
          <w:bCs/>
          <w:sz w:val="24"/>
          <w:rtl/>
        </w:rPr>
        <w:t xml:space="preserve"> האזרחי ליהודה ושומרון</w:t>
      </w:r>
      <w:r w:rsidRPr="00420DF7">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7E3F8450" w14:textId="77777777" w:rsidR="00503691" w:rsidRDefault="00503691" w:rsidP="00503691">
      <w:pPr>
        <w:pStyle w:val="aa"/>
        <w:keepNext/>
        <w:tabs>
          <w:tab w:val="left" w:pos="-35"/>
        </w:tabs>
        <w:spacing w:after="240" w:line="360" w:lineRule="auto"/>
        <w:ind w:left="360"/>
        <w:outlineLvl w:val="0"/>
        <w:rPr>
          <w:rFonts w:ascii="David" w:eastAsia="Times New Roman" w:hAnsi="David"/>
          <w:b/>
          <w:bCs/>
          <w:sz w:val="28"/>
          <w:szCs w:val="28"/>
          <w:u w:val="single"/>
          <w:rtl/>
        </w:rPr>
      </w:pPr>
    </w:p>
    <w:p w14:paraId="19FBC480" w14:textId="5351A54E" w:rsidR="00B40AD0" w:rsidRPr="00B40AD0" w:rsidRDefault="00B40AD0" w:rsidP="00503691">
      <w:pPr>
        <w:pStyle w:val="aa"/>
        <w:keepNext/>
        <w:tabs>
          <w:tab w:val="left" w:pos="-35"/>
        </w:tabs>
        <w:spacing w:after="240" w:line="360" w:lineRule="auto"/>
        <w:ind w:left="360"/>
        <w:outlineLvl w:val="0"/>
        <w:rPr>
          <w:rFonts w:ascii="David" w:eastAsia="Times New Roman" w:hAnsi="David"/>
          <w:b/>
          <w:bCs/>
          <w:sz w:val="28"/>
          <w:szCs w:val="28"/>
          <w:u w:val="single"/>
        </w:rPr>
      </w:pPr>
      <w:r w:rsidRPr="00B40AD0">
        <w:rPr>
          <w:rFonts w:ascii="David" w:eastAsia="Times New Roman" w:hAnsi="David" w:hint="cs"/>
          <w:b/>
          <w:bCs/>
          <w:sz w:val="28"/>
          <w:szCs w:val="28"/>
          <w:u w:val="single"/>
          <w:rtl/>
        </w:rPr>
        <w:t xml:space="preserve">יועץ בכיר </w:t>
      </w:r>
      <w:r w:rsidR="00BB31B7">
        <w:rPr>
          <w:rFonts w:ascii="David" w:eastAsia="Times New Roman" w:hAnsi="David" w:hint="cs"/>
          <w:b/>
          <w:bCs/>
          <w:sz w:val="28"/>
          <w:szCs w:val="28"/>
          <w:u w:val="single"/>
          <w:rtl/>
        </w:rPr>
        <w:t xml:space="preserve">1 </w:t>
      </w:r>
      <w:r w:rsidRPr="00B40AD0">
        <w:rPr>
          <w:rFonts w:ascii="David" w:eastAsia="Times New Roman" w:hAnsi="David" w:hint="cs"/>
          <w:b/>
          <w:bCs/>
          <w:sz w:val="28"/>
          <w:szCs w:val="28"/>
          <w:u w:val="single"/>
          <w:rtl/>
        </w:rPr>
        <w:t>שהוא</w:t>
      </w:r>
      <w:r w:rsidR="00BB31B7">
        <w:rPr>
          <w:rFonts w:ascii="David" w:eastAsia="Times New Roman" w:hAnsi="David" w:hint="cs"/>
          <w:b/>
          <w:bCs/>
          <w:sz w:val="28"/>
          <w:szCs w:val="28"/>
          <w:u w:val="single"/>
          <w:rtl/>
        </w:rPr>
        <w:t xml:space="preserve"> מיועד להיות </w:t>
      </w:r>
      <w:r w:rsidRPr="00B40AD0">
        <w:rPr>
          <w:rFonts w:ascii="David" w:eastAsia="Times New Roman" w:hAnsi="David" w:hint="cs"/>
          <w:b/>
          <w:bCs/>
          <w:sz w:val="28"/>
          <w:szCs w:val="28"/>
          <w:u w:val="single"/>
          <w:rtl/>
        </w:rPr>
        <w:t xml:space="preserve">ראש הצוות </w:t>
      </w:r>
    </w:p>
    <w:p w14:paraId="5DAC0309" w14:textId="6AAB1DC7" w:rsidR="00B40AD0" w:rsidRDefault="00B40AD0" w:rsidP="00503691">
      <w:pPr>
        <w:pStyle w:val="aa"/>
        <w:keepNext/>
        <w:numPr>
          <w:ilvl w:val="1"/>
          <w:numId w:val="17"/>
        </w:numPr>
        <w:tabs>
          <w:tab w:val="left" w:pos="-35"/>
        </w:tabs>
        <w:spacing w:after="240" w:line="360" w:lineRule="auto"/>
        <w:outlineLvl w:val="0"/>
        <w:rPr>
          <w:rFonts w:ascii="David" w:eastAsia="Times New Roman" w:hAnsi="David"/>
          <w:b/>
          <w:bCs/>
          <w:sz w:val="24"/>
          <w:u w:val="single"/>
        </w:rPr>
      </w:pPr>
      <w:r>
        <w:rPr>
          <w:rFonts w:ascii="David" w:eastAsia="Times New Roman" w:hAnsi="David" w:hint="cs"/>
          <w:b/>
          <w:bCs/>
          <w:sz w:val="24"/>
          <w:u w:val="single"/>
          <w:rtl/>
        </w:rPr>
        <w:t>פרטי המועמד:</w:t>
      </w:r>
    </w:p>
    <w:p w14:paraId="2E4EC2D2" w14:textId="77777777" w:rsidR="00B40AD0" w:rsidRDefault="00B40AD0" w:rsidP="00B40AD0">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40AD0" w14:paraId="4900EDAF" w14:textId="77777777" w:rsidTr="00B40AD0">
        <w:tc>
          <w:tcPr>
            <w:tcW w:w="2557" w:type="dxa"/>
            <w:shd w:val="clear" w:color="auto" w:fill="F2F2F2" w:themeFill="background1" w:themeFillShade="F2"/>
          </w:tcPr>
          <w:p w14:paraId="26D9BFE7" w14:textId="2B00BC8B" w:rsidR="00B40AD0" w:rsidRPr="00503691" w:rsidRDefault="00B40AD0"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0AA3CD20" w14:textId="77777777" w:rsidR="00B40AD0" w:rsidRPr="00503691" w:rsidRDefault="00B40AD0" w:rsidP="00503691">
            <w:pPr>
              <w:keepNext/>
              <w:tabs>
                <w:tab w:val="left" w:pos="-35"/>
              </w:tabs>
              <w:spacing w:after="240" w:line="276" w:lineRule="auto"/>
              <w:outlineLvl w:val="0"/>
              <w:rPr>
                <w:rFonts w:ascii="David" w:eastAsia="Times New Roman" w:hAnsi="David"/>
                <w:b/>
                <w:bCs/>
                <w:sz w:val="24"/>
                <w:u w:val="single"/>
                <w:rtl/>
              </w:rPr>
            </w:pPr>
          </w:p>
        </w:tc>
      </w:tr>
      <w:tr w:rsidR="00B40AD0" w14:paraId="7004D7EC" w14:textId="77777777" w:rsidTr="00B40AD0">
        <w:tc>
          <w:tcPr>
            <w:tcW w:w="2557" w:type="dxa"/>
            <w:shd w:val="clear" w:color="auto" w:fill="F2F2F2" w:themeFill="background1" w:themeFillShade="F2"/>
          </w:tcPr>
          <w:p w14:paraId="43AB4118" w14:textId="1A87C0FE" w:rsidR="00B40AD0" w:rsidRPr="00503691" w:rsidRDefault="00B40AD0"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1BED0C7D" w14:textId="77777777" w:rsidR="00B40AD0" w:rsidRPr="00503691" w:rsidRDefault="00B40AD0" w:rsidP="00503691">
            <w:pPr>
              <w:keepNext/>
              <w:tabs>
                <w:tab w:val="left" w:pos="-35"/>
              </w:tabs>
              <w:spacing w:after="240" w:line="276" w:lineRule="auto"/>
              <w:outlineLvl w:val="0"/>
              <w:rPr>
                <w:rFonts w:ascii="David" w:eastAsia="Times New Roman" w:hAnsi="David"/>
                <w:b/>
                <w:bCs/>
                <w:sz w:val="24"/>
                <w:u w:val="single"/>
                <w:rtl/>
              </w:rPr>
            </w:pPr>
          </w:p>
        </w:tc>
      </w:tr>
    </w:tbl>
    <w:p w14:paraId="6A0B5E9E" w14:textId="77777777" w:rsidR="00B40AD0" w:rsidRDefault="00B40AD0" w:rsidP="00503691">
      <w:pPr>
        <w:pStyle w:val="aa"/>
        <w:keepNext/>
        <w:tabs>
          <w:tab w:val="left" w:pos="-35"/>
        </w:tabs>
        <w:spacing w:after="240" w:line="276" w:lineRule="auto"/>
        <w:ind w:left="360"/>
        <w:outlineLvl w:val="0"/>
        <w:rPr>
          <w:rFonts w:ascii="David" w:eastAsia="Times New Roman" w:hAnsi="David"/>
          <w:b/>
          <w:bCs/>
          <w:sz w:val="24"/>
          <w:u w:val="single"/>
          <w:rtl/>
        </w:rPr>
      </w:pPr>
    </w:p>
    <w:p w14:paraId="74B5D640" w14:textId="674EEF33" w:rsidR="00B40AD0" w:rsidRPr="00503691" w:rsidRDefault="00B40AD0"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6191AAFC" w14:textId="77777777" w:rsidR="00D65B31" w:rsidRDefault="00D65B31" w:rsidP="00D65B31">
      <w:pPr>
        <w:ind w:left="281"/>
        <w:rPr>
          <w:u w:val="single"/>
          <w:rtl/>
        </w:rPr>
      </w:pPr>
    </w:p>
    <w:p w14:paraId="00B278F9" w14:textId="7CC6615A" w:rsidR="00B40AD0" w:rsidRPr="00503691" w:rsidRDefault="00B40AD0" w:rsidP="00D65B31">
      <w:pPr>
        <w:ind w:left="281"/>
        <w:rPr>
          <w:u w:val="single"/>
          <w:rtl/>
        </w:rPr>
      </w:pPr>
      <w:r w:rsidRPr="00D65B31">
        <w:rPr>
          <w:rFonts w:hint="cs"/>
          <w:b/>
          <w:bCs/>
          <w:u w:val="single"/>
          <w:rtl/>
        </w:rPr>
        <w:t>עמידה באחד מבין התנאים הבאים</w:t>
      </w:r>
      <w:r w:rsidRPr="00503691">
        <w:rPr>
          <w:rFonts w:hint="cs"/>
          <w:u w:val="single"/>
          <w:rtl/>
        </w:rPr>
        <w:t>:</w:t>
      </w:r>
    </w:p>
    <w:p w14:paraId="59D7A6CC" w14:textId="77777777" w:rsidR="00B40AD0" w:rsidRPr="008146B0" w:rsidRDefault="00B40AD0" w:rsidP="00D65B31">
      <w:pPr>
        <w:ind w:left="281"/>
      </w:pPr>
      <w:r w:rsidRPr="008146B0">
        <w:rPr>
          <w:rFonts w:hint="cs"/>
          <w:rtl/>
        </w:rPr>
        <w:t>בעל תואר שני לפחות באחד מהתחומים הבאים: כלכלה, מנהל ומדיניות ציבורית.</w:t>
      </w:r>
    </w:p>
    <w:p w14:paraId="4126BEBF" w14:textId="77777777" w:rsidR="00B40AD0" w:rsidRPr="008146B0" w:rsidRDefault="00B40AD0" w:rsidP="00D65B31">
      <w:pPr>
        <w:ind w:left="281"/>
      </w:pPr>
      <w:r w:rsidRPr="008146B0">
        <w:rPr>
          <w:rFonts w:hint="cs"/>
          <w:rtl/>
        </w:rPr>
        <w:t>בעל תואר ראשון לפחות בראיית חשבון.</w:t>
      </w:r>
    </w:p>
    <w:p w14:paraId="06707424" w14:textId="77777777" w:rsidR="00B40AD0" w:rsidRPr="008146B0" w:rsidRDefault="00B40AD0" w:rsidP="00D65B31">
      <w:pPr>
        <w:ind w:left="281"/>
      </w:pPr>
      <w:r w:rsidRPr="008146B0">
        <w:rPr>
          <w:rFonts w:hint="cs"/>
          <w:rtl/>
        </w:rPr>
        <w:t>מהנדס חשמל.</w:t>
      </w:r>
    </w:p>
    <w:tbl>
      <w:tblPr>
        <w:tblStyle w:val="af4"/>
        <w:tblpPr w:leftFromText="180" w:rightFromText="180" w:vertAnchor="text" w:horzAnchor="margin" w:tblpY="150"/>
        <w:bidiVisual/>
        <w:tblW w:w="0" w:type="auto"/>
        <w:tblLook w:val="04A0" w:firstRow="1" w:lastRow="0" w:firstColumn="1" w:lastColumn="0" w:noHBand="0" w:noVBand="1"/>
      </w:tblPr>
      <w:tblGrid>
        <w:gridCol w:w="2557"/>
        <w:gridCol w:w="4967"/>
      </w:tblGrid>
      <w:tr w:rsidR="005D4165" w14:paraId="3D888817" w14:textId="77777777" w:rsidTr="005D4165">
        <w:tc>
          <w:tcPr>
            <w:tcW w:w="2557" w:type="dxa"/>
            <w:shd w:val="clear" w:color="auto" w:fill="F2F2F2" w:themeFill="background1" w:themeFillShade="F2"/>
          </w:tcPr>
          <w:p w14:paraId="2DB06435"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6301222A"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2683D76C" w14:textId="77777777" w:rsidTr="005D4165">
        <w:tc>
          <w:tcPr>
            <w:tcW w:w="2557" w:type="dxa"/>
            <w:shd w:val="clear" w:color="auto" w:fill="F2F2F2" w:themeFill="background1" w:themeFillShade="F2"/>
          </w:tcPr>
          <w:p w14:paraId="39D9A43C"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6D7E6F61"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3B22D439" w14:textId="77777777" w:rsidTr="005D4165">
        <w:tc>
          <w:tcPr>
            <w:tcW w:w="2557" w:type="dxa"/>
            <w:shd w:val="clear" w:color="auto" w:fill="F2F2F2" w:themeFill="background1" w:themeFillShade="F2"/>
          </w:tcPr>
          <w:p w14:paraId="2AEC1564"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3DFD57EC"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344FA4E7"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Pr>
      </w:pPr>
    </w:p>
    <w:p w14:paraId="48EF7FC6"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519EE8EC"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14E8CD75"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51AE38DA"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tl/>
        </w:rPr>
      </w:pPr>
    </w:p>
    <w:p w14:paraId="29B45262" w14:textId="77777777" w:rsidR="00B40AD0" w:rsidRDefault="00B40AD0" w:rsidP="00503691">
      <w:pPr>
        <w:pStyle w:val="aa"/>
        <w:keepNext/>
        <w:tabs>
          <w:tab w:val="left" w:pos="-35"/>
        </w:tabs>
        <w:spacing w:after="240" w:line="360" w:lineRule="auto"/>
        <w:ind w:left="792"/>
        <w:outlineLvl w:val="0"/>
        <w:rPr>
          <w:rFonts w:ascii="David" w:eastAsia="Times New Roman" w:hAnsi="David"/>
          <w:b/>
          <w:bCs/>
          <w:sz w:val="24"/>
          <w:u w:val="single"/>
        </w:rPr>
      </w:pPr>
    </w:p>
    <w:p w14:paraId="17CE92F5" w14:textId="60AEA4CE" w:rsidR="00B40AD0" w:rsidRDefault="00B40AD0" w:rsidP="00503691">
      <w:pPr>
        <w:pStyle w:val="aa"/>
        <w:keepNext/>
        <w:numPr>
          <w:ilvl w:val="1"/>
          <w:numId w:val="17"/>
        </w:numPr>
        <w:tabs>
          <w:tab w:val="left" w:pos="-35"/>
        </w:tabs>
        <w:outlineLvl w:val="0"/>
        <w:rPr>
          <w:rFonts w:ascii="David" w:eastAsia="Times New Roman" w:hAnsi="David"/>
          <w:b/>
          <w:bCs/>
          <w:sz w:val="24"/>
          <w:u w:val="single"/>
        </w:rPr>
      </w:pPr>
      <w:r>
        <w:rPr>
          <w:rFonts w:ascii="David" w:eastAsia="Times New Roman" w:hAnsi="David" w:hint="cs"/>
          <w:b/>
          <w:bCs/>
          <w:sz w:val="24"/>
          <w:u w:val="single"/>
          <w:rtl/>
        </w:rPr>
        <w:t>ניסיון המועמד:</w:t>
      </w:r>
    </w:p>
    <w:p w14:paraId="2825F431" w14:textId="7B473ADF" w:rsidR="00133FBB" w:rsidRPr="00133FBB" w:rsidRDefault="00133FBB" w:rsidP="008102D1">
      <w:pPr>
        <w:ind w:left="990"/>
        <w:jc w:val="both"/>
        <w:rPr>
          <w:rtl/>
        </w:rPr>
      </w:pPr>
      <w:r w:rsidRPr="00BB31B7">
        <w:rPr>
          <w:rFonts w:hint="eastAsia"/>
          <w:rtl/>
        </w:rPr>
        <w:t>בעל</w:t>
      </w:r>
      <w:r w:rsidRPr="00BB31B7">
        <w:rPr>
          <w:rtl/>
        </w:rPr>
        <w:t xml:space="preserve"> </w:t>
      </w:r>
      <w:r w:rsidRPr="00BB31B7">
        <w:rPr>
          <w:rFonts w:hint="eastAsia"/>
          <w:rtl/>
        </w:rPr>
        <w:t>ניסיון</w:t>
      </w:r>
      <w:r w:rsidRPr="00BB31B7">
        <w:rPr>
          <w:rtl/>
        </w:rPr>
        <w:t xml:space="preserve"> </w:t>
      </w:r>
      <w:r w:rsidRPr="008102D1">
        <w:rPr>
          <w:rFonts w:hint="eastAsia"/>
          <w:b/>
          <w:bCs/>
          <w:u w:val="single"/>
          <w:rtl/>
        </w:rPr>
        <w:t>של</w:t>
      </w:r>
      <w:r w:rsidRPr="008102D1">
        <w:rPr>
          <w:b/>
          <w:bCs/>
          <w:u w:val="single"/>
          <w:rtl/>
        </w:rPr>
        <w:t xml:space="preserve"> </w:t>
      </w:r>
      <w:r w:rsidRPr="008102D1">
        <w:rPr>
          <w:rFonts w:hint="cs"/>
          <w:b/>
          <w:bCs/>
          <w:u w:val="single"/>
          <w:rtl/>
        </w:rPr>
        <w:t>6</w:t>
      </w:r>
      <w:r w:rsidRPr="008102D1">
        <w:rPr>
          <w:b/>
          <w:bCs/>
          <w:u w:val="single"/>
          <w:rtl/>
        </w:rPr>
        <w:t xml:space="preserve"> </w:t>
      </w:r>
      <w:r w:rsidRPr="008102D1">
        <w:rPr>
          <w:rFonts w:hint="eastAsia"/>
          <w:b/>
          <w:bCs/>
          <w:u w:val="single"/>
          <w:rtl/>
        </w:rPr>
        <w:t>שנים</w:t>
      </w:r>
      <w:r w:rsidR="008102D1" w:rsidRPr="008102D1">
        <w:rPr>
          <w:rFonts w:hint="cs"/>
          <w:b/>
          <w:bCs/>
          <w:u w:val="single"/>
          <w:rtl/>
        </w:rPr>
        <w:t xml:space="preserve"> לפחות </w:t>
      </w:r>
      <w:r w:rsidR="00720797" w:rsidRPr="008102D1">
        <w:rPr>
          <w:rFonts w:hint="cs"/>
          <w:b/>
          <w:bCs/>
          <w:u w:val="single"/>
          <w:rtl/>
        </w:rPr>
        <w:t xml:space="preserve"> בין השנים </w:t>
      </w:r>
      <w:r w:rsidR="00E94116" w:rsidRPr="008102D1">
        <w:rPr>
          <w:rFonts w:hint="cs"/>
          <w:b/>
          <w:bCs/>
          <w:u w:val="single"/>
          <w:rtl/>
        </w:rPr>
        <w:t xml:space="preserve">2015 </w:t>
      </w:r>
      <w:r w:rsidR="008102D1" w:rsidRPr="008102D1">
        <w:rPr>
          <w:b/>
          <w:bCs/>
          <w:u w:val="single"/>
          <w:rtl/>
        </w:rPr>
        <w:t>–</w:t>
      </w:r>
      <w:r w:rsidR="00720797" w:rsidRPr="008102D1">
        <w:rPr>
          <w:rFonts w:hint="cs"/>
          <w:b/>
          <w:bCs/>
          <w:u w:val="single"/>
          <w:rtl/>
        </w:rPr>
        <w:t xml:space="preserve"> </w:t>
      </w:r>
      <w:r w:rsidR="008102D1" w:rsidRPr="008102D1">
        <w:rPr>
          <w:rFonts w:hint="cs"/>
          <w:b/>
          <w:bCs/>
          <w:u w:val="single"/>
          <w:rtl/>
        </w:rPr>
        <w:t>ועד המועד האחרון להגשת ההצעות</w:t>
      </w:r>
      <w:r w:rsidRPr="00BB31B7">
        <w:rPr>
          <w:rtl/>
        </w:rPr>
        <w:t xml:space="preserve"> </w:t>
      </w:r>
      <w:r w:rsidRPr="00BB31B7">
        <w:rPr>
          <w:rFonts w:hint="cs"/>
          <w:rtl/>
        </w:rPr>
        <w:t xml:space="preserve">  </w:t>
      </w:r>
      <w:r w:rsidRPr="00BB31B7">
        <w:rPr>
          <w:rFonts w:hint="eastAsia"/>
          <w:rtl/>
        </w:rPr>
        <w:t>במתן</w:t>
      </w:r>
      <w:r w:rsidRPr="00BB31B7">
        <w:rPr>
          <w:rtl/>
        </w:rPr>
        <w:t xml:space="preserve"> </w:t>
      </w:r>
      <w:r w:rsidRPr="00BB31B7">
        <w:rPr>
          <w:rFonts w:hint="eastAsia"/>
          <w:rtl/>
        </w:rPr>
        <w:t>שירותי</w:t>
      </w:r>
      <w:r w:rsidRPr="00BB31B7">
        <w:rPr>
          <w:rFonts w:hint="cs"/>
          <w:rtl/>
        </w:rPr>
        <w:t xml:space="preserve"> יעוץ </w:t>
      </w:r>
      <w:proofErr w:type="spellStart"/>
      <w:r w:rsidRPr="008102D1">
        <w:rPr>
          <w:rFonts w:hint="cs"/>
          <w:b/>
          <w:bCs/>
          <w:u w:val="single"/>
          <w:rtl/>
        </w:rPr>
        <w:t>באסדרת</w:t>
      </w:r>
      <w:proofErr w:type="spellEnd"/>
      <w:r w:rsidRPr="008102D1">
        <w:rPr>
          <w:rFonts w:hint="cs"/>
          <w:b/>
          <w:bCs/>
          <w:u w:val="single"/>
          <w:rtl/>
        </w:rPr>
        <w:t xml:space="preserve"> אנרגיה</w:t>
      </w:r>
      <w:r w:rsidRPr="00BB31B7">
        <w:rPr>
          <w:rFonts w:hint="cs"/>
          <w:rtl/>
        </w:rPr>
        <w:t xml:space="preserve"> </w:t>
      </w:r>
      <w:r w:rsidRPr="008102D1">
        <w:rPr>
          <w:rFonts w:hint="cs"/>
          <w:b/>
          <w:bCs/>
          <w:u w:val="single"/>
          <w:rtl/>
        </w:rPr>
        <w:t>בלפחות שניים</w:t>
      </w:r>
      <w:r w:rsidRPr="00133FBB">
        <w:rPr>
          <w:rFonts w:hint="cs"/>
          <w:rtl/>
        </w:rPr>
        <w:t xml:space="preserve"> מבין התחומים הבאים:</w:t>
      </w:r>
    </w:p>
    <w:p w14:paraId="5853534A" w14:textId="77777777" w:rsidR="00E040CD" w:rsidRDefault="00E040CD" w:rsidP="00503691">
      <w:pPr>
        <w:rPr>
          <w:rtl/>
        </w:rPr>
      </w:pPr>
    </w:p>
    <w:p w14:paraId="5315C382" w14:textId="1A2353D2" w:rsidR="00133FBB" w:rsidRPr="00503691" w:rsidRDefault="00133FBB" w:rsidP="008102D1">
      <w:pPr>
        <w:ind w:left="848"/>
        <w:rPr>
          <w:b/>
          <w:bCs/>
        </w:rPr>
      </w:pPr>
      <w:r w:rsidRPr="00133FBB">
        <w:rPr>
          <w:rtl/>
        </w:rPr>
        <w:t>חשמל</w:t>
      </w:r>
      <w:r w:rsidRPr="00133FBB">
        <w:rPr>
          <w:rFonts w:hint="cs"/>
          <w:rtl/>
        </w:rPr>
        <w:t>.</w:t>
      </w:r>
    </w:p>
    <w:p w14:paraId="04FA258D" w14:textId="77777777" w:rsidR="00133FBB" w:rsidRDefault="00133FBB" w:rsidP="008102D1">
      <w:pPr>
        <w:ind w:left="848"/>
        <w:rPr>
          <w:b/>
          <w:bCs/>
          <w:rtl/>
        </w:rPr>
      </w:pPr>
      <w:r w:rsidRPr="00133FBB">
        <w:rPr>
          <w:rtl/>
        </w:rPr>
        <w:t>תשתיות חשמל</w:t>
      </w:r>
      <w:r w:rsidRPr="00133FBB">
        <w:rPr>
          <w:rFonts w:hint="cs"/>
          <w:rtl/>
        </w:rPr>
        <w:t>.</w:t>
      </w:r>
    </w:p>
    <w:p w14:paraId="6E03BFE4" w14:textId="77777777" w:rsidR="00E040CD" w:rsidRPr="00503691" w:rsidRDefault="00E040CD" w:rsidP="008102D1">
      <w:pPr>
        <w:ind w:left="848"/>
        <w:rPr>
          <w:b/>
          <w:bCs/>
        </w:rPr>
      </w:pPr>
      <w:r w:rsidRPr="00133FBB">
        <w:rPr>
          <w:rtl/>
        </w:rPr>
        <w:t>אנרגיה "</w:t>
      </w:r>
      <w:r w:rsidRPr="00503691">
        <w:rPr>
          <w:b/>
          <w:bCs/>
          <w:rtl/>
        </w:rPr>
        <w:t>ירוקה</w:t>
      </w:r>
      <w:r w:rsidRPr="00133FBB">
        <w:rPr>
          <w:rtl/>
        </w:rPr>
        <w:t xml:space="preserve">" - פוטו </w:t>
      </w:r>
      <w:proofErr w:type="spellStart"/>
      <w:r w:rsidRPr="00133FBB">
        <w:rPr>
          <w:rtl/>
        </w:rPr>
        <w:t>וולטאי</w:t>
      </w:r>
      <w:proofErr w:type="spellEnd"/>
      <w:r w:rsidRPr="00133FBB">
        <w:rPr>
          <w:rFonts w:hint="cs"/>
          <w:rtl/>
        </w:rPr>
        <w:t xml:space="preserve"> </w:t>
      </w:r>
      <w:r w:rsidRPr="00503691">
        <w:rPr>
          <w:rFonts w:hint="cs"/>
          <w:b/>
          <w:bCs/>
          <w:u w:val="single"/>
          <w:rtl/>
        </w:rPr>
        <w:t>או</w:t>
      </w:r>
      <w:r w:rsidRPr="00133FBB">
        <w:rPr>
          <w:rtl/>
        </w:rPr>
        <w:t xml:space="preserve"> טורבינות רוח</w:t>
      </w:r>
      <w:r w:rsidRPr="00133FBB">
        <w:rPr>
          <w:rFonts w:hint="cs"/>
          <w:rtl/>
        </w:rPr>
        <w:t xml:space="preserve"> </w:t>
      </w:r>
      <w:r w:rsidRPr="00503691">
        <w:rPr>
          <w:rFonts w:hint="cs"/>
          <w:b/>
          <w:bCs/>
          <w:u w:val="single"/>
          <w:rtl/>
        </w:rPr>
        <w:t>או</w:t>
      </w:r>
      <w:r w:rsidRPr="00133FBB">
        <w:rPr>
          <w:rtl/>
        </w:rPr>
        <w:t xml:space="preserve"> אגירת חשמל</w:t>
      </w:r>
      <w:r w:rsidRPr="00133FBB">
        <w:rPr>
          <w:rFonts w:hint="cs"/>
          <w:rtl/>
        </w:rPr>
        <w:t xml:space="preserve">. </w:t>
      </w:r>
    </w:p>
    <w:p w14:paraId="00A8F4F1" w14:textId="77777777" w:rsidR="00E040CD" w:rsidRDefault="00E040CD" w:rsidP="00503691">
      <w:pPr>
        <w:rPr>
          <w:b/>
          <w:bCs/>
          <w:rtl/>
        </w:rPr>
      </w:pPr>
    </w:p>
    <w:p w14:paraId="208FA94E" w14:textId="7194AB75" w:rsidR="00E040CD" w:rsidRDefault="00E040CD" w:rsidP="00503691">
      <w:pPr>
        <w:rPr>
          <w:b/>
          <w:bCs/>
          <w:rtl/>
        </w:rPr>
      </w:pPr>
    </w:p>
    <w:p w14:paraId="6F82A502" w14:textId="02012129" w:rsidR="008260A5" w:rsidRDefault="008260A5" w:rsidP="00503691">
      <w:pPr>
        <w:rPr>
          <w:b/>
          <w:bCs/>
          <w:rtl/>
        </w:rPr>
      </w:pPr>
    </w:p>
    <w:p w14:paraId="0061D6DF" w14:textId="447CEC99" w:rsidR="008260A5" w:rsidRDefault="008260A5" w:rsidP="00503691">
      <w:pPr>
        <w:rPr>
          <w:b/>
          <w:bCs/>
          <w:rtl/>
        </w:rPr>
      </w:pPr>
    </w:p>
    <w:p w14:paraId="078D9447" w14:textId="5D7E242F" w:rsidR="008260A5" w:rsidRDefault="008260A5" w:rsidP="00503691">
      <w:pPr>
        <w:rPr>
          <w:b/>
          <w:bCs/>
          <w:rtl/>
        </w:rPr>
      </w:pPr>
    </w:p>
    <w:p w14:paraId="4B3F0859" w14:textId="4C30200A" w:rsidR="008260A5" w:rsidRDefault="008260A5" w:rsidP="00503691">
      <w:pPr>
        <w:rPr>
          <w:b/>
          <w:bCs/>
          <w:rtl/>
        </w:rPr>
      </w:pPr>
    </w:p>
    <w:p w14:paraId="6D49F413" w14:textId="492571F1" w:rsidR="008260A5" w:rsidRDefault="008260A5" w:rsidP="00503691">
      <w:pPr>
        <w:rPr>
          <w:b/>
          <w:bCs/>
          <w:rtl/>
        </w:rPr>
      </w:pPr>
    </w:p>
    <w:p w14:paraId="3C90F9E6" w14:textId="20CFD41C" w:rsidR="008260A5" w:rsidRDefault="008260A5" w:rsidP="00503691">
      <w:pPr>
        <w:rPr>
          <w:b/>
          <w:bCs/>
          <w:rtl/>
        </w:rPr>
      </w:pPr>
    </w:p>
    <w:p w14:paraId="6008EAB2" w14:textId="5120952A" w:rsidR="008260A5" w:rsidRDefault="008260A5" w:rsidP="00503691">
      <w:pPr>
        <w:rPr>
          <w:b/>
          <w:bCs/>
          <w:rtl/>
        </w:rPr>
      </w:pPr>
    </w:p>
    <w:p w14:paraId="6A0758AD" w14:textId="36E1DEAF" w:rsidR="008260A5" w:rsidRDefault="008260A5" w:rsidP="00503691">
      <w:pPr>
        <w:rPr>
          <w:b/>
          <w:bCs/>
          <w:rtl/>
        </w:rPr>
      </w:pPr>
    </w:p>
    <w:p w14:paraId="1228A064" w14:textId="3B9DD460" w:rsidR="008260A5" w:rsidRDefault="008260A5" w:rsidP="00503691">
      <w:pPr>
        <w:rPr>
          <w:b/>
          <w:bCs/>
          <w:rtl/>
        </w:rPr>
      </w:pPr>
    </w:p>
    <w:p w14:paraId="30E93B9F" w14:textId="7EA106F1" w:rsidR="008260A5" w:rsidRDefault="008260A5" w:rsidP="00503691">
      <w:pPr>
        <w:rPr>
          <w:b/>
          <w:bCs/>
          <w:rtl/>
        </w:rPr>
      </w:pPr>
    </w:p>
    <w:p w14:paraId="029456FF" w14:textId="77777777" w:rsidR="008260A5" w:rsidRPr="00E040CD" w:rsidRDefault="008260A5" w:rsidP="00503691">
      <w:pPr>
        <w:rPr>
          <w:b/>
          <w:bCs/>
        </w:rPr>
      </w:pPr>
    </w:p>
    <w:tbl>
      <w:tblPr>
        <w:tblStyle w:val="af4"/>
        <w:tblpPr w:leftFromText="180" w:rightFromText="180" w:vertAnchor="text" w:horzAnchor="margin" w:tblpXSpec="center" w:tblpY="1154"/>
        <w:bidiVisual/>
        <w:tblW w:w="0" w:type="auto"/>
        <w:tblLook w:val="04A0" w:firstRow="1" w:lastRow="0" w:firstColumn="1" w:lastColumn="0" w:noHBand="0" w:noVBand="1"/>
      </w:tblPr>
      <w:tblGrid>
        <w:gridCol w:w="1525"/>
        <w:gridCol w:w="1533"/>
        <w:gridCol w:w="1550"/>
        <w:gridCol w:w="1718"/>
        <w:gridCol w:w="1354"/>
      </w:tblGrid>
      <w:tr w:rsidR="004102E5" w:rsidRPr="004102E5" w14:paraId="2F846A2F" w14:textId="1B303539" w:rsidTr="00820E29">
        <w:trPr>
          <w:trHeight w:val="411"/>
        </w:trPr>
        <w:tc>
          <w:tcPr>
            <w:tcW w:w="1525" w:type="dxa"/>
            <w:vMerge w:val="restart"/>
            <w:shd w:val="clear" w:color="auto" w:fill="F2F2F2" w:themeFill="background1" w:themeFillShade="F2"/>
          </w:tcPr>
          <w:p w14:paraId="45640BF9"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2A2C31C4"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7C7DEBAA" w14:textId="77777777" w:rsidR="004102E5" w:rsidRPr="00503691" w:rsidRDefault="004102E5" w:rsidP="00E040C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תחומי השירות </w:t>
            </w:r>
          </w:p>
          <w:p w14:paraId="05C6D332" w14:textId="77777777" w:rsidR="004102E5" w:rsidRPr="00503691" w:rsidRDefault="004102E5" w:rsidP="00E040CD">
            <w:pPr>
              <w:keepNext/>
              <w:tabs>
                <w:tab w:val="left" w:pos="-35"/>
              </w:tabs>
              <w:spacing w:after="240" w:line="276" w:lineRule="auto"/>
              <w:outlineLvl w:val="0"/>
              <w:rPr>
                <w:rFonts w:ascii="David" w:eastAsia="Times New Roman" w:hAnsi="David"/>
                <w:b/>
                <w:bCs/>
                <w:sz w:val="18"/>
                <w:szCs w:val="18"/>
                <w:rtl/>
              </w:rPr>
            </w:pPr>
            <w:r w:rsidRPr="00503691">
              <w:rPr>
                <w:rFonts w:ascii="David" w:eastAsia="Times New Roman" w:hAnsi="David" w:hint="cs"/>
                <w:sz w:val="18"/>
                <w:szCs w:val="18"/>
                <w:rtl/>
              </w:rPr>
              <w:t>(לפחות שניים מבין שלושת התחומים האפשריים בסעיף 1.3 לעיל)</w:t>
            </w:r>
          </w:p>
        </w:tc>
        <w:tc>
          <w:tcPr>
            <w:tcW w:w="3072" w:type="dxa"/>
            <w:gridSpan w:val="2"/>
            <w:shd w:val="clear" w:color="auto" w:fill="F2F2F2" w:themeFill="background1" w:themeFillShade="F2"/>
          </w:tcPr>
          <w:p w14:paraId="237679B7" w14:textId="43A713B0"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4102E5" w:rsidRPr="004102E5" w14:paraId="73A660F6" w14:textId="13282931" w:rsidTr="00820E29">
        <w:trPr>
          <w:trHeight w:val="484"/>
        </w:trPr>
        <w:tc>
          <w:tcPr>
            <w:tcW w:w="1525" w:type="dxa"/>
            <w:vMerge/>
            <w:shd w:val="clear" w:color="auto" w:fill="F2F2F2" w:themeFill="background1" w:themeFillShade="F2"/>
          </w:tcPr>
          <w:p w14:paraId="05EA5C94"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0AEE428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717B07B0"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17E2D231" w14:textId="385108BC"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r w:rsidRPr="00503691">
              <w:rPr>
                <w:rFonts w:ascii="David" w:eastAsia="Times New Roman" w:hAnsi="David" w:hint="cs"/>
                <w:b/>
                <w:bCs/>
                <w:szCs w:val="22"/>
                <w:u w:val="single"/>
                <w:rtl/>
              </w:rPr>
              <w:t>שם ותפקיד</w:t>
            </w:r>
          </w:p>
        </w:tc>
        <w:tc>
          <w:tcPr>
            <w:tcW w:w="1354" w:type="dxa"/>
            <w:shd w:val="clear" w:color="auto" w:fill="F2F2F2" w:themeFill="background1" w:themeFillShade="F2"/>
          </w:tcPr>
          <w:p w14:paraId="06C0E9C3" w14:textId="69ADA1EA" w:rsidR="004102E5" w:rsidRPr="00503691" w:rsidRDefault="004102E5" w:rsidP="00E040C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4102E5" w:rsidRPr="004102E5" w14:paraId="3724718C" w14:textId="31D490B8" w:rsidTr="00820E29">
        <w:trPr>
          <w:trHeight w:val="484"/>
        </w:trPr>
        <w:tc>
          <w:tcPr>
            <w:tcW w:w="1525" w:type="dxa"/>
            <w:shd w:val="clear" w:color="auto" w:fill="FFFFFF" w:themeFill="background1"/>
          </w:tcPr>
          <w:p w14:paraId="50E2C24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264473B7"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2B17FD5D"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525F900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42C0A32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11B98136" w14:textId="77777777" w:rsidTr="00820E29">
        <w:trPr>
          <w:trHeight w:val="484"/>
        </w:trPr>
        <w:tc>
          <w:tcPr>
            <w:tcW w:w="1525" w:type="dxa"/>
            <w:shd w:val="clear" w:color="auto" w:fill="FFFFFF" w:themeFill="background1"/>
          </w:tcPr>
          <w:p w14:paraId="408898F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5361757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5CE4AE2C"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4BFABA8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6CD3BAF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6456215D" w14:textId="77777777" w:rsidTr="00820E29">
        <w:trPr>
          <w:trHeight w:val="472"/>
        </w:trPr>
        <w:tc>
          <w:tcPr>
            <w:tcW w:w="1525" w:type="dxa"/>
            <w:shd w:val="clear" w:color="auto" w:fill="FFFFFF" w:themeFill="background1"/>
          </w:tcPr>
          <w:p w14:paraId="0141C195"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52AC30B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32D6CB0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7537C752"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77E697B0"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r w:rsidR="004102E5" w:rsidRPr="004102E5" w14:paraId="4F09B7F9" w14:textId="77777777" w:rsidTr="00820E29">
        <w:trPr>
          <w:trHeight w:val="472"/>
        </w:trPr>
        <w:tc>
          <w:tcPr>
            <w:tcW w:w="1525" w:type="dxa"/>
            <w:shd w:val="clear" w:color="auto" w:fill="FFFFFF" w:themeFill="background1"/>
          </w:tcPr>
          <w:p w14:paraId="4AF9C3BA"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rtl/>
              </w:rPr>
            </w:pPr>
          </w:p>
        </w:tc>
        <w:tc>
          <w:tcPr>
            <w:tcW w:w="1533" w:type="dxa"/>
          </w:tcPr>
          <w:p w14:paraId="6AD6865E"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550" w:type="dxa"/>
          </w:tcPr>
          <w:p w14:paraId="42EDAF25"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718" w:type="dxa"/>
          </w:tcPr>
          <w:p w14:paraId="336506F8"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c>
          <w:tcPr>
            <w:tcW w:w="1354" w:type="dxa"/>
          </w:tcPr>
          <w:p w14:paraId="45C91A7B" w14:textId="77777777" w:rsidR="004102E5" w:rsidRPr="00503691" w:rsidRDefault="004102E5" w:rsidP="00E040CD">
            <w:pPr>
              <w:keepNext/>
              <w:tabs>
                <w:tab w:val="left" w:pos="-35"/>
              </w:tabs>
              <w:spacing w:after="240" w:line="276" w:lineRule="auto"/>
              <w:outlineLvl w:val="0"/>
              <w:rPr>
                <w:rFonts w:ascii="David" w:eastAsia="Times New Roman" w:hAnsi="David"/>
                <w:b/>
                <w:bCs/>
                <w:szCs w:val="22"/>
                <w:u w:val="single"/>
                <w:rtl/>
              </w:rPr>
            </w:pPr>
          </w:p>
        </w:tc>
      </w:tr>
    </w:tbl>
    <w:p w14:paraId="4C8BCD58" w14:textId="77777777" w:rsidR="00EB51DD" w:rsidRPr="00133FBB" w:rsidRDefault="00EB51DD" w:rsidP="00503691">
      <w:pPr>
        <w:pStyle w:val="aa"/>
        <w:ind w:left="1512"/>
        <w:rPr>
          <w:b/>
          <w:bCs/>
        </w:rPr>
      </w:pPr>
    </w:p>
    <w:p w14:paraId="5EFF4D28" w14:textId="0FDA2977" w:rsidR="00EB51DD" w:rsidRDefault="00EB51DD" w:rsidP="00503691">
      <w:pPr>
        <w:keepNext/>
        <w:tabs>
          <w:tab w:val="left" w:pos="-35"/>
        </w:tabs>
        <w:spacing w:after="240" w:line="360" w:lineRule="auto"/>
        <w:outlineLvl w:val="0"/>
        <w:rPr>
          <w:rFonts w:ascii="David" w:eastAsia="Times New Roman" w:hAnsi="David"/>
          <w:b/>
          <w:bCs/>
          <w:sz w:val="28"/>
          <w:szCs w:val="28"/>
          <w:u w:val="single"/>
          <w:rtl/>
        </w:rPr>
      </w:pPr>
      <w:r w:rsidRPr="00503691">
        <w:rPr>
          <w:rFonts w:ascii="David" w:eastAsia="Times New Roman" w:hAnsi="David" w:hint="cs"/>
          <w:b/>
          <w:bCs/>
          <w:sz w:val="28"/>
          <w:szCs w:val="28"/>
          <w:u w:val="single"/>
          <w:rtl/>
        </w:rPr>
        <w:t xml:space="preserve">יועץ בכיר </w:t>
      </w:r>
      <w:r w:rsidR="00BB31B7" w:rsidRPr="00503691">
        <w:rPr>
          <w:rFonts w:ascii="David" w:eastAsia="Times New Roman" w:hAnsi="David" w:hint="cs"/>
          <w:b/>
          <w:bCs/>
          <w:sz w:val="28"/>
          <w:szCs w:val="28"/>
          <w:u w:val="single"/>
          <w:rtl/>
        </w:rPr>
        <w:t>2</w:t>
      </w:r>
    </w:p>
    <w:p w14:paraId="3F756FE2" w14:textId="1751FDAE"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3F7DC81D" w14:textId="5772DA73"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6C33466A" w14:textId="06214C25"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4672CFD4" w14:textId="3D9BCE2F"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1D41B692" w14:textId="7D05BC2D"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601112F1" w14:textId="0A10867D" w:rsidR="008260A5" w:rsidRDefault="008260A5" w:rsidP="00503691">
      <w:pPr>
        <w:keepNext/>
        <w:tabs>
          <w:tab w:val="left" w:pos="-35"/>
        </w:tabs>
        <w:spacing w:after="240" w:line="360" w:lineRule="auto"/>
        <w:outlineLvl w:val="0"/>
        <w:rPr>
          <w:rFonts w:ascii="David" w:eastAsia="Times New Roman" w:hAnsi="David"/>
          <w:b/>
          <w:bCs/>
          <w:sz w:val="28"/>
          <w:szCs w:val="28"/>
          <w:u w:val="single"/>
          <w:rtl/>
        </w:rPr>
      </w:pPr>
    </w:p>
    <w:p w14:paraId="37042235" w14:textId="77777777" w:rsidR="008260A5" w:rsidRPr="00503691" w:rsidRDefault="008260A5" w:rsidP="00503691">
      <w:pPr>
        <w:keepNext/>
        <w:tabs>
          <w:tab w:val="left" w:pos="-35"/>
        </w:tabs>
        <w:spacing w:after="240" w:line="360" w:lineRule="auto"/>
        <w:outlineLvl w:val="0"/>
        <w:rPr>
          <w:rFonts w:ascii="David" w:eastAsia="Times New Roman" w:hAnsi="David"/>
          <w:b/>
          <w:bCs/>
          <w:sz w:val="28"/>
          <w:szCs w:val="28"/>
          <w:u w:val="single"/>
        </w:rPr>
      </w:pPr>
    </w:p>
    <w:p w14:paraId="033FD39F" w14:textId="77777777" w:rsidR="00EB51DD" w:rsidRPr="00503691" w:rsidRDefault="00EB51DD"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42A6374E" w14:textId="77777777" w:rsidR="00EB51DD" w:rsidRDefault="00EB51DD"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EB51DD" w14:paraId="02572BB4" w14:textId="77777777" w:rsidTr="00CC66BA">
        <w:tc>
          <w:tcPr>
            <w:tcW w:w="2557" w:type="dxa"/>
            <w:shd w:val="clear" w:color="auto" w:fill="F2F2F2" w:themeFill="background1" w:themeFillShade="F2"/>
          </w:tcPr>
          <w:p w14:paraId="7DA47C2F" w14:textId="77777777" w:rsidR="00EB51DD" w:rsidRPr="00503691" w:rsidRDefault="00EB51DD"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2A3D078B" w14:textId="77777777" w:rsidR="00EB51DD" w:rsidRPr="00503691" w:rsidRDefault="00EB51DD" w:rsidP="00503691">
            <w:pPr>
              <w:keepNext/>
              <w:tabs>
                <w:tab w:val="left" w:pos="-35"/>
              </w:tabs>
              <w:spacing w:after="240" w:line="276" w:lineRule="auto"/>
              <w:outlineLvl w:val="0"/>
              <w:rPr>
                <w:rFonts w:ascii="David" w:eastAsia="Times New Roman" w:hAnsi="David"/>
                <w:b/>
                <w:bCs/>
                <w:sz w:val="24"/>
                <w:u w:val="single"/>
                <w:rtl/>
              </w:rPr>
            </w:pPr>
          </w:p>
        </w:tc>
      </w:tr>
      <w:tr w:rsidR="00EB51DD" w14:paraId="784D9C60" w14:textId="77777777" w:rsidTr="00CC66BA">
        <w:tc>
          <w:tcPr>
            <w:tcW w:w="2557" w:type="dxa"/>
            <w:shd w:val="clear" w:color="auto" w:fill="F2F2F2" w:themeFill="background1" w:themeFillShade="F2"/>
          </w:tcPr>
          <w:p w14:paraId="65344173" w14:textId="77777777" w:rsidR="00EB51DD" w:rsidRPr="00503691" w:rsidRDefault="00EB51DD"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20BFC74D" w14:textId="77777777" w:rsidR="00EB51DD" w:rsidRPr="00503691" w:rsidRDefault="00EB51DD" w:rsidP="00503691">
            <w:pPr>
              <w:keepNext/>
              <w:tabs>
                <w:tab w:val="left" w:pos="-35"/>
              </w:tabs>
              <w:spacing w:after="240" w:line="276" w:lineRule="auto"/>
              <w:outlineLvl w:val="0"/>
              <w:rPr>
                <w:rFonts w:ascii="David" w:eastAsia="Times New Roman" w:hAnsi="David"/>
                <w:b/>
                <w:bCs/>
                <w:sz w:val="24"/>
                <w:u w:val="single"/>
                <w:rtl/>
              </w:rPr>
            </w:pPr>
          </w:p>
        </w:tc>
      </w:tr>
    </w:tbl>
    <w:p w14:paraId="5475130C" w14:textId="77777777" w:rsidR="00EB51DD" w:rsidRDefault="00EB51DD" w:rsidP="00503691">
      <w:pPr>
        <w:pStyle w:val="aa"/>
        <w:keepNext/>
        <w:tabs>
          <w:tab w:val="left" w:pos="-35"/>
        </w:tabs>
        <w:spacing w:after="240" w:line="276" w:lineRule="auto"/>
        <w:ind w:left="360"/>
        <w:outlineLvl w:val="0"/>
        <w:rPr>
          <w:rFonts w:ascii="David" w:eastAsia="Times New Roman" w:hAnsi="David"/>
          <w:b/>
          <w:bCs/>
          <w:sz w:val="24"/>
          <w:u w:val="single"/>
          <w:rtl/>
        </w:rPr>
      </w:pPr>
    </w:p>
    <w:p w14:paraId="2A689D16"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3323700E" w14:textId="77777777" w:rsidR="00EB51DD" w:rsidRPr="00503691" w:rsidRDefault="00EB51DD" w:rsidP="00D0377F">
      <w:pPr>
        <w:ind w:left="423"/>
        <w:rPr>
          <w:b/>
          <w:bCs/>
          <w:sz w:val="24"/>
          <w:u w:val="single"/>
          <w:rtl/>
        </w:rPr>
      </w:pPr>
      <w:r w:rsidRPr="00503691">
        <w:rPr>
          <w:rFonts w:hint="cs"/>
          <w:b/>
          <w:bCs/>
          <w:sz w:val="24"/>
          <w:u w:val="single"/>
          <w:rtl/>
        </w:rPr>
        <w:t>עמידה באחד מבין התנאים הבאים:</w:t>
      </w:r>
    </w:p>
    <w:p w14:paraId="718EAA1E" w14:textId="77777777" w:rsidR="00EB51DD" w:rsidRPr="00503691" w:rsidRDefault="00EB51DD" w:rsidP="00D0377F">
      <w:pPr>
        <w:ind w:left="423"/>
        <w:rPr>
          <w:sz w:val="24"/>
        </w:rPr>
      </w:pPr>
      <w:r w:rsidRPr="00503691">
        <w:rPr>
          <w:rFonts w:hint="cs"/>
          <w:sz w:val="24"/>
          <w:rtl/>
        </w:rPr>
        <w:t xml:space="preserve">בעל תואר ראשון  לפחות בכלכלה </w:t>
      </w:r>
      <w:r w:rsidRPr="00503691">
        <w:rPr>
          <w:rFonts w:hint="cs"/>
          <w:b/>
          <w:bCs/>
          <w:sz w:val="24"/>
          <w:u w:val="single"/>
          <w:rtl/>
        </w:rPr>
        <w:t>או</w:t>
      </w:r>
      <w:r w:rsidRPr="00503691">
        <w:rPr>
          <w:rFonts w:hint="cs"/>
          <w:sz w:val="24"/>
          <w:rtl/>
        </w:rPr>
        <w:t xml:space="preserve"> בחשבונאות </w:t>
      </w:r>
      <w:r w:rsidRPr="00503691">
        <w:rPr>
          <w:rFonts w:hint="cs"/>
          <w:b/>
          <w:bCs/>
          <w:sz w:val="24"/>
          <w:u w:val="single"/>
          <w:rtl/>
        </w:rPr>
        <w:t>או</w:t>
      </w:r>
      <w:r w:rsidRPr="00503691">
        <w:rPr>
          <w:rFonts w:hint="cs"/>
          <w:sz w:val="24"/>
          <w:rtl/>
        </w:rPr>
        <w:t xml:space="preserve"> במנהל עסקים.</w:t>
      </w:r>
    </w:p>
    <w:p w14:paraId="0921235C" w14:textId="77777777" w:rsidR="00EB51DD" w:rsidRPr="00503691" w:rsidRDefault="00EB51DD" w:rsidP="00D0377F">
      <w:pPr>
        <w:ind w:left="423"/>
        <w:rPr>
          <w:sz w:val="24"/>
        </w:rPr>
      </w:pPr>
      <w:r w:rsidRPr="00503691">
        <w:rPr>
          <w:rFonts w:hint="cs"/>
          <w:sz w:val="24"/>
          <w:rtl/>
        </w:rPr>
        <w:t>בעל רישיון לראיית חשבון, לפי חוק רואי חשבון, תשט"ו-1955 כפי תוקפו בישראל מעת לעת.</w:t>
      </w:r>
    </w:p>
    <w:tbl>
      <w:tblPr>
        <w:tblStyle w:val="af4"/>
        <w:tblpPr w:leftFromText="180" w:rightFromText="180" w:vertAnchor="text" w:horzAnchor="margin" w:tblpY="121"/>
        <w:bidiVisual/>
        <w:tblW w:w="0" w:type="auto"/>
        <w:tblLook w:val="04A0" w:firstRow="1" w:lastRow="0" w:firstColumn="1" w:lastColumn="0" w:noHBand="0" w:noVBand="1"/>
      </w:tblPr>
      <w:tblGrid>
        <w:gridCol w:w="2557"/>
        <w:gridCol w:w="4967"/>
      </w:tblGrid>
      <w:tr w:rsidR="005D4165" w14:paraId="712A29BA" w14:textId="77777777" w:rsidTr="005D4165">
        <w:tc>
          <w:tcPr>
            <w:tcW w:w="2557" w:type="dxa"/>
            <w:shd w:val="clear" w:color="auto" w:fill="F2F2F2" w:themeFill="background1" w:themeFillShade="F2"/>
          </w:tcPr>
          <w:p w14:paraId="5DCF6079"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77B4E10A"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6EE89804" w14:textId="77777777" w:rsidTr="005D4165">
        <w:tc>
          <w:tcPr>
            <w:tcW w:w="2557" w:type="dxa"/>
            <w:shd w:val="clear" w:color="auto" w:fill="F2F2F2" w:themeFill="background1" w:themeFillShade="F2"/>
          </w:tcPr>
          <w:p w14:paraId="798FB064"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186ED4DB"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1DD65926" w14:textId="77777777" w:rsidTr="005D4165">
        <w:tc>
          <w:tcPr>
            <w:tcW w:w="2557" w:type="dxa"/>
            <w:shd w:val="clear" w:color="auto" w:fill="F2F2F2" w:themeFill="background1" w:themeFillShade="F2"/>
          </w:tcPr>
          <w:p w14:paraId="6C1CD613"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294D8439"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10DEB64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40E188A5"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2743F44A" w14:textId="34A118F5"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23473058" w14:textId="7D16626D"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5ECAF438" w14:textId="2B07F5AA"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6B68551E" w14:textId="1C96625A"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5047D350" w14:textId="05509702"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31719382" w14:textId="6D34BC37"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tl/>
        </w:rPr>
      </w:pPr>
    </w:p>
    <w:p w14:paraId="1B256997" w14:textId="77777777" w:rsidR="008260A5" w:rsidRDefault="008260A5" w:rsidP="00503691">
      <w:pPr>
        <w:pStyle w:val="aa"/>
        <w:keepNext/>
        <w:tabs>
          <w:tab w:val="left" w:pos="-35"/>
        </w:tabs>
        <w:spacing w:after="240" w:line="360" w:lineRule="auto"/>
        <w:ind w:left="792"/>
        <w:outlineLvl w:val="0"/>
        <w:rPr>
          <w:rFonts w:ascii="David" w:eastAsia="Times New Roman" w:hAnsi="David"/>
          <w:b/>
          <w:bCs/>
          <w:sz w:val="24"/>
          <w:u w:val="single"/>
        </w:rPr>
      </w:pPr>
    </w:p>
    <w:p w14:paraId="66A512A1" w14:textId="29C6190F" w:rsidR="008260A5" w:rsidRDefault="008260A5">
      <w:pPr>
        <w:bidi w:val="0"/>
        <w:spacing w:after="200" w:line="276" w:lineRule="auto"/>
        <w:rPr>
          <w:rFonts w:ascii="David" w:eastAsia="Times New Roman" w:hAnsi="David"/>
          <w:b/>
          <w:bCs/>
          <w:sz w:val="24"/>
          <w:u w:val="single"/>
          <w:rtl/>
        </w:rPr>
      </w:pPr>
      <w:r>
        <w:rPr>
          <w:rFonts w:ascii="David" w:eastAsia="Times New Roman" w:hAnsi="David"/>
          <w:b/>
          <w:bCs/>
          <w:sz w:val="24"/>
          <w:u w:val="single"/>
          <w:rtl/>
        </w:rPr>
        <w:br w:type="page"/>
      </w:r>
    </w:p>
    <w:p w14:paraId="2FBC0B13" w14:textId="77777777" w:rsidR="008260A5" w:rsidRDefault="008260A5" w:rsidP="00503691">
      <w:pPr>
        <w:keepNext/>
        <w:tabs>
          <w:tab w:val="left" w:pos="-35"/>
        </w:tabs>
        <w:ind w:left="360"/>
        <w:outlineLvl w:val="0"/>
        <w:rPr>
          <w:rFonts w:ascii="David" w:eastAsia="Times New Roman" w:hAnsi="David"/>
          <w:b/>
          <w:bCs/>
          <w:sz w:val="24"/>
          <w:u w:val="single"/>
          <w:rtl/>
        </w:rPr>
      </w:pPr>
    </w:p>
    <w:p w14:paraId="5B329D89" w14:textId="77777777" w:rsidR="008260A5" w:rsidRDefault="008260A5" w:rsidP="00503691">
      <w:pPr>
        <w:keepNext/>
        <w:tabs>
          <w:tab w:val="left" w:pos="-35"/>
        </w:tabs>
        <w:ind w:left="360"/>
        <w:outlineLvl w:val="0"/>
        <w:rPr>
          <w:rFonts w:ascii="David" w:eastAsia="Times New Roman" w:hAnsi="David"/>
          <w:b/>
          <w:bCs/>
          <w:sz w:val="24"/>
          <w:u w:val="single"/>
          <w:rtl/>
        </w:rPr>
      </w:pPr>
    </w:p>
    <w:p w14:paraId="095BB14D" w14:textId="77777777" w:rsidR="008260A5" w:rsidRDefault="008260A5" w:rsidP="00503691">
      <w:pPr>
        <w:keepNext/>
        <w:tabs>
          <w:tab w:val="left" w:pos="-35"/>
        </w:tabs>
        <w:ind w:left="360"/>
        <w:outlineLvl w:val="0"/>
        <w:rPr>
          <w:rFonts w:ascii="David" w:eastAsia="Times New Roman" w:hAnsi="David"/>
          <w:b/>
          <w:bCs/>
          <w:sz w:val="24"/>
          <w:u w:val="single"/>
          <w:rtl/>
        </w:rPr>
      </w:pPr>
    </w:p>
    <w:p w14:paraId="24F01799" w14:textId="77777777" w:rsidR="008260A5" w:rsidRDefault="008260A5" w:rsidP="00503691">
      <w:pPr>
        <w:keepNext/>
        <w:tabs>
          <w:tab w:val="left" w:pos="-35"/>
        </w:tabs>
        <w:ind w:left="360"/>
        <w:outlineLvl w:val="0"/>
        <w:rPr>
          <w:rFonts w:ascii="David" w:eastAsia="Times New Roman" w:hAnsi="David"/>
          <w:b/>
          <w:bCs/>
          <w:sz w:val="24"/>
          <w:u w:val="single"/>
          <w:rtl/>
        </w:rPr>
      </w:pPr>
    </w:p>
    <w:p w14:paraId="74FF8642" w14:textId="1DAD85BB"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4E1802BB" w14:textId="0BFA1149" w:rsidR="00EB51DD" w:rsidRPr="00503691" w:rsidRDefault="00EB51DD" w:rsidP="00F25DF1">
      <w:pPr>
        <w:ind w:left="423"/>
        <w:rPr>
          <w:szCs w:val="22"/>
          <w:rtl/>
        </w:rPr>
      </w:pPr>
      <w:r w:rsidRPr="00503691">
        <w:rPr>
          <w:rFonts w:hint="cs"/>
          <w:szCs w:val="22"/>
          <w:rtl/>
        </w:rPr>
        <w:t>בעל ניסיון של  6 שנים לפחות</w:t>
      </w:r>
      <w:r w:rsidR="00E040CD">
        <w:rPr>
          <w:rFonts w:hint="cs"/>
          <w:szCs w:val="22"/>
          <w:rtl/>
        </w:rPr>
        <w:t xml:space="preserve"> </w:t>
      </w:r>
      <w:r w:rsidR="00E040CD">
        <w:rPr>
          <w:rFonts w:hint="cs"/>
          <w:b/>
          <w:bCs/>
          <w:u w:val="single"/>
          <w:rtl/>
        </w:rPr>
        <w:t xml:space="preserve">בין השנים </w:t>
      </w:r>
      <w:r w:rsidR="00906796">
        <w:rPr>
          <w:rFonts w:hint="cs"/>
          <w:b/>
          <w:bCs/>
          <w:u w:val="single"/>
          <w:rtl/>
        </w:rPr>
        <w:t xml:space="preserve">2015 </w:t>
      </w:r>
      <w:r w:rsidR="00F25DF1">
        <w:rPr>
          <w:b/>
          <w:bCs/>
          <w:u w:val="single"/>
          <w:rtl/>
        </w:rPr>
        <w:t>–</w:t>
      </w:r>
      <w:r w:rsidR="00E040CD">
        <w:rPr>
          <w:rFonts w:hint="cs"/>
          <w:b/>
          <w:bCs/>
          <w:u w:val="single"/>
          <w:rtl/>
        </w:rPr>
        <w:t xml:space="preserve"> </w:t>
      </w:r>
      <w:r w:rsidR="00F25DF1">
        <w:rPr>
          <w:rFonts w:hint="cs"/>
          <w:b/>
          <w:bCs/>
          <w:u w:val="single"/>
          <w:rtl/>
        </w:rPr>
        <w:t>ועד המועד האחרון להגשת ההצעות</w:t>
      </w:r>
      <w:r w:rsidRPr="00503691">
        <w:rPr>
          <w:rFonts w:hint="cs"/>
          <w:szCs w:val="22"/>
          <w:rtl/>
        </w:rPr>
        <w:t xml:space="preserve">  במתן שירותי יעוץ בכלכלת אנרגיה, בלפחות שניים מבין התחומים הבאים:</w:t>
      </w:r>
    </w:p>
    <w:p w14:paraId="0A2D9D39" w14:textId="77777777" w:rsidR="00EB51DD" w:rsidRPr="00503691" w:rsidRDefault="00EB51DD" w:rsidP="00F25DF1">
      <w:pPr>
        <w:ind w:left="423"/>
        <w:rPr>
          <w:szCs w:val="22"/>
        </w:rPr>
      </w:pPr>
      <w:r w:rsidRPr="00503691">
        <w:rPr>
          <w:szCs w:val="22"/>
          <w:rtl/>
        </w:rPr>
        <w:t>חשמל</w:t>
      </w:r>
      <w:r w:rsidRPr="00503691">
        <w:rPr>
          <w:rFonts w:hint="cs"/>
          <w:szCs w:val="22"/>
          <w:rtl/>
        </w:rPr>
        <w:t>.</w:t>
      </w:r>
    </w:p>
    <w:p w14:paraId="12F54CA8" w14:textId="77777777" w:rsidR="00EB51DD" w:rsidRPr="00503691" w:rsidRDefault="00EB51DD" w:rsidP="00F25DF1">
      <w:pPr>
        <w:ind w:left="423"/>
        <w:rPr>
          <w:szCs w:val="22"/>
        </w:rPr>
      </w:pPr>
      <w:r w:rsidRPr="00503691">
        <w:rPr>
          <w:szCs w:val="22"/>
          <w:rtl/>
        </w:rPr>
        <w:t>תשתיות חשמל</w:t>
      </w:r>
      <w:r w:rsidRPr="00503691">
        <w:rPr>
          <w:rFonts w:hint="cs"/>
          <w:szCs w:val="22"/>
          <w:rtl/>
        </w:rPr>
        <w:t>.</w:t>
      </w:r>
    </w:p>
    <w:p w14:paraId="0A6C83DC" w14:textId="3EB35BDA" w:rsidR="00EB51DD" w:rsidRPr="00EB51DD" w:rsidRDefault="00EB51DD" w:rsidP="00F25DF1">
      <w:pPr>
        <w:ind w:left="423"/>
        <w:rPr>
          <w:rtl/>
        </w:rPr>
      </w:pPr>
      <w:r w:rsidRPr="00503691">
        <w:rPr>
          <w:szCs w:val="22"/>
          <w:rtl/>
        </w:rPr>
        <w:t>אנרגיה "</w:t>
      </w:r>
      <w:r w:rsidRPr="00503691">
        <w:rPr>
          <w:b/>
          <w:bCs/>
          <w:szCs w:val="22"/>
          <w:rtl/>
        </w:rPr>
        <w:t>ירוקה</w:t>
      </w:r>
      <w:r w:rsidRPr="00503691">
        <w:rPr>
          <w:szCs w:val="22"/>
          <w:rtl/>
        </w:rPr>
        <w:t xml:space="preserve">" - פוטו </w:t>
      </w:r>
      <w:proofErr w:type="spellStart"/>
      <w:r w:rsidRPr="00503691">
        <w:rPr>
          <w:szCs w:val="22"/>
          <w:rtl/>
        </w:rPr>
        <w:t>וולטאי</w:t>
      </w:r>
      <w:proofErr w:type="spellEnd"/>
      <w:r w:rsidRPr="00503691">
        <w:rPr>
          <w:rFonts w:hint="cs"/>
          <w:szCs w:val="22"/>
          <w:rtl/>
        </w:rPr>
        <w:t xml:space="preserve"> או</w:t>
      </w:r>
      <w:r w:rsidRPr="00503691">
        <w:rPr>
          <w:szCs w:val="22"/>
          <w:rtl/>
        </w:rPr>
        <w:t xml:space="preserve"> טורבינות רוח</w:t>
      </w:r>
      <w:r w:rsidRPr="00503691">
        <w:rPr>
          <w:rFonts w:hint="cs"/>
          <w:szCs w:val="22"/>
          <w:rtl/>
        </w:rPr>
        <w:t xml:space="preserve"> או</w:t>
      </w:r>
      <w:r w:rsidRPr="00503691">
        <w:rPr>
          <w:szCs w:val="22"/>
          <w:rtl/>
        </w:rPr>
        <w:t xml:space="preserve"> אגירת</w:t>
      </w:r>
      <w:r>
        <w:rPr>
          <w:rFonts w:hint="cs"/>
          <w:rtl/>
        </w:rPr>
        <w:t xml:space="preserve"> חשמל.</w:t>
      </w:r>
    </w:p>
    <w:p w14:paraId="42C90863" w14:textId="77777777" w:rsidR="00133FBB" w:rsidRDefault="00133FBB" w:rsidP="008260A5">
      <w:pPr>
        <w:keepNext/>
        <w:tabs>
          <w:tab w:val="left" w:pos="-35"/>
        </w:tabs>
        <w:spacing w:after="240" w:line="276" w:lineRule="auto"/>
        <w:contextualSpacing/>
        <w:outlineLvl w:val="0"/>
        <w:rPr>
          <w:rFonts w:ascii="David" w:eastAsia="Times New Roman" w:hAnsi="David"/>
          <w:b/>
          <w:bCs/>
          <w:sz w:val="28"/>
          <w:szCs w:val="28"/>
          <w:u w:val="single"/>
          <w:rtl/>
        </w:rPr>
      </w:pPr>
    </w:p>
    <w:p w14:paraId="1094A440" w14:textId="77777777" w:rsidR="00133FBB" w:rsidRDefault="00133FBB"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tbl>
      <w:tblPr>
        <w:tblStyle w:val="af4"/>
        <w:tblpPr w:leftFromText="180" w:rightFromText="180" w:vertAnchor="text" w:horzAnchor="margin" w:tblpXSpec="right" w:tblpY="524"/>
        <w:bidiVisual/>
        <w:tblW w:w="0" w:type="auto"/>
        <w:tblLook w:val="04A0" w:firstRow="1" w:lastRow="0" w:firstColumn="1" w:lastColumn="0" w:noHBand="0" w:noVBand="1"/>
      </w:tblPr>
      <w:tblGrid>
        <w:gridCol w:w="1525"/>
        <w:gridCol w:w="1533"/>
        <w:gridCol w:w="1550"/>
        <w:gridCol w:w="1718"/>
        <w:gridCol w:w="1354"/>
      </w:tblGrid>
      <w:tr w:rsidR="00420DF7" w:rsidRPr="004102E5" w14:paraId="45E9C278" w14:textId="77777777" w:rsidTr="00420DF7">
        <w:trPr>
          <w:trHeight w:val="411"/>
        </w:trPr>
        <w:tc>
          <w:tcPr>
            <w:tcW w:w="1525" w:type="dxa"/>
            <w:vMerge w:val="restart"/>
            <w:shd w:val="clear" w:color="auto" w:fill="F2F2F2" w:themeFill="background1" w:themeFillShade="F2"/>
          </w:tcPr>
          <w:p w14:paraId="2DD188DA"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5A7BDA0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5C6724CA" w14:textId="77777777" w:rsidR="00420DF7" w:rsidRPr="00503691" w:rsidRDefault="00420DF7" w:rsidP="00420DF7">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תחומי השירות </w:t>
            </w:r>
          </w:p>
          <w:p w14:paraId="7BFB3DB5" w14:textId="77777777" w:rsidR="00420DF7" w:rsidRPr="00503691" w:rsidRDefault="00420DF7" w:rsidP="00420DF7">
            <w:pPr>
              <w:keepNext/>
              <w:tabs>
                <w:tab w:val="left" w:pos="-35"/>
              </w:tabs>
              <w:spacing w:after="240" w:line="276" w:lineRule="auto"/>
              <w:outlineLvl w:val="0"/>
              <w:rPr>
                <w:rFonts w:ascii="David" w:eastAsia="Times New Roman" w:hAnsi="David"/>
                <w:b/>
                <w:bCs/>
                <w:sz w:val="18"/>
                <w:szCs w:val="18"/>
                <w:rtl/>
              </w:rPr>
            </w:pPr>
            <w:r w:rsidRPr="00503691">
              <w:rPr>
                <w:rFonts w:ascii="David" w:eastAsia="Times New Roman" w:hAnsi="David" w:hint="cs"/>
                <w:sz w:val="18"/>
                <w:szCs w:val="18"/>
                <w:rtl/>
              </w:rPr>
              <w:t>(לפחות שניים מבין שלושת התחומים האפשריים בסעיף 1.3 לעיל)</w:t>
            </w:r>
          </w:p>
        </w:tc>
        <w:tc>
          <w:tcPr>
            <w:tcW w:w="3072" w:type="dxa"/>
            <w:gridSpan w:val="2"/>
            <w:shd w:val="clear" w:color="auto" w:fill="F2F2F2" w:themeFill="background1" w:themeFillShade="F2"/>
          </w:tcPr>
          <w:p w14:paraId="707B5145"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420DF7" w:rsidRPr="004102E5" w14:paraId="216C822F" w14:textId="77777777" w:rsidTr="00420DF7">
        <w:trPr>
          <w:trHeight w:val="484"/>
        </w:trPr>
        <w:tc>
          <w:tcPr>
            <w:tcW w:w="1525" w:type="dxa"/>
            <w:vMerge/>
            <w:shd w:val="clear" w:color="auto" w:fill="F2F2F2" w:themeFill="background1" w:themeFillShade="F2"/>
          </w:tcPr>
          <w:p w14:paraId="33D65FE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422A8A8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7511DDF8"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497D6D6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r w:rsidRPr="00503691">
              <w:rPr>
                <w:rFonts w:ascii="David" w:eastAsia="Times New Roman" w:hAnsi="David" w:hint="cs"/>
                <w:b/>
                <w:bCs/>
                <w:szCs w:val="22"/>
                <w:u w:val="single"/>
                <w:rtl/>
              </w:rPr>
              <w:t>שם ותפקיד</w:t>
            </w:r>
          </w:p>
        </w:tc>
        <w:tc>
          <w:tcPr>
            <w:tcW w:w="1354" w:type="dxa"/>
            <w:shd w:val="clear" w:color="auto" w:fill="F2F2F2" w:themeFill="background1" w:themeFillShade="F2"/>
          </w:tcPr>
          <w:p w14:paraId="6BD9E67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420DF7" w:rsidRPr="004102E5" w14:paraId="54C60301" w14:textId="77777777" w:rsidTr="00420DF7">
        <w:trPr>
          <w:trHeight w:val="484"/>
        </w:trPr>
        <w:tc>
          <w:tcPr>
            <w:tcW w:w="1525" w:type="dxa"/>
            <w:shd w:val="clear" w:color="auto" w:fill="FFFFFF" w:themeFill="background1"/>
          </w:tcPr>
          <w:p w14:paraId="5ACB1C37"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3D064D56"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35D1B08A"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486E5ED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4D3A6874"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2BBE99C0" w14:textId="77777777" w:rsidTr="00420DF7">
        <w:trPr>
          <w:trHeight w:val="484"/>
        </w:trPr>
        <w:tc>
          <w:tcPr>
            <w:tcW w:w="1525" w:type="dxa"/>
            <w:shd w:val="clear" w:color="auto" w:fill="FFFFFF" w:themeFill="background1"/>
          </w:tcPr>
          <w:p w14:paraId="4B6E2789"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5BEF9B5E"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122854D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304C9BD2"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06029299"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1F7F8908" w14:textId="77777777" w:rsidTr="00420DF7">
        <w:trPr>
          <w:trHeight w:val="472"/>
        </w:trPr>
        <w:tc>
          <w:tcPr>
            <w:tcW w:w="1525" w:type="dxa"/>
            <w:shd w:val="clear" w:color="auto" w:fill="FFFFFF" w:themeFill="background1"/>
          </w:tcPr>
          <w:p w14:paraId="4A1D2DFF"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5C7A61E8"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5E0AEC0D"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640EA8B4"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216AF681"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r w:rsidR="00420DF7" w:rsidRPr="004102E5" w14:paraId="5C253E41" w14:textId="77777777" w:rsidTr="00420DF7">
        <w:trPr>
          <w:trHeight w:val="472"/>
        </w:trPr>
        <w:tc>
          <w:tcPr>
            <w:tcW w:w="1525" w:type="dxa"/>
            <w:shd w:val="clear" w:color="auto" w:fill="FFFFFF" w:themeFill="background1"/>
          </w:tcPr>
          <w:p w14:paraId="7AB8CD65"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rtl/>
              </w:rPr>
            </w:pPr>
          </w:p>
        </w:tc>
        <w:tc>
          <w:tcPr>
            <w:tcW w:w="1533" w:type="dxa"/>
          </w:tcPr>
          <w:p w14:paraId="1EACA590"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550" w:type="dxa"/>
          </w:tcPr>
          <w:p w14:paraId="6058412E"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718" w:type="dxa"/>
          </w:tcPr>
          <w:p w14:paraId="34C96092"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c>
          <w:tcPr>
            <w:tcW w:w="1354" w:type="dxa"/>
          </w:tcPr>
          <w:p w14:paraId="2C8A993B" w14:textId="77777777" w:rsidR="00420DF7" w:rsidRPr="00503691" w:rsidRDefault="00420DF7" w:rsidP="00420DF7">
            <w:pPr>
              <w:keepNext/>
              <w:tabs>
                <w:tab w:val="left" w:pos="-35"/>
              </w:tabs>
              <w:spacing w:after="240" w:line="276" w:lineRule="auto"/>
              <w:outlineLvl w:val="0"/>
              <w:rPr>
                <w:rFonts w:ascii="David" w:eastAsia="Times New Roman" w:hAnsi="David"/>
                <w:b/>
                <w:bCs/>
                <w:szCs w:val="22"/>
                <w:u w:val="single"/>
                <w:rtl/>
              </w:rPr>
            </w:pPr>
          </w:p>
        </w:tc>
      </w:tr>
    </w:tbl>
    <w:p w14:paraId="1478276C" w14:textId="04DA4339" w:rsidR="00EB51DD" w:rsidRPr="00503691" w:rsidRDefault="00EB51DD"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t xml:space="preserve">יועץ זוטר 1 </w:t>
      </w:r>
    </w:p>
    <w:p w14:paraId="68C62588"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108ED35E"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4D41748E"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0E48FA15"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6ABB5BE3"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79A39E39"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50BC0D7F" w14:textId="77777777" w:rsidR="00420DF7" w:rsidRDefault="00420DF7" w:rsidP="00503691">
      <w:pPr>
        <w:keepNext/>
        <w:tabs>
          <w:tab w:val="left" w:pos="-35"/>
        </w:tabs>
        <w:spacing w:after="240" w:line="360" w:lineRule="auto"/>
        <w:ind w:left="360"/>
        <w:outlineLvl w:val="0"/>
        <w:rPr>
          <w:rFonts w:ascii="David" w:eastAsia="Times New Roman" w:hAnsi="David"/>
          <w:b/>
          <w:bCs/>
          <w:sz w:val="24"/>
          <w:u w:val="single"/>
          <w:rtl/>
        </w:rPr>
      </w:pPr>
    </w:p>
    <w:p w14:paraId="608D217D" w14:textId="14F9DDBB" w:rsidR="00EB51DD" w:rsidRPr="00503691" w:rsidRDefault="00EB51DD"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tbl>
      <w:tblPr>
        <w:tblStyle w:val="af4"/>
        <w:tblpPr w:leftFromText="180" w:rightFromText="180" w:vertAnchor="text" w:horzAnchor="margin" w:tblpXSpec="center" w:tblpY="9"/>
        <w:bidiVisual/>
        <w:tblW w:w="0" w:type="auto"/>
        <w:tblLook w:val="04A0" w:firstRow="1" w:lastRow="0" w:firstColumn="1" w:lastColumn="0" w:noHBand="0" w:noVBand="1"/>
      </w:tblPr>
      <w:tblGrid>
        <w:gridCol w:w="2557"/>
        <w:gridCol w:w="5661"/>
      </w:tblGrid>
      <w:tr w:rsidR="0088018E" w14:paraId="4D709E0B" w14:textId="77777777" w:rsidTr="0088018E">
        <w:tc>
          <w:tcPr>
            <w:tcW w:w="2557" w:type="dxa"/>
            <w:shd w:val="clear" w:color="auto" w:fill="F2F2F2" w:themeFill="background1" w:themeFillShade="F2"/>
          </w:tcPr>
          <w:p w14:paraId="5E9FDA00" w14:textId="77777777" w:rsidR="0088018E" w:rsidRPr="00503691" w:rsidRDefault="0088018E"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357B120F" w14:textId="77777777" w:rsidR="0088018E" w:rsidRPr="00503691" w:rsidRDefault="0088018E" w:rsidP="0088018E">
            <w:pPr>
              <w:keepNext/>
              <w:tabs>
                <w:tab w:val="left" w:pos="-35"/>
              </w:tabs>
              <w:spacing w:after="240" w:line="276" w:lineRule="auto"/>
              <w:outlineLvl w:val="0"/>
              <w:rPr>
                <w:rFonts w:ascii="David" w:eastAsia="Times New Roman" w:hAnsi="David"/>
                <w:b/>
                <w:bCs/>
                <w:sz w:val="24"/>
                <w:u w:val="single"/>
                <w:rtl/>
              </w:rPr>
            </w:pPr>
          </w:p>
        </w:tc>
      </w:tr>
      <w:tr w:rsidR="0088018E" w14:paraId="00124DEE" w14:textId="77777777" w:rsidTr="0088018E">
        <w:tc>
          <w:tcPr>
            <w:tcW w:w="2557" w:type="dxa"/>
            <w:shd w:val="clear" w:color="auto" w:fill="F2F2F2" w:themeFill="background1" w:themeFillShade="F2"/>
          </w:tcPr>
          <w:p w14:paraId="746BE89B" w14:textId="77777777" w:rsidR="0088018E" w:rsidRPr="00503691" w:rsidRDefault="0088018E"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6AC76FA0" w14:textId="77777777" w:rsidR="0088018E" w:rsidRPr="00503691" w:rsidRDefault="0088018E" w:rsidP="0088018E">
            <w:pPr>
              <w:keepNext/>
              <w:tabs>
                <w:tab w:val="left" w:pos="-35"/>
              </w:tabs>
              <w:spacing w:after="240" w:line="276" w:lineRule="auto"/>
              <w:outlineLvl w:val="0"/>
              <w:rPr>
                <w:rFonts w:ascii="David" w:eastAsia="Times New Roman" w:hAnsi="David"/>
                <w:b/>
                <w:bCs/>
                <w:sz w:val="24"/>
                <w:u w:val="single"/>
                <w:rtl/>
              </w:rPr>
            </w:pPr>
          </w:p>
        </w:tc>
      </w:tr>
    </w:tbl>
    <w:p w14:paraId="214AAEA6" w14:textId="77777777" w:rsidR="00EB51DD" w:rsidRDefault="00EB51DD" w:rsidP="00503691">
      <w:pPr>
        <w:pStyle w:val="aa"/>
        <w:keepNext/>
        <w:tabs>
          <w:tab w:val="left" w:pos="-35"/>
        </w:tabs>
        <w:ind w:left="357"/>
        <w:outlineLvl w:val="0"/>
        <w:rPr>
          <w:rFonts w:ascii="David" w:eastAsia="Times New Roman" w:hAnsi="David"/>
          <w:b/>
          <w:bCs/>
          <w:sz w:val="24"/>
          <w:u w:val="single"/>
        </w:rPr>
      </w:pPr>
    </w:p>
    <w:p w14:paraId="1864EE84" w14:textId="77777777" w:rsidR="00EB51DD" w:rsidRDefault="00EB51DD" w:rsidP="00503691">
      <w:pPr>
        <w:pStyle w:val="aa"/>
        <w:keepNext/>
        <w:tabs>
          <w:tab w:val="left" w:pos="-35"/>
        </w:tabs>
        <w:spacing w:after="240" w:line="276" w:lineRule="auto"/>
        <w:ind w:left="360"/>
        <w:outlineLvl w:val="0"/>
        <w:rPr>
          <w:rFonts w:ascii="David" w:eastAsia="Times New Roman" w:hAnsi="David"/>
          <w:b/>
          <w:bCs/>
          <w:sz w:val="24"/>
          <w:u w:val="single"/>
          <w:rtl/>
        </w:rPr>
      </w:pPr>
    </w:p>
    <w:p w14:paraId="731EF40C"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059D83AA" w14:textId="5E22023F" w:rsidR="00BA5F67" w:rsidRPr="00503691" w:rsidRDefault="00BA5F67" w:rsidP="0088018E">
      <w:pPr>
        <w:ind w:left="423"/>
        <w:rPr>
          <w:sz w:val="24"/>
          <w:rtl/>
        </w:rPr>
      </w:pPr>
      <w:r w:rsidRPr="00503691">
        <w:rPr>
          <w:rFonts w:hint="cs"/>
          <w:sz w:val="24"/>
          <w:rtl/>
        </w:rPr>
        <w:t>בעל תואר ראשון או הנדסאי.</w:t>
      </w:r>
    </w:p>
    <w:tbl>
      <w:tblPr>
        <w:tblStyle w:val="af4"/>
        <w:tblpPr w:leftFromText="180" w:rightFromText="180" w:vertAnchor="text" w:horzAnchor="margin" w:tblpXSpec="right" w:tblpY="284"/>
        <w:bidiVisual/>
        <w:tblW w:w="0" w:type="auto"/>
        <w:tblLook w:val="04A0" w:firstRow="1" w:lastRow="0" w:firstColumn="1" w:lastColumn="0" w:noHBand="0" w:noVBand="1"/>
      </w:tblPr>
      <w:tblGrid>
        <w:gridCol w:w="2557"/>
        <w:gridCol w:w="4967"/>
      </w:tblGrid>
      <w:tr w:rsidR="005D4165" w14:paraId="4E321371" w14:textId="77777777" w:rsidTr="0088018E">
        <w:tc>
          <w:tcPr>
            <w:tcW w:w="2557" w:type="dxa"/>
            <w:shd w:val="clear" w:color="auto" w:fill="F2F2F2" w:themeFill="background1" w:themeFillShade="F2"/>
          </w:tcPr>
          <w:p w14:paraId="54052D8A"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65B0E445"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r w:rsidR="005D4165" w14:paraId="5C095B8B" w14:textId="77777777" w:rsidTr="0088018E">
        <w:tc>
          <w:tcPr>
            <w:tcW w:w="2557" w:type="dxa"/>
            <w:shd w:val="clear" w:color="auto" w:fill="F2F2F2" w:themeFill="background1" w:themeFillShade="F2"/>
          </w:tcPr>
          <w:p w14:paraId="7220B0DC"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6B2DEDD1"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r w:rsidR="005D4165" w14:paraId="16865B1D" w14:textId="77777777" w:rsidTr="0088018E">
        <w:tc>
          <w:tcPr>
            <w:tcW w:w="2557" w:type="dxa"/>
            <w:shd w:val="clear" w:color="auto" w:fill="F2F2F2" w:themeFill="background1" w:themeFillShade="F2"/>
          </w:tcPr>
          <w:p w14:paraId="6E09BDA2" w14:textId="77777777" w:rsidR="005D4165" w:rsidRPr="00503691" w:rsidRDefault="005D4165" w:rsidP="0088018E">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06BCDD67" w14:textId="77777777" w:rsidR="005D4165" w:rsidRPr="00503691" w:rsidRDefault="005D4165" w:rsidP="0088018E">
            <w:pPr>
              <w:keepNext/>
              <w:tabs>
                <w:tab w:val="left" w:pos="-35"/>
              </w:tabs>
              <w:spacing w:after="240" w:line="276" w:lineRule="auto"/>
              <w:outlineLvl w:val="0"/>
              <w:rPr>
                <w:rFonts w:ascii="David" w:eastAsia="Times New Roman" w:hAnsi="David"/>
                <w:b/>
                <w:bCs/>
                <w:sz w:val="24"/>
                <w:u w:val="single"/>
                <w:rtl/>
              </w:rPr>
            </w:pPr>
          </w:p>
        </w:tc>
      </w:tr>
    </w:tbl>
    <w:p w14:paraId="33D4510E"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73364579"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041431E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15CC0FD1"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508779AD"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tl/>
        </w:rPr>
      </w:pPr>
    </w:p>
    <w:p w14:paraId="7853B6E3" w14:textId="77777777" w:rsidR="00EB51DD" w:rsidRDefault="00EB51DD" w:rsidP="00503691">
      <w:pPr>
        <w:pStyle w:val="aa"/>
        <w:keepNext/>
        <w:tabs>
          <w:tab w:val="left" w:pos="-35"/>
        </w:tabs>
        <w:spacing w:after="240" w:line="360" w:lineRule="auto"/>
        <w:ind w:left="792"/>
        <w:outlineLvl w:val="0"/>
        <w:rPr>
          <w:rFonts w:ascii="David" w:eastAsia="Times New Roman" w:hAnsi="David"/>
          <w:b/>
          <w:bCs/>
          <w:sz w:val="24"/>
          <w:u w:val="single"/>
        </w:rPr>
      </w:pPr>
    </w:p>
    <w:p w14:paraId="3E9C28E3" w14:textId="77777777" w:rsidR="00EB51DD" w:rsidRPr="00503691" w:rsidRDefault="00EB51DD"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6F5DDD55" w14:textId="0939BFEB" w:rsidR="00EB51DD" w:rsidRPr="00EB51DD" w:rsidRDefault="00BA5F67" w:rsidP="00503691">
      <w:pPr>
        <w:ind w:left="72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88018E">
        <w:rPr>
          <w:szCs w:val="22"/>
          <w:rtl/>
        </w:rPr>
        <w:t>–</w:t>
      </w:r>
      <w:r w:rsidR="008E5401">
        <w:rPr>
          <w:rFonts w:hint="cs"/>
          <w:szCs w:val="22"/>
          <w:rtl/>
        </w:rPr>
        <w:t xml:space="preserve"> </w:t>
      </w:r>
      <w:r w:rsidR="0088018E">
        <w:rPr>
          <w:rFonts w:hint="cs"/>
          <w:szCs w:val="22"/>
          <w:rtl/>
        </w:rPr>
        <w:t xml:space="preserve">ועד המועד האחרון להגשת ההצעות,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EB51DD" w:rsidRPr="004102E5" w14:paraId="19687002" w14:textId="77777777" w:rsidTr="00CC66BA">
        <w:trPr>
          <w:trHeight w:val="411"/>
        </w:trPr>
        <w:tc>
          <w:tcPr>
            <w:tcW w:w="1525" w:type="dxa"/>
            <w:vMerge w:val="restart"/>
            <w:shd w:val="clear" w:color="auto" w:fill="F2F2F2" w:themeFill="background1" w:themeFillShade="F2"/>
          </w:tcPr>
          <w:p w14:paraId="7F01014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lastRenderedPageBreak/>
              <w:t>הלקוח/המעסיק</w:t>
            </w:r>
          </w:p>
        </w:tc>
        <w:tc>
          <w:tcPr>
            <w:tcW w:w="1533" w:type="dxa"/>
            <w:vMerge w:val="restart"/>
            <w:shd w:val="clear" w:color="auto" w:fill="F2F2F2" w:themeFill="background1" w:themeFillShade="F2"/>
          </w:tcPr>
          <w:p w14:paraId="649B2DA7"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30333B4E" w14:textId="56917526" w:rsidR="00EB51DD"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תיאור</w:t>
            </w:r>
            <w:r w:rsidR="00EB51DD" w:rsidRPr="00503691">
              <w:rPr>
                <w:rFonts w:ascii="David" w:eastAsia="Times New Roman" w:hAnsi="David" w:hint="cs"/>
                <w:b/>
                <w:bCs/>
                <w:szCs w:val="22"/>
                <w:rtl/>
              </w:rPr>
              <w:t xml:space="preserve"> השירות </w:t>
            </w:r>
          </w:p>
          <w:p w14:paraId="3876FECC" w14:textId="76631B3D" w:rsidR="00EB51DD" w:rsidRPr="004102E5" w:rsidRDefault="00EB51DD"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48199B52"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EB51DD" w:rsidRPr="004102E5" w14:paraId="783E4574" w14:textId="77777777" w:rsidTr="00CC66BA">
        <w:trPr>
          <w:trHeight w:val="484"/>
        </w:trPr>
        <w:tc>
          <w:tcPr>
            <w:tcW w:w="1525" w:type="dxa"/>
            <w:vMerge/>
            <w:shd w:val="clear" w:color="auto" w:fill="F2F2F2" w:themeFill="background1" w:themeFillShade="F2"/>
          </w:tcPr>
          <w:p w14:paraId="569DC0A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7CF5F01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020949A7"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395B394D"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7BB20A33"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EB51DD" w:rsidRPr="004102E5" w14:paraId="31937B11" w14:textId="77777777" w:rsidTr="00CC66BA">
        <w:trPr>
          <w:trHeight w:val="484"/>
        </w:trPr>
        <w:tc>
          <w:tcPr>
            <w:tcW w:w="1525" w:type="dxa"/>
            <w:shd w:val="clear" w:color="auto" w:fill="FFFFFF" w:themeFill="background1"/>
          </w:tcPr>
          <w:p w14:paraId="07FB67F5"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52CFDC5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B46157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AB20764"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AD251A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1E729449" w14:textId="77777777" w:rsidTr="00CC66BA">
        <w:trPr>
          <w:trHeight w:val="484"/>
        </w:trPr>
        <w:tc>
          <w:tcPr>
            <w:tcW w:w="1525" w:type="dxa"/>
            <w:shd w:val="clear" w:color="auto" w:fill="FFFFFF" w:themeFill="background1"/>
          </w:tcPr>
          <w:p w14:paraId="01E4F74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47EEDF78"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1FFCA6D"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3D057B2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16538DC6"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5D6B21E8" w14:textId="77777777" w:rsidTr="00CC66BA">
        <w:trPr>
          <w:trHeight w:val="472"/>
        </w:trPr>
        <w:tc>
          <w:tcPr>
            <w:tcW w:w="1525" w:type="dxa"/>
            <w:shd w:val="clear" w:color="auto" w:fill="FFFFFF" w:themeFill="background1"/>
          </w:tcPr>
          <w:p w14:paraId="2CAF8691"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64CA3E8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DCE3A7B"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BA64E50"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6170D6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r w:rsidR="00EB51DD" w:rsidRPr="004102E5" w14:paraId="6D7A71A6" w14:textId="77777777" w:rsidTr="00CC66BA">
        <w:trPr>
          <w:trHeight w:val="472"/>
        </w:trPr>
        <w:tc>
          <w:tcPr>
            <w:tcW w:w="1525" w:type="dxa"/>
            <w:shd w:val="clear" w:color="auto" w:fill="FFFFFF" w:themeFill="background1"/>
          </w:tcPr>
          <w:p w14:paraId="72009F2A"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rtl/>
              </w:rPr>
            </w:pPr>
          </w:p>
        </w:tc>
        <w:tc>
          <w:tcPr>
            <w:tcW w:w="1533" w:type="dxa"/>
          </w:tcPr>
          <w:p w14:paraId="1CE6FEF4"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64CF914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0A066629"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289D9EF" w14:textId="77777777" w:rsidR="00EB51DD" w:rsidRPr="00503691" w:rsidRDefault="00EB51DD" w:rsidP="00503691">
            <w:pPr>
              <w:keepNext/>
              <w:tabs>
                <w:tab w:val="left" w:pos="-35"/>
              </w:tabs>
              <w:spacing w:after="240" w:line="276" w:lineRule="auto"/>
              <w:outlineLvl w:val="0"/>
              <w:rPr>
                <w:rFonts w:ascii="David" w:eastAsia="Times New Roman" w:hAnsi="David"/>
                <w:b/>
                <w:bCs/>
                <w:szCs w:val="22"/>
                <w:u w:val="single"/>
                <w:rtl/>
              </w:rPr>
            </w:pPr>
          </w:p>
        </w:tc>
      </w:tr>
    </w:tbl>
    <w:p w14:paraId="0D66E69E"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3FA9F1D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75B0D3D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BBD0661"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3DAA6E29"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4E50FA34"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39B7888"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4E6BB280"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4ABC214"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C412A1F"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0AF9AB3A" w14:textId="77777777" w:rsidR="00EB51DD" w:rsidRDefault="00EB51DD" w:rsidP="00503691">
      <w:pPr>
        <w:keepNext/>
        <w:tabs>
          <w:tab w:val="left" w:pos="-35"/>
        </w:tabs>
        <w:spacing w:after="240" w:line="276" w:lineRule="auto"/>
        <w:ind w:left="-35"/>
        <w:contextualSpacing/>
        <w:outlineLvl w:val="0"/>
        <w:rPr>
          <w:rFonts w:ascii="David" w:eastAsia="Times New Roman" w:hAnsi="David"/>
          <w:b/>
          <w:bCs/>
          <w:sz w:val="28"/>
          <w:szCs w:val="28"/>
          <w:u w:val="single"/>
          <w:rtl/>
        </w:rPr>
      </w:pPr>
    </w:p>
    <w:p w14:paraId="272A79E2" w14:textId="77777777" w:rsidR="00EB51DD" w:rsidRDefault="00EB51DD" w:rsidP="00503691">
      <w:pPr>
        <w:spacing w:after="240" w:line="276" w:lineRule="auto"/>
        <w:rPr>
          <w:rFonts w:ascii="David" w:eastAsiaTheme="minorEastAsia" w:hAnsi="David"/>
          <w:sz w:val="24"/>
          <w:rtl/>
        </w:rPr>
      </w:pPr>
    </w:p>
    <w:p w14:paraId="4629243D" w14:textId="7371C911" w:rsidR="00BA5F67" w:rsidRPr="00503691" w:rsidRDefault="00BA5F67"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t xml:space="preserve">יועץ זוטר 2 </w:t>
      </w:r>
    </w:p>
    <w:p w14:paraId="336013A6"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07DE98D5" w14:textId="77777777" w:rsidR="00BA5F67" w:rsidRDefault="00BA5F67"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A5F67" w14:paraId="0AD382D2" w14:textId="77777777" w:rsidTr="00CC66BA">
        <w:tc>
          <w:tcPr>
            <w:tcW w:w="2557" w:type="dxa"/>
            <w:shd w:val="clear" w:color="auto" w:fill="F2F2F2" w:themeFill="background1" w:themeFillShade="F2"/>
          </w:tcPr>
          <w:p w14:paraId="0199C879"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03AC7A11"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r w:rsidR="00BA5F67" w14:paraId="420CC953" w14:textId="77777777" w:rsidTr="00CC66BA">
        <w:tc>
          <w:tcPr>
            <w:tcW w:w="2557" w:type="dxa"/>
            <w:shd w:val="clear" w:color="auto" w:fill="F2F2F2" w:themeFill="background1" w:themeFillShade="F2"/>
          </w:tcPr>
          <w:p w14:paraId="6F4E6A71"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2E565BCE"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bl>
    <w:p w14:paraId="7F9446AC" w14:textId="77777777" w:rsidR="00BA5F67" w:rsidRDefault="00BA5F67" w:rsidP="00503691">
      <w:pPr>
        <w:pStyle w:val="aa"/>
        <w:keepNext/>
        <w:tabs>
          <w:tab w:val="left" w:pos="-35"/>
        </w:tabs>
        <w:spacing w:after="240" w:line="276" w:lineRule="auto"/>
        <w:ind w:left="360"/>
        <w:outlineLvl w:val="0"/>
        <w:rPr>
          <w:rFonts w:ascii="David" w:eastAsia="Times New Roman" w:hAnsi="David"/>
          <w:b/>
          <w:bCs/>
          <w:sz w:val="24"/>
          <w:u w:val="single"/>
          <w:rtl/>
        </w:rPr>
      </w:pPr>
    </w:p>
    <w:p w14:paraId="7668264C"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14922E85" w14:textId="77777777" w:rsidR="00BA5F67" w:rsidRPr="00503691" w:rsidRDefault="00BA5F67" w:rsidP="00503691">
      <w:pPr>
        <w:tabs>
          <w:tab w:val="left" w:pos="1982"/>
        </w:tabs>
        <w:ind w:left="1080"/>
        <w:rPr>
          <w:sz w:val="24"/>
          <w:rtl/>
        </w:rPr>
      </w:pPr>
      <w:r w:rsidRPr="00503691">
        <w:rPr>
          <w:rFonts w:hint="cs"/>
          <w:sz w:val="24"/>
          <w:rtl/>
        </w:rPr>
        <w:t>בעל תואר ראשון או הנדסאי.</w:t>
      </w:r>
    </w:p>
    <w:tbl>
      <w:tblPr>
        <w:tblStyle w:val="af4"/>
        <w:tblpPr w:leftFromText="180" w:rightFromText="180" w:vertAnchor="text" w:horzAnchor="margin" w:tblpY="121"/>
        <w:bidiVisual/>
        <w:tblW w:w="0" w:type="auto"/>
        <w:tblLook w:val="04A0" w:firstRow="1" w:lastRow="0" w:firstColumn="1" w:lastColumn="0" w:noHBand="0" w:noVBand="1"/>
      </w:tblPr>
      <w:tblGrid>
        <w:gridCol w:w="3247"/>
        <w:gridCol w:w="4967"/>
      </w:tblGrid>
      <w:tr w:rsidR="005D4165" w14:paraId="34D1921D" w14:textId="77777777" w:rsidTr="005D4165">
        <w:tc>
          <w:tcPr>
            <w:tcW w:w="3247" w:type="dxa"/>
            <w:shd w:val="clear" w:color="auto" w:fill="F2F2F2" w:themeFill="background1" w:themeFillShade="F2"/>
          </w:tcPr>
          <w:p w14:paraId="071DCA5D"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1CE914D9"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703E8C25" w14:textId="77777777" w:rsidTr="005D4165">
        <w:tc>
          <w:tcPr>
            <w:tcW w:w="3247" w:type="dxa"/>
            <w:shd w:val="clear" w:color="auto" w:fill="F2F2F2" w:themeFill="background1" w:themeFillShade="F2"/>
          </w:tcPr>
          <w:p w14:paraId="66DF2EBC"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1B10D816"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r w:rsidR="005D4165" w14:paraId="7AEF88A5" w14:textId="77777777" w:rsidTr="005D4165">
        <w:tc>
          <w:tcPr>
            <w:tcW w:w="3247" w:type="dxa"/>
            <w:shd w:val="clear" w:color="auto" w:fill="F2F2F2" w:themeFill="background1" w:themeFillShade="F2"/>
          </w:tcPr>
          <w:p w14:paraId="2A936493" w14:textId="77777777" w:rsidR="005D4165" w:rsidRPr="00503691" w:rsidRDefault="005D4165"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73861C10" w14:textId="77777777" w:rsidR="005D4165" w:rsidRPr="00503691" w:rsidRDefault="005D4165" w:rsidP="00503691">
            <w:pPr>
              <w:keepNext/>
              <w:tabs>
                <w:tab w:val="left" w:pos="-35"/>
              </w:tabs>
              <w:spacing w:after="240" w:line="276" w:lineRule="auto"/>
              <w:outlineLvl w:val="0"/>
              <w:rPr>
                <w:rFonts w:ascii="David" w:eastAsia="Times New Roman" w:hAnsi="David"/>
                <w:b/>
                <w:bCs/>
                <w:sz w:val="24"/>
                <w:u w:val="single"/>
                <w:rtl/>
              </w:rPr>
            </w:pPr>
          </w:p>
        </w:tc>
      </w:tr>
    </w:tbl>
    <w:p w14:paraId="3C6AA95B"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1D599C78" w14:textId="16919233"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11D47513" w14:textId="40F0978A" w:rsidR="00BA5F67" w:rsidRPr="00EB51DD" w:rsidRDefault="00BA5F67" w:rsidP="00503691">
      <w:pPr>
        <w:ind w:left="108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8E5401">
        <w:rPr>
          <w:rFonts w:hint="cs"/>
          <w:szCs w:val="22"/>
          <w:rtl/>
        </w:rPr>
        <w:t>- 2025</w:t>
      </w:r>
      <w:r w:rsidR="008E5401" w:rsidRPr="00503691">
        <w:rPr>
          <w:rFonts w:hint="cs"/>
          <w:szCs w:val="22"/>
          <w:rtl/>
        </w:rPr>
        <w:t xml:space="preserve">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BA5F67" w:rsidRPr="004102E5" w14:paraId="710EC257" w14:textId="77777777" w:rsidTr="00CC66BA">
        <w:trPr>
          <w:trHeight w:val="411"/>
        </w:trPr>
        <w:tc>
          <w:tcPr>
            <w:tcW w:w="1525" w:type="dxa"/>
            <w:vMerge w:val="restart"/>
            <w:shd w:val="clear" w:color="auto" w:fill="F2F2F2" w:themeFill="background1" w:themeFillShade="F2"/>
          </w:tcPr>
          <w:p w14:paraId="1E9C065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62ABE01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76BFC94F" w14:textId="77777777" w:rsidR="00BA5F67"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369AD36F" w14:textId="77777777" w:rsidR="00BA5F67" w:rsidRPr="004102E5" w:rsidRDefault="00BA5F6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6CAE2D5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A5F67" w:rsidRPr="004102E5" w14:paraId="47D44093" w14:textId="77777777" w:rsidTr="00CC66BA">
        <w:trPr>
          <w:trHeight w:val="484"/>
        </w:trPr>
        <w:tc>
          <w:tcPr>
            <w:tcW w:w="1525" w:type="dxa"/>
            <w:vMerge/>
            <w:shd w:val="clear" w:color="auto" w:fill="F2F2F2" w:themeFill="background1" w:themeFillShade="F2"/>
          </w:tcPr>
          <w:p w14:paraId="5E426C2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353B16D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36E707D3"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5823F075"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75CCAB4B"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A5F67" w:rsidRPr="004102E5" w14:paraId="42F1F2D1" w14:textId="77777777" w:rsidTr="00CC66BA">
        <w:trPr>
          <w:trHeight w:val="484"/>
        </w:trPr>
        <w:tc>
          <w:tcPr>
            <w:tcW w:w="1525" w:type="dxa"/>
            <w:shd w:val="clear" w:color="auto" w:fill="FFFFFF" w:themeFill="background1"/>
          </w:tcPr>
          <w:p w14:paraId="34BE29A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7E500AB5"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5FB7C04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759689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C0E7D8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63C1D4A4" w14:textId="77777777" w:rsidTr="00CC66BA">
        <w:trPr>
          <w:trHeight w:val="484"/>
        </w:trPr>
        <w:tc>
          <w:tcPr>
            <w:tcW w:w="1525" w:type="dxa"/>
            <w:shd w:val="clear" w:color="auto" w:fill="FFFFFF" w:themeFill="background1"/>
          </w:tcPr>
          <w:p w14:paraId="56FD08C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4447884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742C8A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2819955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788364E0"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4A491370" w14:textId="77777777" w:rsidTr="00CC66BA">
        <w:trPr>
          <w:trHeight w:val="472"/>
        </w:trPr>
        <w:tc>
          <w:tcPr>
            <w:tcW w:w="1525" w:type="dxa"/>
            <w:shd w:val="clear" w:color="auto" w:fill="FFFFFF" w:themeFill="background1"/>
          </w:tcPr>
          <w:p w14:paraId="1E078DB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22D576A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7235F38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ACD7757"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5767F5A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bl>
    <w:p w14:paraId="46C57E86" w14:textId="77777777" w:rsidR="00EB51DD" w:rsidRDefault="00EB51DD" w:rsidP="00503691">
      <w:pPr>
        <w:spacing w:after="240" w:line="276" w:lineRule="auto"/>
        <w:rPr>
          <w:rFonts w:ascii="David" w:eastAsiaTheme="minorEastAsia" w:hAnsi="David"/>
          <w:sz w:val="24"/>
          <w:rtl/>
        </w:rPr>
      </w:pPr>
    </w:p>
    <w:p w14:paraId="54C19051" w14:textId="77777777" w:rsidR="00EB51DD" w:rsidRDefault="00EB51DD" w:rsidP="00503691">
      <w:pPr>
        <w:spacing w:after="240" w:line="276" w:lineRule="auto"/>
        <w:rPr>
          <w:rFonts w:ascii="David" w:eastAsiaTheme="minorEastAsia" w:hAnsi="David"/>
          <w:sz w:val="24"/>
          <w:rtl/>
        </w:rPr>
      </w:pPr>
    </w:p>
    <w:p w14:paraId="1D37014C" w14:textId="77777777" w:rsidR="00EB51DD" w:rsidRDefault="00EB51DD" w:rsidP="00503691">
      <w:pPr>
        <w:spacing w:after="240" w:line="276" w:lineRule="auto"/>
        <w:rPr>
          <w:rFonts w:ascii="David" w:eastAsiaTheme="minorEastAsia" w:hAnsi="David"/>
          <w:sz w:val="24"/>
          <w:rtl/>
        </w:rPr>
      </w:pPr>
    </w:p>
    <w:p w14:paraId="512FE146" w14:textId="77777777" w:rsidR="00EB51DD" w:rsidRDefault="00EB51DD" w:rsidP="00503691">
      <w:pPr>
        <w:spacing w:after="240" w:line="276" w:lineRule="auto"/>
        <w:rPr>
          <w:rFonts w:ascii="David" w:eastAsiaTheme="minorEastAsia" w:hAnsi="David"/>
          <w:sz w:val="24"/>
          <w:rtl/>
        </w:rPr>
      </w:pPr>
    </w:p>
    <w:p w14:paraId="6404A0A3" w14:textId="77777777" w:rsidR="00EB51DD" w:rsidRDefault="00EB51DD" w:rsidP="00503691">
      <w:pPr>
        <w:spacing w:after="240" w:line="276" w:lineRule="auto"/>
        <w:rPr>
          <w:rFonts w:ascii="David" w:eastAsiaTheme="minorEastAsia" w:hAnsi="David"/>
          <w:sz w:val="24"/>
          <w:rtl/>
        </w:rPr>
      </w:pPr>
    </w:p>
    <w:p w14:paraId="14AB95DA" w14:textId="77777777" w:rsidR="00BA5F67" w:rsidRDefault="00BA5F67" w:rsidP="00503691">
      <w:pPr>
        <w:spacing w:after="240" w:line="276" w:lineRule="auto"/>
        <w:rPr>
          <w:rFonts w:ascii="David" w:eastAsiaTheme="minorEastAsia" w:hAnsi="David"/>
          <w:sz w:val="24"/>
          <w:rtl/>
        </w:rPr>
      </w:pPr>
    </w:p>
    <w:p w14:paraId="7352F997" w14:textId="77777777" w:rsidR="00BA5F67" w:rsidRDefault="00BA5F67" w:rsidP="00503691">
      <w:pPr>
        <w:spacing w:after="240" w:line="276" w:lineRule="auto"/>
        <w:rPr>
          <w:rFonts w:ascii="David" w:eastAsiaTheme="minorEastAsia" w:hAnsi="David"/>
          <w:sz w:val="24"/>
          <w:rtl/>
        </w:rPr>
      </w:pPr>
    </w:p>
    <w:p w14:paraId="7F8F2F43" w14:textId="7304864A" w:rsidR="00BA5F67" w:rsidRPr="00503691" w:rsidRDefault="00BA5F67" w:rsidP="00503691">
      <w:pPr>
        <w:keepNext/>
        <w:tabs>
          <w:tab w:val="left" w:pos="-35"/>
        </w:tabs>
        <w:spacing w:after="240" w:line="360" w:lineRule="auto"/>
        <w:outlineLvl w:val="0"/>
        <w:rPr>
          <w:rFonts w:ascii="David" w:eastAsia="Times New Roman" w:hAnsi="David"/>
          <w:b/>
          <w:bCs/>
          <w:sz w:val="28"/>
          <w:szCs w:val="28"/>
          <w:u w:val="single"/>
        </w:rPr>
      </w:pPr>
      <w:r w:rsidRPr="00503691">
        <w:rPr>
          <w:rFonts w:ascii="David" w:eastAsia="Times New Roman" w:hAnsi="David" w:hint="cs"/>
          <w:b/>
          <w:bCs/>
          <w:sz w:val="28"/>
          <w:szCs w:val="28"/>
          <w:u w:val="single"/>
          <w:rtl/>
        </w:rPr>
        <w:t xml:space="preserve">יועץ זוטר 3 </w:t>
      </w:r>
    </w:p>
    <w:p w14:paraId="33151B25" w14:textId="77777777" w:rsidR="00BA5F67" w:rsidRPr="00503691" w:rsidRDefault="00BA5F67" w:rsidP="00503691">
      <w:pPr>
        <w:keepNext/>
        <w:tabs>
          <w:tab w:val="left" w:pos="-35"/>
        </w:tabs>
        <w:spacing w:after="240" w:line="360" w:lineRule="auto"/>
        <w:ind w:left="360"/>
        <w:outlineLvl w:val="0"/>
        <w:rPr>
          <w:rFonts w:ascii="David" w:eastAsia="Times New Roman" w:hAnsi="David"/>
          <w:b/>
          <w:bCs/>
          <w:sz w:val="24"/>
          <w:u w:val="single"/>
        </w:rPr>
      </w:pPr>
      <w:r w:rsidRPr="00503691">
        <w:rPr>
          <w:rFonts w:ascii="David" w:eastAsia="Times New Roman" w:hAnsi="David" w:hint="cs"/>
          <w:b/>
          <w:bCs/>
          <w:sz w:val="24"/>
          <w:u w:val="single"/>
          <w:rtl/>
        </w:rPr>
        <w:t>פרטי המועמד:</w:t>
      </w:r>
    </w:p>
    <w:p w14:paraId="4BBF3362" w14:textId="77777777" w:rsidR="00BA5F67" w:rsidRDefault="00BA5F67" w:rsidP="00503691">
      <w:pPr>
        <w:pStyle w:val="aa"/>
        <w:keepNext/>
        <w:tabs>
          <w:tab w:val="left" w:pos="-35"/>
        </w:tabs>
        <w:ind w:left="357"/>
        <w:outlineLvl w:val="0"/>
        <w:rPr>
          <w:rFonts w:ascii="David" w:eastAsia="Times New Roman" w:hAnsi="David"/>
          <w:b/>
          <w:bCs/>
          <w:sz w:val="24"/>
          <w:u w:val="single"/>
        </w:rPr>
      </w:pPr>
    </w:p>
    <w:tbl>
      <w:tblPr>
        <w:tblStyle w:val="af4"/>
        <w:bidiVisual/>
        <w:tblW w:w="0" w:type="auto"/>
        <w:tblInd w:w="842" w:type="dxa"/>
        <w:tblLook w:val="04A0" w:firstRow="1" w:lastRow="0" w:firstColumn="1" w:lastColumn="0" w:noHBand="0" w:noVBand="1"/>
      </w:tblPr>
      <w:tblGrid>
        <w:gridCol w:w="2557"/>
        <w:gridCol w:w="5661"/>
      </w:tblGrid>
      <w:tr w:rsidR="00BA5F67" w14:paraId="0185BE94" w14:textId="77777777" w:rsidTr="00CC66BA">
        <w:tc>
          <w:tcPr>
            <w:tcW w:w="2557" w:type="dxa"/>
            <w:shd w:val="clear" w:color="auto" w:fill="F2F2F2" w:themeFill="background1" w:themeFillShade="F2"/>
          </w:tcPr>
          <w:p w14:paraId="01230162"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שם המועמד</w:t>
            </w:r>
          </w:p>
        </w:tc>
        <w:tc>
          <w:tcPr>
            <w:tcW w:w="5661" w:type="dxa"/>
          </w:tcPr>
          <w:p w14:paraId="36F8CAB8"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r w:rsidR="00BA5F67" w14:paraId="187DF632" w14:textId="77777777" w:rsidTr="00CC66BA">
        <w:tc>
          <w:tcPr>
            <w:tcW w:w="2557" w:type="dxa"/>
            <w:shd w:val="clear" w:color="auto" w:fill="F2F2F2" w:themeFill="background1" w:themeFillShade="F2"/>
          </w:tcPr>
          <w:p w14:paraId="02ECE885" w14:textId="77777777" w:rsidR="00BA5F67" w:rsidRPr="00503691" w:rsidRDefault="00BA5F67" w:rsidP="00503691">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ת.ז.</w:t>
            </w:r>
          </w:p>
        </w:tc>
        <w:tc>
          <w:tcPr>
            <w:tcW w:w="5661" w:type="dxa"/>
          </w:tcPr>
          <w:p w14:paraId="55A0E4FF" w14:textId="77777777" w:rsidR="00BA5F67" w:rsidRPr="00503691" w:rsidRDefault="00BA5F67" w:rsidP="00503691">
            <w:pPr>
              <w:keepNext/>
              <w:tabs>
                <w:tab w:val="left" w:pos="-35"/>
              </w:tabs>
              <w:spacing w:after="240" w:line="276" w:lineRule="auto"/>
              <w:outlineLvl w:val="0"/>
              <w:rPr>
                <w:rFonts w:ascii="David" w:eastAsia="Times New Roman" w:hAnsi="David"/>
                <w:b/>
                <w:bCs/>
                <w:sz w:val="24"/>
                <w:u w:val="single"/>
                <w:rtl/>
              </w:rPr>
            </w:pPr>
          </w:p>
        </w:tc>
      </w:tr>
    </w:tbl>
    <w:p w14:paraId="335AA871" w14:textId="77777777" w:rsidR="00BA5F67" w:rsidRDefault="00BA5F67" w:rsidP="00503691">
      <w:pPr>
        <w:pStyle w:val="aa"/>
        <w:keepNext/>
        <w:tabs>
          <w:tab w:val="left" w:pos="-35"/>
        </w:tabs>
        <w:spacing w:after="240" w:line="276" w:lineRule="auto"/>
        <w:ind w:left="360"/>
        <w:outlineLvl w:val="0"/>
        <w:rPr>
          <w:rFonts w:ascii="David" w:eastAsia="Times New Roman" w:hAnsi="David"/>
          <w:b/>
          <w:bCs/>
          <w:sz w:val="24"/>
          <w:u w:val="single"/>
          <w:rtl/>
        </w:rPr>
      </w:pPr>
    </w:p>
    <w:p w14:paraId="37FCCD72" w14:textId="77777777"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השכלת המועמד:</w:t>
      </w:r>
    </w:p>
    <w:p w14:paraId="78625272" w14:textId="77777777" w:rsidR="00BA5F67" w:rsidRPr="00503691" w:rsidRDefault="00BA5F67" w:rsidP="00FF3E36">
      <w:pPr>
        <w:ind w:left="423"/>
        <w:rPr>
          <w:sz w:val="24"/>
          <w:rtl/>
        </w:rPr>
      </w:pPr>
      <w:r w:rsidRPr="00503691">
        <w:rPr>
          <w:rFonts w:hint="cs"/>
          <w:sz w:val="24"/>
          <w:rtl/>
        </w:rPr>
        <w:t>בעל תואר ראשון או הנדסאי.</w:t>
      </w:r>
    </w:p>
    <w:tbl>
      <w:tblPr>
        <w:tblStyle w:val="af4"/>
        <w:tblpPr w:leftFromText="180" w:rightFromText="180" w:vertAnchor="text" w:horzAnchor="margin" w:tblpXSpec="center" w:tblpY="229"/>
        <w:bidiVisual/>
        <w:tblW w:w="0" w:type="auto"/>
        <w:tblLook w:val="04A0" w:firstRow="1" w:lastRow="0" w:firstColumn="1" w:lastColumn="0" w:noHBand="0" w:noVBand="1"/>
      </w:tblPr>
      <w:tblGrid>
        <w:gridCol w:w="2557"/>
        <w:gridCol w:w="4967"/>
      </w:tblGrid>
      <w:tr w:rsidR="005D4165" w14:paraId="54305E8D" w14:textId="77777777" w:rsidTr="00FF3E36">
        <w:tc>
          <w:tcPr>
            <w:tcW w:w="2557" w:type="dxa"/>
            <w:shd w:val="clear" w:color="auto" w:fill="F2F2F2" w:themeFill="background1" w:themeFillShade="F2"/>
          </w:tcPr>
          <w:p w14:paraId="0FDEE9E5"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תואר</w:t>
            </w:r>
          </w:p>
        </w:tc>
        <w:tc>
          <w:tcPr>
            <w:tcW w:w="4967" w:type="dxa"/>
          </w:tcPr>
          <w:p w14:paraId="75BFA52B"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r w:rsidR="005D4165" w14:paraId="40CBF9F2" w14:textId="77777777" w:rsidTr="00FF3E36">
        <w:tc>
          <w:tcPr>
            <w:tcW w:w="2557" w:type="dxa"/>
            <w:shd w:val="clear" w:color="auto" w:fill="F2F2F2" w:themeFill="background1" w:themeFillShade="F2"/>
          </w:tcPr>
          <w:p w14:paraId="5EA831D8"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מוסד לימוד</w:t>
            </w:r>
          </w:p>
        </w:tc>
        <w:tc>
          <w:tcPr>
            <w:tcW w:w="4967" w:type="dxa"/>
          </w:tcPr>
          <w:p w14:paraId="758D1783"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r w:rsidR="005D4165" w14:paraId="47EB45C0" w14:textId="77777777" w:rsidTr="00FF3E36">
        <w:tc>
          <w:tcPr>
            <w:tcW w:w="2557" w:type="dxa"/>
            <w:shd w:val="clear" w:color="auto" w:fill="F2F2F2" w:themeFill="background1" w:themeFillShade="F2"/>
          </w:tcPr>
          <w:p w14:paraId="6C408E68" w14:textId="77777777" w:rsidR="005D4165" w:rsidRPr="00503691" w:rsidRDefault="005D4165" w:rsidP="00FF3E36">
            <w:pPr>
              <w:keepNext/>
              <w:tabs>
                <w:tab w:val="left" w:pos="-35"/>
              </w:tabs>
              <w:spacing w:after="240" w:line="276" w:lineRule="auto"/>
              <w:outlineLvl w:val="0"/>
              <w:rPr>
                <w:rFonts w:ascii="David" w:eastAsia="Times New Roman" w:hAnsi="David"/>
                <w:b/>
                <w:bCs/>
                <w:sz w:val="24"/>
                <w:rtl/>
              </w:rPr>
            </w:pPr>
            <w:r w:rsidRPr="00503691">
              <w:rPr>
                <w:rFonts w:ascii="David" w:eastAsia="Times New Roman" w:hAnsi="David" w:hint="cs"/>
                <w:b/>
                <w:bCs/>
                <w:sz w:val="24"/>
                <w:rtl/>
              </w:rPr>
              <w:t>שנת אישור קבלת התואר</w:t>
            </w:r>
          </w:p>
        </w:tc>
        <w:tc>
          <w:tcPr>
            <w:tcW w:w="4967" w:type="dxa"/>
          </w:tcPr>
          <w:p w14:paraId="03A40F4A" w14:textId="77777777" w:rsidR="005D4165" w:rsidRPr="00503691" w:rsidRDefault="005D4165" w:rsidP="00FF3E36">
            <w:pPr>
              <w:keepNext/>
              <w:tabs>
                <w:tab w:val="left" w:pos="-35"/>
              </w:tabs>
              <w:spacing w:after="240" w:line="276" w:lineRule="auto"/>
              <w:outlineLvl w:val="0"/>
              <w:rPr>
                <w:rFonts w:ascii="David" w:eastAsia="Times New Roman" w:hAnsi="David"/>
                <w:b/>
                <w:bCs/>
                <w:sz w:val="24"/>
                <w:u w:val="single"/>
                <w:rtl/>
              </w:rPr>
            </w:pPr>
          </w:p>
        </w:tc>
      </w:tr>
    </w:tbl>
    <w:p w14:paraId="45E29052"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1FC77AE6"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42C28C9E"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3C9952AE"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6105A969"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tl/>
        </w:rPr>
      </w:pPr>
    </w:p>
    <w:p w14:paraId="314116EF" w14:textId="77777777" w:rsidR="00BA5F67" w:rsidRDefault="00BA5F67" w:rsidP="00503691">
      <w:pPr>
        <w:pStyle w:val="aa"/>
        <w:keepNext/>
        <w:tabs>
          <w:tab w:val="left" w:pos="-35"/>
        </w:tabs>
        <w:spacing w:after="240" w:line="360" w:lineRule="auto"/>
        <w:ind w:left="792"/>
        <w:outlineLvl w:val="0"/>
        <w:rPr>
          <w:rFonts w:ascii="David" w:eastAsia="Times New Roman" w:hAnsi="David"/>
          <w:b/>
          <w:bCs/>
          <w:sz w:val="24"/>
          <w:u w:val="single"/>
        </w:rPr>
      </w:pPr>
    </w:p>
    <w:p w14:paraId="291996FB" w14:textId="77777777" w:rsidR="00BA5F67" w:rsidRPr="00503691" w:rsidRDefault="00BA5F67" w:rsidP="00503691">
      <w:pPr>
        <w:keepNext/>
        <w:tabs>
          <w:tab w:val="left" w:pos="-35"/>
        </w:tabs>
        <w:ind w:left="360"/>
        <w:outlineLvl w:val="0"/>
        <w:rPr>
          <w:rFonts w:ascii="David" w:eastAsia="Times New Roman" w:hAnsi="David"/>
          <w:b/>
          <w:bCs/>
          <w:sz w:val="24"/>
          <w:u w:val="single"/>
        </w:rPr>
      </w:pPr>
      <w:r w:rsidRPr="00503691">
        <w:rPr>
          <w:rFonts w:ascii="David" w:eastAsia="Times New Roman" w:hAnsi="David" w:hint="cs"/>
          <w:b/>
          <w:bCs/>
          <w:sz w:val="24"/>
          <w:u w:val="single"/>
          <w:rtl/>
        </w:rPr>
        <w:t>ניסיון המועמד:</w:t>
      </w:r>
    </w:p>
    <w:p w14:paraId="55C1F1F3" w14:textId="1D7CCBCD" w:rsidR="00BA5F67" w:rsidRPr="00EB51DD" w:rsidRDefault="00BA5F67" w:rsidP="00503691">
      <w:pPr>
        <w:ind w:left="1080"/>
        <w:rPr>
          <w:rtl/>
        </w:rPr>
      </w:pPr>
      <w:r w:rsidRPr="00503691">
        <w:rPr>
          <w:rFonts w:hint="cs"/>
          <w:szCs w:val="22"/>
          <w:rtl/>
        </w:rPr>
        <w:t xml:space="preserve">בעל ניסיון </w:t>
      </w:r>
      <w:r w:rsidRPr="00503691">
        <w:rPr>
          <w:rFonts w:hint="cs"/>
          <w:b/>
          <w:bCs/>
          <w:szCs w:val="22"/>
          <w:u w:val="single"/>
          <w:rtl/>
        </w:rPr>
        <w:t>של 2 שנים</w:t>
      </w:r>
      <w:r w:rsidRPr="00503691">
        <w:rPr>
          <w:rFonts w:hint="cs"/>
          <w:szCs w:val="22"/>
          <w:rtl/>
        </w:rPr>
        <w:t xml:space="preserve"> לפחות</w:t>
      </w:r>
      <w:r w:rsidR="008E5401">
        <w:rPr>
          <w:rFonts w:hint="cs"/>
          <w:szCs w:val="22"/>
          <w:rtl/>
        </w:rPr>
        <w:t xml:space="preserve"> בין השנים </w:t>
      </w:r>
      <w:r w:rsidR="00906796">
        <w:rPr>
          <w:rFonts w:hint="cs"/>
          <w:szCs w:val="22"/>
          <w:rtl/>
        </w:rPr>
        <w:t xml:space="preserve">2015 </w:t>
      </w:r>
      <w:r w:rsidR="00FF3E36">
        <w:rPr>
          <w:szCs w:val="22"/>
          <w:rtl/>
        </w:rPr>
        <w:t>–</w:t>
      </w:r>
      <w:r w:rsidR="008E5401">
        <w:rPr>
          <w:rFonts w:hint="cs"/>
          <w:szCs w:val="22"/>
          <w:rtl/>
        </w:rPr>
        <w:t xml:space="preserve"> </w:t>
      </w:r>
      <w:r w:rsidR="00FF3E36">
        <w:rPr>
          <w:rFonts w:hint="cs"/>
          <w:szCs w:val="22"/>
          <w:rtl/>
        </w:rPr>
        <w:t xml:space="preserve">המועד האחרון להגשת הצעות, </w:t>
      </w:r>
      <w:r w:rsidRPr="00503691">
        <w:rPr>
          <w:rFonts w:hint="cs"/>
          <w:szCs w:val="22"/>
          <w:rtl/>
        </w:rPr>
        <w:t xml:space="preserve"> במתן שירותים </w:t>
      </w:r>
      <w:r w:rsidRPr="00503691">
        <w:rPr>
          <w:rFonts w:hint="cs"/>
          <w:b/>
          <w:bCs/>
          <w:szCs w:val="22"/>
          <w:u w:val="single"/>
          <w:rtl/>
        </w:rPr>
        <w:t>בתחומי אנרגיה</w:t>
      </w:r>
      <w:r>
        <w:rPr>
          <w:rFonts w:hint="cs"/>
          <w:rtl/>
        </w:rPr>
        <w:t>.</w:t>
      </w:r>
    </w:p>
    <w:tbl>
      <w:tblPr>
        <w:tblStyle w:val="af4"/>
        <w:tblpPr w:leftFromText="180" w:rightFromText="180" w:vertAnchor="text" w:horzAnchor="margin" w:tblpY="195"/>
        <w:bidiVisual/>
        <w:tblW w:w="0" w:type="auto"/>
        <w:tblLook w:val="04A0" w:firstRow="1" w:lastRow="0" w:firstColumn="1" w:lastColumn="0" w:noHBand="0" w:noVBand="1"/>
      </w:tblPr>
      <w:tblGrid>
        <w:gridCol w:w="1525"/>
        <w:gridCol w:w="1533"/>
        <w:gridCol w:w="1550"/>
        <w:gridCol w:w="1718"/>
        <w:gridCol w:w="1354"/>
      </w:tblGrid>
      <w:tr w:rsidR="00BA5F67" w:rsidRPr="004102E5" w14:paraId="00A40F81" w14:textId="77777777" w:rsidTr="00CC66BA">
        <w:trPr>
          <w:trHeight w:val="411"/>
        </w:trPr>
        <w:tc>
          <w:tcPr>
            <w:tcW w:w="1525" w:type="dxa"/>
            <w:vMerge w:val="restart"/>
            <w:shd w:val="clear" w:color="auto" w:fill="F2F2F2" w:themeFill="background1" w:themeFillShade="F2"/>
          </w:tcPr>
          <w:p w14:paraId="0C6BDE2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533" w:type="dxa"/>
            <w:vMerge w:val="restart"/>
            <w:shd w:val="clear" w:color="auto" w:fill="F2F2F2" w:themeFill="background1" w:themeFillShade="F2"/>
          </w:tcPr>
          <w:p w14:paraId="2136671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550" w:type="dxa"/>
            <w:vMerge w:val="restart"/>
            <w:shd w:val="clear" w:color="auto" w:fill="F2F2F2" w:themeFill="background1" w:themeFillShade="F2"/>
          </w:tcPr>
          <w:p w14:paraId="3F1CDC67" w14:textId="77777777" w:rsidR="00BA5F67" w:rsidRPr="00503691" w:rsidRDefault="00BA5F6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51404477" w14:textId="77777777" w:rsidR="00BA5F67" w:rsidRPr="004102E5" w:rsidRDefault="00BA5F6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072" w:type="dxa"/>
            <w:gridSpan w:val="2"/>
            <w:shd w:val="clear" w:color="auto" w:fill="F2F2F2" w:themeFill="background1" w:themeFillShade="F2"/>
          </w:tcPr>
          <w:p w14:paraId="298F7C6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A5F67" w:rsidRPr="004102E5" w14:paraId="423A4304" w14:textId="77777777" w:rsidTr="00CC66BA">
        <w:trPr>
          <w:trHeight w:val="484"/>
        </w:trPr>
        <w:tc>
          <w:tcPr>
            <w:tcW w:w="1525" w:type="dxa"/>
            <w:vMerge/>
            <w:shd w:val="clear" w:color="auto" w:fill="F2F2F2" w:themeFill="background1" w:themeFillShade="F2"/>
          </w:tcPr>
          <w:p w14:paraId="30F36F0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vMerge/>
            <w:shd w:val="clear" w:color="auto" w:fill="F2F2F2" w:themeFill="background1" w:themeFillShade="F2"/>
          </w:tcPr>
          <w:p w14:paraId="05F81F7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vMerge/>
            <w:shd w:val="clear" w:color="auto" w:fill="F2F2F2" w:themeFill="background1" w:themeFillShade="F2"/>
          </w:tcPr>
          <w:p w14:paraId="1ADCD49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shd w:val="clear" w:color="auto" w:fill="F2F2F2" w:themeFill="background1" w:themeFillShade="F2"/>
          </w:tcPr>
          <w:p w14:paraId="24D5773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354" w:type="dxa"/>
            <w:shd w:val="clear" w:color="auto" w:fill="F2F2F2" w:themeFill="background1" w:themeFillShade="F2"/>
          </w:tcPr>
          <w:p w14:paraId="2C4A876E"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A5F67" w:rsidRPr="004102E5" w14:paraId="0D8C8472" w14:textId="77777777" w:rsidTr="00CC66BA">
        <w:trPr>
          <w:trHeight w:val="484"/>
        </w:trPr>
        <w:tc>
          <w:tcPr>
            <w:tcW w:w="1525" w:type="dxa"/>
            <w:shd w:val="clear" w:color="auto" w:fill="FFFFFF" w:themeFill="background1"/>
          </w:tcPr>
          <w:p w14:paraId="5029CD8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6EBF7B5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42EB2EF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53749CE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BB4437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50A6B4CB" w14:textId="77777777" w:rsidTr="00CC66BA">
        <w:trPr>
          <w:trHeight w:val="484"/>
        </w:trPr>
        <w:tc>
          <w:tcPr>
            <w:tcW w:w="1525" w:type="dxa"/>
            <w:shd w:val="clear" w:color="auto" w:fill="FFFFFF" w:themeFill="background1"/>
          </w:tcPr>
          <w:p w14:paraId="62C1D1F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40A0042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55CC6B2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1E38150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88BA786"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286E4E75" w14:textId="77777777" w:rsidTr="00CC66BA">
        <w:trPr>
          <w:trHeight w:val="472"/>
        </w:trPr>
        <w:tc>
          <w:tcPr>
            <w:tcW w:w="1525" w:type="dxa"/>
            <w:shd w:val="clear" w:color="auto" w:fill="FFFFFF" w:themeFill="background1"/>
          </w:tcPr>
          <w:p w14:paraId="2672A5EA"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1753D781"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067F2D02"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57EE6198"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F22E313"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r w:rsidR="00BA5F67" w:rsidRPr="004102E5" w14:paraId="16538A65" w14:textId="77777777" w:rsidTr="00CC66BA">
        <w:trPr>
          <w:trHeight w:val="472"/>
        </w:trPr>
        <w:tc>
          <w:tcPr>
            <w:tcW w:w="1525" w:type="dxa"/>
            <w:shd w:val="clear" w:color="auto" w:fill="FFFFFF" w:themeFill="background1"/>
          </w:tcPr>
          <w:p w14:paraId="2AC4B067"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rtl/>
              </w:rPr>
            </w:pPr>
          </w:p>
        </w:tc>
        <w:tc>
          <w:tcPr>
            <w:tcW w:w="1533" w:type="dxa"/>
          </w:tcPr>
          <w:p w14:paraId="56B02759"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550" w:type="dxa"/>
          </w:tcPr>
          <w:p w14:paraId="3EE2698F"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718" w:type="dxa"/>
          </w:tcPr>
          <w:p w14:paraId="0EF85FD4"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981096D" w14:textId="77777777" w:rsidR="00BA5F67" w:rsidRPr="00503691" w:rsidRDefault="00BA5F67" w:rsidP="00503691">
            <w:pPr>
              <w:keepNext/>
              <w:tabs>
                <w:tab w:val="left" w:pos="-35"/>
              </w:tabs>
              <w:spacing w:after="240" w:line="276" w:lineRule="auto"/>
              <w:outlineLvl w:val="0"/>
              <w:rPr>
                <w:rFonts w:ascii="David" w:eastAsia="Times New Roman" w:hAnsi="David"/>
                <w:b/>
                <w:bCs/>
                <w:szCs w:val="22"/>
                <w:u w:val="single"/>
                <w:rtl/>
              </w:rPr>
            </w:pPr>
          </w:p>
        </w:tc>
      </w:tr>
    </w:tbl>
    <w:p w14:paraId="55B5567D" w14:textId="77777777" w:rsidR="00BA5F67" w:rsidRDefault="00BA5F67" w:rsidP="00503691">
      <w:pPr>
        <w:spacing w:after="240" w:line="276" w:lineRule="auto"/>
        <w:rPr>
          <w:rFonts w:ascii="David" w:eastAsiaTheme="minorEastAsia" w:hAnsi="David"/>
          <w:sz w:val="24"/>
          <w:rtl/>
        </w:rPr>
      </w:pPr>
    </w:p>
    <w:p w14:paraId="0A1138FF" w14:textId="77777777" w:rsidR="00BA5F67" w:rsidRDefault="00BA5F67" w:rsidP="00503691">
      <w:pPr>
        <w:spacing w:after="240" w:line="276" w:lineRule="auto"/>
        <w:rPr>
          <w:rFonts w:ascii="David" w:eastAsiaTheme="minorEastAsia" w:hAnsi="David"/>
          <w:sz w:val="24"/>
          <w:rtl/>
        </w:rPr>
      </w:pPr>
    </w:p>
    <w:p w14:paraId="3B7F6FCF" w14:textId="77777777" w:rsidR="00BA5F67" w:rsidRDefault="00BA5F67" w:rsidP="00503691">
      <w:pPr>
        <w:spacing w:after="240" w:line="276" w:lineRule="auto"/>
        <w:rPr>
          <w:rFonts w:ascii="David" w:eastAsiaTheme="minorEastAsia" w:hAnsi="David"/>
          <w:sz w:val="24"/>
          <w:rtl/>
        </w:rPr>
      </w:pPr>
    </w:p>
    <w:p w14:paraId="55445118" w14:textId="77777777" w:rsidR="00BA5F67" w:rsidRDefault="00BA5F67" w:rsidP="00503691">
      <w:pPr>
        <w:spacing w:after="240" w:line="276" w:lineRule="auto"/>
        <w:rPr>
          <w:rFonts w:ascii="David" w:eastAsiaTheme="minorEastAsia" w:hAnsi="David"/>
          <w:sz w:val="24"/>
          <w:rtl/>
        </w:rPr>
      </w:pPr>
    </w:p>
    <w:p w14:paraId="693FD41E" w14:textId="77777777" w:rsidR="00BA5F67" w:rsidRDefault="00BA5F67" w:rsidP="00503691">
      <w:pPr>
        <w:spacing w:after="240" w:line="276" w:lineRule="auto"/>
        <w:rPr>
          <w:rFonts w:ascii="David" w:eastAsiaTheme="minorEastAsia" w:hAnsi="David"/>
          <w:sz w:val="24"/>
          <w:rtl/>
        </w:rPr>
      </w:pPr>
    </w:p>
    <w:p w14:paraId="4344FEAA" w14:textId="77777777" w:rsidR="00BA5F67" w:rsidRDefault="00BA5F67" w:rsidP="00503691">
      <w:pPr>
        <w:spacing w:after="240" w:line="276" w:lineRule="auto"/>
        <w:rPr>
          <w:rFonts w:ascii="David" w:eastAsiaTheme="minorEastAsia" w:hAnsi="David"/>
          <w:sz w:val="24"/>
          <w:rtl/>
        </w:rPr>
      </w:pPr>
    </w:p>
    <w:p w14:paraId="65874C87" w14:textId="77777777" w:rsidR="00BA5F67" w:rsidRDefault="00BA5F67" w:rsidP="00503691">
      <w:pPr>
        <w:spacing w:after="240" w:line="276" w:lineRule="auto"/>
        <w:rPr>
          <w:rFonts w:ascii="David" w:eastAsiaTheme="minorEastAsia" w:hAnsi="David"/>
          <w:sz w:val="24"/>
          <w:rtl/>
        </w:rPr>
      </w:pPr>
    </w:p>
    <w:p w14:paraId="189D1380" w14:textId="77777777" w:rsidR="00BA5F67" w:rsidRDefault="00BA5F67" w:rsidP="00503691">
      <w:pPr>
        <w:spacing w:after="240" w:line="276" w:lineRule="auto"/>
        <w:rPr>
          <w:rFonts w:ascii="David" w:eastAsiaTheme="minorEastAsia" w:hAnsi="David"/>
          <w:sz w:val="24"/>
          <w:rtl/>
        </w:rPr>
      </w:pPr>
    </w:p>
    <w:p w14:paraId="078F5266" w14:textId="42FDAB2F"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A64C77" w14:paraId="7DF96406" w14:textId="77777777" w:rsidTr="00B955F8">
        <w:trPr>
          <w:trHeight w:val="70"/>
        </w:trPr>
        <w:tc>
          <w:tcPr>
            <w:tcW w:w="1614" w:type="dxa"/>
          </w:tcPr>
          <w:p w14:paraId="2058B659" w14:textId="77777777" w:rsidR="0059160D" w:rsidRPr="00503691" w:rsidRDefault="0059160D" w:rsidP="00503691">
            <w:pPr>
              <w:spacing w:after="240" w:line="276" w:lineRule="auto"/>
              <w:rPr>
                <w:rFonts w:ascii="David" w:eastAsiaTheme="minorEastAsia" w:hAnsi="David"/>
                <w:sz w:val="24"/>
              </w:rPr>
            </w:pPr>
          </w:p>
        </w:tc>
        <w:tc>
          <w:tcPr>
            <w:tcW w:w="2585" w:type="dxa"/>
          </w:tcPr>
          <w:p w14:paraId="06583D04" w14:textId="77777777" w:rsidR="0059160D" w:rsidRPr="00503691" w:rsidRDefault="0059160D" w:rsidP="00503691">
            <w:pPr>
              <w:spacing w:after="240" w:line="276" w:lineRule="auto"/>
              <w:rPr>
                <w:rFonts w:ascii="David" w:eastAsiaTheme="minorEastAsia" w:hAnsi="David"/>
                <w:sz w:val="24"/>
              </w:rPr>
            </w:pPr>
          </w:p>
        </w:tc>
        <w:tc>
          <w:tcPr>
            <w:tcW w:w="2551" w:type="dxa"/>
          </w:tcPr>
          <w:p w14:paraId="02297D47" w14:textId="77777777" w:rsidR="0059160D" w:rsidRPr="00503691" w:rsidRDefault="0059160D" w:rsidP="00503691">
            <w:pPr>
              <w:spacing w:after="240" w:line="276" w:lineRule="auto"/>
              <w:rPr>
                <w:rFonts w:ascii="David" w:eastAsiaTheme="minorEastAsia" w:hAnsi="David"/>
                <w:sz w:val="24"/>
              </w:rPr>
            </w:pPr>
          </w:p>
        </w:tc>
        <w:tc>
          <w:tcPr>
            <w:tcW w:w="2773" w:type="dxa"/>
          </w:tcPr>
          <w:p w14:paraId="0CB7B076" w14:textId="77777777" w:rsidR="0059160D" w:rsidRPr="00503691" w:rsidRDefault="0059160D" w:rsidP="00503691">
            <w:pPr>
              <w:spacing w:after="240" w:line="276" w:lineRule="auto"/>
              <w:rPr>
                <w:rFonts w:ascii="David" w:eastAsiaTheme="minorEastAsia" w:hAnsi="David"/>
                <w:sz w:val="24"/>
              </w:rPr>
            </w:pPr>
          </w:p>
        </w:tc>
      </w:tr>
      <w:tr w:rsidR="00A64C77" w14:paraId="47D95BE1" w14:textId="77777777" w:rsidTr="00B955F8">
        <w:trPr>
          <w:trHeight w:val="301"/>
        </w:trPr>
        <w:tc>
          <w:tcPr>
            <w:tcW w:w="1614" w:type="dxa"/>
            <w:shd w:val="pct5" w:color="auto" w:fill="auto"/>
          </w:tcPr>
          <w:p w14:paraId="637F441D"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585" w:type="dxa"/>
            <w:shd w:val="pct5" w:color="auto" w:fill="auto"/>
          </w:tcPr>
          <w:p w14:paraId="2464E687"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551" w:type="dxa"/>
            <w:shd w:val="pct5" w:color="auto" w:fill="auto"/>
          </w:tcPr>
          <w:p w14:paraId="4DEC824A"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773" w:type="dxa"/>
            <w:shd w:val="pct5" w:color="auto" w:fill="auto"/>
          </w:tcPr>
          <w:p w14:paraId="054F2209"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2E0041B2"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5AE507EE" w14:textId="77777777" w:rsidR="0059160D"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lastRenderedPageBreak/>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F6E0D21" w14:textId="77777777" w:rsidR="007F6C54"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______________</w:t>
      </w:r>
    </w:p>
    <w:p w14:paraId="5BFA7265" w14:textId="77777777" w:rsidR="007F6C54" w:rsidRPr="00503691" w:rsidRDefault="00B2518C"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5094A659" w14:textId="77777777" w:rsidR="006005AD" w:rsidRDefault="006005AD">
      <w:pPr>
        <w:bidi w:val="0"/>
        <w:spacing w:after="200" w:line="276" w:lineRule="auto"/>
        <w:rPr>
          <w:rFonts w:ascii="David" w:eastAsia="Times New Roman" w:hAnsi="David"/>
          <w:b/>
          <w:bCs/>
          <w:sz w:val="28"/>
          <w:szCs w:val="28"/>
          <w:u w:val="single"/>
          <w:rtl/>
        </w:rPr>
      </w:pPr>
      <w:r>
        <w:rPr>
          <w:rFonts w:ascii="David" w:eastAsia="Times New Roman" w:hAnsi="David"/>
          <w:b/>
          <w:bCs/>
          <w:sz w:val="28"/>
          <w:szCs w:val="28"/>
          <w:u w:val="single"/>
          <w:rtl/>
        </w:rPr>
        <w:br w:type="page"/>
      </w:r>
    </w:p>
    <w:p w14:paraId="0AE88FD7" w14:textId="712FC48F" w:rsidR="00BA5F67" w:rsidRPr="00503691" w:rsidRDefault="00BA5F67" w:rsidP="00503691">
      <w:pPr>
        <w:keepNext/>
        <w:tabs>
          <w:tab w:val="left" w:pos="-35"/>
        </w:tabs>
        <w:spacing w:after="240" w:line="276" w:lineRule="auto"/>
        <w:outlineLvl w:val="0"/>
        <w:rPr>
          <w:rFonts w:ascii="David" w:eastAsia="Times New Roman" w:hAnsi="David"/>
          <w:b/>
          <w:bCs/>
          <w:sz w:val="28"/>
          <w:szCs w:val="28"/>
          <w:u w:val="single"/>
          <w:rtl/>
        </w:rPr>
      </w:pPr>
      <w:r w:rsidRPr="00503691">
        <w:rPr>
          <w:rFonts w:ascii="David" w:eastAsia="Times New Roman" w:hAnsi="David"/>
          <w:b/>
          <w:bCs/>
          <w:sz w:val="28"/>
          <w:szCs w:val="28"/>
          <w:u w:val="single"/>
          <w:rtl/>
        </w:rPr>
        <w:lastRenderedPageBreak/>
        <w:t xml:space="preserve">נספח </w:t>
      </w:r>
      <w:r w:rsidRPr="00503691">
        <w:rPr>
          <w:rFonts w:ascii="David" w:eastAsia="Times New Roman" w:hAnsi="David" w:hint="cs"/>
          <w:b/>
          <w:bCs/>
          <w:sz w:val="28"/>
          <w:szCs w:val="28"/>
          <w:u w:val="single"/>
          <w:rtl/>
        </w:rPr>
        <w:t>ה</w:t>
      </w:r>
      <w:r w:rsidRPr="00503691">
        <w:rPr>
          <w:rFonts w:ascii="David" w:eastAsia="Times New Roman" w:hAnsi="David"/>
          <w:b/>
          <w:bCs/>
          <w:sz w:val="28"/>
          <w:szCs w:val="28"/>
          <w:u w:val="single"/>
          <w:rtl/>
        </w:rPr>
        <w:t>'</w:t>
      </w:r>
      <w:r w:rsidRPr="00503691">
        <w:rPr>
          <w:rFonts w:ascii="David" w:eastAsia="Times New Roman" w:hAnsi="David" w:hint="cs"/>
          <w:b/>
          <w:bCs/>
          <w:sz w:val="28"/>
          <w:szCs w:val="28"/>
          <w:u w:val="single"/>
          <w:rtl/>
        </w:rPr>
        <w:t>2</w:t>
      </w:r>
      <w:r w:rsidRPr="00503691">
        <w:rPr>
          <w:rFonts w:ascii="David" w:eastAsia="Times New Roman" w:hAnsi="David"/>
          <w:b/>
          <w:bCs/>
          <w:sz w:val="28"/>
          <w:szCs w:val="28"/>
          <w:u w:val="single"/>
          <w:rtl/>
        </w:rPr>
        <w:t xml:space="preserve">– תצהיר בדבר </w:t>
      </w:r>
      <w:r w:rsidRPr="00503691">
        <w:rPr>
          <w:rFonts w:ascii="David" w:eastAsia="Times New Roman" w:hAnsi="David" w:hint="cs"/>
          <w:b/>
          <w:bCs/>
          <w:sz w:val="28"/>
          <w:szCs w:val="28"/>
          <w:u w:val="single"/>
          <w:rtl/>
        </w:rPr>
        <w:t xml:space="preserve">עמידתו של המציע בדרישות האיכות </w:t>
      </w:r>
    </w:p>
    <w:p w14:paraId="16B5E07F" w14:textId="6EB2F50C" w:rsidR="00BA5F67" w:rsidRPr="00700BF8" w:rsidRDefault="00BA5F67" w:rsidP="00503691">
      <w:pPr>
        <w:pStyle w:val="aa"/>
        <w:numPr>
          <w:ilvl w:val="0"/>
          <w:numId w:val="18"/>
        </w:numPr>
        <w:spacing w:after="240" w:line="276" w:lineRule="auto"/>
        <w:jc w:val="both"/>
        <w:rPr>
          <w:sz w:val="24"/>
          <w:rtl/>
        </w:rPr>
      </w:pPr>
      <w:r w:rsidRPr="00700BF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700BF8">
        <w:rPr>
          <w:rFonts w:ascii="David" w:eastAsia="Times New Roman" w:hAnsi="David"/>
          <w:sz w:val="24"/>
          <w:shd w:val="clear" w:color="auto" w:fill="FFFFFF" w:themeFill="background1"/>
          <w:rtl/>
        </w:rPr>
        <w:t xml:space="preserve">מטעמו הצעה במסגרת </w:t>
      </w:r>
      <w:r w:rsidRPr="00700BF8">
        <w:rPr>
          <w:b/>
          <w:bCs/>
          <w:sz w:val="24"/>
          <w:rtl/>
        </w:rPr>
        <w:t>מכר</w:t>
      </w:r>
      <w:r w:rsidRPr="00635876">
        <w:rPr>
          <w:b/>
          <w:bCs/>
          <w:sz w:val="24"/>
          <w:rtl/>
        </w:rPr>
        <w:t xml:space="preserve">ז מס' </w:t>
      </w:r>
      <w:r w:rsidR="00090245" w:rsidRPr="00635876">
        <w:rPr>
          <w:rFonts w:hint="cs"/>
          <w:b/>
          <w:bCs/>
          <w:sz w:val="24"/>
          <w:rtl/>
        </w:rPr>
        <w:t>3/26</w:t>
      </w:r>
      <w:r w:rsidRPr="00635876">
        <w:rPr>
          <w:rFonts w:hint="cs"/>
          <w:b/>
          <w:bCs/>
          <w:sz w:val="24"/>
          <w:rtl/>
        </w:rPr>
        <w:t xml:space="preserve"> - מכרז</w:t>
      </w:r>
      <w:r w:rsidRPr="00635876">
        <w:rPr>
          <w:b/>
          <w:bCs/>
          <w:sz w:val="24"/>
          <w:rtl/>
        </w:rPr>
        <w:t xml:space="preserve"> </w:t>
      </w:r>
      <w:r w:rsidRPr="00635876">
        <w:rPr>
          <w:rFonts w:hint="cs"/>
          <w:b/>
          <w:bCs/>
          <w:sz w:val="24"/>
          <w:rtl/>
        </w:rPr>
        <w:t>פומבי</w:t>
      </w:r>
      <w:r w:rsidRPr="00635876">
        <w:rPr>
          <w:b/>
          <w:bCs/>
          <w:sz w:val="24"/>
          <w:rtl/>
        </w:rPr>
        <w:t xml:space="preserve"> למתן </w:t>
      </w:r>
      <w:r w:rsidRPr="00635876">
        <w:rPr>
          <w:rFonts w:hint="cs"/>
          <w:b/>
          <w:bCs/>
          <w:sz w:val="24"/>
          <w:rtl/>
        </w:rPr>
        <w:t>שירותי</w:t>
      </w:r>
      <w:r w:rsidRPr="00635876">
        <w:rPr>
          <w:b/>
          <w:bCs/>
          <w:sz w:val="24"/>
          <w:rtl/>
        </w:rPr>
        <w:t xml:space="preserve"> ייעוץ בתחום </w:t>
      </w:r>
      <w:r w:rsidRPr="00635876">
        <w:rPr>
          <w:rFonts w:hint="cs"/>
          <w:b/>
          <w:bCs/>
          <w:sz w:val="24"/>
          <w:rtl/>
        </w:rPr>
        <w:t xml:space="preserve">האנרגיה עבור </w:t>
      </w:r>
      <w:proofErr w:type="spellStart"/>
      <w:r w:rsidRPr="00635876">
        <w:rPr>
          <w:rFonts w:hint="cs"/>
          <w:b/>
          <w:bCs/>
          <w:sz w:val="24"/>
          <w:rtl/>
        </w:rPr>
        <w:t>המינהל</w:t>
      </w:r>
      <w:proofErr w:type="spellEnd"/>
      <w:r w:rsidRPr="00635876">
        <w:rPr>
          <w:rFonts w:hint="cs"/>
          <w:b/>
          <w:bCs/>
          <w:sz w:val="24"/>
          <w:rtl/>
        </w:rPr>
        <w:t xml:space="preserve"> האזרחי ליהודה ושומרון</w:t>
      </w:r>
      <w:r w:rsidRPr="00635876">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w:t>
      </w:r>
      <w:r w:rsidRPr="00700BF8">
        <w:rPr>
          <w:rFonts w:ascii="David" w:eastAsia="Times New Roman" w:hAnsi="David"/>
          <w:sz w:val="24"/>
          <w:rtl/>
        </w:rPr>
        <w:t>הלן:</w:t>
      </w:r>
    </w:p>
    <w:p w14:paraId="7B14E181" w14:textId="026D7A32" w:rsidR="00BA5F67" w:rsidRPr="000A61EB" w:rsidRDefault="00BA5F67" w:rsidP="00503691">
      <w:pPr>
        <w:pStyle w:val="aa"/>
        <w:numPr>
          <w:ilvl w:val="0"/>
          <w:numId w:val="18"/>
        </w:numPr>
        <w:rPr>
          <w:b/>
          <w:bCs/>
          <w:sz w:val="28"/>
          <w:szCs w:val="28"/>
          <w:u w:val="single"/>
          <w:rtl/>
        </w:rPr>
      </w:pPr>
      <w:r w:rsidRPr="000A61EB">
        <w:rPr>
          <w:rFonts w:hint="cs"/>
          <w:b/>
          <w:bCs/>
          <w:sz w:val="28"/>
          <w:szCs w:val="28"/>
          <w:u w:val="single"/>
          <w:rtl/>
        </w:rPr>
        <w:t>איכות ניסיון היועץ הבכיר שהוא מיועד להיות ראש הצוות</w:t>
      </w:r>
    </w:p>
    <w:p w14:paraId="5758ABF8" w14:textId="2859F40A" w:rsidR="00BA5F67" w:rsidRPr="00700BF8" w:rsidRDefault="00FB693A" w:rsidP="00503691">
      <w:pPr>
        <w:pStyle w:val="aa"/>
        <w:numPr>
          <w:ilvl w:val="3"/>
          <w:numId w:val="18"/>
        </w:numPr>
        <w:tabs>
          <w:tab w:val="left" w:pos="1982"/>
        </w:tabs>
        <w:rPr>
          <w:b/>
          <w:bCs/>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מעבר לתנאי הסף, במתן שירותי יעוץ באסדרה (רגולציה) בתחום האנרגיה</w:t>
      </w:r>
      <w:r>
        <w:rPr>
          <w:rFonts w:hint="cs"/>
          <w:szCs w:val="22"/>
          <w:rtl/>
        </w:rPr>
        <w:t xml:space="preserve"> </w:t>
      </w:r>
      <w:r w:rsidRPr="00A52507">
        <w:rPr>
          <w:rFonts w:hint="cs"/>
          <w:b/>
          <w:bCs/>
          <w:szCs w:val="22"/>
          <w:rtl/>
        </w:rPr>
        <w:t>בתחום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r w:rsidR="00BA5F67" w:rsidRPr="00700BF8">
        <w:rPr>
          <w:rFonts w:hint="cs"/>
          <w:sz w:val="24"/>
          <w:rtl/>
        </w:rPr>
        <w:t>.</w:t>
      </w:r>
    </w:p>
    <w:p w14:paraId="2190CB62" w14:textId="1E0230B3" w:rsidR="000A61EB" w:rsidRDefault="000A61EB" w:rsidP="00503691">
      <w:pPr>
        <w:tabs>
          <w:tab w:val="left" w:pos="1982"/>
        </w:tabs>
        <w:ind w:left="565"/>
        <w:rPr>
          <w:b/>
          <w:bCs/>
          <w:sz w:val="24"/>
          <w:rtl/>
        </w:rPr>
      </w:pPr>
    </w:p>
    <w:p w14:paraId="551302F1" w14:textId="5564AF11" w:rsidR="00503691" w:rsidRDefault="00503691" w:rsidP="00503691">
      <w:pPr>
        <w:tabs>
          <w:tab w:val="left" w:pos="1982"/>
        </w:tabs>
        <w:ind w:left="565"/>
        <w:rPr>
          <w:b/>
          <w:bCs/>
          <w:sz w:val="24"/>
          <w:rtl/>
        </w:rPr>
      </w:pPr>
    </w:p>
    <w:p w14:paraId="531BDB1D" w14:textId="77777777" w:rsidR="00156076" w:rsidRPr="000A61EB" w:rsidRDefault="00156076" w:rsidP="00503691">
      <w:pPr>
        <w:tabs>
          <w:tab w:val="left" w:pos="1982"/>
        </w:tabs>
        <w:ind w:left="565"/>
        <w:rPr>
          <w:b/>
          <w:bCs/>
          <w:sz w:val="24"/>
          <w:rtl/>
        </w:rPr>
      </w:pPr>
    </w:p>
    <w:tbl>
      <w:tblPr>
        <w:tblStyle w:val="af4"/>
        <w:tblpPr w:leftFromText="180" w:rightFromText="180" w:vertAnchor="text" w:horzAnchor="margin" w:tblpY="-39"/>
        <w:bidiVisual/>
        <w:tblW w:w="0" w:type="auto"/>
        <w:tblLook w:val="04A0" w:firstRow="1" w:lastRow="0" w:firstColumn="1" w:lastColumn="0" w:noHBand="0" w:noVBand="1"/>
      </w:tblPr>
      <w:tblGrid>
        <w:gridCol w:w="1659"/>
        <w:gridCol w:w="1668"/>
        <w:gridCol w:w="1686"/>
        <w:gridCol w:w="1869"/>
        <w:gridCol w:w="1473"/>
      </w:tblGrid>
      <w:tr w:rsidR="000A61EB" w:rsidRPr="004102E5" w14:paraId="5CA522DC" w14:textId="77777777" w:rsidTr="724AB63E">
        <w:trPr>
          <w:trHeight w:val="414"/>
        </w:trPr>
        <w:tc>
          <w:tcPr>
            <w:tcW w:w="1659" w:type="dxa"/>
            <w:vMerge w:val="restart"/>
            <w:shd w:val="clear" w:color="auto" w:fill="F2F2F2" w:themeFill="background1" w:themeFillShade="F2"/>
          </w:tcPr>
          <w:p w14:paraId="3971DF59"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668" w:type="dxa"/>
            <w:vMerge w:val="restart"/>
            <w:shd w:val="clear" w:color="auto" w:fill="F2F2F2" w:themeFill="background1" w:themeFillShade="F2"/>
          </w:tcPr>
          <w:p w14:paraId="6092302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686" w:type="dxa"/>
            <w:vMerge w:val="restart"/>
            <w:shd w:val="clear" w:color="auto" w:fill="F2F2F2" w:themeFill="background1" w:themeFillShade="F2"/>
          </w:tcPr>
          <w:p w14:paraId="634EF5D4" w14:textId="77777777" w:rsidR="000A61EB" w:rsidRPr="00503691" w:rsidRDefault="000A61EB"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6739AACB" w14:textId="77777777" w:rsidR="000A61EB" w:rsidRPr="004102E5" w:rsidRDefault="000A61EB"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3342" w:type="dxa"/>
            <w:gridSpan w:val="2"/>
            <w:shd w:val="clear" w:color="auto" w:fill="F2F2F2" w:themeFill="background1" w:themeFillShade="F2"/>
          </w:tcPr>
          <w:p w14:paraId="2A5A135A"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0A61EB" w:rsidRPr="004102E5" w14:paraId="754723A3" w14:textId="77777777" w:rsidTr="724AB63E">
        <w:trPr>
          <w:trHeight w:val="487"/>
        </w:trPr>
        <w:tc>
          <w:tcPr>
            <w:tcW w:w="1659" w:type="dxa"/>
            <w:vMerge/>
          </w:tcPr>
          <w:p w14:paraId="4637307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vMerge/>
          </w:tcPr>
          <w:p w14:paraId="4E4BC15D"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vMerge/>
          </w:tcPr>
          <w:p w14:paraId="4B45EF17"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shd w:val="clear" w:color="auto" w:fill="F2F2F2" w:themeFill="background1" w:themeFillShade="F2"/>
          </w:tcPr>
          <w:p w14:paraId="54F22B2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473" w:type="dxa"/>
            <w:shd w:val="clear" w:color="auto" w:fill="F2F2F2" w:themeFill="background1" w:themeFillShade="F2"/>
          </w:tcPr>
          <w:p w14:paraId="696F7E2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0A61EB" w:rsidRPr="004102E5" w14:paraId="45171265" w14:textId="77777777" w:rsidTr="724AB63E">
        <w:trPr>
          <w:trHeight w:val="487"/>
        </w:trPr>
        <w:tc>
          <w:tcPr>
            <w:tcW w:w="1659" w:type="dxa"/>
            <w:shd w:val="clear" w:color="auto" w:fill="FFFFFF" w:themeFill="background1"/>
          </w:tcPr>
          <w:p w14:paraId="452F0805"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38537F8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76515F5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2AC2CCD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0E393E4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5027E17E" w14:textId="77777777" w:rsidTr="724AB63E">
        <w:trPr>
          <w:trHeight w:val="487"/>
        </w:trPr>
        <w:tc>
          <w:tcPr>
            <w:tcW w:w="1659" w:type="dxa"/>
            <w:shd w:val="clear" w:color="auto" w:fill="FFFFFF" w:themeFill="background1"/>
          </w:tcPr>
          <w:p w14:paraId="2129760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4EA27D87"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4AB695B5"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599A2FA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0B22C68E"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217C651A" w14:textId="77777777" w:rsidTr="00090245">
        <w:trPr>
          <w:trHeight w:val="300"/>
        </w:trPr>
        <w:tc>
          <w:tcPr>
            <w:tcW w:w="1659" w:type="dxa"/>
            <w:shd w:val="clear" w:color="auto" w:fill="FFFFFF" w:themeFill="background1"/>
          </w:tcPr>
          <w:p w14:paraId="2502898C"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6D63937A"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201DA46F"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2C3A0C91"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4A00F323"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5F61488A" w14:textId="77777777" w:rsidTr="724AB63E">
        <w:trPr>
          <w:trHeight w:val="475"/>
        </w:trPr>
        <w:tc>
          <w:tcPr>
            <w:tcW w:w="1659" w:type="dxa"/>
            <w:shd w:val="clear" w:color="auto" w:fill="FFFFFF" w:themeFill="background1"/>
          </w:tcPr>
          <w:p w14:paraId="3C3F52B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6454054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065B386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748EB4EE"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21C00A8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4E70B5E6" w14:textId="77777777" w:rsidTr="724AB63E">
        <w:trPr>
          <w:trHeight w:val="475"/>
        </w:trPr>
        <w:tc>
          <w:tcPr>
            <w:tcW w:w="1659" w:type="dxa"/>
            <w:shd w:val="clear" w:color="auto" w:fill="FFFFFF" w:themeFill="background1"/>
          </w:tcPr>
          <w:p w14:paraId="782F7F8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513C8D39"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1B02B7A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524B2886"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285E8DC0"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r w:rsidR="000A61EB" w:rsidRPr="004102E5" w14:paraId="3C3E3F1C" w14:textId="77777777" w:rsidTr="724AB63E">
        <w:trPr>
          <w:trHeight w:val="475"/>
        </w:trPr>
        <w:tc>
          <w:tcPr>
            <w:tcW w:w="1659" w:type="dxa"/>
            <w:shd w:val="clear" w:color="auto" w:fill="FFFFFF" w:themeFill="background1"/>
          </w:tcPr>
          <w:p w14:paraId="7F4386BB"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rtl/>
              </w:rPr>
            </w:pPr>
          </w:p>
        </w:tc>
        <w:tc>
          <w:tcPr>
            <w:tcW w:w="1668" w:type="dxa"/>
          </w:tcPr>
          <w:p w14:paraId="5C94C212"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686" w:type="dxa"/>
          </w:tcPr>
          <w:p w14:paraId="51E61C68"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869" w:type="dxa"/>
          </w:tcPr>
          <w:p w14:paraId="03DCA2E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c>
          <w:tcPr>
            <w:tcW w:w="1473" w:type="dxa"/>
          </w:tcPr>
          <w:p w14:paraId="4261C7E4" w14:textId="77777777" w:rsidR="000A61EB" w:rsidRPr="00503691" w:rsidRDefault="000A61EB" w:rsidP="00503691">
            <w:pPr>
              <w:keepNext/>
              <w:tabs>
                <w:tab w:val="left" w:pos="-35"/>
              </w:tabs>
              <w:spacing w:after="240" w:line="276" w:lineRule="auto"/>
              <w:outlineLvl w:val="0"/>
              <w:rPr>
                <w:rFonts w:ascii="David" w:eastAsia="Times New Roman" w:hAnsi="David"/>
                <w:b/>
                <w:bCs/>
                <w:szCs w:val="22"/>
                <w:u w:val="single"/>
                <w:rtl/>
              </w:rPr>
            </w:pPr>
          </w:p>
        </w:tc>
      </w:tr>
    </w:tbl>
    <w:p w14:paraId="72AF1DD7" w14:textId="71F1F384" w:rsidR="00156076" w:rsidRDefault="000E13BD" w:rsidP="00BD3E0E">
      <w:pPr>
        <w:tabs>
          <w:tab w:val="left" w:pos="1982"/>
        </w:tabs>
        <w:spacing w:before="120"/>
        <w:rPr>
          <w:szCs w:val="22"/>
          <w:highlight w:val="yellow"/>
          <w:rtl/>
        </w:rPr>
      </w:pPr>
      <w:r w:rsidRPr="00635876">
        <w:rPr>
          <w:rFonts w:hint="cs"/>
          <w:szCs w:val="22"/>
          <w:rtl/>
        </w:rPr>
        <w:t>עב</w:t>
      </w:r>
      <w:r w:rsidRPr="003E689F">
        <w:rPr>
          <w:rFonts w:hint="cs"/>
          <w:szCs w:val="22"/>
          <w:rtl/>
        </w:rPr>
        <w:t>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באסדרה (רגולציה) בתחום האנרגיה,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p w14:paraId="44B61DD0" w14:textId="77777777" w:rsidR="00156076" w:rsidRDefault="00156076" w:rsidP="00BD3E0E">
      <w:pPr>
        <w:tabs>
          <w:tab w:val="left" w:pos="1982"/>
        </w:tabs>
        <w:spacing w:before="120"/>
        <w:rPr>
          <w:szCs w:val="22"/>
          <w:highlight w:val="yellow"/>
          <w:rtl/>
        </w:rPr>
      </w:pPr>
    </w:p>
    <w:tbl>
      <w:tblPr>
        <w:tblStyle w:val="af4"/>
        <w:tblpPr w:leftFromText="180" w:rightFromText="180" w:vertAnchor="text" w:horzAnchor="margin" w:tblpY="-39"/>
        <w:bidiVisual/>
        <w:tblW w:w="0" w:type="auto"/>
        <w:tblLook w:val="04A0" w:firstRow="1" w:lastRow="0" w:firstColumn="1" w:lastColumn="0" w:noHBand="0" w:noVBand="1"/>
      </w:tblPr>
      <w:tblGrid>
        <w:gridCol w:w="1659"/>
        <w:gridCol w:w="1668"/>
        <w:gridCol w:w="1686"/>
        <w:gridCol w:w="1869"/>
        <w:gridCol w:w="1473"/>
      </w:tblGrid>
      <w:tr w:rsidR="000E13BD" w:rsidRPr="004102E5" w14:paraId="268B4FAC" w14:textId="77777777" w:rsidTr="00DF4B5D">
        <w:trPr>
          <w:trHeight w:val="414"/>
        </w:trPr>
        <w:tc>
          <w:tcPr>
            <w:tcW w:w="1659" w:type="dxa"/>
            <w:vMerge w:val="restart"/>
            <w:shd w:val="clear" w:color="auto" w:fill="F2F2F2" w:themeFill="background1" w:themeFillShade="F2"/>
          </w:tcPr>
          <w:p w14:paraId="7316C15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1668" w:type="dxa"/>
            <w:vMerge w:val="restart"/>
            <w:shd w:val="clear" w:color="auto" w:fill="F2F2F2" w:themeFill="background1" w:themeFillShade="F2"/>
          </w:tcPr>
          <w:p w14:paraId="4B03AFF9"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1686" w:type="dxa"/>
            <w:vMerge w:val="restart"/>
            <w:shd w:val="clear" w:color="auto" w:fill="F2F2F2" w:themeFill="background1" w:themeFillShade="F2"/>
          </w:tcPr>
          <w:p w14:paraId="6782B20E" w14:textId="77777777" w:rsidR="000E13BD" w:rsidRPr="00503691" w:rsidRDefault="000E13BD" w:rsidP="00DF4B5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1BF5B1AF" w14:textId="77777777" w:rsidR="000E13BD" w:rsidRPr="004102E5" w:rsidRDefault="000E13BD" w:rsidP="00DF4B5D">
            <w:pPr>
              <w:pStyle w:val="aa"/>
              <w:keepNext/>
              <w:tabs>
                <w:tab w:val="left" w:pos="-35"/>
              </w:tabs>
              <w:spacing w:after="240" w:line="276" w:lineRule="auto"/>
              <w:ind w:left="0"/>
              <w:outlineLvl w:val="0"/>
              <w:rPr>
                <w:rFonts w:ascii="David" w:eastAsia="Times New Roman" w:hAnsi="David"/>
                <w:b/>
                <w:bCs/>
                <w:sz w:val="18"/>
                <w:szCs w:val="18"/>
                <w:rtl/>
              </w:rPr>
            </w:pPr>
          </w:p>
        </w:tc>
        <w:tc>
          <w:tcPr>
            <w:tcW w:w="3342" w:type="dxa"/>
            <w:gridSpan w:val="2"/>
            <w:shd w:val="clear" w:color="auto" w:fill="F2F2F2" w:themeFill="background1" w:themeFillShade="F2"/>
          </w:tcPr>
          <w:p w14:paraId="3BAE3DF2"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0E13BD" w:rsidRPr="004102E5" w14:paraId="5DD41379" w14:textId="77777777" w:rsidTr="00DF4B5D">
        <w:trPr>
          <w:trHeight w:val="487"/>
        </w:trPr>
        <w:tc>
          <w:tcPr>
            <w:tcW w:w="1659" w:type="dxa"/>
            <w:vMerge/>
          </w:tcPr>
          <w:p w14:paraId="497C3C65"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vMerge/>
          </w:tcPr>
          <w:p w14:paraId="3E25D06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vMerge/>
          </w:tcPr>
          <w:p w14:paraId="4BB8AD80"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shd w:val="clear" w:color="auto" w:fill="F2F2F2" w:themeFill="background1" w:themeFillShade="F2"/>
          </w:tcPr>
          <w:p w14:paraId="06E4D6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473" w:type="dxa"/>
            <w:shd w:val="clear" w:color="auto" w:fill="F2F2F2" w:themeFill="background1" w:themeFillShade="F2"/>
          </w:tcPr>
          <w:p w14:paraId="13F94B8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0E13BD" w:rsidRPr="004102E5" w14:paraId="02946E07" w14:textId="77777777" w:rsidTr="00DF4B5D">
        <w:trPr>
          <w:trHeight w:val="487"/>
        </w:trPr>
        <w:tc>
          <w:tcPr>
            <w:tcW w:w="1659" w:type="dxa"/>
            <w:shd w:val="clear" w:color="auto" w:fill="FFFFFF" w:themeFill="background1"/>
          </w:tcPr>
          <w:p w14:paraId="2BFBEC1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7A9CEDB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7159857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1262E2C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6A3BCF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1BA62326" w14:textId="77777777" w:rsidTr="00DF4B5D">
        <w:trPr>
          <w:trHeight w:val="487"/>
        </w:trPr>
        <w:tc>
          <w:tcPr>
            <w:tcW w:w="1659" w:type="dxa"/>
            <w:shd w:val="clear" w:color="auto" w:fill="FFFFFF" w:themeFill="background1"/>
          </w:tcPr>
          <w:p w14:paraId="134DBB6B"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81BA6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47C306E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1FEDB899"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DCF7AC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279F88C7" w14:textId="77777777" w:rsidTr="00DF4B5D">
        <w:trPr>
          <w:trHeight w:val="300"/>
        </w:trPr>
        <w:tc>
          <w:tcPr>
            <w:tcW w:w="1659" w:type="dxa"/>
            <w:shd w:val="clear" w:color="auto" w:fill="FFFFFF" w:themeFill="background1"/>
          </w:tcPr>
          <w:p w14:paraId="4F9F303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909656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6884F052"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4F045EF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75BB25A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3717C027" w14:textId="77777777" w:rsidTr="00DF4B5D">
        <w:trPr>
          <w:trHeight w:val="475"/>
        </w:trPr>
        <w:tc>
          <w:tcPr>
            <w:tcW w:w="1659" w:type="dxa"/>
            <w:shd w:val="clear" w:color="auto" w:fill="FFFFFF" w:themeFill="background1"/>
          </w:tcPr>
          <w:p w14:paraId="2E4EF45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260164D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1E8713E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3F145A4B"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0AD8B80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5AD073BE" w14:textId="77777777" w:rsidTr="00DF4B5D">
        <w:trPr>
          <w:trHeight w:val="475"/>
        </w:trPr>
        <w:tc>
          <w:tcPr>
            <w:tcW w:w="1659" w:type="dxa"/>
            <w:shd w:val="clear" w:color="auto" w:fill="FFFFFF" w:themeFill="background1"/>
          </w:tcPr>
          <w:p w14:paraId="25335E1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3EACEACD"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0AB88388"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639AAFB4"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4053682E"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r w:rsidR="000E13BD" w:rsidRPr="004102E5" w14:paraId="0D6B5553" w14:textId="77777777" w:rsidTr="00DF4B5D">
        <w:trPr>
          <w:trHeight w:val="475"/>
        </w:trPr>
        <w:tc>
          <w:tcPr>
            <w:tcW w:w="1659" w:type="dxa"/>
            <w:shd w:val="clear" w:color="auto" w:fill="FFFFFF" w:themeFill="background1"/>
          </w:tcPr>
          <w:p w14:paraId="09F5215C"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rtl/>
              </w:rPr>
            </w:pPr>
          </w:p>
        </w:tc>
        <w:tc>
          <w:tcPr>
            <w:tcW w:w="1668" w:type="dxa"/>
          </w:tcPr>
          <w:p w14:paraId="1C0D7807"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686" w:type="dxa"/>
          </w:tcPr>
          <w:p w14:paraId="4BC2617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869" w:type="dxa"/>
          </w:tcPr>
          <w:p w14:paraId="7B21B931"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c>
          <w:tcPr>
            <w:tcW w:w="1473" w:type="dxa"/>
          </w:tcPr>
          <w:p w14:paraId="57CA7806" w14:textId="77777777" w:rsidR="000E13BD" w:rsidRPr="00503691" w:rsidRDefault="000E13BD" w:rsidP="00DF4B5D">
            <w:pPr>
              <w:keepNext/>
              <w:tabs>
                <w:tab w:val="left" w:pos="-35"/>
              </w:tabs>
              <w:spacing w:after="240" w:line="276" w:lineRule="auto"/>
              <w:outlineLvl w:val="0"/>
              <w:rPr>
                <w:rFonts w:ascii="David" w:eastAsia="Times New Roman" w:hAnsi="David"/>
                <w:b/>
                <w:bCs/>
                <w:szCs w:val="22"/>
                <w:u w:val="single"/>
                <w:rtl/>
              </w:rPr>
            </w:pPr>
          </w:p>
        </w:tc>
      </w:tr>
    </w:tbl>
    <w:p w14:paraId="68BDD82C" w14:textId="77777777" w:rsidR="000E13BD" w:rsidRDefault="000E13BD" w:rsidP="00BD3E0E">
      <w:pPr>
        <w:tabs>
          <w:tab w:val="left" w:pos="1982"/>
        </w:tabs>
        <w:spacing w:before="120"/>
        <w:rPr>
          <w:szCs w:val="22"/>
          <w:highlight w:val="yellow"/>
          <w:rtl/>
        </w:rPr>
      </w:pPr>
    </w:p>
    <w:p w14:paraId="7FB71A50" w14:textId="77777777" w:rsidR="0060022D" w:rsidRDefault="0060022D" w:rsidP="00BD3E0E">
      <w:pPr>
        <w:tabs>
          <w:tab w:val="left" w:pos="1982"/>
        </w:tabs>
        <w:spacing w:before="120"/>
        <w:rPr>
          <w:szCs w:val="22"/>
          <w:highlight w:val="yellow"/>
          <w:rtl/>
        </w:rPr>
      </w:pPr>
    </w:p>
    <w:p w14:paraId="0083B9ED" w14:textId="77777777" w:rsidR="0060022D" w:rsidRDefault="0060022D" w:rsidP="00BD3E0E">
      <w:pPr>
        <w:tabs>
          <w:tab w:val="left" w:pos="1982"/>
        </w:tabs>
        <w:spacing w:before="120"/>
        <w:rPr>
          <w:szCs w:val="22"/>
          <w:highlight w:val="yellow"/>
          <w:rtl/>
        </w:rPr>
      </w:pPr>
    </w:p>
    <w:p w14:paraId="4EBB98A4" w14:textId="77777777" w:rsidR="0060022D" w:rsidRDefault="0060022D" w:rsidP="00BD3E0E">
      <w:pPr>
        <w:tabs>
          <w:tab w:val="left" w:pos="1982"/>
        </w:tabs>
        <w:spacing w:before="120"/>
        <w:rPr>
          <w:szCs w:val="22"/>
          <w:highlight w:val="yellow"/>
          <w:rtl/>
        </w:rPr>
      </w:pPr>
    </w:p>
    <w:p w14:paraId="00B82074" w14:textId="77777777" w:rsidR="0060022D" w:rsidRDefault="0060022D" w:rsidP="00BD3E0E">
      <w:pPr>
        <w:tabs>
          <w:tab w:val="left" w:pos="1982"/>
        </w:tabs>
        <w:spacing w:before="120"/>
        <w:rPr>
          <w:szCs w:val="22"/>
          <w:highlight w:val="yellow"/>
          <w:rtl/>
        </w:rPr>
      </w:pPr>
    </w:p>
    <w:p w14:paraId="11DDFAF3" w14:textId="77777777" w:rsidR="0060022D" w:rsidRDefault="0060022D" w:rsidP="00BD3E0E">
      <w:pPr>
        <w:tabs>
          <w:tab w:val="left" w:pos="1982"/>
        </w:tabs>
        <w:spacing w:before="120"/>
        <w:rPr>
          <w:szCs w:val="22"/>
          <w:highlight w:val="yellow"/>
          <w:rtl/>
        </w:rPr>
      </w:pPr>
    </w:p>
    <w:p w14:paraId="37B4045F" w14:textId="77777777" w:rsidR="0060022D" w:rsidRDefault="0060022D" w:rsidP="00BD3E0E">
      <w:pPr>
        <w:tabs>
          <w:tab w:val="left" w:pos="1982"/>
        </w:tabs>
        <w:spacing w:before="120"/>
        <w:rPr>
          <w:szCs w:val="22"/>
          <w:highlight w:val="yellow"/>
          <w:rtl/>
        </w:rPr>
      </w:pPr>
    </w:p>
    <w:p w14:paraId="5C3A4455" w14:textId="77777777" w:rsidR="0060022D" w:rsidRDefault="0060022D" w:rsidP="00BD3E0E">
      <w:pPr>
        <w:tabs>
          <w:tab w:val="left" w:pos="1982"/>
        </w:tabs>
        <w:spacing w:before="120"/>
        <w:rPr>
          <w:szCs w:val="22"/>
          <w:highlight w:val="yellow"/>
          <w:rtl/>
        </w:rPr>
      </w:pPr>
    </w:p>
    <w:p w14:paraId="0A25D666" w14:textId="77777777" w:rsidR="0060022D" w:rsidRDefault="0060022D" w:rsidP="00BD3E0E">
      <w:pPr>
        <w:tabs>
          <w:tab w:val="left" w:pos="1982"/>
        </w:tabs>
        <w:spacing w:before="120"/>
        <w:rPr>
          <w:szCs w:val="22"/>
          <w:highlight w:val="yellow"/>
          <w:rtl/>
        </w:rPr>
      </w:pPr>
    </w:p>
    <w:p w14:paraId="3E0FEF6E" w14:textId="77777777" w:rsidR="00156076" w:rsidRDefault="00156076" w:rsidP="00BD3E0E">
      <w:pPr>
        <w:tabs>
          <w:tab w:val="left" w:pos="1982"/>
        </w:tabs>
        <w:spacing w:before="120"/>
        <w:rPr>
          <w:szCs w:val="22"/>
          <w:highlight w:val="yellow"/>
          <w:rtl/>
        </w:rPr>
      </w:pPr>
    </w:p>
    <w:p w14:paraId="0F34C08C" w14:textId="77777777" w:rsidR="00156076" w:rsidRDefault="00156076" w:rsidP="00BD3E0E">
      <w:pPr>
        <w:tabs>
          <w:tab w:val="left" w:pos="1982"/>
        </w:tabs>
        <w:spacing w:before="120"/>
        <w:rPr>
          <w:szCs w:val="22"/>
          <w:highlight w:val="yellow"/>
          <w:rtl/>
        </w:rPr>
      </w:pPr>
    </w:p>
    <w:p w14:paraId="40410657" w14:textId="77777777" w:rsidR="00156076" w:rsidRDefault="00156076" w:rsidP="00BD3E0E">
      <w:pPr>
        <w:tabs>
          <w:tab w:val="left" w:pos="1982"/>
        </w:tabs>
        <w:spacing w:before="120"/>
        <w:rPr>
          <w:szCs w:val="22"/>
          <w:highlight w:val="yellow"/>
          <w:rtl/>
        </w:rPr>
      </w:pPr>
    </w:p>
    <w:p w14:paraId="33838C81" w14:textId="2E61B8F8" w:rsidR="00156076" w:rsidRDefault="00156076" w:rsidP="00BD3E0E">
      <w:pPr>
        <w:tabs>
          <w:tab w:val="left" w:pos="1982"/>
        </w:tabs>
        <w:spacing w:before="120"/>
        <w:rPr>
          <w:szCs w:val="22"/>
          <w:rtl/>
        </w:rPr>
      </w:pPr>
    </w:p>
    <w:p w14:paraId="7601BD6F" w14:textId="3BCD4622" w:rsidR="00A52507" w:rsidRDefault="00A52507" w:rsidP="00BD3E0E">
      <w:pPr>
        <w:tabs>
          <w:tab w:val="left" w:pos="1982"/>
        </w:tabs>
        <w:spacing w:before="120"/>
        <w:rPr>
          <w:szCs w:val="22"/>
          <w:rtl/>
        </w:rPr>
      </w:pPr>
    </w:p>
    <w:p w14:paraId="4D08551A" w14:textId="53B59C9D" w:rsidR="00A52507" w:rsidRDefault="00A52507" w:rsidP="00BD3E0E">
      <w:pPr>
        <w:tabs>
          <w:tab w:val="left" w:pos="1982"/>
        </w:tabs>
        <w:spacing w:before="120"/>
        <w:rPr>
          <w:szCs w:val="22"/>
          <w:rtl/>
        </w:rPr>
      </w:pPr>
    </w:p>
    <w:p w14:paraId="79460886" w14:textId="0EC2068D" w:rsidR="00A52507" w:rsidRDefault="00A52507" w:rsidP="00BD3E0E">
      <w:pPr>
        <w:tabs>
          <w:tab w:val="left" w:pos="1982"/>
        </w:tabs>
        <w:spacing w:before="120"/>
        <w:rPr>
          <w:szCs w:val="22"/>
          <w:rtl/>
        </w:rPr>
      </w:pPr>
    </w:p>
    <w:p w14:paraId="597472D1" w14:textId="045B0961" w:rsidR="00BD3E0E" w:rsidRPr="00635876" w:rsidRDefault="00BD3E0E" w:rsidP="00BD3E0E">
      <w:pPr>
        <w:tabs>
          <w:tab w:val="left" w:pos="1982"/>
        </w:tabs>
        <w:spacing w:before="120"/>
        <w:rPr>
          <w:szCs w:val="22"/>
          <w:rtl/>
        </w:rPr>
      </w:pPr>
      <w:r w:rsidRPr="00635876">
        <w:rPr>
          <w:rFonts w:hint="cs"/>
          <w:szCs w:val="22"/>
          <w:rtl/>
        </w:rPr>
        <w:t xml:space="preserve">ניסיון בניהול עובדים </w:t>
      </w:r>
      <w:r w:rsidRPr="00635876">
        <w:rPr>
          <w:szCs w:val="22"/>
          <w:rtl/>
        </w:rPr>
        <w:t>–</w:t>
      </w:r>
      <w:r w:rsidRPr="00635876">
        <w:rPr>
          <w:rFonts w:hint="cs"/>
          <w:szCs w:val="22"/>
          <w:rtl/>
        </w:rPr>
        <w:t xml:space="preserve"> בגין ניהול עובדים יינתן ניקוד באופן הבא:</w:t>
      </w:r>
    </w:p>
    <w:p w14:paraId="63659371" w14:textId="77777777" w:rsidR="00BD3E0E" w:rsidRPr="00635876" w:rsidRDefault="00BD3E0E" w:rsidP="00BD3E0E">
      <w:pPr>
        <w:tabs>
          <w:tab w:val="left" w:pos="1982"/>
        </w:tabs>
        <w:spacing w:before="120"/>
        <w:rPr>
          <w:szCs w:val="22"/>
          <w:rtl/>
        </w:rPr>
      </w:pPr>
      <w:r w:rsidRPr="00635876">
        <w:rPr>
          <w:rFonts w:hint="cs"/>
          <w:szCs w:val="22"/>
          <w:rtl/>
        </w:rPr>
        <w:t xml:space="preserve">1-3 עובדים </w:t>
      </w:r>
      <w:r w:rsidRPr="00635876">
        <w:rPr>
          <w:szCs w:val="22"/>
          <w:rtl/>
        </w:rPr>
        <w:t>–</w:t>
      </w:r>
      <w:r w:rsidRPr="00635876">
        <w:rPr>
          <w:rFonts w:hint="cs"/>
          <w:szCs w:val="22"/>
          <w:rtl/>
        </w:rPr>
        <w:t xml:space="preserve"> 2 נקודות</w:t>
      </w:r>
    </w:p>
    <w:p w14:paraId="4AD635E2" w14:textId="77777777" w:rsidR="00BD3E0E" w:rsidRPr="00635876" w:rsidRDefault="00BD3E0E" w:rsidP="00BD3E0E">
      <w:pPr>
        <w:tabs>
          <w:tab w:val="left" w:pos="1982"/>
        </w:tabs>
        <w:spacing w:before="120"/>
        <w:rPr>
          <w:szCs w:val="22"/>
          <w:rtl/>
        </w:rPr>
      </w:pPr>
      <w:r w:rsidRPr="00635876">
        <w:rPr>
          <w:rFonts w:hint="cs"/>
          <w:szCs w:val="22"/>
          <w:rtl/>
        </w:rPr>
        <w:t xml:space="preserve">4-6 עובדים </w:t>
      </w:r>
      <w:r w:rsidRPr="00635876">
        <w:rPr>
          <w:szCs w:val="22"/>
          <w:rtl/>
        </w:rPr>
        <w:t>–</w:t>
      </w:r>
      <w:r w:rsidRPr="00635876">
        <w:rPr>
          <w:rFonts w:hint="cs"/>
          <w:szCs w:val="22"/>
          <w:rtl/>
        </w:rPr>
        <w:t xml:space="preserve"> 5 נקודות</w:t>
      </w:r>
    </w:p>
    <w:p w14:paraId="16DE0528" w14:textId="77777777" w:rsidR="00BD3E0E" w:rsidRDefault="00BD3E0E" w:rsidP="00BD3E0E">
      <w:pPr>
        <w:tabs>
          <w:tab w:val="left" w:pos="1982"/>
        </w:tabs>
        <w:spacing w:before="120"/>
        <w:rPr>
          <w:szCs w:val="22"/>
          <w:rtl/>
        </w:rPr>
      </w:pPr>
      <w:r w:rsidRPr="00635876">
        <w:rPr>
          <w:rFonts w:hint="cs"/>
          <w:szCs w:val="22"/>
          <w:rtl/>
        </w:rPr>
        <w:t xml:space="preserve">7-9 עובדים </w:t>
      </w:r>
      <w:r w:rsidRPr="00635876">
        <w:rPr>
          <w:szCs w:val="22"/>
          <w:rtl/>
        </w:rPr>
        <w:t>–</w:t>
      </w:r>
      <w:r w:rsidRPr="00635876">
        <w:rPr>
          <w:rFonts w:hint="cs"/>
          <w:szCs w:val="22"/>
          <w:rtl/>
        </w:rPr>
        <w:t xml:space="preserve"> 7 נקודות</w:t>
      </w:r>
    </w:p>
    <w:p w14:paraId="5DF8A881" w14:textId="2765404C" w:rsidR="00635876" w:rsidRPr="00635876" w:rsidRDefault="00635876" w:rsidP="00BD3E0E">
      <w:pPr>
        <w:tabs>
          <w:tab w:val="left" w:pos="1982"/>
        </w:tabs>
        <w:spacing w:before="120"/>
        <w:rPr>
          <w:szCs w:val="22"/>
          <w:rtl/>
        </w:rPr>
      </w:pPr>
      <w:r w:rsidRPr="00635876">
        <w:rPr>
          <w:rFonts w:hint="cs"/>
          <w:szCs w:val="22"/>
          <w:rtl/>
        </w:rPr>
        <w:t xml:space="preserve">10 עובדים ומעלה </w:t>
      </w:r>
      <w:r w:rsidRPr="00635876">
        <w:rPr>
          <w:szCs w:val="22"/>
          <w:rtl/>
        </w:rPr>
        <w:t>–</w:t>
      </w:r>
      <w:r w:rsidRPr="00635876">
        <w:rPr>
          <w:rFonts w:hint="cs"/>
          <w:szCs w:val="22"/>
          <w:rtl/>
        </w:rPr>
        <w:t xml:space="preserve"> 10 נקודות</w:t>
      </w:r>
    </w:p>
    <w:p w14:paraId="49B718D1" w14:textId="77777777" w:rsidR="000A61EB" w:rsidRPr="00BB31B7" w:rsidRDefault="000A61EB" w:rsidP="00503691">
      <w:pPr>
        <w:pStyle w:val="aa"/>
        <w:ind w:left="565"/>
        <w:jc w:val="both"/>
        <w:rPr>
          <w:b/>
          <w:bCs/>
          <w:sz w:val="24"/>
          <w:u w:val="single"/>
          <w:rtl/>
        </w:rPr>
      </w:pPr>
    </w:p>
    <w:tbl>
      <w:tblPr>
        <w:tblStyle w:val="af4"/>
        <w:tblpPr w:leftFromText="180" w:rightFromText="180" w:vertAnchor="text" w:horzAnchor="margin" w:tblpXSpec="center" w:tblpY="64"/>
        <w:bidiVisual/>
        <w:tblW w:w="0" w:type="auto"/>
        <w:tblLook w:val="04A0" w:firstRow="1" w:lastRow="0" w:firstColumn="1" w:lastColumn="0" w:noHBand="0" w:noVBand="1"/>
      </w:tblPr>
      <w:tblGrid>
        <w:gridCol w:w="1525"/>
        <w:gridCol w:w="1219"/>
        <w:gridCol w:w="1229"/>
        <w:gridCol w:w="1909"/>
        <w:gridCol w:w="1354"/>
        <w:gridCol w:w="1018"/>
      </w:tblGrid>
      <w:tr w:rsidR="00635876" w:rsidRPr="00635876" w14:paraId="4B9A3E37" w14:textId="77777777" w:rsidTr="00635876">
        <w:trPr>
          <w:trHeight w:val="415"/>
        </w:trPr>
        <w:tc>
          <w:tcPr>
            <w:tcW w:w="1525" w:type="dxa"/>
            <w:vMerge w:val="restart"/>
            <w:shd w:val="clear" w:color="auto" w:fill="F2F2F2" w:themeFill="background1" w:themeFillShade="F2"/>
          </w:tcPr>
          <w:p w14:paraId="1B6014B5"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הלקוח/המעסיק</w:t>
            </w:r>
          </w:p>
        </w:tc>
        <w:tc>
          <w:tcPr>
            <w:tcW w:w="1219" w:type="dxa"/>
            <w:vMerge w:val="restart"/>
            <w:shd w:val="clear" w:color="auto" w:fill="F2F2F2" w:themeFill="background1" w:themeFillShade="F2"/>
          </w:tcPr>
          <w:p w14:paraId="500725C4"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תאריכי ביצוע השירות</w:t>
            </w:r>
          </w:p>
        </w:tc>
        <w:tc>
          <w:tcPr>
            <w:tcW w:w="1229" w:type="dxa"/>
            <w:vMerge w:val="restart"/>
            <w:shd w:val="clear" w:color="auto" w:fill="F2F2F2" w:themeFill="background1" w:themeFillShade="F2"/>
          </w:tcPr>
          <w:p w14:paraId="3D40AB04" w14:textId="77777777" w:rsidR="00635876" w:rsidRPr="00635876" w:rsidRDefault="00635876" w:rsidP="00635876">
            <w:pPr>
              <w:keepNext/>
              <w:tabs>
                <w:tab w:val="left" w:pos="-35"/>
              </w:tabs>
              <w:spacing w:after="240" w:line="276" w:lineRule="auto"/>
              <w:outlineLvl w:val="0"/>
              <w:rPr>
                <w:rFonts w:ascii="David" w:eastAsia="Times New Roman" w:hAnsi="David"/>
                <w:szCs w:val="22"/>
                <w:rtl/>
              </w:rPr>
            </w:pPr>
            <w:r w:rsidRPr="00635876">
              <w:rPr>
                <w:rFonts w:ascii="David" w:eastAsia="Times New Roman" w:hAnsi="David" w:hint="cs"/>
                <w:b/>
                <w:bCs/>
                <w:szCs w:val="22"/>
                <w:rtl/>
              </w:rPr>
              <w:t xml:space="preserve">תיאור השירות </w:t>
            </w:r>
          </w:p>
          <w:p w14:paraId="74ED97FC" w14:textId="77777777" w:rsidR="00635876" w:rsidRPr="00635876" w:rsidRDefault="00635876" w:rsidP="00635876">
            <w:pPr>
              <w:pStyle w:val="aa"/>
              <w:keepNext/>
              <w:tabs>
                <w:tab w:val="left" w:pos="-35"/>
              </w:tabs>
              <w:spacing w:after="240" w:line="276" w:lineRule="auto"/>
              <w:ind w:left="0"/>
              <w:outlineLvl w:val="0"/>
              <w:rPr>
                <w:rFonts w:ascii="David" w:eastAsia="Times New Roman" w:hAnsi="David"/>
                <w:b/>
                <w:bCs/>
                <w:sz w:val="18"/>
                <w:szCs w:val="18"/>
                <w:rtl/>
              </w:rPr>
            </w:pPr>
          </w:p>
        </w:tc>
        <w:tc>
          <w:tcPr>
            <w:tcW w:w="1909" w:type="dxa"/>
            <w:vMerge w:val="restart"/>
            <w:shd w:val="clear" w:color="auto" w:fill="F2F2F2" w:themeFill="background1" w:themeFillShade="F2"/>
          </w:tcPr>
          <w:p w14:paraId="59EC8F17"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מס. עובדים בצוות אותו ניהל המועמד</w:t>
            </w:r>
          </w:p>
        </w:tc>
        <w:tc>
          <w:tcPr>
            <w:tcW w:w="2372" w:type="dxa"/>
            <w:gridSpan w:val="2"/>
            <w:shd w:val="clear" w:color="auto" w:fill="F2F2F2" w:themeFill="background1" w:themeFillShade="F2"/>
          </w:tcPr>
          <w:p w14:paraId="633A3899"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פרטי איש הקשר אצל הלקוח/המעסיק</w:t>
            </w:r>
          </w:p>
        </w:tc>
      </w:tr>
      <w:tr w:rsidR="00635876" w:rsidRPr="004102E5" w14:paraId="7DFE8870" w14:textId="77777777" w:rsidTr="00635876">
        <w:trPr>
          <w:trHeight w:val="489"/>
        </w:trPr>
        <w:tc>
          <w:tcPr>
            <w:tcW w:w="1525" w:type="dxa"/>
            <w:vMerge/>
            <w:shd w:val="clear" w:color="auto" w:fill="F2F2F2" w:themeFill="background1" w:themeFillShade="F2"/>
          </w:tcPr>
          <w:p w14:paraId="7751AEC0"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vMerge/>
            <w:shd w:val="clear" w:color="auto" w:fill="F2F2F2" w:themeFill="background1" w:themeFillShade="F2"/>
          </w:tcPr>
          <w:p w14:paraId="13A9F5BC"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vMerge/>
            <w:shd w:val="clear" w:color="auto" w:fill="F2F2F2" w:themeFill="background1" w:themeFillShade="F2"/>
          </w:tcPr>
          <w:p w14:paraId="7A44FC0B"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vMerge/>
            <w:shd w:val="clear" w:color="auto" w:fill="F2F2F2" w:themeFill="background1" w:themeFillShade="F2"/>
          </w:tcPr>
          <w:p w14:paraId="43862E87"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0DB3C6B0" w14:textId="77777777" w:rsidR="00635876" w:rsidRPr="00635876"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שם ותפקיד</w:t>
            </w:r>
          </w:p>
        </w:tc>
        <w:tc>
          <w:tcPr>
            <w:tcW w:w="1018" w:type="dxa"/>
            <w:shd w:val="clear" w:color="auto" w:fill="F2F2F2" w:themeFill="background1" w:themeFillShade="F2"/>
          </w:tcPr>
          <w:p w14:paraId="44DA190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r w:rsidRPr="00635876">
              <w:rPr>
                <w:rFonts w:ascii="David" w:eastAsia="Times New Roman" w:hAnsi="David" w:hint="cs"/>
                <w:b/>
                <w:bCs/>
                <w:szCs w:val="22"/>
                <w:rtl/>
              </w:rPr>
              <w:t>טל. נייד</w:t>
            </w:r>
          </w:p>
        </w:tc>
      </w:tr>
      <w:tr w:rsidR="00635876" w:rsidRPr="004102E5" w14:paraId="7A7FDA67" w14:textId="77777777" w:rsidTr="00635876">
        <w:trPr>
          <w:trHeight w:val="489"/>
        </w:trPr>
        <w:tc>
          <w:tcPr>
            <w:tcW w:w="1525" w:type="dxa"/>
            <w:shd w:val="clear" w:color="auto" w:fill="FFFFFF" w:themeFill="background1"/>
          </w:tcPr>
          <w:p w14:paraId="28C536A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30CEC28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070A1D7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2A196FA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2CDDBC4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518BC7E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0F67E786" w14:textId="77777777" w:rsidTr="00635876">
        <w:trPr>
          <w:trHeight w:val="489"/>
        </w:trPr>
        <w:tc>
          <w:tcPr>
            <w:tcW w:w="1525" w:type="dxa"/>
            <w:shd w:val="clear" w:color="auto" w:fill="FFFFFF" w:themeFill="background1"/>
          </w:tcPr>
          <w:p w14:paraId="15EA8F3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6284025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7D59F47A"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7F04F3B6"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7C06960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23B5C58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164AFF54" w14:textId="77777777" w:rsidTr="00635876">
        <w:trPr>
          <w:trHeight w:val="477"/>
        </w:trPr>
        <w:tc>
          <w:tcPr>
            <w:tcW w:w="1525" w:type="dxa"/>
            <w:shd w:val="clear" w:color="auto" w:fill="FFFFFF" w:themeFill="background1"/>
          </w:tcPr>
          <w:p w14:paraId="2029AF7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7A3DFD8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37347AA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7351A171"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1DAB7147"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552562C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56E417DC" w14:textId="77777777" w:rsidTr="00635876">
        <w:trPr>
          <w:trHeight w:val="477"/>
        </w:trPr>
        <w:tc>
          <w:tcPr>
            <w:tcW w:w="1525" w:type="dxa"/>
            <w:shd w:val="clear" w:color="auto" w:fill="FFFFFF" w:themeFill="background1"/>
          </w:tcPr>
          <w:p w14:paraId="5631F23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5526D4E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4DC21AA6"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2A853AC2"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542BDFE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32392F9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3B3E5149" w14:textId="77777777" w:rsidTr="00635876">
        <w:trPr>
          <w:trHeight w:val="477"/>
        </w:trPr>
        <w:tc>
          <w:tcPr>
            <w:tcW w:w="1525" w:type="dxa"/>
            <w:shd w:val="clear" w:color="auto" w:fill="FFFFFF" w:themeFill="background1"/>
          </w:tcPr>
          <w:p w14:paraId="077448DD"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131BF60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32B9C5FB"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1BECEF7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6BAACA45"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121E9B7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r w:rsidR="00635876" w:rsidRPr="004102E5" w14:paraId="74E78A9C" w14:textId="77777777" w:rsidTr="00635876">
        <w:trPr>
          <w:trHeight w:val="477"/>
        </w:trPr>
        <w:tc>
          <w:tcPr>
            <w:tcW w:w="1525" w:type="dxa"/>
            <w:shd w:val="clear" w:color="auto" w:fill="FFFFFF" w:themeFill="background1"/>
          </w:tcPr>
          <w:p w14:paraId="60C1346F"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rtl/>
              </w:rPr>
            </w:pPr>
          </w:p>
        </w:tc>
        <w:tc>
          <w:tcPr>
            <w:tcW w:w="1219" w:type="dxa"/>
          </w:tcPr>
          <w:p w14:paraId="6F057B23"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229" w:type="dxa"/>
          </w:tcPr>
          <w:p w14:paraId="4051CE5F"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909" w:type="dxa"/>
          </w:tcPr>
          <w:p w14:paraId="1D66F8A4"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354" w:type="dxa"/>
          </w:tcPr>
          <w:p w14:paraId="125D7529"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c>
          <w:tcPr>
            <w:tcW w:w="1018" w:type="dxa"/>
          </w:tcPr>
          <w:p w14:paraId="2664679C" w14:textId="77777777" w:rsidR="00635876" w:rsidRPr="00503691" w:rsidRDefault="00635876" w:rsidP="00635876">
            <w:pPr>
              <w:keepNext/>
              <w:tabs>
                <w:tab w:val="left" w:pos="-35"/>
              </w:tabs>
              <w:spacing w:after="240" w:line="276" w:lineRule="auto"/>
              <w:outlineLvl w:val="0"/>
              <w:rPr>
                <w:rFonts w:ascii="David" w:eastAsia="Times New Roman" w:hAnsi="David"/>
                <w:b/>
                <w:bCs/>
                <w:szCs w:val="22"/>
                <w:u w:val="single"/>
                <w:rtl/>
              </w:rPr>
            </w:pPr>
          </w:p>
        </w:tc>
      </w:tr>
    </w:tbl>
    <w:p w14:paraId="33FB2207" w14:textId="77777777" w:rsidR="000A61EB" w:rsidRPr="00BA5F67" w:rsidRDefault="000A61EB" w:rsidP="00503691">
      <w:pPr>
        <w:tabs>
          <w:tab w:val="left" w:pos="1982"/>
        </w:tabs>
        <w:ind w:left="565"/>
        <w:rPr>
          <w:b/>
          <w:bCs/>
          <w:szCs w:val="22"/>
          <w:rtl/>
        </w:rPr>
      </w:pPr>
    </w:p>
    <w:p w14:paraId="0ED3C978" w14:textId="77777777" w:rsidR="00BB31B7" w:rsidRDefault="00BB31B7" w:rsidP="00503691">
      <w:pPr>
        <w:pStyle w:val="aa"/>
        <w:ind w:left="360"/>
        <w:rPr>
          <w:b/>
          <w:bCs/>
          <w:sz w:val="28"/>
          <w:szCs w:val="28"/>
          <w:u w:val="single"/>
          <w:rtl/>
        </w:rPr>
      </w:pPr>
    </w:p>
    <w:p w14:paraId="21FC9388" w14:textId="77777777" w:rsidR="00BB31B7" w:rsidRDefault="00BB31B7" w:rsidP="00503691">
      <w:pPr>
        <w:pStyle w:val="aa"/>
        <w:ind w:left="360"/>
        <w:rPr>
          <w:b/>
          <w:bCs/>
          <w:sz w:val="28"/>
          <w:szCs w:val="28"/>
          <w:u w:val="single"/>
          <w:rtl/>
        </w:rPr>
      </w:pPr>
    </w:p>
    <w:p w14:paraId="4F1B3D31" w14:textId="7465B1C3" w:rsidR="00BB31B7" w:rsidRPr="00503691" w:rsidRDefault="00BB31B7" w:rsidP="00503691">
      <w:pPr>
        <w:rPr>
          <w:b/>
          <w:bCs/>
          <w:sz w:val="28"/>
          <w:szCs w:val="28"/>
          <w:u w:val="single"/>
          <w:rtl/>
        </w:rPr>
      </w:pPr>
      <w:r w:rsidRPr="00503691">
        <w:rPr>
          <w:rFonts w:hint="cs"/>
          <w:b/>
          <w:bCs/>
          <w:sz w:val="28"/>
          <w:szCs w:val="28"/>
          <w:u w:val="single"/>
          <w:rtl/>
        </w:rPr>
        <w:t xml:space="preserve">איכות ניסיון היועץ הבכיר 2 </w:t>
      </w:r>
    </w:p>
    <w:p w14:paraId="3D3D3410" w14:textId="4A65C284" w:rsidR="00BB31B7" w:rsidRPr="00503691" w:rsidRDefault="00C726DE" w:rsidP="00503691">
      <w:pPr>
        <w:tabs>
          <w:tab w:val="left" w:pos="1982"/>
        </w:tabs>
        <w:spacing w:before="120"/>
        <w:ind w:left="360"/>
        <w:rPr>
          <w:b/>
          <w:bCs/>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מעבר לתנאי הסף, במתן שירותי יעוץ בכלכלת אנרגיה</w:t>
      </w:r>
      <w:r>
        <w:rPr>
          <w:rFonts w:hint="cs"/>
          <w:szCs w:val="22"/>
          <w:rtl/>
        </w:rPr>
        <w:t xml:space="preserve"> </w:t>
      </w:r>
      <w:r w:rsidRPr="00A52507">
        <w:rPr>
          <w:rFonts w:hint="cs"/>
          <w:b/>
          <w:bCs/>
          <w:szCs w:val="22"/>
          <w:rtl/>
        </w:rPr>
        <w:t>בתחומי מדינת ישראל</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r w:rsidR="00BB31B7" w:rsidRPr="00503691">
        <w:rPr>
          <w:rFonts w:hint="cs"/>
          <w:sz w:val="24"/>
          <w:rtl/>
        </w:rPr>
        <w:t>.</w:t>
      </w:r>
    </w:p>
    <w:tbl>
      <w:tblPr>
        <w:tblStyle w:val="af4"/>
        <w:tblpPr w:leftFromText="180" w:rightFromText="180" w:vertAnchor="text" w:horzAnchor="margin" w:tblpY="221"/>
        <w:bidiVisual/>
        <w:tblW w:w="0" w:type="auto"/>
        <w:tblLook w:val="04A0" w:firstRow="1" w:lastRow="0" w:firstColumn="1" w:lastColumn="0" w:noHBand="0" w:noVBand="1"/>
      </w:tblPr>
      <w:tblGrid>
        <w:gridCol w:w="1980"/>
        <w:gridCol w:w="2409"/>
        <w:gridCol w:w="2018"/>
        <w:gridCol w:w="1354"/>
        <w:gridCol w:w="1018"/>
      </w:tblGrid>
      <w:tr w:rsidR="00BB31B7" w:rsidRPr="004102E5" w14:paraId="57A7DE93" w14:textId="77777777" w:rsidTr="00BB31B7">
        <w:trPr>
          <w:trHeight w:val="415"/>
        </w:trPr>
        <w:tc>
          <w:tcPr>
            <w:tcW w:w="1980" w:type="dxa"/>
            <w:vMerge w:val="restart"/>
            <w:shd w:val="clear" w:color="auto" w:fill="F2F2F2" w:themeFill="background1" w:themeFillShade="F2"/>
          </w:tcPr>
          <w:p w14:paraId="46C13BD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2409" w:type="dxa"/>
            <w:vMerge w:val="restart"/>
            <w:shd w:val="clear" w:color="auto" w:fill="F2F2F2" w:themeFill="background1" w:themeFillShade="F2"/>
          </w:tcPr>
          <w:p w14:paraId="7E20F008"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2018" w:type="dxa"/>
            <w:vMerge w:val="restart"/>
            <w:shd w:val="clear" w:color="auto" w:fill="F2F2F2" w:themeFill="background1" w:themeFillShade="F2"/>
          </w:tcPr>
          <w:p w14:paraId="50A55E16" w14:textId="77777777" w:rsidR="00BB31B7" w:rsidRPr="00503691" w:rsidRDefault="00BB31B7" w:rsidP="00503691">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73176381" w14:textId="77777777" w:rsidR="00BB31B7" w:rsidRPr="004102E5" w:rsidRDefault="00BB31B7" w:rsidP="00503691">
            <w:pPr>
              <w:pStyle w:val="aa"/>
              <w:keepNext/>
              <w:tabs>
                <w:tab w:val="left" w:pos="-35"/>
              </w:tabs>
              <w:spacing w:after="240" w:line="276" w:lineRule="auto"/>
              <w:ind w:left="0"/>
              <w:outlineLvl w:val="0"/>
              <w:rPr>
                <w:rFonts w:ascii="David" w:eastAsia="Times New Roman" w:hAnsi="David"/>
                <w:b/>
                <w:bCs/>
                <w:sz w:val="18"/>
                <w:szCs w:val="18"/>
                <w:rtl/>
              </w:rPr>
            </w:pPr>
          </w:p>
        </w:tc>
        <w:tc>
          <w:tcPr>
            <w:tcW w:w="2372" w:type="dxa"/>
            <w:gridSpan w:val="2"/>
            <w:shd w:val="clear" w:color="auto" w:fill="F2F2F2" w:themeFill="background1" w:themeFillShade="F2"/>
          </w:tcPr>
          <w:p w14:paraId="41F10DB6"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BB31B7" w:rsidRPr="004102E5" w14:paraId="684D1184" w14:textId="77777777" w:rsidTr="00BB31B7">
        <w:trPr>
          <w:trHeight w:val="489"/>
        </w:trPr>
        <w:tc>
          <w:tcPr>
            <w:tcW w:w="1980" w:type="dxa"/>
            <w:vMerge/>
            <w:shd w:val="clear" w:color="auto" w:fill="F2F2F2" w:themeFill="background1" w:themeFillShade="F2"/>
          </w:tcPr>
          <w:p w14:paraId="5E1296F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vMerge/>
            <w:shd w:val="clear" w:color="auto" w:fill="F2F2F2" w:themeFill="background1" w:themeFillShade="F2"/>
          </w:tcPr>
          <w:p w14:paraId="0A36CC0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vMerge/>
            <w:shd w:val="clear" w:color="auto" w:fill="F2F2F2" w:themeFill="background1" w:themeFillShade="F2"/>
          </w:tcPr>
          <w:p w14:paraId="733E5F9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288F55F5"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018" w:type="dxa"/>
            <w:shd w:val="clear" w:color="auto" w:fill="F2F2F2" w:themeFill="background1" w:themeFillShade="F2"/>
          </w:tcPr>
          <w:p w14:paraId="1DE1538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BB31B7" w:rsidRPr="004102E5" w14:paraId="28A2E885" w14:textId="77777777" w:rsidTr="00BB31B7">
        <w:trPr>
          <w:trHeight w:val="489"/>
        </w:trPr>
        <w:tc>
          <w:tcPr>
            <w:tcW w:w="1980" w:type="dxa"/>
            <w:shd w:val="clear" w:color="auto" w:fill="FFFFFF" w:themeFill="background1"/>
          </w:tcPr>
          <w:p w14:paraId="6FA5E1B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49D252B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24BB6FA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F0111A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270FEA79"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483D1CFB" w14:textId="77777777" w:rsidTr="00BB31B7">
        <w:trPr>
          <w:trHeight w:val="489"/>
        </w:trPr>
        <w:tc>
          <w:tcPr>
            <w:tcW w:w="1980" w:type="dxa"/>
            <w:shd w:val="clear" w:color="auto" w:fill="FFFFFF" w:themeFill="background1"/>
          </w:tcPr>
          <w:p w14:paraId="0CBEF18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1443F51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0E1E970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9D8817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71EA654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5B4D78D4" w14:textId="77777777" w:rsidTr="00BB31B7">
        <w:trPr>
          <w:trHeight w:val="477"/>
        </w:trPr>
        <w:tc>
          <w:tcPr>
            <w:tcW w:w="1980" w:type="dxa"/>
            <w:shd w:val="clear" w:color="auto" w:fill="FFFFFF" w:themeFill="background1"/>
          </w:tcPr>
          <w:p w14:paraId="6B8D932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31528A45"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468F49E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3EA84A2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593181C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2FDBC4A3" w14:textId="77777777" w:rsidTr="00BB31B7">
        <w:trPr>
          <w:trHeight w:val="477"/>
        </w:trPr>
        <w:tc>
          <w:tcPr>
            <w:tcW w:w="1980" w:type="dxa"/>
            <w:shd w:val="clear" w:color="auto" w:fill="FFFFFF" w:themeFill="background1"/>
          </w:tcPr>
          <w:p w14:paraId="4621314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026D8ACE"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3F72B1E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24E60A3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2821B2F9"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27AFDEB7" w14:textId="77777777" w:rsidTr="00BB31B7">
        <w:trPr>
          <w:trHeight w:val="477"/>
        </w:trPr>
        <w:tc>
          <w:tcPr>
            <w:tcW w:w="1980" w:type="dxa"/>
            <w:shd w:val="clear" w:color="auto" w:fill="FFFFFF" w:themeFill="background1"/>
          </w:tcPr>
          <w:p w14:paraId="1D137450"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0E61E567"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5CAA46B4"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17F2AFEC"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5453A363"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r w:rsidR="00BB31B7" w:rsidRPr="004102E5" w14:paraId="1DFABAB0" w14:textId="77777777" w:rsidTr="00BB31B7">
        <w:trPr>
          <w:trHeight w:val="477"/>
        </w:trPr>
        <w:tc>
          <w:tcPr>
            <w:tcW w:w="1980" w:type="dxa"/>
            <w:shd w:val="clear" w:color="auto" w:fill="FFFFFF" w:themeFill="background1"/>
          </w:tcPr>
          <w:p w14:paraId="20FFCC7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rtl/>
              </w:rPr>
            </w:pPr>
          </w:p>
        </w:tc>
        <w:tc>
          <w:tcPr>
            <w:tcW w:w="2409" w:type="dxa"/>
          </w:tcPr>
          <w:p w14:paraId="10542E6D"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2018" w:type="dxa"/>
          </w:tcPr>
          <w:p w14:paraId="0885D7BA"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354" w:type="dxa"/>
          </w:tcPr>
          <w:p w14:paraId="6B93AFD1"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c>
          <w:tcPr>
            <w:tcW w:w="1018" w:type="dxa"/>
          </w:tcPr>
          <w:p w14:paraId="1BCCE1AF" w14:textId="77777777" w:rsidR="00BB31B7" w:rsidRPr="00503691" w:rsidRDefault="00BB31B7" w:rsidP="00503691">
            <w:pPr>
              <w:keepNext/>
              <w:tabs>
                <w:tab w:val="left" w:pos="-35"/>
              </w:tabs>
              <w:spacing w:after="240" w:line="276" w:lineRule="auto"/>
              <w:outlineLvl w:val="0"/>
              <w:rPr>
                <w:rFonts w:ascii="David" w:eastAsia="Times New Roman" w:hAnsi="David"/>
                <w:b/>
                <w:bCs/>
                <w:szCs w:val="22"/>
                <w:u w:val="single"/>
                <w:rtl/>
              </w:rPr>
            </w:pPr>
          </w:p>
        </w:tc>
      </w:tr>
    </w:tbl>
    <w:p w14:paraId="6EB683A2" w14:textId="77777777" w:rsidR="00BA5F67" w:rsidRDefault="00BA5F67" w:rsidP="00503691">
      <w:pPr>
        <w:spacing w:after="240" w:line="276" w:lineRule="auto"/>
        <w:jc w:val="both"/>
        <w:rPr>
          <w:sz w:val="24"/>
          <w:rtl/>
        </w:rPr>
      </w:pPr>
    </w:p>
    <w:p w14:paraId="65409CAB" w14:textId="77777777" w:rsidR="002B1B29" w:rsidRDefault="002B1B29" w:rsidP="00503691">
      <w:pPr>
        <w:spacing w:after="240" w:line="276" w:lineRule="auto"/>
        <w:jc w:val="both"/>
        <w:rPr>
          <w:sz w:val="24"/>
          <w:rtl/>
        </w:rPr>
      </w:pPr>
    </w:p>
    <w:p w14:paraId="36E2E3B8" w14:textId="77777777" w:rsidR="002B1B29" w:rsidRDefault="002B1B29" w:rsidP="00503691">
      <w:pPr>
        <w:spacing w:after="240" w:line="276" w:lineRule="auto"/>
        <w:jc w:val="both"/>
        <w:rPr>
          <w:sz w:val="24"/>
          <w:rtl/>
        </w:rPr>
      </w:pPr>
    </w:p>
    <w:p w14:paraId="4718BC94" w14:textId="77777777" w:rsidR="002B1B29" w:rsidRDefault="002B1B29" w:rsidP="00503691">
      <w:pPr>
        <w:spacing w:after="240" w:line="276" w:lineRule="auto"/>
        <w:jc w:val="both"/>
        <w:rPr>
          <w:sz w:val="24"/>
          <w:rtl/>
        </w:rPr>
      </w:pPr>
    </w:p>
    <w:p w14:paraId="5F34199D" w14:textId="274A1C2E" w:rsidR="00BA5F67" w:rsidRDefault="002B1B29" w:rsidP="00503691">
      <w:pPr>
        <w:spacing w:after="240" w:line="276" w:lineRule="auto"/>
        <w:jc w:val="both"/>
        <w:rPr>
          <w:sz w:val="24"/>
          <w:rtl/>
        </w:rPr>
      </w:pPr>
      <w:r w:rsidRPr="003E689F">
        <w:rPr>
          <w:rFonts w:hint="cs"/>
          <w:szCs w:val="22"/>
          <w:rtl/>
        </w:rPr>
        <w:t>עבור</w:t>
      </w:r>
      <w:r w:rsidRPr="003E689F">
        <w:rPr>
          <w:szCs w:val="22"/>
          <w:rtl/>
        </w:rPr>
        <w:t xml:space="preserve"> </w:t>
      </w:r>
      <w:r w:rsidRPr="003E689F">
        <w:rPr>
          <w:rFonts w:hint="cs"/>
          <w:szCs w:val="22"/>
          <w:rtl/>
        </w:rPr>
        <w:t>כל</w:t>
      </w:r>
      <w:r w:rsidRPr="003E689F">
        <w:rPr>
          <w:szCs w:val="22"/>
          <w:rtl/>
        </w:rPr>
        <w:t xml:space="preserve"> </w:t>
      </w:r>
      <w:r w:rsidRPr="003E689F">
        <w:rPr>
          <w:rFonts w:hint="cs"/>
          <w:szCs w:val="22"/>
          <w:rtl/>
        </w:rPr>
        <w:t xml:space="preserve">שנת ניסיון </w:t>
      </w:r>
      <w:r w:rsidRPr="003E689F">
        <w:rPr>
          <w:szCs w:val="22"/>
        </w:rPr>
        <w:t xml:space="preserve"> </w:t>
      </w:r>
      <w:r w:rsidRPr="003E689F">
        <w:rPr>
          <w:rFonts w:hint="cs"/>
          <w:szCs w:val="22"/>
          <w:rtl/>
        </w:rPr>
        <w:t xml:space="preserve">מעבר לתנאי הסף, במתן שירותי יעוץ בכלכלת אנרגיה, </w:t>
      </w:r>
      <w:r w:rsidRPr="003E689F">
        <w:rPr>
          <w:rFonts w:hint="cs"/>
          <w:b/>
          <w:bCs/>
          <w:szCs w:val="22"/>
          <w:u w:val="single"/>
          <w:rtl/>
        </w:rPr>
        <w:t>בעבודות בעלות השפעה מרחבית  באזור יהודה ושומרון</w:t>
      </w:r>
      <w:r w:rsidRPr="003E689F">
        <w:rPr>
          <w:rFonts w:hint="cs"/>
          <w:szCs w:val="22"/>
          <w:rtl/>
        </w:rPr>
        <w:t xml:space="preserve"> </w:t>
      </w:r>
      <w:r w:rsidRPr="003E689F">
        <w:rPr>
          <w:szCs w:val="22"/>
          <w:rtl/>
        </w:rPr>
        <w:t>–</w:t>
      </w:r>
      <w:r w:rsidRPr="003E689F">
        <w:rPr>
          <w:rFonts w:hint="cs"/>
          <w:szCs w:val="22"/>
          <w:rtl/>
        </w:rPr>
        <w:t xml:space="preserve"> תוענקנה</w:t>
      </w:r>
      <w:r>
        <w:rPr>
          <w:rFonts w:hint="cs"/>
          <w:szCs w:val="22"/>
          <w:rtl/>
        </w:rPr>
        <w:t xml:space="preserve"> עד</w:t>
      </w:r>
      <w:r w:rsidRPr="003E689F">
        <w:rPr>
          <w:rFonts w:hint="cs"/>
          <w:szCs w:val="22"/>
          <w:rtl/>
        </w:rPr>
        <w:t xml:space="preserve"> </w:t>
      </w:r>
      <w:r>
        <w:rPr>
          <w:rFonts w:hint="cs"/>
          <w:szCs w:val="22"/>
          <w:rtl/>
        </w:rPr>
        <w:t>2</w:t>
      </w:r>
      <w:r w:rsidRPr="003E689F">
        <w:rPr>
          <w:rFonts w:hint="cs"/>
          <w:szCs w:val="22"/>
          <w:rtl/>
        </w:rPr>
        <w:t xml:space="preserve"> </w:t>
      </w:r>
      <w:r w:rsidRPr="003E689F">
        <w:rPr>
          <w:szCs w:val="22"/>
          <w:rtl/>
        </w:rPr>
        <w:t xml:space="preserve"> </w:t>
      </w:r>
      <w:r w:rsidRPr="003E689F">
        <w:rPr>
          <w:rFonts w:hint="cs"/>
          <w:szCs w:val="22"/>
          <w:rtl/>
        </w:rPr>
        <w:t xml:space="preserve">נקודות עד למקסימום </w:t>
      </w:r>
      <w:r>
        <w:rPr>
          <w:rFonts w:hint="cs"/>
          <w:szCs w:val="22"/>
          <w:rtl/>
        </w:rPr>
        <w:t>10</w:t>
      </w:r>
      <w:r w:rsidRPr="003E689F">
        <w:rPr>
          <w:rFonts w:hint="cs"/>
          <w:szCs w:val="22"/>
          <w:rtl/>
        </w:rPr>
        <w:t xml:space="preserve"> נקודות בגין 5 שנות ניסיון מעבר לתנאי הסף</w:t>
      </w:r>
    </w:p>
    <w:tbl>
      <w:tblPr>
        <w:tblStyle w:val="af4"/>
        <w:tblpPr w:leftFromText="180" w:rightFromText="180" w:vertAnchor="text" w:horzAnchor="margin" w:tblpY="221"/>
        <w:bidiVisual/>
        <w:tblW w:w="0" w:type="auto"/>
        <w:tblLook w:val="04A0" w:firstRow="1" w:lastRow="0" w:firstColumn="1" w:lastColumn="0" w:noHBand="0" w:noVBand="1"/>
      </w:tblPr>
      <w:tblGrid>
        <w:gridCol w:w="1980"/>
        <w:gridCol w:w="2409"/>
        <w:gridCol w:w="2018"/>
        <w:gridCol w:w="1354"/>
        <w:gridCol w:w="1018"/>
      </w:tblGrid>
      <w:tr w:rsidR="002B1B29" w:rsidRPr="004102E5" w14:paraId="7FCF516B" w14:textId="77777777" w:rsidTr="00DF4B5D">
        <w:trPr>
          <w:trHeight w:val="415"/>
        </w:trPr>
        <w:tc>
          <w:tcPr>
            <w:tcW w:w="1980" w:type="dxa"/>
            <w:vMerge w:val="restart"/>
            <w:shd w:val="clear" w:color="auto" w:fill="F2F2F2" w:themeFill="background1" w:themeFillShade="F2"/>
          </w:tcPr>
          <w:p w14:paraId="74893F7D"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הלקוח/המעסיק</w:t>
            </w:r>
          </w:p>
        </w:tc>
        <w:tc>
          <w:tcPr>
            <w:tcW w:w="2409" w:type="dxa"/>
            <w:vMerge w:val="restart"/>
            <w:shd w:val="clear" w:color="auto" w:fill="F2F2F2" w:themeFill="background1" w:themeFillShade="F2"/>
          </w:tcPr>
          <w:p w14:paraId="505592F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תאריכי ביצוע השירות</w:t>
            </w:r>
          </w:p>
        </w:tc>
        <w:tc>
          <w:tcPr>
            <w:tcW w:w="2018" w:type="dxa"/>
            <w:vMerge w:val="restart"/>
            <w:shd w:val="clear" w:color="auto" w:fill="F2F2F2" w:themeFill="background1" w:themeFillShade="F2"/>
          </w:tcPr>
          <w:p w14:paraId="7DF532C0" w14:textId="77777777" w:rsidR="002B1B29" w:rsidRPr="00503691" w:rsidRDefault="002B1B29" w:rsidP="00DF4B5D">
            <w:pPr>
              <w:keepNext/>
              <w:tabs>
                <w:tab w:val="left" w:pos="-35"/>
              </w:tabs>
              <w:spacing w:after="240" w:line="276" w:lineRule="auto"/>
              <w:outlineLvl w:val="0"/>
              <w:rPr>
                <w:rFonts w:ascii="David" w:eastAsia="Times New Roman" w:hAnsi="David"/>
                <w:szCs w:val="22"/>
                <w:rtl/>
              </w:rPr>
            </w:pPr>
            <w:r w:rsidRPr="00503691">
              <w:rPr>
                <w:rFonts w:ascii="David" w:eastAsia="Times New Roman" w:hAnsi="David" w:hint="cs"/>
                <w:b/>
                <w:bCs/>
                <w:szCs w:val="22"/>
                <w:rtl/>
              </w:rPr>
              <w:t xml:space="preserve">תיאור השירות </w:t>
            </w:r>
          </w:p>
          <w:p w14:paraId="42A8E217" w14:textId="77777777" w:rsidR="002B1B29" w:rsidRPr="004102E5" w:rsidRDefault="002B1B29" w:rsidP="00DF4B5D">
            <w:pPr>
              <w:pStyle w:val="aa"/>
              <w:keepNext/>
              <w:tabs>
                <w:tab w:val="left" w:pos="-35"/>
              </w:tabs>
              <w:spacing w:after="240" w:line="276" w:lineRule="auto"/>
              <w:ind w:left="0"/>
              <w:outlineLvl w:val="0"/>
              <w:rPr>
                <w:rFonts w:ascii="David" w:eastAsia="Times New Roman" w:hAnsi="David"/>
                <w:b/>
                <w:bCs/>
                <w:sz w:val="18"/>
                <w:szCs w:val="18"/>
                <w:rtl/>
              </w:rPr>
            </w:pPr>
          </w:p>
        </w:tc>
        <w:tc>
          <w:tcPr>
            <w:tcW w:w="2372" w:type="dxa"/>
            <w:gridSpan w:val="2"/>
            <w:shd w:val="clear" w:color="auto" w:fill="F2F2F2" w:themeFill="background1" w:themeFillShade="F2"/>
          </w:tcPr>
          <w:p w14:paraId="63F66D6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פרטי איש הקשר אצל הלקוח/המעסיק</w:t>
            </w:r>
          </w:p>
        </w:tc>
      </w:tr>
      <w:tr w:rsidR="002B1B29" w:rsidRPr="004102E5" w14:paraId="5E348D5D" w14:textId="77777777" w:rsidTr="00DF4B5D">
        <w:trPr>
          <w:trHeight w:val="489"/>
        </w:trPr>
        <w:tc>
          <w:tcPr>
            <w:tcW w:w="1980" w:type="dxa"/>
            <w:vMerge/>
            <w:shd w:val="clear" w:color="auto" w:fill="F2F2F2" w:themeFill="background1" w:themeFillShade="F2"/>
          </w:tcPr>
          <w:p w14:paraId="4F7369A2"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vMerge/>
            <w:shd w:val="clear" w:color="auto" w:fill="F2F2F2" w:themeFill="background1" w:themeFillShade="F2"/>
          </w:tcPr>
          <w:p w14:paraId="19A85E1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vMerge/>
            <w:shd w:val="clear" w:color="auto" w:fill="F2F2F2" w:themeFill="background1" w:themeFillShade="F2"/>
          </w:tcPr>
          <w:p w14:paraId="6B2F7EC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shd w:val="clear" w:color="auto" w:fill="F2F2F2" w:themeFill="background1" w:themeFillShade="F2"/>
          </w:tcPr>
          <w:p w14:paraId="1820CA3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שם ותפקיד</w:t>
            </w:r>
          </w:p>
        </w:tc>
        <w:tc>
          <w:tcPr>
            <w:tcW w:w="1018" w:type="dxa"/>
            <w:shd w:val="clear" w:color="auto" w:fill="F2F2F2" w:themeFill="background1" w:themeFillShade="F2"/>
          </w:tcPr>
          <w:p w14:paraId="3CFA023C"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r w:rsidRPr="00503691">
              <w:rPr>
                <w:rFonts w:ascii="David" w:eastAsia="Times New Roman" w:hAnsi="David" w:hint="cs"/>
                <w:b/>
                <w:bCs/>
                <w:szCs w:val="22"/>
                <w:rtl/>
              </w:rPr>
              <w:t>טל. נייד</w:t>
            </w:r>
          </w:p>
        </w:tc>
      </w:tr>
      <w:tr w:rsidR="002B1B29" w:rsidRPr="004102E5" w14:paraId="3B59E85C" w14:textId="77777777" w:rsidTr="00DF4B5D">
        <w:trPr>
          <w:trHeight w:val="489"/>
        </w:trPr>
        <w:tc>
          <w:tcPr>
            <w:tcW w:w="1980" w:type="dxa"/>
            <w:shd w:val="clear" w:color="auto" w:fill="FFFFFF" w:themeFill="background1"/>
          </w:tcPr>
          <w:p w14:paraId="2120134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668FA916"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3056903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3E7D5BE"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6FFF973D"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02F81559" w14:textId="77777777" w:rsidTr="00DF4B5D">
        <w:trPr>
          <w:trHeight w:val="489"/>
        </w:trPr>
        <w:tc>
          <w:tcPr>
            <w:tcW w:w="1980" w:type="dxa"/>
            <w:shd w:val="clear" w:color="auto" w:fill="FFFFFF" w:themeFill="background1"/>
          </w:tcPr>
          <w:p w14:paraId="0333EC2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79F7B97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2F92B22C"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29CA0559"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463BE61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5006A00C" w14:textId="77777777" w:rsidTr="00DF4B5D">
        <w:trPr>
          <w:trHeight w:val="477"/>
        </w:trPr>
        <w:tc>
          <w:tcPr>
            <w:tcW w:w="1980" w:type="dxa"/>
            <w:shd w:val="clear" w:color="auto" w:fill="FFFFFF" w:themeFill="background1"/>
          </w:tcPr>
          <w:p w14:paraId="0257A1E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76EA884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1E7A5A6A"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56EB4BE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1BCAD97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1A3A5766" w14:textId="77777777" w:rsidTr="00DF4B5D">
        <w:trPr>
          <w:trHeight w:val="477"/>
        </w:trPr>
        <w:tc>
          <w:tcPr>
            <w:tcW w:w="1980" w:type="dxa"/>
            <w:shd w:val="clear" w:color="auto" w:fill="FFFFFF" w:themeFill="background1"/>
          </w:tcPr>
          <w:p w14:paraId="2936CE1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368C369F"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3C184070"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96CD7E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2FA2F91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510EAC09" w14:textId="77777777" w:rsidTr="00DF4B5D">
        <w:trPr>
          <w:trHeight w:val="477"/>
        </w:trPr>
        <w:tc>
          <w:tcPr>
            <w:tcW w:w="1980" w:type="dxa"/>
            <w:shd w:val="clear" w:color="auto" w:fill="FFFFFF" w:themeFill="background1"/>
          </w:tcPr>
          <w:p w14:paraId="4B37A372"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3086198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238DB346"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0E234180"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79948065"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r w:rsidR="002B1B29" w:rsidRPr="004102E5" w14:paraId="07DDD65D" w14:textId="77777777" w:rsidTr="00DF4B5D">
        <w:trPr>
          <w:trHeight w:val="477"/>
        </w:trPr>
        <w:tc>
          <w:tcPr>
            <w:tcW w:w="1980" w:type="dxa"/>
            <w:shd w:val="clear" w:color="auto" w:fill="FFFFFF" w:themeFill="background1"/>
          </w:tcPr>
          <w:p w14:paraId="3AEAAD29"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rtl/>
              </w:rPr>
            </w:pPr>
          </w:p>
        </w:tc>
        <w:tc>
          <w:tcPr>
            <w:tcW w:w="2409" w:type="dxa"/>
          </w:tcPr>
          <w:p w14:paraId="5801DA34"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2018" w:type="dxa"/>
          </w:tcPr>
          <w:p w14:paraId="5A1CF4B3"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354" w:type="dxa"/>
          </w:tcPr>
          <w:p w14:paraId="23E461E1"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c>
          <w:tcPr>
            <w:tcW w:w="1018" w:type="dxa"/>
          </w:tcPr>
          <w:p w14:paraId="0B8BA8F8" w14:textId="77777777" w:rsidR="002B1B29" w:rsidRPr="00503691" w:rsidRDefault="002B1B29" w:rsidP="00DF4B5D">
            <w:pPr>
              <w:keepNext/>
              <w:tabs>
                <w:tab w:val="left" w:pos="-35"/>
              </w:tabs>
              <w:spacing w:after="240" w:line="276" w:lineRule="auto"/>
              <w:outlineLvl w:val="0"/>
              <w:rPr>
                <w:rFonts w:ascii="David" w:eastAsia="Times New Roman" w:hAnsi="David"/>
                <w:b/>
                <w:bCs/>
                <w:szCs w:val="22"/>
                <w:u w:val="single"/>
                <w:rtl/>
              </w:rPr>
            </w:pPr>
          </w:p>
        </w:tc>
      </w:tr>
    </w:tbl>
    <w:p w14:paraId="335C0BCB" w14:textId="77777777" w:rsidR="002B1B29" w:rsidRDefault="002B1B29" w:rsidP="00503691">
      <w:pPr>
        <w:spacing w:after="240" w:line="276" w:lineRule="auto"/>
        <w:jc w:val="both"/>
        <w:rPr>
          <w:sz w:val="24"/>
          <w:rtl/>
        </w:rPr>
      </w:pPr>
    </w:p>
    <w:p w14:paraId="003DBF6C" w14:textId="77777777" w:rsidR="002B1B29" w:rsidRDefault="002B1B29" w:rsidP="00503691">
      <w:pPr>
        <w:spacing w:after="240" w:line="276" w:lineRule="auto"/>
        <w:jc w:val="both"/>
        <w:rPr>
          <w:sz w:val="24"/>
          <w:rtl/>
        </w:rPr>
      </w:pPr>
    </w:p>
    <w:p w14:paraId="6EF7F7C1" w14:textId="77777777" w:rsidR="00BA5F67" w:rsidRDefault="00BA5F67" w:rsidP="00503691">
      <w:pPr>
        <w:spacing w:after="240" w:line="276" w:lineRule="auto"/>
        <w:jc w:val="both"/>
        <w:rPr>
          <w:sz w:val="24"/>
          <w:rtl/>
        </w:rPr>
      </w:pPr>
    </w:p>
    <w:p w14:paraId="3B76B8E3" w14:textId="77777777" w:rsidR="00BB31B7" w:rsidRPr="00503691" w:rsidRDefault="00BB31B7" w:rsidP="00503691">
      <w:pPr>
        <w:spacing w:after="240" w:line="276" w:lineRule="auto"/>
        <w:rPr>
          <w:rFonts w:ascii="David" w:eastAsiaTheme="minorEastAsia" w:hAnsi="David"/>
          <w:sz w:val="24"/>
          <w:rtl/>
        </w:rPr>
      </w:pPr>
      <w:r w:rsidRPr="00503691">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BB31B7" w14:paraId="3D33ECA6" w14:textId="77777777" w:rsidTr="00CC66BA">
        <w:trPr>
          <w:trHeight w:val="70"/>
        </w:trPr>
        <w:tc>
          <w:tcPr>
            <w:tcW w:w="1614" w:type="dxa"/>
          </w:tcPr>
          <w:p w14:paraId="549FC1EB" w14:textId="77777777" w:rsidR="00BB31B7" w:rsidRPr="00503691" w:rsidRDefault="00BB31B7" w:rsidP="00503691">
            <w:pPr>
              <w:spacing w:after="240" w:line="276" w:lineRule="auto"/>
              <w:rPr>
                <w:rFonts w:ascii="David" w:eastAsiaTheme="minorEastAsia" w:hAnsi="David"/>
                <w:sz w:val="24"/>
              </w:rPr>
            </w:pPr>
          </w:p>
        </w:tc>
        <w:tc>
          <w:tcPr>
            <w:tcW w:w="2585" w:type="dxa"/>
          </w:tcPr>
          <w:p w14:paraId="0FDF2BF7" w14:textId="77777777" w:rsidR="00BB31B7" w:rsidRPr="00503691" w:rsidRDefault="00BB31B7" w:rsidP="00503691">
            <w:pPr>
              <w:spacing w:after="240" w:line="276" w:lineRule="auto"/>
              <w:rPr>
                <w:rFonts w:ascii="David" w:eastAsiaTheme="minorEastAsia" w:hAnsi="David"/>
                <w:sz w:val="24"/>
              </w:rPr>
            </w:pPr>
          </w:p>
        </w:tc>
        <w:tc>
          <w:tcPr>
            <w:tcW w:w="2551" w:type="dxa"/>
          </w:tcPr>
          <w:p w14:paraId="7FA6632A" w14:textId="77777777" w:rsidR="00BB31B7" w:rsidRPr="00503691" w:rsidRDefault="00BB31B7" w:rsidP="00503691">
            <w:pPr>
              <w:spacing w:after="240" w:line="276" w:lineRule="auto"/>
              <w:rPr>
                <w:rFonts w:ascii="David" w:eastAsiaTheme="minorEastAsia" w:hAnsi="David"/>
                <w:sz w:val="24"/>
              </w:rPr>
            </w:pPr>
          </w:p>
        </w:tc>
        <w:tc>
          <w:tcPr>
            <w:tcW w:w="2773" w:type="dxa"/>
          </w:tcPr>
          <w:p w14:paraId="2D374A8E" w14:textId="77777777" w:rsidR="00BB31B7" w:rsidRPr="00503691" w:rsidRDefault="00BB31B7" w:rsidP="00503691">
            <w:pPr>
              <w:spacing w:after="240" w:line="276" w:lineRule="auto"/>
              <w:rPr>
                <w:rFonts w:ascii="David" w:eastAsiaTheme="minorEastAsia" w:hAnsi="David"/>
                <w:sz w:val="24"/>
              </w:rPr>
            </w:pPr>
          </w:p>
        </w:tc>
      </w:tr>
      <w:tr w:rsidR="00BB31B7" w14:paraId="40ADB95B" w14:textId="77777777" w:rsidTr="00CC66BA">
        <w:trPr>
          <w:trHeight w:val="301"/>
        </w:trPr>
        <w:tc>
          <w:tcPr>
            <w:tcW w:w="1614" w:type="dxa"/>
            <w:shd w:val="pct5" w:color="auto" w:fill="auto"/>
          </w:tcPr>
          <w:p w14:paraId="0C0A6597"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585" w:type="dxa"/>
            <w:shd w:val="pct5" w:color="auto" w:fill="auto"/>
          </w:tcPr>
          <w:p w14:paraId="05E7F7B3" w14:textId="77777777" w:rsidR="00BB31B7" w:rsidRPr="00503691" w:rsidRDefault="00BB31B7"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551" w:type="dxa"/>
            <w:shd w:val="pct5" w:color="auto" w:fill="auto"/>
          </w:tcPr>
          <w:p w14:paraId="2F163717"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773" w:type="dxa"/>
            <w:shd w:val="pct5" w:color="auto" w:fill="auto"/>
          </w:tcPr>
          <w:p w14:paraId="024C3584" w14:textId="77777777" w:rsidR="00BB31B7" w:rsidRPr="00503691" w:rsidRDefault="00BB31B7"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63ACBEF0" w14:textId="77777777" w:rsidR="00BB31B7" w:rsidRPr="00503691" w:rsidRDefault="00BB31B7"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7525D6B9" w14:textId="77777777" w:rsidR="00BB31B7" w:rsidRPr="00503691" w:rsidRDefault="00BB31B7"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AB79BB" w14:textId="77777777" w:rsidR="00BB31B7" w:rsidRPr="00503691" w:rsidRDefault="00BB31B7" w:rsidP="00503691">
      <w:pPr>
        <w:spacing w:after="240" w:line="276" w:lineRule="auto"/>
        <w:jc w:val="center"/>
        <w:rPr>
          <w:rFonts w:ascii="David" w:eastAsiaTheme="minorEastAsia" w:hAnsi="David"/>
          <w:sz w:val="24"/>
          <w:rtl/>
        </w:rPr>
      </w:pPr>
      <w:r w:rsidRPr="00503691">
        <w:rPr>
          <w:rFonts w:ascii="David" w:eastAsiaTheme="minorEastAsia" w:hAnsi="David"/>
          <w:sz w:val="24"/>
          <w:rtl/>
        </w:rPr>
        <w:t>______________</w:t>
      </w:r>
    </w:p>
    <w:p w14:paraId="1869E4F6" w14:textId="77777777" w:rsidR="00BB31B7" w:rsidRPr="00503691" w:rsidRDefault="00BB31B7"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59C26619" w14:textId="77777777" w:rsidR="00BA5F67" w:rsidRDefault="00BA5F67" w:rsidP="00503691">
      <w:pPr>
        <w:spacing w:after="240" w:line="276" w:lineRule="auto"/>
        <w:jc w:val="both"/>
        <w:rPr>
          <w:sz w:val="24"/>
          <w:rtl/>
        </w:rPr>
      </w:pPr>
    </w:p>
    <w:p w14:paraId="2013F42B" w14:textId="77777777" w:rsidR="00BA5F67" w:rsidRDefault="00BA5F67" w:rsidP="00503691">
      <w:pPr>
        <w:spacing w:after="240" w:line="276" w:lineRule="auto"/>
        <w:jc w:val="both"/>
        <w:rPr>
          <w:sz w:val="24"/>
          <w:rtl/>
        </w:rPr>
      </w:pPr>
    </w:p>
    <w:p w14:paraId="13AB7CB8" w14:textId="77777777" w:rsidR="00BB31B7" w:rsidRDefault="00BB31B7" w:rsidP="00503691">
      <w:pPr>
        <w:spacing w:after="240" w:line="276" w:lineRule="auto"/>
        <w:jc w:val="both"/>
        <w:rPr>
          <w:sz w:val="24"/>
          <w:rtl/>
        </w:rPr>
      </w:pPr>
    </w:p>
    <w:p w14:paraId="48199A39" w14:textId="77777777" w:rsidR="00EE6F1A" w:rsidRPr="00503691" w:rsidRDefault="00B2518C" w:rsidP="00503691">
      <w:pPr>
        <w:autoSpaceDE w:val="0"/>
        <w:autoSpaceDN w:val="0"/>
        <w:adjustRightInd w:val="0"/>
        <w:spacing w:after="240" w:line="276" w:lineRule="auto"/>
        <w:rPr>
          <w:rFonts w:ascii="David" w:eastAsia="Times New Roman" w:hAnsi="David"/>
          <w:b/>
          <w:bCs/>
          <w:sz w:val="28"/>
          <w:szCs w:val="28"/>
          <w:u w:val="single"/>
          <w:rtl/>
          <w:lang w:eastAsia="he-IL"/>
        </w:rPr>
      </w:pPr>
      <w:r w:rsidRPr="00503691">
        <w:rPr>
          <w:rFonts w:ascii="David" w:eastAsia="Times New Roman" w:hAnsi="David"/>
          <w:b/>
          <w:bCs/>
          <w:sz w:val="28"/>
          <w:szCs w:val="28"/>
          <w:u w:val="single"/>
          <w:rtl/>
          <w:lang w:eastAsia="he-IL"/>
        </w:rPr>
        <w:lastRenderedPageBreak/>
        <w:t xml:space="preserve">נספח </w:t>
      </w:r>
      <w:r w:rsidR="00DC63C4" w:rsidRPr="00503691">
        <w:rPr>
          <w:rFonts w:ascii="David" w:eastAsia="Times New Roman" w:hAnsi="David" w:hint="cs"/>
          <w:b/>
          <w:bCs/>
          <w:sz w:val="28"/>
          <w:szCs w:val="28"/>
          <w:u w:val="single"/>
          <w:rtl/>
          <w:lang w:eastAsia="he-IL"/>
        </w:rPr>
        <w:t>ו</w:t>
      </w:r>
      <w:r w:rsidRPr="00503691">
        <w:rPr>
          <w:rFonts w:ascii="David" w:eastAsia="Times New Roman" w:hAnsi="David"/>
          <w:b/>
          <w:bCs/>
          <w:sz w:val="28"/>
          <w:szCs w:val="28"/>
          <w:u w:val="single"/>
          <w:rtl/>
          <w:lang w:eastAsia="he-IL"/>
        </w:rPr>
        <w:t>' - בקשה למניעת חשיפה חלקים חסויים בהצעתו של המציע:</w:t>
      </w:r>
    </w:p>
    <w:p w14:paraId="193E61DD"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t xml:space="preserve">אני מצהיר כי אין בהצעתי כל מסמך חסוי וכי </w:t>
      </w:r>
      <w:r w:rsidR="00272013" w:rsidRPr="00503691">
        <w:rPr>
          <w:rFonts w:ascii="David" w:eastAsia="Times New Roman" w:hAnsi="David" w:hint="cs"/>
          <w:sz w:val="24"/>
          <w:rtl/>
          <w:lang w:eastAsia="he-IL"/>
        </w:rPr>
        <w:t xml:space="preserve">אם </w:t>
      </w:r>
      <w:r w:rsidRPr="00503691">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503691">
        <w:rPr>
          <w:rFonts w:ascii="David" w:eastAsia="Times New Roman" w:hAnsi="David" w:hint="eastAsia"/>
          <w:sz w:val="24"/>
          <w:rtl/>
          <w:lang w:eastAsia="he-IL"/>
        </w:rPr>
        <w:t>אף</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אם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המציעים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האחרים</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לא</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סימנו</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פריט</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זה</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כעולה</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כדי</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סוד</w:t>
      </w:r>
      <w:r w:rsidRPr="00503691">
        <w:rPr>
          <w:rFonts w:ascii="David" w:eastAsia="Times New Roman" w:hAnsi="David"/>
          <w:sz w:val="24"/>
          <w:rtl/>
          <w:lang w:eastAsia="he-IL"/>
        </w:rPr>
        <w:t xml:space="preserve"> </w:t>
      </w:r>
      <w:r w:rsidRPr="00503691">
        <w:rPr>
          <w:rFonts w:ascii="David" w:eastAsia="Times New Roman" w:hAnsi="David" w:hint="eastAsia"/>
          <w:sz w:val="24"/>
          <w:rtl/>
          <w:lang w:eastAsia="he-IL"/>
        </w:rPr>
        <w:t>מסחרי</w:t>
      </w:r>
      <w:r w:rsidRPr="00503691">
        <w:rPr>
          <w:rFonts w:ascii="David" w:eastAsia="Times New Roman" w:hAnsi="David"/>
          <w:sz w:val="24"/>
          <w:rtl/>
          <w:lang w:eastAsia="he-IL"/>
        </w:rPr>
        <w:t>.</w:t>
      </w:r>
    </w:p>
    <w:p w14:paraId="093D1702"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t xml:space="preserve">אני מצהיר כי על אף האמור בתצהירי זה או בכל מקום אחר, </w:t>
      </w:r>
      <w:r w:rsidR="00011C64" w:rsidRPr="00503691">
        <w:rPr>
          <w:rFonts w:ascii="David" w:eastAsia="Times New Roman" w:hAnsi="David"/>
          <w:sz w:val="24"/>
          <w:rtl/>
          <w:lang w:eastAsia="he-IL"/>
        </w:rPr>
        <w:t>ידוע לי כי השיקול האם מידע מסוי</w:t>
      </w:r>
      <w:r w:rsidRPr="00503691">
        <w:rPr>
          <w:rFonts w:ascii="David" w:eastAsia="Times New Roman" w:hAnsi="David"/>
          <w:sz w:val="24"/>
          <w:rtl/>
          <w:lang w:eastAsia="he-IL"/>
        </w:rPr>
        <w:t xml:space="preserve">ם יוצג או לא כלפי כל מציע אחר נתון לוועדת המכרזים של </w:t>
      </w:r>
      <w:r w:rsidR="00905438" w:rsidRPr="00503691">
        <w:rPr>
          <w:rFonts w:ascii="David" w:eastAsia="Times New Roman" w:hAnsi="David"/>
          <w:sz w:val="24"/>
          <w:rtl/>
          <w:lang w:eastAsia="he-IL"/>
        </w:rPr>
        <w:t>ה</w:t>
      </w:r>
      <w:r w:rsidR="001A0C1E" w:rsidRPr="00503691">
        <w:rPr>
          <w:rFonts w:ascii="David" w:eastAsia="Times New Roman" w:hAnsi="David"/>
          <w:sz w:val="24"/>
          <w:rtl/>
          <w:lang w:eastAsia="he-IL"/>
        </w:rPr>
        <w:t>מנהל</w:t>
      </w:r>
      <w:r w:rsidR="00905438" w:rsidRPr="00503691">
        <w:rPr>
          <w:rFonts w:ascii="David" w:eastAsia="Times New Roman" w:hAnsi="David"/>
          <w:sz w:val="24"/>
          <w:rtl/>
          <w:lang w:eastAsia="he-IL"/>
        </w:rPr>
        <w:t xml:space="preserve"> </w:t>
      </w:r>
      <w:r w:rsidRPr="00503691">
        <w:rPr>
          <w:rFonts w:ascii="David" w:eastAsia="Times New Roman" w:hAnsi="David"/>
          <w:sz w:val="24"/>
          <w:rtl/>
          <w:lang w:eastAsia="he-IL"/>
        </w:rPr>
        <w:t>ולה בלבד, ואין ולא תהא לי כל טענה</w:t>
      </w:r>
      <w:r w:rsidR="007678B0" w:rsidRPr="00503691">
        <w:rPr>
          <w:rFonts w:ascii="David" w:eastAsia="Times New Roman" w:hAnsi="David" w:hint="cs"/>
          <w:sz w:val="24"/>
          <w:rtl/>
          <w:lang w:eastAsia="he-IL"/>
        </w:rPr>
        <w:t>,</w:t>
      </w:r>
      <w:r w:rsidRPr="00503691">
        <w:rPr>
          <w:rFonts w:ascii="David" w:eastAsia="Times New Roman" w:hAnsi="David"/>
          <w:sz w:val="24"/>
          <w:rtl/>
          <w:lang w:eastAsia="he-IL"/>
        </w:rPr>
        <w:t xml:space="preserve"> תביעה או דרישה בעניין זה.</w:t>
      </w:r>
    </w:p>
    <w:p w14:paraId="430A8810" w14:textId="383D2A2F" w:rsidR="00EF09B8" w:rsidRPr="00503691" w:rsidRDefault="00EF09B8"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Style w:val="cf01"/>
          <w:rFonts w:ascii="David" w:hAnsi="David" w:cs="David"/>
          <w:sz w:val="24"/>
          <w:szCs w:val="24"/>
          <w:rtl/>
        </w:rPr>
        <w:t xml:space="preserve">אם תחליט ועדת המכרזים כי  חלק שנתבקש לגביו חיסיון אינו חסוי </w:t>
      </w:r>
      <w:r w:rsidRPr="00503691">
        <w:rPr>
          <w:rStyle w:val="cf01"/>
          <w:rFonts w:ascii="David" w:hAnsi="David" w:cs="David"/>
          <w:sz w:val="24"/>
          <w:szCs w:val="24"/>
        </w:rPr>
        <w:t xml:space="preserve">- </w:t>
      </w:r>
      <w:r w:rsidRPr="00503691">
        <w:rPr>
          <w:rStyle w:val="cf01"/>
          <w:rFonts w:ascii="David" w:hAnsi="David" w:cs="David"/>
          <w:sz w:val="24"/>
          <w:szCs w:val="24"/>
          <w:rtl/>
        </w:rPr>
        <w:t xml:space="preserve"> יתאפשר למציע להחליט האם לחשוף את החלק</w:t>
      </w:r>
      <w:r w:rsidRPr="00503691">
        <w:rPr>
          <w:rStyle w:val="cf01"/>
          <w:rFonts w:ascii="David" w:hAnsi="David" w:cs="David"/>
          <w:sz w:val="24"/>
          <w:szCs w:val="24"/>
        </w:rPr>
        <w:t xml:space="preserve">, </w:t>
      </w:r>
      <w:r w:rsidRPr="00503691">
        <w:rPr>
          <w:rStyle w:val="cf01"/>
          <w:rFonts w:ascii="David" w:hAnsi="David" w:cs="David"/>
          <w:sz w:val="24"/>
          <w:szCs w:val="24"/>
          <w:rtl/>
        </w:rPr>
        <w:t>או לחזור בו מהצעתו</w:t>
      </w:r>
      <w:r w:rsidRPr="00503691">
        <w:rPr>
          <w:rStyle w:val="cf01"/>
          <w:rFonts w:ascii="David" w:hAnsi="David" w:cs="David"/>
          <w:sz w:val="24"/>
          <w:szCs w:val="24"/>
        </w:rPr>
        <w:t xml:space="preserve">, </w:t>
      </w:r>
      <w:r w:rsidRPr="00503691">
        <w:rPr>
          <w:rStyle w:val="cf01"/>
          <w:rFonts w:ascii="David" w:hAnsi="David" w:cs="David"/>
          <w:sz w:val="24"/>
          <w:szCs w:val="24"/>
          <w:rtl/>
        </w:rPr>
        <w:t>ולא פשוט מפרסמים בניגוד לרצונו</w:t>
      </w:r>
      <w:r w:rsidRPr="00503691">
        <w:rPr>
          <w:rStyle w:val="cf01"/>
          <w:rFonts w:ascii="David" w:hAnsi="David" w:cs="David"/>
          <w:sz w:val="24"/>
          <w:szCs w:val="24"/>
        </w:rPr>
        <w:t>.</w:t>
      </w:r>
    </w:p>
    <w:p w14:paraId="07A8524A" w14:textId="77777777" w:rsidR="0059160D" w:rsidRPr="00503691" w:rsidRDefault="00B2518C" w:rsidP="00503691">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503691">
        <w:rPr>
          <w:rFonts w:ascii="David" w:eastAsia="Times New Roman" w:hAnsi="David"/>
          <w:sz w:val="24"/>
          <w:rtl/>
          <w:lang w:eastAsia="he-IL"/>
        </w:rPr>
        <w:t xml:space="preserve">(יש לחתום על טופס זה ולצרפו </w:t>
      </w:r>
      <w:r w:rsidRPr="00503691">
        <w:rPr>
          <w:rFonts w:ascii="David" w:eastAsia="Times New Roman" w:hAnsi="David"/>
          <w:b/>
          <w:bCs/>
          <w:sz w:val="24"/>
          <w:rtl/>
          <w:lang w:eastAsia="he-IL"/>
        </w:rPr>
        <w:t>גם אם אין</w:t>
      </w:r>
      <w:r w:rsidRPr="00503691">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A64C77" w14:paraId="171A5B7D" w14:textId="77777777" w:rsidTr="009A0045">
        <w:tc>
          <w:tcPr>
            <w:tcW w:w="1558" w:type="dxa"/>
          </w:tcPr>
          <w:p w14:paraId="5F699AF3" w14:textId="77777777" w:rsidR="0059160D" w:rsidRPr="00503691" w:rsidRDefault="00B2518C"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b/>
                <w:bCs/>
                <w:sz w:val="24"/>
                <w:rtl/>
                <w:lang w:eastAsia="he-IL"/>
              </w:rPr>
            </w:pPr>
            <w:r w:rsidRPr="00503691">
              <w:rPr>
                <w:rFonts w:ascii="David" w:eastAsia="Times New Roman" w:hAnsi="David"/>
                <w:b/>
                <w:bCs/>
                <w:sz w:val="24"/>
                <w:rtl/>
                <w:lang w:eastAsia="he-IL"/>
              </w:rPr>
              <w:t>שם המסמך</w:t>
            </w:r>
          </w:p>
        </w:tc>
        <w:tc>
          <w:tcPr>
            <w:tcW w:w="7502" w:type="dxa"/>
          </w:tcPr>
          <w:p w14:paraId="716A53B6" w14:textId="77777777" w:rsidR="0059160D" w:rsidRPr="00503691" w:rsidRDefault="00B2518C"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b/>
                <w:bCs/>
                <w:sz w:val="24"/>
                <w:rtl/>
                <w:lang w:eastAsia="he-IL"/>
              </w:rPr>
            </w:pPr>
            <w:proofErr w:type="spellStart"/>
            <w:r w:rsidRPr="00503691">
              <w:rPr>
                <w:rFonts w:ascii="David" w:eastAsia="Times New Roman" w:hAnsi="David"/>
                <w:b/>
                <w:bCs/>
                <w:sz w:val="24"/>
                <w:rtl/>
                <w:lang w:eastAsia="he-IL"/>
              </w:rPr>
              <w:t>הנימ</w:t>
            </w:r>
            <w:proofErr w:type="spellEnd"/>
            <w:r w:rsidR="00D324A9" w:rsidRPr="00503691">
              <w:rPr>
                <w:rFonts w:ascii="David" w:eastAsia="Times New Roman" w:hAnsi="David" w:hint="cs"/>
                <w:b/>
                <w:bCs/>
                <w:sz w:val="24"/>
                <w:rtl/>
                <w:lang w:eastAsia="he-IL"/>
              </w:rPr>
              <w:t xml:space="preserve"> </w:t>
            </w:r>
            <w:r w:rsidRPr="00503691">
              <w:rPr>
                <w:rFonts w:ascii="David" w:eastAsia="Times New Roman" w:hAnsi="David"/>
                <w:b/>
                <w:bCs/>
                <w:sz w:val="24"/>
                <w:rtl/>
                <w:lang w:eastAsia="he-IL"/>
              </w:rPr>
              <w:t>נימוק לחיסיון המבוקש בהצעתנו</w:t>
            </w:r>
          </w:p>
        </w:tc>
      </w:tr>
      <w:tr w:rsidR="00A64C77" w14:paraId="3F0347D6" w14:textId="77777777" w:rsidTr="009A0045">
        <w:trPr>
          <w:trHeight w:val="726"/>
        </w:trPr>
        <w:tc>
          <w:tcPr>
            <w:tcW w:w="1558" w:type="dxa"/>
          </w:tcPr>
          <w:p w14:paraId="69349350"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21045A27"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64EFF379" w14:textId="77777777" w:rsidTr="009A0045">
        <w:trPr>
          <w:trHeight w:val="694"/>
        </w:trPr>
        <w:tc>
          <w:tcPr>
            <w:tcW w:w="1558" w:type="dxa"/>
          </w:tcPr>
          <w:p w14:paraId="7BE7A306"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066058F"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606D69BC" w14:textId="77777777" w:rsidTr="009A0045">
        <w:trPr>
          <w:trHeight w:val="704"/>
        </w:trPr>
        <w:tc>
          <w:tcPr>
            <w:tcW w:w="1558" w:type="dxa"/>
          </w:tcPr>
          <w:p w14:paraId="645C4F75"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44613650"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7E9F4DE5" w14:textId="77777777" w:rsidTr="009A0045">
        <w:trPr>
          <w:trHeight w:val="701"/>
        </w:trPr>
        <w:tc>
          <w:tcPr>
            <w:tcW w:w="1558" w:type="dxa"/>
          </w:tcPr>
          <w:p w14:paraId="607E46DC"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67713F89"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32740B88" w14:textId="77777777" w:rsidTr="009A0045">
        <w:trPr>
          <w:trHeight w:val="696"/>
        </w:trPr>
        <w:tc>
          <w:tcPr>
            <w:tcW w:w="1558" w:type="dxa"/>
          </w:tcPr>
          <w:p w14:paraId="407C564F"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7D07E1F2" w14:textId="77777777" w:rsidR="0059160D" w:rsidRPr="00503691" w:rsidRDefault="0059160D" w:rsidP="00503691">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28EB3BBF" w14:textId="77777777" w:rsidR="0059160D" w:rsidRDefault="0059160D" w:rsidP="00503691">
      <w:pPr>
        <w:spacing w:after="240" w:line="276" w:lineRule="auto"/>
        <w:rPr>
          <w:rFonts w:ascii="David" w:eastAsiaTheme="minorEastAsia" w:hAnsi="David"/>
          <w:sz w:val="24"/>
          <w:rtl/>
        </w:rPr>
      </w:pPr>
    </w:p>
    <w:p w14:paraId="635FD1F8" w14:textId="77777777" w:rsidR="007F6C54" w:rsidRPr="00503691" w:rsidRDefault="00B2518C" w:rsidP="00503691">
      <w:pPr>
        <w:spacing w:after="240" w:line="276" w:lineRule="auto"/>
        <w:rPr>
          <w:rFonts w:ascii="David" w:eastAsiaTheme="minorEastAsia" w:hAnsi="David"/>
          <w:sz w:val="24"/>
          <w:rtl/>
        </w:rPr>
      </w:pPr>
      <w:r w:rsidRPr="00503691">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E78EB7D" w14:textId="77777777" w:rsidTr="00B955F8">
        <w:trPr>
          <w:trHeight w:val="718"/>
        </w:trPr>
        <w:tc>
          <w:tcPr>
            <w:tcW w:w="1650" w:type="dxa"/>
          </w:tcPr>
          <w:p w14:paraId="6E071126" w14:textId="77777777" w:rsidR="0059160D" w:rsidRPr="00503691" w:rsidRDefault="0059160D" w:rsidP="00503691">
            <w:pPr>
              <w:spacing w:after="240" w:line="276" w:lineRule="auto"/>
              <w:rPr>
                <w:rFonts w:ascii="David" w:eastAsiaTheme="minorEastAsia" w:hAnsi="David"/>
                <w:sz w:val="24"/>
              </w:rPr>
            </w:pPr>
          </w:p>
        </w:tc>
        <w:tc>
          <w:tcPr>
            <w:tcW w:w="2643" w:type="dxa"/>
          </w:tcPr>
          <w:p w14:paraId="2029DAE3" w14:textId="77777777" w:rsidR="0059160D" w:rsidRPr="00503691" w:rsidRDefault="0059160D" w:rsidP="00503691">
            <w:pPr>
              <w:spacing w:after="240" w:line="276" w:lineRule="auto"/>
              <w:rPr>
                <w:rFonts w:ascii="David" w:eastAsiaTheme="minorEastAsia" w:hAnsi="David"/>
                <w:sz w:val="24"/>
              </w:rPr>
            </w:pPr>
          </w:p>
        </w:tc>
        <w:tc>
          <w:tcPr>
            <w:tcW w:w="2608" w:type="dxa"/>
          </w:tcPr>
          <w:p w14:paraId="00BF0884" w14:textId="77777777" w:rsidR="0059160D" w:rsidRPr="00503691" w:rsidRDefault="0059160D" w:rsidP="00503691">
            <w:pPr>
              <w:spacing w:after="240" w:line="276" w:lineRule="auto"/>
              <w:rPr>
                <w:rFonts w:ascii="David" w:eastAsiaTheme="minorEastAsia" w:hAnsi="David"/>
                <w:sz w:val="24"/>
              </w:rPr>
            </w:pPr>
          </w:p>
        </w:tc>
        <w:tc>
          <w:tcPr>
            <w:tcW w:w="2835" w:type="dxa"/>
          </w:tcPr>
          <w:p w14:paraId="3BB65F75" w14:textId="77777777" w:rsidR="0059160D" w:rsidRPr="00503691" w:rsidRDefault="0059160D" w:rsidP="00503691">
            <w:pPr>
              <w:spacing w:after="240" w:line="276" w:lineRule="auto"/>
              <w:rPr>
                <w:rFonts w:ascii="David" w:eastAsiaTheme="minorEastAsia" w:hAnsi="David"/>
                <w:sz w:val="24"/>
              </w:rPr>
            </w:pPr>
          </w:p>
        </w:tc>
      </w:tr>
      <w:tr w:rsidR="00A64C77" w14:paraId="7C69ED20" w14:textId="77777777" w:rsidTr="00B955F8">
        <w:tc>
          <w:tcPr>
            <w:tcW w:w="1650" w:type="dxa"/>
            <w:shd w:val="pct5" w:color="auto" w:fill="auto"/>
          </w:tcPr>
          <w:p w14:paraId="5FEEF380"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D004E36" w14:textId="77777777" w:rsidR="0059160D"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3FC57038"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146EDEE6"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06BAE116" w14:textId="77777777" w:rsidR="0059160D"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A59B13A" w14:textId="77777777" w:rsidR="0059160D" w:rsidRPr="00503691" w:rsidRDefault="00B2518C" w:rsidP="00503691">
      <w:pPr>
        <w:spacing w:after="240" w:line="276" w:lineRule="auto"/>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DF0ECA9" w14:textId="77777777" w:rsidR="0059160D"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4EB4137E" w14:textId="77777777" w:rsidR="0059160D" w:rsidRPr="00503691" w:rsidRDefault="00B2518C" w:rsidP="00503691">
      <w:pPr>
        <w:spacing w:after="240" w:line="276" w:lineRule="auto"/>
        <w:jc w:val="center"/>
        <w:rPr>
          <w:rFonts w:ascii="David" w:hAnsi="David"/>
          <w:b/>
          <w:bCs/>
          <w:sz w:val="24"/>
          <w:u w:val="single"/>
          <w:rtl/>
        </w:rPr>
      </w:pPr>
      <w:r w:rsidRPr="00503691">
        <w:rPr>
          <w:rFonts w:ascii="David" w:eastAsiaTheme="minorEastAsia" w:hAnsi="David"/>
          <w:sz w:val="24"/>
          <w:rtl/>
        </w:rPr>
        <w:t>חתימה + חותמת</w:t>
      </w:r>
    </w:p>
    <w:p w14:paraId="4D8FCCFE" w14:textId="04D90B03" w:rsidR="0059160D" w:rsidRPr="00503691" w:rsidRDefault="00B2518C" w:rsidP="00A52507">
      <w:pPr>
        <w:autoSpaceDE w:val="0"/>
        <w:autoSpaceDN w:val="0"/>
        <w:adjustRightInd w:val="0"/>
        <w:spacing w:after="240" w:line="276" w:lineRule="auto"/>
        <w:rPr>
          <w:rFonts w:ascii="David" w:hAnsi="David"/>
          <w:b/>
          <w:bCs/>
          <w:sz w:val="28"/>
          <w:szCs w:val="28"/>
          <w:u w:val="single"/>
          <w:rtl/>
        </w:rPr>
      </w:pPr>
      <w:r w:rsidRPr="00503691">
        <w:rPr>
          <w:rFonts w:ascii="David" w:eastAsia="Times New Roman" w:hAnsi="David"/>
          <w:b/>
          <w:bCs/>
          <w:sz w:val="24"/>
          <w:rtl/>
          <w:lang w:eastAsia="he-IL"/>
        </w:rPr>
        <w:br w:type="page"/>
      </w:r>
      <w:r w:rsidRPr="00503691">
        <w:rPr>
          <w:rFonts w:ascii="David" w:hAnsi="David"/>
          <w:b/>
          <w:bCs/>
          <w:sz w:val="28"/>
          <w:szCs w:val="28"/>
          <w:u w:val="single"/>
          <w:rtl/>
        </w:rPr>
        <w:lastRenderedPageBreak/>
        <w:t xml:space="preserve">נספח </w:t>
      </w:r>
      <w:r w:rsidR="00FF7FB9">
        <w:rPr>
          <w:rFonts w:ascii="David" w:hAnsi="David" w:hint="cs"/>
          <w:b/>
          <w:bCs/>
          <w:sz w:val="28"/>
          <w:szCs w:val="28"/>
          <w:u w:val="single"/>
          <w:rtl/>
        </w:rPr>
        <w:t>ז</w:t>
      </w:r>
      <w:r w:rsidRPr="00503691">
        <w:rPr>
          <w:rFonts w:ascii="David" w:hAnsi="David"/>
          <w:b/>
          <w:bCs/>
          <w:sz w:val="28"/>
          <w:szCs w:val="28"/>
          <w:u w:val="single"/>
          <w:rtl/>
        </w:rPr>
        <w:t>' - תצהיר המציע והתחייבות</w:t>
      </w:r>
      <w:r w:rsidRPr="00503691">
        <w:rPr>
          <w:rFonts w:ascii="David" w:hAnsi="David"/>
          <w:b/>
          <w:bCs/>
          <w:sz w:val="28"/>
          <w:szCs w:val="28"/>
          <w:u w:val="single"/>
        </w:rPr>
        <w:t xml:space="preserve"> </w:t>
      </w:r>
      <w:r w:rsidRPr="00503691">
        <w:rPr>
          <w:rFonts w:ascii="David" w:hAnsi="David"/>
          <w:b/>
          <w:bCs/>
          <w:sz w:val="28"/>
          <w:szCs w:val="28"/>
          <w:u w:val="single"/>
          <w:rtl/>
        </w:rPr>
        <w:t>לעניין העדר ניגוד עניינים</w:t>
      </w:r>
    </w:p>
    <w:p w14:paraId="20B812ED" w14:textId="77777777" w:rsidR="0059160D" w:rsidRPr="00503691" w:rsidRDefault="00B2518C" w:rsidP="00503691">
      <w:pPr>
        <w:tabs>
          <w:tab w:val="left" w:pos="720"/>
        </w:tabs>
        <w:autoSpaceDE w:val="0"/>
        <w:autoSpaceDN w:val="0"/>
        <w:adjustRightInd w:val="0"/>
        <w:spacing w:after="240" w:line="276" w:lineRule="auto"/>
        <w:rPr>
          <w:rFonts w:ascii="David" w:hAnsi="David"/>
          <w:sz w:val="24"/>
          <w:rtl/>
        </w:rPr>
      </w:pPr>
      <w:r w:rsidRPr="00503691">
        <w:rPr>
          <w:rFonts w:ascii="David" w:hAnsi="David"/>
          <w:sz w:val="24"/>
          <w:rtl/>
        </w:rPr>
        <w:t>אני הח"מ __________________ (להלן: "</w:t>
      </w:r>
      <w:r w:rsidRPr="00503691">
        <w:rPr>
          <w:rFonts w:ascii="David" w:hAnsi="David"/>
          <w:b/>
          <w:bCs/>
          <w:sz w:val="24"/>
          <w:rtl/>
        </w:rPr>
        <w:t>המציע</w:t>
      </w:r>
      <w:r w:rsidRPr="00503691">
        <w:rPr>
          <w:rFonts w:ascii="David" w:hAnsi="David"/>
          <w:sz w:val="24"/>
          <w:rtl/>
        </w:rPr>
        <w:t>") מתחייב בזאת כדלקמן :</w:t>
      </w:r>
    </w:p>
    <w:p w14:paraId="50BAE217" w14:textId="626FCE76" w:rsidR="0059160D" w:rsidRPr="00635876" w:rsidRDefault="00B2518C" w:rsidP="00503691">
      <w:pPr>
        <w:spacing w:after="240" w:line="276" w:lineRule="auto"/>
        <w:ind w:left="1080"/>
        <w:jc w:val="both"/>
        <w:rPr>
          <w:sz w:val="24"/>
        </w:rPr>
      </w:pPr>
      <w:r w:rsidRPr="00503691">
        <w:rPr>
          <w:rFonts w:ascii="David" w:hAnsi="David"/>
          <w:sz w:val="24"/>
          <w:rtl/>
        </w:rPr>
        <w:t>הנני</w:t>
      </w:r>
      <w:r w:rsidRPr="00503691">
        <w:rPr>
          <w:rFonts w:ascii="David" w:hAnsi="David"/>
          <w:sz w:val="24"/>
        </w:rPr>
        <w:t xml:space="preserve"> </w:t>
      </w:r>
      <w:r w:rsidRPr="00503691">
        <w:rPr>
          <w:rFonts w:ascii="David" w:hAnsi="David"/>
          <w:sz w:val="24"/>
          <w:rtl/>
        </w:rPr>
        <w:t>מתחייב שלא</w:t>
      </w:r>
      <w:r w:rsidRPr="00503691">
        <w:rPr>
          <w:rFonts w:ascii="David" w:hAnsi="David"/>
          <w:sz w:val="24"/>
        </w:rPr>
        <w:t xml:space="preserve"> </w:t>
      </w:r>
      <w:r w:rsidRPr="00503691">
        <w:rPr>
          <w:rFonts w:ascii="David" w:hAnsi="David"/>
          <w:sz w:val="24"/>
          <w:rtl/>
        </w:rPr>
        <w:t>יהיה</w:t>
      </w:r>
      <w:r w:rsidRPr="00503691">
        <w:rPr>
          <w:rFonts w:ascii="David" w:hAnsi="David"/>
          <w:sz w:val="24"/>
        </w:rPr>
        <w:t xml:space="preserve"> </w:t>
      </w:r>
      <w:r w:rsidRPr="00503691">
        <w:rPr>
          <w:rFonts w:ascii="David" w:hAnsi="David"/>
          <w:sz w:val="24"/>
          <w:rtl/>
        </w:rPr>
        <w:t>לי, לפי העניין, או לעו</w:t>
      </w:r>
      <w:r w:rsidRPr="00635876">
        <w:rPr>
          <w:rFonts w:ascii="David" w:hAnsi="David"/>
          <w:sz w:val="24"/>
          <w:rtl/>
        </w:rPr>
        <w:t>בדים מטעמי</w:t>
      </w:r>
      <w:r w:rsidRPr="00635876">
        <w:rPr>
          <w:rFonts w:ascii="David" w:hAnsi="David"/>
          <w:sz w:val="24"/>
        </w:rPr>
        <w:t xml:space="preserve"> </w:t>
      </w:r>
      <w:r w:rsidRPr="00635876">
        <w:rPr>
          <w:rFonts w:ascii="David" w:hAnsi="David"/>
          <w:sz w:val="24"/>
          <w:rtl/>
        </w:rPr>
        <w:t>או לספקי / קבלני משנה מטעמי במהלך</w:t>
      </w:r>
      <w:r w:rsidRPr="00635876">
        <w:rPr>
          <w:rFonts w:ascii="David" w:hAnsi="David"/>
          <w:sz w:val="24"/>
        </w:rPr>
        <w:t xml:space="preserve"> </w:t>
      </w:r>
      <w:r w:rsidRPr="00635876">
        <w:rPr>
          <w:rFonts w:ascii="David" w:hAnsi="David"/>
          <w:sz w:val="24"/>
          <w:rtl/>
        </w:rPr>
        <w:t>תקופת</w:t>
      </w:r>
      <w:r w:rsidRPr="00635876">
        <w:rPr>
          <w:rFonts w:ascii="David" w:hAnsi="David"/>
          <w:sz w:val="24"/>
        </w:rPr>
        <w:t xml:space="preserve"> </w:t>
      </w:r>
      <w:r w:rsidRPr="00635876">
        <w:rPr>
          <w:rFonts w:ascii="David" w:hAnsi="David"/>
          <w:sz w:val="24"/>
          <w:rtl/>
        </w:rPr>
        <w:t>מתן</w:t>
      </w:r>
      <w:r w:rsidRPr="00635876">
        <w:rPr>
          <w:rFonts w:ascii="David" w:hAnsi="David"/>
          <w:sz w:val="24"/>
        </w:rPr>
        <w:t xml:space="preserve"> </w:t>
      </w:r>
      <w:r w:rsidRPr="00635876">
        <w:rPr>
          <w:rFonts w:ascii="David" w:hAnsi="David"/>
          <w:sz w:val="24"/>
          <w:rtl/>
        </w:rPr>
        <w:t xml:space="preserve">השירותים במסגרת </w:t>
      </w:r>
      <w:r w:rsidR="00382DCA" w:rsidRPr="00635876">
        <w:rPr>
          <w:b/>
          <w:bCs/>
          <w:sz w:val="24"/>
          <w:rtl/>
        </w:rPr>
        <w:t xml:space="preserve">מכרז מס' </w:t>
      </w:r>
      <w:r w:rsidR="00090245" w:rsidRPr="00635876">
        <w:rPr>
          <w:rFonts w:hint="cs"/>
          <w:b/>
          <w:bCs/>
          <w:sz w:val="24"/>
          <w:rtl/>
        </w:rPr>
        <w:t>3/26</w:t>
      </w:r>
      <w:r w:rsidR="00382DCA" w:rsidRPr="00635876">
        <w:rPr>
          <w:rFonts w:hint="cs"/>
          <w:b/>
          <w:bCs/>
          <w:sz w:val="24"/>
          <w:rtl/>
        </w:rPr>
        <w:t xml:space="preserve"> - מכרז</w:t>
      </w:r>
      <w:r w:rsidR="00382DCA" w:rsidRPr="00635876">
        <w:rPr>
          <w:b/>
          <w:bCs/>
          <w:sz w:val="24"/>
          <w:rtl/>
        </w:rPr>
        <w:t xml:space="preserve"> </w:t>
      </w:r>
      <w:r w:rsidR="00382DCA" w:rsidRPr="00635876">
        <w:rPr>
          <w:rFonts w:hint="cs"/>
          <w:b/>
          <w:bCs/>
          <w:sz w:val="24"/>
          <w:rtl/>
        </w:rPr>
        <w:t>פומבי</w:t>
      </w:r>
      <w:r w:rsidR="00382DCA" w:rsidRPr="00635876">
        <w:rPr>
          <w:b/>
          <w:bCs/>
          <w:sz w:val="24"/>
          <w:rtl/>
        </w:rPr>
        <w:t xml:space="preserve"> למתן </w:t>
      </w:r>
      <w:r w:rsidR="00382DCA" w:rsidRPr="00635876">
        <w:rPr>
          <w:rFonts w:hint="cs"/>
          <w:b/>
          <w:bCs/>
          <w:sz w:val="24"/>
          <w:rtl/>
        </w:rPr>
        <w:t>שירותי</w:t>
      </w:r>
      <w:r w:rsidR="00382DCA" w:rsidRPr="00635876">
        <w:rPr>
          <w:b/>
          <w:bCs/>
          <w:sz w:val="24"/>
          <w:rtl/>
        </w:rPr>
        <w:t xml:space="preserve"> ייעוץ בתחום </w:t>
      </w:r>
      <w:r w:rsidR="00EF09B8" w:rsidRPr="00635876">
        <w:rPr>
          <w:rFonts w:hint="cs"/>
          <w:b/>
          <w:bCs/>
          <w:sz w:val="24"/>
          <w:rtl/>
        </w:rPr>
        <w:t>האנרגיה</w:t>
      </w:r>
      <w:r w:rsidR="00382DCA" w:rsidRPr="00635876">
        <w:rPr>
          <w:rFonts w:hint="cs"/>
          <w:b/>
          <w:bCs/>
          <w:sz w:val="24"/>
          <w:rtl/>
        </w:rPr>
        <w:t xml:space="preserve"> עבור </w:t>
      </w:r>
      <w:proofErr w:type="spellStart"/>
      <w:r w:rsidR="00382DCA" w:rsidRPr="00635876">
        <w:rPr>
          <w:rFonts w:hint="cs"/>
          <w:b/>
          <w:bCs/>
          <w:sz w:val="24"/>
          <w:rtl/>
        </w:rPr>
        <w:t>המינהל</w:t>
      </w:r>
      <w:proofErr w:type="spellEnd"/>
      <w:r w:rsidR="00382DCA" w:rsidRPr="00635876">
        <w:rPr>
          <w:rFonts w:hint="cs"/>
          <w:b/>
          <w:bCs/>
          <w:sz w:val="24"/>
          <w:rtl/>
        </w:rPr>
        <w:t xml:space="preserve"> האזרחי ליהודה ושומרון</w:t>
      </w:r>
      <w:r w:rsidR="00382DCA" w:rsidRPr="00635876">
        <w:rPr>
          <w:rFonts w:ascii="David" w:hAnsi="David"/>
          <w:sz w:val="24"/>
          <w:rtl/>
        </w:rPr>
        <w:t xml:space="preserve"> </w:t>
      </w:r>
      <w:r w:rsidRPr="00635876">
        <w:rPr>
          <w:rFonts w:ascii="David" w:hAnsi="David"/>
          <w:sz w:val="24"/>
          <w:rtl/>
        </w:rPr>
        <w:t>ניגוד</w:t>
      </w:r>
      <w:r w:rsidRPr="00635876">
        <w:rPr>
          <w:rFonts w:ascii="David" w:hAnsi="David"/>
          <w:sz w:val="24"/>
        </w:rPr>
        <w:t xml:space="preserve"> </w:t>
      </w:r>
      <w:r w:rsidRPr="00635876">
        <w:rPr>
          <w:rFonts w:ascii="David" w:hAnsi="David"/>
          <w:sz w:val="24"/>
          <w:rtl/>
        </w:rPr>
        <w:t>עניינים</w:t>
      </w:r>
      <w:r w:rsidRPr="00635876">
        <w:rPr>
          <w:rFonts w:ascii="David" w:hAnsi="David"/>
          <w:sz w:val="24"/>
        </w:rPr>
        <w:t xml:space="preserve"> </w:t>
      </w:r>
      <w:r w:rsidRPr="00635876">
        <w:rPr>
          <w:rFonts w:ascii="David" w:hAnsi="David"/>
          <w:sz w:val="24"/>
          <w:rtl/>
        </w:rPr>
        <w:t>מכל</w:t>
      </w:r>
      <w:r w:rsidRPr="00635876">
        <w:rPr>
          <w:rFonts w:ascii="David" w:hAnsi="David"/>
          <w:sz w:val="24"/>
        </w:rPr>
        <w:t xml:space="preserve"> </w:t>
      </w:r>
      <w:r w:rsidRPr="00635876">
        <w:rPr>
          <w:rFonts w:ascii="David" w:hAnsi="David"/>
          <w:sz w:val="24"/>
          <w:rtl/>
        </w:rPr>
        <w:t>מין</w:t>
      </w:r>
      <w:r w:rsidRPr="00635876">
        <w:rPr>
          <w:rFonts w:ascii="David" w:hAnsi="David"/>
          <w:sz w:val="24"/>
        </w:rPr>
        <w:t xml:space="preserve"> </w:t>
      </w:r>
      <w:r w:rsidRPr="00635876">
        <w:rPr>
          <w:rFonts w:ascii="David" w:hAnsi="David"/>
          <w:sz w:val="24"/>
          <w:rtl/>
        </w:rPr>
        <w:t>וסוג</w:t>
      </w:r>
      <w:r w:rsidRPr="00635876">
        <w:rPr>
          <w:rFonts w:ascii="David" w:hAnsi="David"/>
          <w:sz w:val="24"/>
        </w:rPr>
        <w:t xml:space="preserve"> </w:t>
      </w:r>
      <w:r w:rsidRPr="00635876">
        <w:rPr>
          <w:rFonts w:ascii="David" w:hAnsi="David"/>
          <w:sz w:val="24"/>
          <w:rtl/>
        </w:rPr>
        <w:t>שהוא</w:t>
      </w:r>
      <w:r w:rsidRPr="00635876">
        <w:rPr>
          <w:rFonts w:ascii="David" w:hAnsi="David"/>
          <w:sz w:val="24"/>
        </w:rPr>
        <w:t xml:space="preserve"> </w:t>
      </w:r>
      <w:r w:rsidRPr="00635876">
        <w:rPr>
          <w:rFonts w:ascii="David" w:hAnsi="David"/>
          <w:sz w:val="24"/>
          <w:rtl/>
        </w:rPr>
        <w:t>עם</w:t>
      </w:r>
      <w:r w:rsidRPr="00635876">
        <w:rPr>
          <w:rFonts w:ascii="David" w:hAnsi="David"/>
          <w:sz w:val="24"/>
        </w:rPr>
        <w:t xml:space="preserve"> </w:t>
      </w:r>
      <w:r w:rsidRPr="00635876">
        <w:rPr>
          <w:rFonts w:ascii="David" w:hAnsi="David"/>
          <w:sz w:val="24"/>
          <w:rtl/>
        </w:rPr>
        <w:t>גורמים</w:t>
      </w:r>
      <w:r w:rsidRPr="00635876">
        <w:rPr>
          <w:rFonts w:ascii="David" w:hAnsi="David"/>
          <w:sz w:val="24"/>
        </w:rPr>
        <w:t xml:space="preserve"> </w:t>
      </w:r>
      <w:r w:rsidRPr="00635876">
        <w:rPr>
          <w:rFonts w:ascii="David" w:hAnsi="David"/>
          <w:sz w:val="24"/>
          <w:rtl/>
        </w:rPr>
        <w:t>בעלי</w:t>
      </w:r>
      <w:r w:rsidRPr="00635876">
        <w:rPr>
          <w:rFonts w:ascii="David" w:hAnsi="David"/>
          <w:sz w:val="24"/>
        </w:rPr>
        <w:t xml:space="preserve"> </w:t>
      </w:r>
      <w:r w:rsidRPr="00635876">
        <w:rPr>
          <w:rFonts w:ascii="David" w:hAnsi="David"/>
          <w:sz w:val="24"/>
          <w:rtl/>
        </w:rPr>
        <w:t>עניין</w:t>
      </w:r>
      <w:r w:rsidRPr="00635876">
        <w:rPr>
          <w:rFonts w:ascii="David" w:hAnsi="David"/>
          <w:sz w:val="24"/>
        </w:rPr>
        <w:t xml:space="preserve"> </w:t>
      </w:r>
      <w:r w:rsidRPr="00635876">
        <w:rPr>
          <w:rFonts w:ascii="David" w:hAnsi="David"/>
          <w:sz w:val="24"/>
          <w:rtl/>
        </w:rPr>
        <w:t>באזור יהודה ושומרון, בתחום</w:t>
      </w:r>
      <w:r w:rsidRPr="00635876">
        <w:rPr>
          <w:rFonts w:ascii="David" w:hAnsi="David"/>
          <w:sz w:val="24"/>
        </w:rPr>
        <w:t xml:space="preserve"> </w:t>
      </w:r>
      <w:r w:rsidRPr="00635876">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C807DF3" w14:textId="77777777" w:rsidR="0059160D" w:rsidRPr="00763F7F" w:rsidRDefault="00B2518C" w:rsidP="00503691">
      <w:pPr>
        <w:autoSpaceDE w:val="0"/>
        <w:autoSpaceDN w:val="0"/>
        <w:adjustRightInd w:val="0"/>
        <w:spacing w:before="120" w:after="240" w:line="276" w:lineRule="auto"/>
        <w:ind w:left="1080"/>
        <w:contextualSpacing/>
        <w:jc w:val="both"/>
        <w:rPr>
          <w:rFonts w:ascii="David" w:hAnsi="David"/>
          <w:sz w:val="24"/>
          <w:rtl/>
        </w:rPr>
      </w:pPr>
      <w:r w:rsidRPr="00635876">
        <w:rPr>
          <w:rFonts w:ascii="David" w:hAnsi="David"/>
          <w:sz w:val="24"/>
          <w:rtl/>
        </w:rPr>
        <w:t xml:space="preserve">הנני מתחייב להימנע מכל פעולה </w:t>
      </w:r>
      <w:r w:rsidR="007678B0" w:rsidRPr="00635876">
        <w:rPr>
          <w:rFonts w:ascii="David" w:hAnsi="David" w:hint="cs"/>
          <w:sz w:val="24"/>
          <w:rtl/>
        </w:rPr>
        <w:t>או</w:t>
      </w:r>
      <w:r w:rsidRPr="00635876">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86C94D7"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proofErr w:type="spellStart"/>
      <w:r w:rsidRPr="007678B0">
        <w:rPr>
          <w:rFonts w:ascii="David" w:hAnsi="David"/>
          <w:sz w:val="24"/>
          <w:rtl/>
        </w:rPr>
        <w:t>מיידי</w:t>
      </w:r>
      <w:proofErr w:type="spellEnd"/>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5896D378"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2D3B9ADB"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62B08B7D"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29E422A3"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30119418"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D6B1E22" w14:textId="77777777" w:rsidR="0059160D" w:rsidRPr="00B7230D" w:rsidRDefault="00B2518C" w:rsidP="00503691">
      <w:pPr>
        <w:autoSpaceDE w:val="0"/>
        <w:autoSpaceDN w:val="0"/>
        <w:adjustRightInd w:val="0"/>
        <w:spacing w:before="120" w:after="240" w:line="276" w:lineRule="auto"/>
        <w:ind w:left="1080"/>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016FC7C9" w14:textId="77777777" w:rsidR="0059160D" w:rsidRPr="00B7230D" w:rsidRDefault="0059160D" w:rsidP="00503691">
      <w:pPr>
        <w:autoSpaceDE w:val="0"/>
        <w:autoSpaceDN w:val="0"/>
        <w:adjustRightInd w:val="0"/>
        <w:spacing w:after="240" w:line="276" w:lineRule="auto"/>
        <w:ind w:left="-199"/>
        <w:contextualSpacing/>
        <w:rPr>
          <w:rFonts w:ascii="David" w:hAnsi="David"/>
          <w:sz w:val="24"/>
          <w:rtl/>
        </w:rPr>
      </w:pPr>
    </w:p>
    <w:p w14:paraId="38501DCC" w14:textId="77777777" w:rsidR="0059160D" w:rsidRPr="00503691" w:rsidRDefault="00B2518C" w:rsidP="00503691">
      <w:pPr>
        <w:autoSpaceDE w:val="0"/>
        <w:autoSpaceDN w:val="0"/>
        <w:adjustRightInd w:val="0"/>
        <w:spacing w:after="240" w:line="276" w:lineRule="auto"/>
        <w:rPr>
          <w:rFonts w:ascii="David" w:hAnsi="David"/>
          <w:sz w:val="24"/>
          <w:rtl/>
        </w:rPr>
      </w:pPr>
      <w:r w:rsidRPr="00503691">
        <w:rPr>
          <w:rFonts w:ascii="David" w:hAnsi="David"/>
          <w:sz w:val="24"/>
          <w:rtl/>
        </w:rPr>
        <w:t>ולראיה באתי על החתום:</w:t>
      </w:r>
      <w:r w:rsidRPr="005036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17445603" w14:textId="77777777" w:rsidTr="000240BD">
        <w:trPr>
          <w:trHeight w:val="718"/>
        </w:trPr>
        <w:tc>
          <w:tcPr>
            <w:tcW w:w="1650" w:type="dxa"/>
          </w:tcPr>
          <w:p w14:paraId="7493E24A" w14:textId="77777777" w:rsidR="007F6C54" w:rsidRPr="00503691" w:rsidRDefault="007F6C54" w:rsidP="00503691">
            <w:pPr>
              <w:spacing w:after="240" w:line="276" w:lineRule="auto"/>
              <w:rPr>
                <w:rFonts w:ascii="David" w:eastAsiaTheme="minorEastAsia" w:hAnsi="David"/>
                <w:sz w:val="24"/>
              </w:rPr>
            </w:pPr>
          </w:p>
        </w:tc>
        <w:tc>
          <w:tcPr>
            <w:tcW w:w="2643" w:type="dxa"/>
          </w:tcPr>
          <w:p w14:paraId="685D2B9D" w14:textId="77777777" w:rsidR="007F6C54" w:rsidRPr="00503691" w:rsidRDefault="007F6C54" w:rsidP="00503691">
            <w:pPr>
              <w:spacing w:after="240" w:line="276" w:lineRule="auto"/>
              <w:rPr>
                <w:rFonts w:ascii="David" w:eastAsiaTheme="minorEastAsia" w:hAnsi="David"/>
                <w:sz w:val="24"/>
              </w:rPr>
            </w:pPr>
          </w:p>
        </w:tc>
        <w:tc>
          <w:tcPr>
            <w:tcW w:w="2608" w:type="dxa"/>
          </w:tcPr>
          <w:p w14:paraId="595F1441" w14:textId="77777777" w:rsidR="007F6C54" w:rsidRPr="00503691" w:rsidRDefault="007F6C54" w:rsidP="00503691">
            <w:pPr>
              <w:spacing w:after="240" w:line="276" w:lineRule="auto"/>
              <w:rPr>
                <w:rFonts w:ascii="David" w:eastAsiaTheme="minorEastAsia" w:hAnsi="David"/>
                <w:sz w:val="24"/>
              </w:rPr>
            </w:pPr>
          </w:p>
        </w:tc>
        <w:tc>
          <w:tcPr>
            <w:tcW w:w="2835" w:type="dxa"/>
          </w:tcPr>
          <w:p w14:paraId="2F98E2DF" w14:textId="77777777" w:rsidR="007F6C54" w:rsidRPr="00503691" w:rsidRDefault="007F6C54" w:rsidP="00503691">
            <w:pPr>
              <w:spacing w:after="240" w:line="276" w:lineRule="auto"/>
              <w:rPr>
                <w:rFonts w:ascii="David" w:eastAsiaTheme="minorEastAsia" w:hAnsi="David"/>
                <w:sz w:val="24"/>
              </w:rPr>
            </w:pPr>
          </w:p>
        </w:tc>
      </w:tr>
      <w:tr w:rsidR="00A64C77" w14:paraId="105905DE" w14:textId="77777777" w:rsidTr="000240BD">
        <w:tc>
          <w:tcPr>
            <w:tcW w:w="1650" w:type="dxa"/>
            <w:shd w:val="pct5" w:color="auto" w:fill="auto"/>
          </w:tcPr>
          <w:p w14:paraId="33A47221"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46BB28F1" w14:textId="77777777" w:rsidR="007F6C54"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151E6DEF"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4B6C2F22" w14:textId="77777777" w:rsidR="007F6C54"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וחותמת המציע</w:t>
            </w:r>
          </w:p>
        </w:tc>
      </w:tr>
    </w:tbl>
    <w:p w14:paraId="4242D94F" w14:textId="77777777" w:rsidR="008C462B" w:rsidRDefault="008C462B" w:rsidP="00503691">
      <w:pPr>
        <w:pStyle w:val="14"/>
        <w:keepNext/>
        <w:spacing w:after="240" w:line="276" w:lineRule="auto"/>
        <w:ind w:left="0"/>
        <w:jc w:val="center"/>
        <w:rPr>
          <w:rFonts w:ascii="David" w:hAnsi="David"/>
          <w:b/>
          <w:bCs/>
          <w:u w:val="single"/>
          <w:rtl/>
          <w:lang w:eastAsia="he-IL"/>
        </w:rPr>
      </w:pPr>
    </w:p>
    <w:p w14:paraId="1997865D" w14:textId="77777777" w:rsidR="00BA25AF"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650A6F61" w14:textId="77777777" w:rsidR="00BA25AF"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5FD505"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637C1986" w14:textId="77777777" w:rsidR="00BA25AF"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32159911" w14:textId="77777777" w:rsidR="00EF09B8" w:rsidRDefault="00EF09B8" w:rsidP="00503691">
      <w:pPr>
        <w:autoSpaceDE w:val="0"/>
        <w:autoSpaceDN w:val="0"/>
        <w:adjustRightInd w:val="0"/>
        <w:rPr>
          <w:rFonts w:ascii="David" w:hAnsi="David"/>
          <w:b/>
          <w:bCs/>
          <w:sz w:val="28"/>
          <w:szCs w:val="28"/>
          <w:u w:val="single"/>
          <w:rtl/>
        </w:rPr>
      </w:pPr>
    </w:p>
    <w:p w14:paraId="2AEC1B6C" w14:textId="24E7A866" w:rsidR="0059160D" w:rsidRPr="00503691" w:rsidRDefault="00B2518C" w:rsidP="00503691">
      <w:pPr>
        <w:autoSpaceDE w:val="0"/>
        <w:autoSpaceDN w:val="0"/>
        <w:adjustRightInd w:val="0"/>
        <w:rPr>
          <w:rFonts w:ascii="David" w:hAnsi="David"/>
          <w:b/>
          <w:bCs/>
          <w:sz w:val="28"/>
          <w:szCs w:val="28"/>
          <w:u w:val="single"/>
          <w:rtl/>
        </w:rPr>
      </w:pPr>
      <w:r w:rsidRPr="00503691">
        <w:rPr>
          <w:rFonts w:ascii="David" w:hAnsi="David"/>
          <w:b/>
          <w:bCs/>
          <w:sz w:val="28"/>
          <w:szCs w:val="28"/>
          <w:u w:val="single"/>
          <w:rtl/>
        </w:rPr>
        <w:t xml:space="preserve">נספח </w:t>
      </w:r>
      <w:r w:rsidR="00FF7FB9">
        <w:rPr>
          <w:rFonts w:ascii="David" w:hAnsi="David" w:hint="cs"/>
          <w:b/>
          <w:bCs/>
          <w:sz w:val="28"/>
          <w:szCs w:val="28"/>
          <w:u w:val="single"/>
          <w:rtl/>
        </w:rPr>
        <w:t>ח</w:t>
      </w:r>
      <w:r w:rsidRPr="00503691">
        <w:rPr>
          <w:rFonts w:ascii="David" w:hAnsi="David"/>
          <w:b/>
          <w:bCs/>
          <w:sz w:val="28"/>
          <w:szCs w:val="28"/>
          <w:u w:val="single"/>
          <w:rtl/>
        </w:rPr>
        <w:t>' - הצהרת סודיות</w:t>
      </w:r>
    </w:p>
    <w:p w14:paraId="3EE4CDBC" w14:textId="77777777" w:rsidR="00861D23" w:rsidRPr="00861D23" w:rsidRDefault="00861D23" w:rsidP="00503691">
      <w:pPr>
        <w:autoSpaceDE w:val="0"/>
        <w:autoSpaceDN w:val="0"/>
        <w:adjustRightInd w:val="0"/>
        <w:rPr>
          <w:rFonts w:ascii="David" w:hAnsi="David"/>
          <w:b/>
          <w:bCs/>
          <w:sz w:val="28"/>
          <w:szCs w:val="28"/>
          <w:u w:val="single"/>
          <w:rtl/>
        </w:rPr>
      </w:pPr>
    </w:p>
    <w:p w14:paraId="6AB5746B" w14:textId="77777777" w:rsidR="00DE1775" w:rsidRPr="00503691" w:rsidRDefault="00B2518C" w:rsidP="00503691">
      <w:pPr>
        <w:jc w:val="both"/>
        <w:rPr>
          <w:rFonts w:ascii="Arial" w:hAnsi="Arial"/>
          <w:sz w:val="24"/>
          <w:rtl/>
        </w:rPr>
      </w:pPr>
      <w:r w:rsidRPr="00503691">
        <w:rPr>
          <w:rFonts w:ascii="Arial" w:hAnsi="Arial"/>
          <w:b/>
          <w:bCs/>
          <w:sz w:val="24"/>
          <w:rtl/>
        </w:rPr>
        <w:t>הואיל</w:t>
      </w:r>
      <w:r w:rsidRPr="00503691">
        <w:rPr>
          <w:rFonts w:ascii="Arial" w:hAnsi="Arial"/>
          <w:sz w:val="24"/>
          <w:rtl/>
        </w:rPr>
        <w:tab/>
      </w:r>
      <w:r w:rsidRPr="00503691">
        <w:rPr>
          <w:rFonts w:ascii="Arial" w:hAnsi="Arial" w:hint="cs"/>
          <w:sz w:val="24"/>
          <w:rtl/>
        </w:rPr>
        <w:t>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מקבל את השירותים</w:t>
      </w:r>
      <w:r w:rsidRPr="00503691">
        <w:rPr>
          <w:rFonts w:ascii="Arial" w:hAnsi="Arial"/>
          <w:sz w:val="24"/>
        </w:rPr>
        <w:t>/</w:t>
      </w:r>
      <w:r w:rsidRPr="00503691">
        <w:rPr>
          <w:rFonts w:ascii="Arial" w:hAnsi="Arial" w:hint="cs"/>
          <w:sz w:val="24"/>
          <w:rtl/>
        </w:rPr>
        <w:t>הטובין</w:t>
      </w:r>
      <w:r w:rsidRPr="00503691">
        <w:rPr>
          <w:rFonts w:ascii="Arial" w:hAnsi="Arial"/>
          <w:sz w:val="24"/>
          <w:rtl/>
        </w:rPr>
        <w:t xml:space="preserve"> כהגדרתם להלן;</w:t>
      </w:r>
    </w:p>
    <w:p w14:paraId="4E4025E1" w14:textId="77777777" w:rsidR="00DE1775" w:rsidRPr="00503691" w:rsidRDefault="00B2518C" w:rsidP="00503691">
      <w:pPr>
        <w:jc w:val="both"/>
        <w:rPr>
          <w:rFonts w:ascii="Arial" w:hAnsi="Arial"/>
          <w:sz w:val="24"/>
          <w:rtl/>
        </w:rPr>
      </w:pPr>
      <w:r w:rsidRPr="00503691">
        <w:rPr>
          <w:rFonts w:ascii="Arial" w:hAnsi="Arial"/>
          <w:b/>
          <w:bCs/>
          <w:sz w:val="24"/>
          <w:rtl/>
        </w:rPr>
        <w:t>והואיל</w:t>
      </w:r>
      <w:r w:rsidRPr="00503691">
        <w:rPr>
          <w:rFonts w:ascii="Arial" w:hAnsi="Arial"/>
          <w:sz w:val="24"/>
          <w:rtl/>
        </w:rPr>
        <w:t xml:space="preserve"> והנני </w:t>
      </w:r>
      <w:r w:rsidRPr="00503691">
        <w:rPr>
          <w:rFonts w:ascii="Arial" w:hAnsi="Arial" w:hint="cs"/>
          <w:sz w:val="24"/>
          <w:rtl/>
        </w:rPr>
        <w:t>מתקשר עם 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בקשר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w:t>
      </w:r>
    </w:p>
    <w:p w14:paraId="0DFA0FFE" w14:textId="77777777" w:rsidR="00DE1775" w:rsidRPr="00503691" w:rsidRDefault="00B2518C" w:rsidP="00503691">
      <w:pPr>
        <w:jc w:val="both"/>
        <w:rPr>
          <w:rFonts w:ascii="Arial" w:hAnsi="Arial"/>
          <w:sz w:val="24"/>
          <w:rtl/>
        </w:rPr>
      </w:pPr>
      <w:r w:rsidRPr="00503691">
        <w:rPr>
          <w:rFonts w:ascii="Arial" w:hAnsi="Arial"/>
          <w:b/>
          <w:bCs/>
          <w:sz w:val="24"/>
          <w:rtl/>
        </w:rPr>
        <w:t>והואיל</w:t>
      </w:r>
      <w:r w:rsidRPr="00503691">
        <w:rPr>
          <w:rFonts w:ascii="Arial" w:hAnsi="Arial"/>
          <w:sz w:val="24"/>
          <w:rtl/>
        </w:rPr>
        <w:t xml:space="preserve"> והנני עשוי להיחשף לסודות מקצועיים עליהם מעוניי</w:t>
      </w:r>
      <w:r w:rsidRPr="00503691">
        <w:rPr>
          <w:rFonts w:ascii="Arial" w:hAnsi="Arial" w:hint="cs"/>
          <w:sz w:val="24"/>
          <w:rtl/>
        </w:rPr>
        <w:t>ן 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להגן;</w:t>
      </w:r>
    </w:p>
    <w:p w14:paraId="4D44424A" w14:textId="77777777" w:rsidR="00DE1775" w:rsidRPr="00503691" w:rsidRDefault="00B2518C" w:rsidP="00503691">
      <w:pPr>
        <w:jc w:val="both"/>
        <w:rPr>
          <w:rFonts w:ascii="Arial" w:hAnsi="Arial"/>
          <w:sz w:val="24"/>
          <w:rtl/>
        </w:rPr>
      </w:pPr>
      <w:r w:rsidRPr="00503691">
        <w:rPr>
          <w:rFonts w:ascii="Arial" w:hAnsi="Arial"/>
          <w:sz w:val="24"/>
          <w:rtl/>
        </w:rPr>
        <w:t xml:space="preserve">לפיכך הנני מתחייב כלפי </w:t>
      </w:r>
      <w:r w:rsidRPr="00503691">
        <w:rPr>
          <w:rFonts w:ascii="Arial" w:hAnsi="Arial" w:hint="cs"/>
          <w:sz w:val="24"/>
          <w:rtl/>
        </w:rPr>
        <w:t>ה</w:t>
      </w:r>
      <w:r w:rsidR="001A0C1E" w:rsidRPr="00503691">
        <w:rPr>
          <w:rFonts w:ascii="Arial" w:hAnsi="Arial" w:hint="cs"/>
          <w:sz w:val="24"/>
          <w:rtl/>
        </w:rPr>
        <w:t>מנהל</w:t>
      </w:r>
      <w:r w:rsidRPr="00503691">
        <w:rPr>
          <w:rFonts w:ascii="Arial" w:hAnsi="Arial" w:hint="cs"/>
          <w:sz w:val="24"/>
          <w:rtl/>
        </w:rPr>
        <w:t xml:space="preserve"> האזרחי</w:t>
      </w:r>
      <w:r w:rsidRPr="00503691">
        <w:rPr>
          <w:rFonts w:ascii="Arial" w:hAnsi="Arial"/>
          <w:sz w:val="24"/>
          <w:rtl/>
        </w:rPr>
        <w:t xml:space="preserve"> כדלקמן:</w:t>
      </w:r>
    </w:p>
    <w:p w14:paraId="4EAFE181" w14:textId="77777777" w:rsidR="00861D23" w:rsidRDefault="00861D23" w:rsidP="00503691">
      <w:pPr>
        <w:jc w:val="both"/>
        <w:rPr>
          <w:rFonts w:ascii="Arial" w:hAnsi="Arial"/>
          <w:sz w:val="24"/>
          <w:rtl/>
        </w:rPr>
      </w:pPr>
    </w:p>
    <w:p w14:paraId="4C6AFCC9" w14:textId="09DB3508" w:rsidR="00DE1775" w:rsidRPr="00503691" w:rsidRDefault="00B2518C" w:rsidP="00503691">
      <w:pPr>
        <w:ind w:left="360"/>
        <w:jc w:val="both"/>
        <w:rPr>
          <w:rFonts w:ascii="Arial" w:hAnsi="Arial"/>
          <w:sz w:val="24"/>
          <w:rtl/>
        </w:rPr>
      </w:pPr>
      <w:r w:rsidRPr="00503691">
        <w:rPr>
          <w:rFonts w:ascii="Arial" w:hAnsi="Arial"/>
          <w:sz w:val="24"/>
          <w:u w:val="single"/>
          <w:rtl/>
        </w:rPr>
        <w:t>הגדרות</w:t>
      </w:r>
    </w:p>
    <w:p w14:paraId="3F708C94" w14:textId="77777777" w:rsidR="00DE1775" w:rsidRPr="00503691" w:rsidRDefault="00B2518C" w:rsidP="00503691">
      <w:pPr>
        <w:jc w:val="both"/>
        <w:rPr>
          <w:rFonts w:ascii="Arial" w:hAnsi="Arial"/>
          <w:sz w:val="24"/>
          <w:rtl/>
        </w:rPr>
      </w:pPr>
      <w:r w:rsidRPr="00503691">
        <w:rPr>
          <w:rFonts w:ascii="Arial" w:hAnsi="Arial"/>
          <w:sz w:val="24"/>
          <w:rtl/>
        </w:rPr>
        <w:t>בהתחייבות זו תהיה למונחים הבאים המשמעות המופיעה לצידם:</w:t>
      </w:r>
    </w:p>
    <w:p w14:paraId="5BCDD046" w14:textId="77777777" w:rsidR="00DE1775" w:rsidRPr="00503691" w:rsidRDefault="00B2518C" w:rsidP="00503691">
      <w:pPr>
        <w:jc w:val="both"/>
        <w:rPr>
          <w:rFonts w:ascii="Arial" w:hAnsi="Arial"/>
          <w:sz w:val="24"/>
          <w:rtl/>
        </w:rPr>
      </w:pPr>
      <w:r w:rsidRPr="00503691">
        <w:rPr>
          <w:rFonts w:ascii="Arial" w:hAnsi="Arial"/>
          <w:b/>
          <w:bCs/>
          <w:sz w:val="24"/>
          <w:rtl/>
        </w:rPr>
        <w:t>"השירותים</w:t>
      </w:r>
      <w:r w:rsidRPr="00503691">
        <w:rPr>
          <w:rFonts w:ascii="Arial" w:hAnsi="Arial"/>
          <w:b/>
          <w:bCs/>
          <w:sz w:val="24"/>
        </w:rPr>
        <w:t>/</w:t>
      </w:r>
      <w:r w:rsidRPr="00503691">
        <w:rPr>
          <w:rFonts w:ascii="Arial" w:hAnsi="Arial" w:hint="cs"/>
          <w:b/>
          <w:bCs/>
          <w:sz w:val="24"/>
          <w:rtl/>
        </w:rPr>
        <w:t>הטובין</w:t>
      </w:r>
      <w:r w:rsidRPr="00503691">
        <w:rPr>
          <w:rFonts w:ascii="Arial" w:hAnsi="Arial"/>
          <w:b/>
          <w:bCs/>
          <w:sz w:val="24"/>
          <w:rtl/>
        </w:rPr>
        <w:t>"</w:t>
      </w:r>
      <w:r w:rsidRPr="00503691">
        <w:rPr>
          <w:rFonts w:ascii="Arial" w:hAnsi="Arial"/>
          <w:sz w:val="24"/>
          <w:rtl/>
        </w:rPr>
        <w:t xml:space="preserve"> –</w:t>
      </w:r>
      <w:r w:rsidRPr="00503691">
        <w:rPr>
          <w:rFonts w:ascii="Arial" w:hAnsi="Arial" w:hint="cs"/>
          <w:sz w:val="24"/>
          <w:rtl/>
        </w:rPr>
        <w:t xml:space="preserve"> בהתאם לקבוע בכל מקום במסמכי המכרז. </w:t>
      </w:r>
    </w:p>
    <w:p w14:paraId="01BBE45A" w14:textId="77777777" w:rsidR="00DE1775" w:rsidRPr="00503691" w:rsidRDefault="00B2518C" w:rsidP="00503691">
      <w:pPr>
        <w:jc w:val="both"/>
        <w:rPr>
          <w:rFonts w:ascii="Arial" w:hAnsi="Arial"/>
          <w:sz w:val="24"/>
          <w:rtl/>
        </w:rPr>
      </w:pPr>
      <w:r w:rsidRPr="00503691">
        <w:rPr>
          <w:rFonts w:ascii="Arial" w:hAnsi="Arial"/>
          <w:b/>
          <w:bCs/>
          <w:sz w:val="24"/>
          <w:rtl/>
        </w:rPr>
        <w:t>"עובד"</w:t>
      </w:r>
      <w:r w:rsidRPr="00503691">
        <w:rPr>
          <w:rFonts w:ascii="Arial" w:hAnsi="Arial"/>
          <w:sz w:val="24"/>
          <w:rtl/>
        </w:rPr>
        <w:t xml:space="preserve"> -</w:t>
      </w:r>
      <w:r w:rsidRPr="00503691">
        <w:rPr>
          <w:rFonts w:ascii="Arial" w:hAnsi="Arial"/>
          <w:sz w:val="24"/>
          <w:rtl/>
        </w:rPr>
        <w:tab/>
        <w:t>כל אחד מעובדי</w:t>
      </w:r>
      <w:r w:rsidRPr="00503691">
        <w:rPr>
          <w:rFonts w:ascii="Arial" w:hAnsi="Arial" w:hint="cs"/>
          <w:sz w:val="24"/>
          <w:rtl/>
        </w:rPr>
        <w:t>י,</w:t>
      </w:r>
      <w:r w:rsidRPr="00503691">
        <w:rPr>
          <w:rFonts w:ascii="Arial" w:hAnsi="Arial"/>
          <w:sz w:val="24"/>
          <w:rtl/>
        </w:rPr>
        <w:t xml:space="preserve"> אשר באמצעותו יינתנו השירותים למזמין.</w:t>
      </w:r>
    </w:p>
    <w:p w14:paraId="2033F8C9" w14:textId="77777777" w:rsidR="00DE1775" w:rsidRPr="00503691" w:rsidRDefault="00B2518C" w:rsidP="00503691">
      <w:pPr>
        <w:jc w:val="both"/>
        <w:rPr>
          <w:rFonts w:ascii="Arial" w:hAnsi="Arial"/>
          <w:sz w:val="24"/>
          <w:rtl/>
        </w:rPr>
      </w:pPr>
      <w:r w:rsidRPr="00503691">
        <w:rPr>
          <w:rFonts w:ascii="Arial" w:hAnsi="Arial"/>
          <w:b/>
          <w:bCs/>
          <w:sz w:val="24"/>
          <w:rtl/>
        </w:rPr>
        <w:t>"מידע"</w:t>
      </w:r>
      <w:r w:rsidRPr="00503691">
        <w:rPr>
          <w:rFonts w:ascii="Arial" w:hAnsi="Arial"/>
          <w:sz w:val="24"/>
          <w:rtl/>
        </w:rPr>
        <w:t xml:space="preserve"> -</w:t>
      </w:r>
      <w:r w:rsidRPr="00503691">
        <w:rPr>
          <w:rFonts w:ascii="Arial" w:hAnsi="Arial"/>
          <w:sz w:val="24"/>
          <w:rtl/>
        </w:rPr>
        <w:tab/>
        <w:t>כל מידע (</w:t>
      </w:r>
      <w:r w:rsidRPr="00503691">
        <w:rPr>
          <w:rFonts w:ascii="Arial" w:hAnsi="Arial"/>
          <w:sz w:val="24"/>
        </w:rPr>
        <w:t>Information</w:t>
      </w:r>
      <w:r w:rsidRPr="00503691">
        <w:rPr>
          <w:rFonts w:ascii="Arial" w:hAnsi="Arial"/>
          <w:sz w:val="24"/>
          <w:rtl/>
        </w:rPr>
        <w:t>), ידע (</w:t>
      </w:r>
      <w:r w:rsidRPr="00503691">
        <w:rPr>
          <w:rFonts w:ascii="Arial" w:hAnsi="Arial"/>
          <w:sz w:val="24"/>
        </w:rPr>
        <w:t>Know-How</w:t>
      </w:r>
      <w:r w:rsidRPr="00503691">
        <w:rPr>
          <w:rFonts w:ascii="Arial" w:hAnsi="Arial"/>
          <w:sz w:val="24"/>
          <w:rtl/>
        </w:rPr>
        <w:t>), ידיעה, מסמך, תכתובת, תוכנית, נתון, מודל, חוות דעת, מסקנה וכל דבר אחר כיוצ"ב הקשור או הנוגע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xml:space="preserve"> בין בכתב ובין בע"פ בכל צורה או דרך של שימור ידיעות בצורה חשמלית</w:t>
      </w:r>
      <w:r w:rsidRPr="00503691">
        <w:rPr>
          <w:rFonts w:ascii="Arial" w:hAnsi="Arial" w:hint="cs"/>
          <w:sz w:val="24"/>
          <w:rtl/>
        </w:rPr>
        <w:t>,</w:t>
      </w:r>
      <w:r w:rsidRPr="00503691">
        <w:rPr>
          <w:rFonts w:ascii="Arial" w:hAnsi="Arial"/>
          <w:sz w:val="24"/>
          <w:rtl/>
        </w:rPr>
        <w:t xml:space="preserve"> אלקטרונית</w:t>
      </w:r>
      <w:r w:rsidRPr="00503691">
        <w:rPr>
          <w:rFonts w:ascii="Arial" w:hAnsi="Arial" w:hint="cs"/>
          <w:sz w:val="24"/>
          <w:rtl/>
        </w:rPr>
        <w:t>,</w:t>
      </w:r>
      <w:r w:rsidRPr="00503691">
        <w:rPr>
          <w:rFonts w:ascii="Arial" w:hAnsi="Arial"/>
          <w:sz w:val="24"/>
          <w:rtl/>
        </w:rPr>
        <w:t xml:space="preserve"> אופטית</w:t>
      </w:r>
      <w:r w:rsidRPr="00503691">
        <w:rPr>
          <w:rFonts w:ascii="Arial" w:hAnsi="Arial" w:hint="cs"/>
          <w:sz w:val="24"/>
          <w:rtl/>
        </w:rPr>
        <w:t>,</w:t>
      </w:r>
      <w:r w:rsidRPr="00503691">
        <w:rPr>
          <w:rFonts w:ascii="Arial" w:hAnsi="Arial"/>
          <w:sz w:val="24"/>
          <w:rtl/>
        </w:rPr>
        <w:t xml:space="preserve"> מגנטית</w:t>
      </w:r>
      <w:r w:rsidRPr="00503691">
        <w:rPr>
          <w:rFonts w:ascii="Arial" w:hAnsi="Arial" w:hint="cs"/>
          <w:sz w:val="24"/>
          <w:rtl/>
        </w:rPr>
        <w:t xml:space="preserve"> </w:t>
      </w:r>
      <w:r w:rsidRPr="00503691">
        <w:rPr>
          <w:rFonts w:ascii="Arial" w:hAnsi="Arial"/>
          <w:sz w:val="24"/>
          <w:rtl/>
        </w:rPr>
        <w:t>או אחרת.</w:t>
      </w:r>
    </w:p>
    <w:p w14:paraId="04DBF152" w14:textId="77777777" w:rsidR="00DE1775" w:rsidRPr="00503691" w:rsidRDefault="00B2518C" w:rsidP="00503691">
      <w:pPr>
        <w:jc w:val="both"/>
        <w:rPr>
          <w:rFonts w:ascii="Arial" w:hAnsi="Arial"/>
          <w:sz w:val="24"/>
          <w:rtl/>
        </w:rPr>
      </w:pPr>
      <w:r w:rsidRPr="00503691">
        <w:rPr>
          <w:rFonts w:ascii="Arial" w:hAnsi="Arial"/>
          <w:b/>
          <w:bCs/>
          <w:sz w:val="24"/>
          <w:rtl/>
        </w:rPr>
        <w:t>"סודות מקצועיים"</w:t>
      </w:r>
      <w:r w:rsidRPr="00503691">
        <w:rPr>
          <w:rFonts w:ascii="Arial" w:hAnsi="Arial"/>
          <w:sz w:val="24"/>
          <w:rtl/>
        </w:rPr>
        <w:t xml:space="preserve"> - כל מידע אשר יגיע לידי הקבלן או העובד בקשר למתן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בין אם נתקבל במהלך מתן השירותים</w:t>
      </w:r>
      <w:r w:rsidRPr="00503691">
        <w:rPr>
          <w:rFonts w:ascii="Arial" w:hAnsi="Arial"/>
          <w:sz w:val="24"/>
        </w:rPr>
        <w:t>/</w:t>
      </w:r>
      <w:r w:rsidRPr="00503691">
        <w:rPr>
          <w:rFonts w:ascii="Arial" w:hAnsi="Arial" w:hint="cs"/>
          <w:sz w:val="24"/>
          <w:rtl/>
        </w:rPr>
        <w:t>הספקת הטובין</w:t>
      </w:r>
      <w:r w:rsidRPr="00503691">
        <w:rPr>
          <w:rFonts w:ascii="Arial" w:hAnsi="Arial"/>
          <w:sz w:val="24"/>
          <w:rtl/>
        </w:rPr>
        <w:t xml:space="preserve"> או לאחר מכן, לרבות ומבלי לפגוע בכלליות האמור לעיל: מידע אשר </w:t>
      </w:r>
      <w:r w:rsidR="00011C64" w:rsidRPr="00503691">
        <w:rPr>
          <w:rFonts w:ascii="Arial" w:hAnsi="Arial" w:hint="cs"/>
          <w:sz w:val="24"/>
          <w:rtl/>
        </w:rPr>
        <w:t>יימסר</w:t>
      </w:r>
      <w:r w:rsidRPr="00503691">
        <w:rPr>
          <w:rFonts w:ascii="Arial" w:hAnsi="Arial"/>
          <w:sz w:val="24"/>
          <w:rtl/>
        </w:rPr>
        <w:t xml:space="preserve"> ע"י המזמין</w:t>
      </w:r>
      <w:r w:rsidRPr="00503691">
        <w:rPr>
          <w:rFonts w:ascii="Arial" w:hAnsi="Arial" w:hint="cs"/>
          <w:sz w:val="24"/>
          <w:rtl/>
        </w:rPr>
        <w:t>,</w:t>
      </w:r>
      <w:r w:rsidRPr="00503691">
        <w:rPr>
          <w:rFonts w:ascii="Arial" w:hAnsi="Arial"/>
          <w:sz w:val="24"/>
          <w:rtl/>
        </w:rPr>
        <w:t xml:space="preserve"> כל גורם אחר או מי מטעמו. </w:t>
      </w:r>
    </w:p>
    <w:p w14:paraId="04C5870C" w14:textId="77777777" w:rsidR="00861D23" w:rsidRDefault="00861D23" w:rsidP="00503691">
      <w:pPr>
        <w:jc w:val="both"/>
        <w:rPr>
          <w:rFonts w:ascii="Arial" w:hAnsi="Arial"/>
          <w:sz w:val="24"/>
          <w:rtl/>
        </w:rPr>
      </w:pPr>
    </w:p>
    <w:p w14:paraId="28DA89F0" w14:textId="753ABC61" w:rsidR="00DE1775" w:rsidRPr="00503691" w:rsidRDefault="00B2518C" w:rsidP="00503691">
      <w:pPr>
        <w:ind w:left="360"/>
        <w:jc w:val="both"/>
        <w:rPr>
          <w:rFonts w:ascii="Arial" w:hAnsi="Arial"/>
          <w:sz w:val="24"/>
          <w:rtl/>
        </w:rPr>
      </w:pPr>
      <w:r w:rsidRPr="00503691">
        <w:rPr>
          <w:rFonts w:ascii="Arial" w:hAnsi="Arial"/>
          <w:sz w:val="24"/>
          <w:u w:val="single"/>
          <w:rtl/>
        </w:rPr>
        <w:t>שמירת סודיות</w:t>
      </w:r>
    </w:p>
    <w:p w14:paraId="62EA86F7" w14:textId="77777777" w:rsidR="00DE1775" w:rsidRPr="00503691" w:rsidRDefault="00B2518C" w:rsidP="00503691">
      <w:pPr>
        <w:jc w:val="both"/>
        <w:rPr>
          <w:rFonts w:ascii="Arial" w:hAnsi="Arial"/>
          <w:sz w:val="24"/>
          <w:rtl/>
        </w:rPr>
      </w:pPr>
      <w:r w:rsidRPr="00503691">
        <w:rPr>
          <w:rFonts w:ascii="Arial" w:hAnsi="Arial"/>
          <w:sz w:val="24"/>
          <w:rtl/>
        </w:rPr>
        <w:t>הנני מתחייב לשמור את המידע או הסודות המקצועיים בסודיות מוחלטת ולעשות בהם שימוש אך ורק לצורך מתן השירותים</w:t>
      </w:r>
      <w:r w:rsidRPr="00503691">
        <w:rPr>
          <w:rFonts w:ascii="Arial" w:hAnsi="Arial"/>
          <w:sz w:val="24"/>
        </w:rPr>
        <w:t>/</w:t>
      </w:r>
      <w:r w:rsidRPr="00503691">
        <w:rPr>
          <w:rFonts w:ascii="Arial" w:hAnsi="Arial" w:hint="cs"/>
          <w:sz w:val="24"/>
          <w:rtl/>
        </w:rPr>
        <w:t>אספקת הטובין נושאי מכרז זה</w:t>
      </w:r>
      <w:r w:rsidRPr="00503691">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A489635" w14:textId="77777777" w:rsidR="00DE1775" w:rsidRPr="00503691" w:rsidRDefault="00B2518C" w:rsidP="00503691">
      <w:pPr>
        <w:jc w:val="both"/>
        <w:rPr>
          <w:rFonts w:ascii="Arial" w:hAnsi="Arial"/>
          <w:sz w:val="24"/>
          <w:rtl/>
        </w:rPr>
      </w:pPr>
      <w:r w:rsidRPr="00503691">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503691">
        <w:rPr>
          <w:rFonts w:ascii="Arial" w:hAnsi="Arial" w:hint="cs"/>
          <w:sz w:val="24"/>
          <w:rtl/>
        </w:rPr>
        <w:t>-</w:t>
      </w:r>
      <w:r w:rsidR="00DD1B63" w:rsidRPr="00503691">
        <w:rPr>
          <w:rFonts w:ascii="Arial" w:hAnsi="Arial"/>
          <w:sz w:val="24"/>
          <w:rtl/>
        </w:rPr>
        <w:t>1977</w:t>
      </w:r>
      <w:r w:rsidR="00DD1B63">
        <w:rPr>
          <w:rFonts w:hint="cs"/>
          <w:rtl/>
        </w:rPr>
        <w:t>, כפי תוקפו בישראל מעת לעת.</w:t>
      </w:r>
    </w:p>
    <w:p w14:paraId="2DB75F59" w14:textId="77777777" w:rsidR="00DE1775" w:rsidRPr="00503691" w:rsidRDefault="00B2518C" w:rsidP="00503691">
      <w:pPr>
        <w:jc w:val="both"/>
        <w:rPr>
          <w:rFonts w:ascii="Arial" w:hAnsi="Arial"/>
          <w:sz w:val="24"/>
          <w:rtl/>
        </w:rPr>
      </w:pPr>
      <w:r w:rsidRPr="00503691">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503691">
        <w:rPr>
          <w:rFonts w:ascii="Arial" w:hAnsi="Arial"/>
          <w:sz w:val="24"/>
          <w:rtl/>
        </w:rPr>
        <w:t>.</w:t>
      </w:r>
    </w:p>
    <w:p w14:paraId="6ED1A8FA" w14:textId="77777777" w:rsidR="00861D23" w:rsidRPr="001C291B" w:rsidRDefault="00861D23" w:rsidP="00503691">
      <w:pPr>
        <w:jc w:val="both"/>
        <w:rPr>
          <w:rFonts w:ascii="Arial" w:hAnsi="Arial"/>
          <w:sz w:val="24"/>
          <w:rtl/>
        </w:rPr>
      </w:pPr>
    </w:p>
    <w:p w14:paraId="7C4C823E" w14:textId="77777777" w:rsidR="0059160D" w:rsidRPr="00503691" w:rsidRDefault="00B2518C" w:rsidP="00503691">
      <w:pPr>
        <w:tabs>
          <w:tab w:val="left" w:pos="2954"/>
        </w:tabs>
        <w:rPr>
          <w:rFonts w:ascii="David" w:hAnsi="David"/>
          <w:sz w:val="24"/>
          <w:rtl/>
        </w:rPr>
      </w:pPr>
      <w:r w:rsidRPr="00503691">
        <w:rPr>
          <w:rFonts w:ascii="David" w:hAnsi="David"/>
          <w:sz w:val="24"/>
          <w:rtl/>
        </w:rPr>
        <w:t>ולראיה באתי על החתום:</w:t>
      </w:r>
      <w:r w:rsidRPr="00503691">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345318E" w14:textId="77777777" w:rsidTr="000240BD">
        <w:trPr>
          <w:trHeight w:val="718"/>
        </w:trPr>
        <w:tc>
          <w:tcPr>
            <w:tcW w:w="1650" w:type="dxa"/>
          </w:tcPr>
          <w:p w14:paraId="1E2D7571" w14:textId="77777777" w:rsidR="007F6C54" w:rsidRPr="00503691" w:rsidRDefault="007F6C54" w:rsidP="00503691">
            <w:pPr>
              <w:rPr>
                <w:rFonts w:ascii="David" w:eastAsiaTheme="minorEastAsia" w:hAnsi="David"/>
                <w:sz w:val="24"/>
              </w:rPr>
            </w:pPr>
          </w:p>
        </w:tc>
        <w:tc>
          <w:tcPr>
            <w:tcW w:w="2643" w:type="dxa"/>
          </w:tcPr>
          <w:p w14:paraId="50FF3FB3" w14:textId="77777777" w:rsidR="007F6C54" w:rsidRPr="00503691" w:rsidRDefault="007F6C54" w:rsidP="00503691">
            <w:pPr>
              <w:rPr>
                <w:rFonts w:ascii="David" w:eastAsiaTheme="minorEastAsia" w:hAnsi="David"/>
                <w:sz w:val="24"/>
              </w:rPr>
            </w:pPr>
          </w:p>
        </w:tc>
        <w:tc>
          <w:tcPr>
            <w:tcW w:w="2608" w:type="dxa"/>
          </w:tcPr>
          <w:p w14:paraId="6B3B9316" w14:textId="77777777" w:rsidR="007F6C54" w:rsidRPr="00503691" w:rsidRDefault="007F6C54" w:rsidP="00503691">
            <w:pPr>
              <w:rPr>
                <w:rFonts w:ascii="David" w:eastAsiaTheme="minorEastAsia" w:hAnsi="David"/>
                <w:sz w:val="24"/>
              </w:rPr>
            </w:pPr>
          </w:p>
        </w:tc>
        <w:tc>
          <w:tcPr>
            <w:tcW w:w="2835" w:type="dxa"/>
          </w:tcPr>
          <w:p w14:paraId="6786A3C2" w14:textId="77777777" w:rsidR="007F6C54" w:rsidRPr="00503691" w:rsidRDefault="007F6C54" w:rsidP="00503691">
            <w:pPr>
              <w:rPr>
                <w:rFonts w:ascii="David" w:eastAsiaTheme="minorEastAsia" w:hAnsi="David"/>
                <w:sz w:val="24"/>
              </w:rPr>
            </w:pPr>
          </w:p>
        </w:tc>
      </w:tr>
      <w:tr w:rsidR="00A64C77" w14:paraId="69F8976D" w14:textId="77777777" w:rsidTr="000240BD">
        <w:tc>
          <w:tcPr>
            <w:tcW w:w="1650" w:type="dxa"/>
            <w:shd w:val="pct5" w:color="auto" w:fill="auto"/>
          </w:tcPr>
          <w:p w14:paraId="008AD388"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8E1ABB2" w14:textId="77777777" w:rsidR="007F6C54" w:rsidRPr="00503691" w:rsidRDefault="00B2518C" w:rsidP="00503691">
            <w:pPr>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3484BAB6"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62FB9E66" w14:textId="77777777" w:rsidR="007F6C54"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וחותמת המציע</w:t>
            </w:r>
          </w:p>
        </w:tc>
      </w:tr>
    </w:tbl>
    <w:p w14:paraId="00D631C7" w14:textId="77777777" w:rsidR="00D324A9" w:rsidRDefault="00D324A9" w:rsidP="00503691">
      <w:pPr>
        <w:pStyle w:val="14"/>
        <w:keepNext/>
        <w:spacing w:before="0"/>
        <w:ind w:left="0"/>
        <w:jc w:val="center"/>
        <w:rPr>
          <w:rFonts w:ascii="David" w:hAnsi="David"/>
          <w:b/>
          <w:bCs/>
          <w:u w:val="single"/>
          <w:rtl/>
          <w:lang w:eastAsia="he-IL"/>
        </w:rPr>
      </w:pPr>
    </w:p>
    <w:p w14:paraId="34405877" w14:textId="77777777" w:rsidR="00BA25AF" w:rsidRDefault="00BA25AF" w:rsidP="00503691">
      <w:pPr>
        <w:pStyle w:val="14"/>
        <w:keepNext/>
        <w:spacing w:before="0"/>
        <w:ind w:left="0"/>
        <w:jc w:val="center"/>
        <w:rPr>
          <w:rFonts w:ascii="David" w:hAnsi="David"/>
          <w:b/>
          <w:bCs/>
          <w:u w:val="single"/>
          <w:rtl/>
          <w:lang w:eastAsia="he-IL"/>
        </w:rPr>
      </w:pPr>
    </w:p>
    <w:p w14:paraId="238E976A" w14:textId="77777777" w:rsidR="00BA25AF" w:rsidRPr="00503691" w:rsidRDefault="00B2518C" w:rsidP="00503691">
      <w:pPr>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305375BE" w14:textId="77777777" w:rsidR="00BA25AF" w:rsidRPr="00503691" w:rsidRDefault="00B2518C" w:rsidP="00503691">
      <w:pPr>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CD8CD03" w14:textId="77777777" w:rsidR="00BA25AF" w:rsidRPr="00503691" w:rsidRDefault="00B2518C" w:rsidP="00503691">
      <w:pPr>
        <w:jc w:val="center"/>
        <w:rPr>
          <w:rFonts w:ascii="David" w:eastAsiaTheme="minorEastAsia" w:hAnsi="David"/>
          <w:sz w:val="24"/>
        </w:rPr>
      </w:pPr>
      <w:r w:rsidRPr="00503691">
        <w:rPr>
          <w:rFonts w:ascii="David" w:eastAsiaTheme="minorEastAsia" w:hAnsi="David"/>
          <w:sz w:val="24"/>
          <w:rtl/>
        </w:rPr>
        <w:t>______________</w:t>
      </w:r>
    </w:p>
    <w:p w14:paraId="743D92CA" w14:textId="77777777" w:rsidR="00BA25AF"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 חותמת</w:t>
      </w:r>
    </w:p>
    <w:p w14:paraId="79353565" w14:textId="77777777" w:rsidR="0059160D" w:rsidRPr="00B7230D" w:rsidRDefault="0059160D" w:rsidP="00503691">
      <w:pPr>
        <w:pStyle w:val="14"/>
        <w:keepNext/>
        <w:spacing w:before="0"/>
        <w:rPr>
          <w:rFonts w:ascii="David" w:hAnsi="David"/>
          <w:rtl/>
          <w:lang w:eastAsia="he-IL"/>
        </w:rPr>
      </w:pPr>
    </w:p>
    <w:p w14:paraId="094E5C68" w14:textId="77777777" w:rsidR="0059160D" w:rsidRPr="008921A8" w:rsidRDefault="0059160D" w:rsidP="00503691">
      <w:pPr>
        <w:spacing w:after="240" w:line="276" w:lineRule="auto"/>
        <w:rPr>
          <w:b/>
          <w:bCs/>
          <w:sz w:val="24"/>
          <w:u w:val="single"/>
          <w:rtl/>
        </w:rPr>
      </w:pPr>
    </w:p>
    <w:p w14:paraId="1E3BA6E0" w14:textId="77777777" w:rsidR="0059160D" w:rsidRPr="008921A8" w:rsidRDefault="0059160D" w:rsidP="00503691">
      <w:pPr>
        <w:spacing w:after="240" w:line="276" w:lineRule="auto"/>
        <w:jc w:val="center"/>
        <w:rPr>
          <w:b/>
          <w:bCs/>
          <w:sz w:val="24"/>
          <w:u w:val="single"/>
          <w:rtl/>
        </w:rPr>
      </w:pPr>
    </w:p>
    <w:p w14:paraId="717D8F7A" w14:textId="77777777" w:rsidR="0059160D" w:rsidRPr="00B7230D" w:rsidRDefault="0059160D" w:rsidP="00503691">
      <w:pPr>
        <w:spacing w:after="240" w:line="276" w:lineRule="auto"/>
        <w:jc w:val="center"/>
        <w:rPr>
          <w:b/>
          <w:bCs/>
          <w:sz w:val="24"/>
          <w:u w:val="single"/>
          <w:rtl/>
        </w:rPr>
      </w:pPr>
    </w:p>
    <w:p w14:paraId="78F62CAF" w14:textId="77777777" w:rsidR="00662AC7" w:rsidRPr="00503691" w:rsidRDefault="00B2518C" w:rsidP="00503691">
      <w:pPr>
        <w:bidi w:val="0"/>
        <w:spacing w:after="240" w:line="276" w:lineRule="auto"/>
        <w:rPr>
          <w:rFonts w:ascii="David" w:hAnsi="David"/>
          <w:bCs/>
          <w:i/>
          <w:sz w:val="24"/>
          <w:rtl/>
        </w:rPr>
      </w:pPr>
      <w:r w:rsidRPr="00503691">
        <w:rPr>
          <w:rFonts w:ascii="David" w:hAnsi="David"/>
          <w:bCs/>
          <w:i/>
          <w:sz w:val="24"/>
          <w:rtl/>
        </w:rPr>
        <w:br w:type="page"/>
      </w:r>
    </w:p>
    <w:p w14:paraId="171D2F09" w14:textId="77FD0047" w:rsidR="0059160D" w:rsidRPr="00503691" w:rsidRDefault="00B2518C" w:rsidP="00503691">
      <w:pPr>
        <w:autoSpaceDE w:val="0"/>
        <w:autoSpaceDN w:val="0"/>
        <w:adjustRightInd w:val="0"/>
        <w:spacing w:after="240" w:line="276" w:lineRule="auto"/>
        <w:jc w:val="center"/>
        <w:rPr>
          <w:rFonts w:ascii="David" w:hAnsi="David"/>
          <w:b/>
          <w:bCs/>
          <w:sz w:val="28"/>
          <w:szCs w:val="28"/>
          <w:u w:val="single"/>
        </w:rPr>
      </w:pPr>
      <w:r w:rsidRPr="00503691">
        <w:rPr>
          <w:rFonts w:ascii="David" w:hAnsi="David"/>
          <w:b/>
          <w:bCs/>
          <w:sz w:val="28"/>
          <w:szCs w:val="28"/>
          <w:u w:val="single"/>
          <w:rtl/>
        </w:rPr>
        <w:lastRenderedPageBreak/>
        <w:t xml:space="preserve">נספח </w:t>
      </w:r>
      <w:r w:rsidR="00FF7FB9">
        <w:rPr>
          <w:rFonts w:ascii="David" w:hAnsi="David" w:hint="cs"/>
          <w:b/>
          <w:bCs/>
          <w:sz w:val="28"/>
          <w:szCs w:val="28"/>
          <w:u w:val="single"/>
          <w:rtl/>
        </w:rPr>
        <w:t>ט</w:t>
      </w:r>
      <w:r w:rsidR="00DC63C4" w:rsidRPr="00503691">
        <w:rPr>
          <w:rFonts w:ascii="David" w:hAnsi="David" w:hint="cs"/>
          <w:b/>
          <w:bCs/>
          <w:sz w:val="28"/>
          <w:szCs w:val="28"/>
          <w:u w:val="single"/>
          <w:rtl/>
        </w:rPr>
        <w:t>׳</w:t>
      </w:r>
      <w:r w:rsidRPr="00503691">
        <w:rPr>
          <w:rFonts w:ascii="David" w:hAnsi="David"/>
          <w:b/>
          <w:bCs/>
          <w:sz w:val="28"/>
          <w:szCs w:val="28"/>
          <w:u w:val="single"/>
          <w:rtl/>
        </w:rPr>
        <w:t xml:space="preserve"> - תצהיר בדבר היעדר הרשעות בגין העסקת עובדים זרים ושכר מינימום</w:t>
      </w:r>
    </w:p>
    <w:p w14:paraId="55A230AE" w14:textId="77777777" w:rsidR="00DE1775" w:rsidRPr="00503691" w:rsidRDefault="00B2518C" w:rsidP="00503691">
      <w:pPr>
        <w:spacing w:after="240" w:line="276" w:lineRule="auto"/>
        <w:jc w:val="both"/>
        <w:rPr>
          <w:rFonts w:ascii="Arial" w:hAnsi="Arial"/>
          <w:sz w:val="24"/>
          <w:rtl/>
        </w:rPr>
      </w:pPr>
      <w:r w:rsidRPr="00503691">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4A3256D5" w14:textId="76505D81" w:rsidR="00861D23" w:rsidRPr="00635876" w:rsidRDefault="00B2518C" w:rsidP="00503691">
      <w:pPr>
        <w:pStyle w:val="afa"/>
        <w:spacing w:line="360" w:lineRule="auto"/>
        <w:jc w:val="both"/>
        <w:rPr>
          <w:sz w:val="24"/>
          <w:rtl/>
          <w:lang w:val="he-IL"/>
        </w:rPr>
      </w:pPr>
      <w:r w:rsidRPr="00861D23">
        <w:rPr>
          <w:rFonts w:ascii="Arial" w:hAnsi="Arial"/>
          <w:sz w:val="24"/>
          <w:rtl/>
        </w:rPr>
        <w:t xml:space="preserve">הנני נותן </w:t>
      </w:r>
      <w:r w:rsidRPr="00635876">
        <w:rPr>
          <w:rFonts w:ascii="Arial" w:hAnsi="Arial"/>
          <w:sz w:val="24"/>
          <w:rtl/>
        </w:rPr>
        <w:t>תצהיר זה בשם ___________________ שהוא המציע (להלן:  "</w:t>
      </w:r>
      <w:r w:rsidRPr="00635876">
        <w:rPr>
          <w:rFonts w:ascii="Arial" w:hAnsi="Arial"/>
          <w:b/>
          <w:bCs/>
          <w:sz w:val="24"/>
          <w:rtl/>
        </w:rPr>
        <w:t>המציע</w:t>
      </w:r>
      <w:r w:rsidRPr="00635876">
        <w:rPr>
          <w:rFonts w:ascii="Arial" w:hAnsi="Arial"/>
          <w:sz w:val="24"/>
          <w:rtl/>
        </w:rPr>
        <w:t xml:space="preserve">") המבקש להתקשר עם עורך </w:t>
      </w:r>
      <w:r w:rsidR="00382DCA" w:rsidRPr="00635876">
        <w:rPr>
          <w:b/>
          <w:bCs/>
          <w:sz w:val="24"/>
          <w:rtl/>
        </w:rPr>
        <w:t xml:space="preserve">מכרז מס' </w:t>
      </w:r>
      <w:r w:rsidR="00090245" w:rsidRPr="00635876">
        <w:rPr>
          <w:rFonts w:hint="cs"/>
          <w:b/>
          <w:bCs/>
          <w:sz w:val="24"/>
          <w:rtl/>
        </w:rPr>
        <w:t>3/26</w:t>
      </w:r>
      <w:r w:rsidR="00382DCA" w:rsidRPr="00635876">
        <w:rPr>
          <w:rFonts w:hint="cs"/>
          <w:b/>
          <w:bCs/>
          <w:sz w:val="24"/>
          <w:rtl/>
        </w:rPr>
        <w:t xml:space="preserve"> - מכרז</w:t>
      </w:r>
      <w:r w:rsidR="00382DCA" w:rsidRPr="00635876">
        <w:rPr>
          <w:b/>
          <w:bCs/>
          <w:sz w:val="24"/>
          <w:rtl/>
        </w:rPr>
        <w:t xml:space="preserve"> </w:t>
      </w:r>
      <w:r w:rsidR="00382DCA" w:rsidRPr="00635876">
        <w:rPr>
          <w:rFonts w:hint="cs"/>
          <w:b/>
          <w:bCs/>
          <w:sz w:val="24"/>
          <w:rtl/>
        </w:rPr>
        <w:t>פומבי</w:t>
      </w:r>
      <w:r w:rsidR="00382DCA" w:rsidRPr="00635876">
        <w:rPr>
          <w:b/>
          <w:bCs/>
          <w:sz w:val="24"/>
          <w:rtl/>
        </w:rPr>
        <w:t xml:space="preserve"> למתן </w:t>
      </w:r>
      <w:r w:rsidR="00382DCA" w:rsidRPr="00635876">
        <w:rPr>
          <w:rFonts w:hint="cs"/>
          <w:b/>
          <w:bCs/>
          <w:sz w:val="24"/>
          <w:rtl/>
        </w:rPr>
        <w:t>שירותי</w:t>
      </w:r>
      <w:r w:rsidR="00382DCA" w:rsidRPr="00635876">
        <w:rPr>
          <w:b/>
          <w:bCs/>
          <w:sz w:val="24"/>
          <w:rtl/>
        </w:rPr>
        <w:t xml:space="preserve"> ייעוץ בתחום </w:t>
      </w:r>
      <w:r w:rsidR="00EF09B8" w:rsidRPr="00635876">
        <w:rPr>
          <w:rFonts w:hint="cs"/>
          <w:b/>
          <w:bCs/>
          <w:sz w:val="24"/>
          <w:rtl/>
        </w:rPr>
        <w:t xml:space="preserve">האנרגיה </w:t>
      </w:r>
      <w:r w:rsidR="00382DCA" w:rsidRPr="00635876">
        <w:rPr>
          <w:rFonts w:hint="cs"/>
          <w:b/>
          <w:bCs/>
          <w:sz w:val="24"/>
          <w:rtl/>
        </w:rPr>
        <w:t xml:space="preserve">עבור </w:t>
      </w:r>
      <w:proofErr w:type="spellStart"/>
      <w:r w:rsidR="00382DCA" w:rsidRPr="00635876">
        <w:rPr>
          <w:rFonts w:hint="cs"/>
          <w:b/>
          <w:bCs/>
          <w:sz w:val="24"/>
          <w:rtl/>
        </w:rPr>
        <w:t>המינהל</w:t>
      </w:r>
      <w:proofErr w:type="spellEnd"/>
      <w:r w:rsidR="00382DCA" w:rsidRPr="00635876">
        <w:rPr>
          <w:rFonts w:hint="cs"/>
          <w:b/>
          <w:bCs/>
          <w:sz w:val="24"/>
          <w:rtl/>
        </w:rPr>
        <w:t xml:space="preserve"> האזרחי ליהודה ושומרון</w:t>
      </w:r>
      <w:r w:rsidRPr="00635876">
        <w:rPr>
          <w:rFonts w:hint="cs"/>
          <w:sz w:val="24"/>
          <w:rtl/>
          <w:lang w:val="he-IL"/>
        </w:rPr>
        <w:t>.</w:t>
      </w:r>
      <w:r w:rsidRPr="00635876">
        <w:rPr>
          <w:sz w:val="24"/>
          <w:rtl/>
          <w:lang w:val="he-IL"/>
        </w:rPr>
        <w:t xml:space="preserve"> </w:t>
      </w:r>
    </w:p>
    <w:p w14:paraId="0839F822" w14:textId="77777777" w:rsidR="00DE1775" w:rsidRPr="00635876" w:rsidRDefault="00B2518C" w:rsidP="00503691">
      <w:pPr>
        <w:spacing w:after="240" w:line="360" w:lineRule="auto"/>
        <w:jc w:val="both"/>
        <w:rPr>
          <w:rFonts w:ascii="Arial" w:hAnsi="Arial"/>
          <w:sz w:val="24"/>
          <w:rtl/>
        </w:rPr>
      </w:pPr>
      <w:r w:rsidRPr="00635876">
        <w:rPr>
          <w:rFonts w:ascii="Arial" w:hAnsi="Arial"/>
          <w:sz w:val="24"/>
          <w:rtl/>
        </w:rPr>
        <w:t xml:space="preserve">אני מצהיר/ה כי הנני מוסמך/ת לתת תצהיר זה בשם המציע. </w:t>
      </w:r>
    </w:p>
    <w:p w14:paraId="32F0E028" w14:textId="77777777" w:rsidR="00DE1775" w:rsidRPr="00503691" w:rsidRDefault="00B2518C" w:rsidP="00503691">
      <w:pPr>
        <w:spacing w:after="240"/>
        <w:jc w:val="both"/>
        <w:rPr>
          <w:rFonts w:ascii="Arial" w:hAnsi="Arial"/>
          <w:sz w:val="24"/>
          <w:rtl/>
        </w:rPr>
      </w:pPr>
      <w:r w:rsidRPr="00635876">
        <w:rPr>
          <w:rFonts w:ascii="Arial" w:hAnsi="Arial"/>
          <w:sz w:val="24"/>
          <w:rtl/>
        </w:rPr>
        <w:t>בתצהירי זה, משמעותו של המונח "</w:t>
      </w:r>
      <w:r w:rsidRPr="00635876">
        <w:rPr>
          <w:rFonts w:ascii="Arial" w:hAnsi="Arial"/>
          <w:b/>
          <w:bCs/>
          <w:sz w:val="24"/>
          <w:rtl/>
        </w:rPr>
        <w:t>בעל זיקה</w:t>
      </w:r>
      <w:r w:rsidRPr="00635876">
        <w:rPr>
          <w:rFonts w:ascii="Arial" w:hAnsi="Arial"/>
          <w:sz w:val="24"/>
          <w:rtl/>
        </w:rPr>
        <w:t xml:space="preserve">" כהגדרתו בחוק עסקאות גופים ציבוריים התשל"ו-1976 </w:t>
      </w:r>
      <w:r w:rsidR="00DD1B63" w:rsidRPr="00635876">
        <w:rPr>
          <w:rFonts w:hint="cs"/>
          <w:rtl/>
        </w:rPr>
        <w:t>, כפי תוקפו בישראל מעת לעת</w:t>
      </w:r>
      <w:r w:rsidR="00DD1B63" w:rsidRPr="00635876">
        <w:rPr>
          <w:rFonts w:ascii="Arial" w:hAnsi="Arial"/>
          <w:sz w:val="24"/>
          <w:rtl/>
        </w:rPr>
        <w:t xml:space="preserve"> </w:t>
      </w:r>
      <w:r w:rsidRPr="00635876">
        <w:rPr>
          <w:rFonts w:ascii="Arial" w:hAnsi="Arial"/>
          <w:sz w:val="24"/>
          <w:rtl/>
        </w:rPr>
        <w:t>(ל</w:t>
      </w:r>
      <w:r w:rsidRPr="00503691">
        <w:rPr>
          <w:rFonts w:ascii="Arial" w:hAnsi="Arial"/>
          <w:sz w:val="24"/>
          <w:rtl/>
        </w:rPr>
        <w:t>הלן:  "</w:t>
      </w:r>
      <w:r w:rsidRPr="00503691">
        <w:rPr>
          <w:rFonts w:ascii="Arial" w:hAnsi="Arial"/>
          <w:b/>
          <w:bCs/>
          <w:sz w:val="24"/>
          <w:rtl/>
        </w:rPr>
        <w:t>חוק עסקאות גופים ציבוריים</w:t>
      </w:r>
      <w:r w:rsidRPr="00503691">
        <w:rPr>
          <w:rFonts w:ascii="Arial" w:hAnsi="Arial"/>
          <w:sz w:val="24"/>
          <w:rtl/>
        </w:rPr>
        <w:t xml:space="preserve">"). אני מאשר/ת כי הוסברה לי משמעותו של מונח זה וכי אני מבין/ה אותו. </w:t>
      </w:r>
    </w:p>
    <w:p w14:paraId="5DD43406" w14:textId="77777777" w:rsidR="00DE1775" w:rsidRPr="00503691" w:rsidRDefault="00B2518C" w:rsidP="00503691">
      <w:pPr>
        <w:spacing w:after="240"/>
        <w:jc w:val="both"/>
        <w:rPr>
          <w:rFonts w:ascii="Arial" w:hAnsi="Arial"/>
          <w:sz w:val="24"/>
          <w:rtl/>
        </w:rPr>
      </w:pPr>
      <w:r w:rsidRPr="00503691">
        <w:rPr>
          <w:rFonts w:ascii="Arial" w:hAnsi="Arial" w:hint="cs"/>
          <w:sz w:val="24"/>
          <w:rtl/>
        </w:rPr>
        <w:t>משמעותו</w:t>
      </w:r>
      <w:r w:rsidRPr="00503691">
        <w:rPr>
          <w:rFonts w:ascii="Arial" w:hAnsi="Arial"/>
          <w:sz w:val="24"/>
          <w:rtl/>
        </w:rPr>
        <w:t xml:space="preserve"> של המונח </w:t>
      </w:r>
      <w:r w:rsidRPr="00503691">
        <w:rPr>
          <w:rFonts w:ascii="Arial" w:hAnsi="Arial"/>
          <w:b/>
          <w:bCs/>
          <w:sz w:val="24"/>
          <w:rtl/>
        </w:rPr>
        <w:t>"עבירה"</w:t>
      </w:r>
      <w:r w:rsidRPr="00503691">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sidRPr="00503691">
        <w:rPr>
          <w:rFonts w:ascii="Arial" w:hAnsi="Arial" w:hint="cs"/>
          <w:sz w:val="24"/>
          <w:rtl/>
        </w:rPr>
        <w:t>,</w:t>
      </w:r>
      <w:r w:rsidRPr="00503691">
        <w:rPr>
          <w:rFonts w:ascii="Arial" w:hAnsi="Arial"/>
          <w:sz w:val="24"/>
          <w:rtl/>
        </w:rPr>
        <w:t xml:space="preserve"> או לפי חוק שכר מינימום התשמ"ז-1987</w:t>
      </w:r>
      <w:r w:rsidR="00DD1B63">
        <w:rPr>
          <w:rFonts w:hint="cs"/>
          <w:rtl/>
        </w:rPr>
        <w:t>, כפי תוקפו בישראל מעת לעת</w:t>
      </w:r>
      <w:r w:rsidRPr="00503691">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503691">
        <w:rPr>
          <w:rFonts w:ascii="Arial" w:hAnsi="Arial"/>
          <w:sz w:val="24"/>
          <w:rtl/>
        </w:rPr>
        <w:t>, גם עבירה על הוראות החיקוקים המנויות בתוספת השלישית לאותו חוק.</w:t>
      </w:r>
    </w:p>
    <w:p w14:paraId="30DCADB0" w14:textId="77777777" w:rsidR="00DE1775" w:rsidRPr="00503691" w:rsidRDefault="00B2518C" w:rsidP="00503691">
      <w:pPr>
        <w:spacing w:after="240"/>
        <w:jc w:val="both"/>
        <w:rPr>
          <w:rFonts w:ascii="Arial" w:hAnsi="Arial"/>
          <w:sz w:val="24"/>
          <w:rtl/>
        </w:rPr>
      </w:pPr>
      <w:r w:rsidRPr="00503691">
        <w:rPr>
          <w:rFonts w:ascii="Arial" w:hAnsi="Arial"/>
          <w:sz w:val="24"/>
          <w:rtl/>
        </w:rPr>
        <w:t xml:space="preserve">המציע </w:t>
      </w:r>
      <w:r w:rsidR="008921A8" w:rsidRPr="00503691">
        <w:rPr>
          <w:rFonts w:ascii="Arial" w:hAnsi="Arial"/>
          <w:sz w:val="24"/>
          <w:rtl/>
        </w:rPr>
        <w:t>הוא</w:t>
      </w:r>
      <w:r w:rsidRPr="00503691">
        <w:rPr>
          <w:rFonts w:ascii="Arial" w:hAnsi="Arial"/>
          <w:sz w:val="24"/>
          <w:rtl/>
        </w:rPr>
        <w:t xml:space="preserve"> תאגיד הרשום בישראל.</w:t>
      </w:r>
    </w:p>
    <w:p w14:paraId="1CFFF4CF" w14:textId="77777777" w:rsidR="00DE1775" w:rsidRPr="00A52507" w:rsidRDefault="00B2518C" w:rsidP="00503691">
      <w:pPr>
        <w:spacing w:after="240"/>
        <w:jc w:val="both"/>
        <w:rPr>
          <w:rFonts w:ascii="Arial" w:hAnsi="Arial"/>
          <w:color w:val="FF0000"/>
          <w:sz w:val="24"/>
          <w:rtl/>
        </w:rPr>
      </w:pPr>
      <w:r w:rsidRPr="00A52507">
        <w:rPr>
          <w:rFonts w:ascii="Arial" w:hAnsi="Arial"/>
          <w:color w:val="FF0000"/>
          <w:sz w:val="24"/>
          <w:rtl/>
        </w:rPr>
        <w:t xml:space="preserve">(סמן </w:t>
      </w:r>
      <w:r w:rsidRPr="00A52507">
        <w:rPr>
          <w:rFonts w:ascii="Arial" w:hAnsi="Arial"/>
          <w:color w:val="FF0000"/>
          <w:sz w:val="24"/>
        </w:rPr>
        <w:t>X</w:t>
      </w:r>
      <w:r w:rsidRPr="00A52507">
        <w:rPr>
          <w:rFonts w:ascii="Arial" w:hAnsi="Arial"/>
          <w:color w:val="FF0000"/>
          <w:sz w:val="24"/>
          <w:rtl/>
        </w:rPr>
        <w:t xml:space="preserve"> במשבצת המתאימה)</w:t>
      </w:r>
    </w:p>
    <w:p w14:paraId="225F61B3" w14:textId="77777777" w:rsidR="00DE1775" w:rsidRPr="008921A8" w:rsidRDefault="00B2518C" w:rsidP="00503691">
      <w:pPr>
        <w:spacing w:after="240"/>
        <w:ind w:right="36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4033C1DB" w14:textId="77777777" w:rsidR="00DE1775" w:rsidRPr="008921A8" w:rsidRDefault="00B2518C" w:rsidP="00503691">
      <w:pPr>
        <w:spacing w:after="240"/>
        <w:ind w:right="36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1CA0C062" w14:textId="77777777" w:rsidR="00DE1775" w:rsidRPr="008921A8" w:rsidRDefault="00B2518C" w:rsidP="00503691">
      <w:pPr>
        <w:spacing w:after="240"/>
        <w:ind w:right="36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5E013090" w14:textId="77777777" w:rsidR="00DE1775" w:rsidRPr="00503691" w:rsidRDefault="00B2518C" w:rsidP="00503691">
      <w:pPr>
        <w:spacing w:after="240"/>
        <w:jc w:val="both"/>
        <w:rPr>
          <w:rFonts w:ascii="Arial" w:hAnsi="Arial"/>
          <w:sz w:val="24"/>
          <w:rtl/>
        </w:rPr>
      </w:pPr>
      <w:r w:rsidRPr="00503691">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BF19391" w14:textId="77777777" w:rsidTr="00861D23">
        <w:trPr>
          <w:trHeight w:val="83"/>
        </w:trPr>
        <w:tc>
          <w:tcPr>
            <w:tcW w:w="1650" w:type="dxa"/>
          </w:tcPr>
          <w:p w14:paraId="6EB0F0A8" w14:textId="77777777" w:rsidR="007F6C54" w:rsidRPr="00503691" w:rsidRDefault="007F6C54" w:rsidP="00503691">
            <w:pPr>
              <w:spacing w:after="240"/>
              <w:rPr>
                <w:rFonts w:ascii="David" w:eastAsiaTheme="minorEastAsia" w:hAnsi="David"/>
                <w:sz w:val="24"/>
              </w:rPr>
            </w:pPr>
          </w:p>
        </w:tc>
        <w:tc>
          <w:tcPr>
            <w:tcW w:w="2643" w:type="dxa"/>
          </w:tcPr>
          <w:p w14:paraId="150D4FE6" w14:textId="77777777" w:rsidR="007F6C54" w:rsidRPr="00503691" w:rsidRDefault="007F6C54" w:rsidP="00503691">
            <w:pPr>
              <w:spacing w:after="240"/>
              <w:rPr>
                <w:rFonts w:ascii="David" w:eastAsiaTheme="minorEastAsia" w:hAnsi="David"/>
                <w:sz w:val="24"/>
              </w:rPr>
            </w:pPr>
          </w:p>
        </w:tc>
        <w:tc>
          <w:tcPr>
            <w:tcW w:w="2608" w:type="dxa"/>
          </w:tcPr>
          <w:p w14:paraId="3ABEEF90" w14:textId="77777777" w:rsidR="007F6C54" w:rsidRPr="00503691" w:rsidRDefault="007F6C54" w:rsidP="00503691">
            <w:pPr>
              <w:spacing w:after="240"/>
              <w:rPr>
                <w:rFonts w:ascii="David" w:eastAsiaTheme="minorEastAsia" w:hAnsi="David"/>
                <w:sz w:val="24"/>
              </w:rPr>
            </w:pPr>
          </w:p>
        </w:tc>
        <w:tc>
          <w:tcPr>
            <w:tcW w:w="2835" w:type="dxa"/>
          </w:tcPr>
          <w:p w14:paraId="49F94C51" w14:textId="77777777" w:rsidR="007F6C54" w:rsidRPr="00503691" w:rsidRDefault="007F6C54" w:rsidP="00503691">
            <w:pPr>
              <w:spacing w:after="240"/>
              <w:rPr>
                <w:rFonts w:ascii="David" w:eastAsiaTheme="minorEastAsia" w:hAnsi="David"/>
                <w:sz w:val="24"/>
              </w:rPr>
            </w:pPr>
          </w:p>
        </w:tc>
      </w:tr>
      <w:tr w:rsidR="00A64C77" w14:paraId="6F52D63C" w14:textId="77777777" w:rsidTr="000240BD">
        <w:tc>
          <w:tcPr>
            <w:tcW w:w="1650" w:type="dxa"/>
            <w:shd w:val="pct5" w:color="auto" w:fill="auto"/>
          </w:tcPr>
          <w:p w14:paraId="7DB72133"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7581A7B9" w14:textId="77777777" w:rsidR="007F6C54" w:rsidRPr="00503691" w:rsidRDefault="00B2518C" w:rsidP="00503691">
            <w:pPr>
              <w:spacing w:after="240"/>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0A0C4A57"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148C8EE6" w14:textId="77777777" w:rsidR="007F6C54"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וחותמת המציע</w:t>
            </w:r>
          </w:p>
        </w:tc>
      </w:tr>
    </w:tbl>
    <w:p w14:paraId="57F19CFA" w14:textId="77777777" w:rsidR="00BA25AF"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6B201349" w14:textId="77777777" w:rsidR="00BA25AF"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890CA02"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75A29D8B" w14:textId="77777777" w:rsidR="00BA25AF" w:rsidRPr="00503691" w:rsidRDefault="00B2518C" w:rsidP="00503691">
      <w:pPr>
        <w:spacing w:after="240" w:line="276" w:lineRule="auto"/>
        <w:jc w:val="center"/>
        <w:rPr>
          <w:rFonts w:ascii="David" w:eastAsiaTheme="minorEastAsia" w:hAnsi="David"/>
          <w:sz w:val="24"/>
          <w:rtl/>
        </w:rPr>
      </w:pPr>
      <w:r w:rsidRPr="00503691">
        <w:rPr>
          <w:rFonts w:ascii="David" w:eastAsiaTheme="minorEastAsia" w:hAnsi="David"/>
          <w:sz w:val="24"/>
          <w:rtl/>
        </w:rPr>
        <w:t>חתימה + חותמת</w:t>
      </w:r>
    </w:p>
    <w:p w14:paraId="7A82D022" w14:textId="77777777" w:rsidR="000954E8" w:rsidRPr="00011C64" w:rsidRDefault="000954E8" w:rsidP="00503691">
      <w:pPr>
        <w:spacing w:after="240" w:line="276" w:lineRule="auto"/>
        <w:jc w:val="center"/>
        <w:rPr>
          <w:rFonts w:ascii="David" w:eastAsiaTheme="minorEastAsia" w:hAnsi="David"/>
          <w:sz w:val="24"/>
        </w:rPr>
      </w:pPr>
    </w:p>
    <w:p w14:paraId="4C1E5F12" w14:textId="77777777" w:rsidR="00962831" w:rsidRDefault="00962831" w:rsidP="00503691">
      <w:pPr>
        <w:spacing w:after="240" w:line="276" w:lineRule="auto"/>
        <w:rPr>
          <w:rtl/>
        </w:rPr>
      </w:pPr>
    </w:p>
    <w:p w14:paraId="0777A543" w14:textId="581DFC4C" w:rsidR="0059160D" w:rsidRPr="00503691" w:rsidRDefault="00B2518C" w:rsidP="00503691">
      <w:pPr>
        <w:spacing w:after="240" w:line="276" w:lineRule="auto"/>
        <w:rPr>
          <w:rFonts w:ascii="David" w:hAnsi="David"/>
          <w:b/>
          <w:bCs/>
          <w:sz w:val="28"/>
          <w:szCs w:val="28"/>
          <w:u w:val="single"/>
          <w:rtl/>
        </w:rPr>
      </w:pPr>
      <w:r w:rsidRPr="00503691">
        <w:rPr>
          <w:rFonts w:ascii="David" w:hAnsi="David" w:hint="cs"/>
          <w:b/>
          <w:bCs/>
          <w:i/>
          <w:sz w:val="28"/>
          <w:szCs w:val="28"/>
          <w:u w:val="single"/>
          <w:rtl/>
        </w:rPr>
        <w:t xml:space="preserve">נספח </w:t>
      </w:r>
      <w:r w:rsidR="00FF7FB9">
        <w:rPr>
          <w:rFonts w:ascii="David" w:hAnsi="David" w:hint="cs"/>
          <w:b/>
          <w:bCs/>
          <w:i/>
          <w:sz w:val="28"/>
          <w:szCs w:val="28"/>
          <w:u w:val="single"/>
          <w:rtl/>
        </w:rPr>
        <w:t>י'</w:t>
      </w:r>
      <w:r w:rsidR="00662AC7" w:rsidRPr="00503691">
        <w:rPr>
          <w:rFonts w:ascii="David" w:hAnsi="David" w:hint="cs"/>
          <w:b/>
          <w:bCs/>
          <w:i/>
          <w:sz w:val="28"/>
          <w:szCs w:val="28"/>
          <w:u w:val="single"/>
          <w:rtl/>
        </w:rPr>
        <w:t xml:space="preserve"> </w:t>
      </w:r>
      <w:r w:rsidRPr="00503691">
        <w:rPr>
          <w:rFonts w:ascii="David" w:hAnsi="David"/>
          <w:b/>
          <w:bCs/>
          <w:i/>
          <w:sz w:val="28"/>
          <w:szCs w:val="28"/>
          <w:u w:val="single"/>
          <w:rtl/>
        </w:rPr>
        <w:t>–</w:t>
      </w:r>
      <w:r w:rsidRPr="00503691">
        <w:rPr>
          <w:rFonts w:ascii="David" w:hAnsi="David"/>
          <w:b/>
          <w:bCs/>
          <w:sz w:val="28"/>
          <w:szCs w:val="28"/>
          <w:u w:val="single"/>
          <w:rtl/>
        </w:rPr>
        <w:t xml:space="preserve"> תצהיר למציע בדבר העסקת אנשים עם מוגבלות</w:t>
      </w:r>
    </w:p>
    <w:p w14:paraId="140BA707" w14:textId="77777777" w:rsidR="0059160D" w:rsidRPr="00503691" w:rsidRDefault="00B2518C" w:rsidP="00503691">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503691">
        <w:rPr>
          <w:rFonts w:ascii="David" w:hAnsi="David"/>
          <w:b/>
          <w:bCs/>
          <w:sz w:val="24"/>
          <w:rtl/>
        </w:rPr>
        <w:t xml:space="preserve">פניות אל </w:t>
      </w:r>
      <w:r w:rsidR="00905438" w:rsidRPr="00503691">
        <w:rPr>
          <w:rFonts w:ascii="David" w:hAnsi="David"/>
          <w:b/>
          <w:bCs/>
          <w:sz w:val="24"/>
          <w:rtl/>
        </w:rPr>
        <w:t>ה</w:t>
      </w:r>
      <w:r w:rsidR="001A0C1E" w:rsidRPr="00503691">
        <w:rPr>
          <w:rFonts w:ascii="David" w:hAnsi="David"/>
          <w:b/>
          <w:bCs/>
          <w:sz w:val="24"/>
          <w:rtl/>
        </w:rPr>
        <w:t>מנהל</w:t>
      </w:r>
      <w:r w:rsidR="00905438" w:rsidRPr="00503691">
        <w:rPr>
          <w:rFonts w:ascii="David" w:hAnsi="David"/>
          <w:b/>
          <w:bCs/>
          <w:sz w:val="24"/>
          <w:rtl/>
        </w:rPr>
        <w:t xml:space="preserve"> </w:t>
      </w:r>
      <w:r w:rsidRPr="00503691">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503691">
          <w:rPr>
            <w:rStyle w:val="Hyperlink"/>
            <w:rFonts w:ascii="David" w:hAnsi="David"/>
            <w:sz w:val="24"/>
          </w:rPr>
          <w:t>mateh.shiluv@economy.gov.il</w:t>
        </w:r>
      </w:hyperlink>
      <w:r w:rsidRPr="00503691">
        <w:rPr>
          <w:rFonts w:ascii="David" w:hAnsi="David"/>
          <w:sz w:val="24"/>
          <w:rtl/>
        </w:rPr>
        <w:t>.</w:t>
      </w:r>
    </w:p>
    <w:p w14:paraId="1E13670D" w14:textId="77777777" w:rsidR="0059160D" w:rsidRPr="00503691" w:rsidRDefault="00B2518C" w:rsidP="00503691">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503691">
        <w:rPr>
          <w:rFonts w:ascii="David" w:hAnsi="David"/>
          <w:b/>
          <w:bCs/>
          <w:sz w:val="24"/>
          <w:rtl/>
        </w:rPr>
        <w:t xml:space="preserve">לשאלות ניתן לפנות למרכז התמיכה למעסיקים, כתובת דוא"ל: </w:t>
      </w:r>
      <w:hyperlink r:id="rId26" w:history="1">
        <w:r w:rsidRPr="00503691">
          <w:rPr>
            <w:rStyle w:val="Hyperlink"/>
            <w:rFonts w:ascii="David" w:hAnsi="David"/>
            <w:sz w:val="24"/>
          </w:rPr>
          <w:t>info@mtlm.org.il</w:t>
        </w:r>
      </w:hyperlink>
      <w:r w:rsidRPr="00503691">
        <w:rPr>
          <w:rFonts w:ascii="David" w:hAnsi="David"/>
          <w:sz w:val="24"/>
          <w:rtl/>
        </w:rPr>
        <w:t xml:space="preserve">, </w:t>
      </w:r>
      <w:r w:rsidRPr="00503691">
        <w:rPr>
          <w:rFonts w:ascii="David" w:hAnsi="David"/>
          <w:b/>
          <w:bCs/>
          <w:sz w:val="24"/>
          <w:rtl/>
        </w:rPr>
        <w:t>טלפון:</w:t>
      </w:r>
      <w:r w:rsidRPr="00503691">
        <w:rPr>
          <w:rFonts w:ascii="David" w:hAnsi="David"/>
          <w:sz w:val="24"/>
          <w:rtl/>
        </w:rPr>
        <w:t xml:space="preserve"> </w:t>
      </w:r>
      <w:r w:rsidRPr="00503691">
        <w:rPr>
          <w:rFonts w:ascii="David" w:hAnsi="David"/>
          <w:b/>
          <w:bCs/>
          <w:sz w:val="24"/>
        </w:rPr>
        <w:t>1700507676</w:t>
      </w:r>
      <w:r w:rsidRPr="00503691">
        <w:rPr>
          <w:rFonts w:ascii="David" w:hAnsi="David"/>
          <w:sz w:val="24"/>
          <w:rtl/>
        </w:rPr>
        <w:t>.</w:t>
      </w:r>
    </w:p>
    <w:p w14:paraId="69651757" w14:textId="77777777" w:rsidR="0059160D" w:rsidRPr="00503691" w:rsidRDefault="00B2518C" w:rsidP="00503691">
      <w:pPr>
        <w:spacing w:after="240"/>
        <w:rPr>
          <w:rFonts w:ascii="David" w:hAnsi="David"/>
          <w:sz w:val="24"/>
          <w:rtl/>
        </w:rPr>
      </w:pPr>
      <w:r w:rsidRPr="00503691">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663D5898" w14:textId="04201980" w:rsidR="009E5020" w:rsidRPr="00635876" w:rsidRDefault="00B2518C" w:rsidP="00503691">
      <w:pPr>
        <w:spacing w:after="240"/>
        <w:jc w:val="both"/>
        <w:rPr>
          <w:sz w:val="24"/>
          <w:rtl/>
        </w:rPr>
      </w:pPr>
      <w:r w:rsidRPr="00503691">
        <w:rPr>
          <w:rFonts w:ascii="David" w:hAnsi="David"/>
          <w:sz w:val="24"/>
          <w:rtl/>
        </w:rPr>
        <w:t>הנני נותן ת</w:t>
      </w:r>
      <w:r w:rsidRPr="00635876">
        <w:rPr>
          <w:rFonts w:ascii="David" w:hAnsi="David"/>
          <w:sz w:val="24"/>
          <w:rtl/>
        </w:rPr>
        <w:t>צהיר זה בשם ___________________ שהוא המציע (להלן:  "</w:t>
      </w:r>
      <w:r w:rsidRPr="00635876">
        <w:rPr>
          <w:rFonts w:ascii="David" w:hAnsi="David"/>
          <w:b/>
          <w:bCs/>
          <w:sz w:val="24"/>
          <w:rtl/>
        </w:rPr>
        <w:t>המציע</w:t>
      </w:r>
      <w:r w:rsidRPr="00635876">
        <w:rPr>
          <w:rFonts w:ascii="David" w:hAnsi="David"/>
          <w:sz w:val="24"/>
          <w:rtl/>
        </w:rPr>
        <w:t xml:space="preserve">") המבקש להתקשר עם עורך </w:t>
      </w:r>
      <w:r w:rsidR="001015B6" w:rsidRPr="00635876">
        <w:rPr>
          <w:rFonts w:hint="cs"/>
          <w:b/>
          <w:bCs/>
          <w:sz w:val="24"/>
          <w:rtl/>
        </w:rPr>
        <w:t>מ</w:t>
      </w:r>
      <w:r w:rsidR="001015B6" w:rsidRPr="00635876">
        <w:rPr>
          <w:b/>
          <w:bCs/>
          <w:sz w:val="24"/>
          <w:rtl/>
        </w:rPr>
        <w:t xml:space="preserve">כרז מס' </w:t>
      </w:r>
      <w:r w:rsidR="00090245" w:rsidRPr="00635876">
        <w:rPr>
          <w:rFonts w:hint="cs"/>
          <w:b/>
          <w:bCs/>
          <w:sz w:val="24"/>
          <w:rtl/>
        </w:rPr>
        <w:t>3/26</w:t>
      </w:r>
      <w:r w:rsidR="001015B6" w:rsidRPr="00635876">
        <w:rPr>
          <w:rFonts w:hint="cs"/>
          <w:b/>
          <w:bCs/>
          <w:sz w:val="24"/>
          <w:rtl/>
        </w:rPr>
        <w:t xml:space="preserve"> - מכרז</w:t>
      </w:r>
      <w:r w:rsidR="001015B6" w:rsidRPr="00635876">
        <w:rPr>
          <w:b/>
          <w:bCs/>
          <w:sz w:val="24"/>
          <w:rtl/>
        </w:rPr>
        <w:t xml:space="preserve"> </w:t>
      </w:r>
      <w:r w:rsidR="001015B6" w:rsidRPr="00635876">
        <w:rPr>
          <w:rFonts w:hint="cs"/>
          <w:b/>
          <w:bCs/>
          <w:sz w:val="24"/>
          <w:rtl/>
        </w:rPr>
        <w:t>פומבי</w:t>
      </w:r>
      <w:r w:rsidR="001015B6" w:rsidRPr="00635876">
        <w:rPr>
          <w:b/>
          <w:bCs/>
          <w:sz w:val="24"/>
          <w:rtl/>
        </w:rPr>
        <w:t xml:space="preserve"> למתן </w:t>
      </w:r>
      <w:r w:rsidR="001015B6" w:rsidRPr="00635876">
        <w:rPr>
          <w:rFonts w:hint="cs"/>
          <w:b/>
          <w:bCs/>
          <w:sz w:val="24"/>
          <w:rtl/>
        </w:rPr>
        <w:t>שירותי</w:t>
      </w:r>
      <w:r w:rsidR="001015B6" w:rsidRPr="00635876">
        <w:rPr>
          <w:b/>
          <w:bCs/>
          <w:sz w:val="24"/>
          <w:rtl/>
        </w:rPr>
        <w:t xml:space="preserve"> ייעוץ בתחום </w:t>
      </w:r>
      <w:r w:rsidR="00EF09B8" w:rsidRPr="00635876">
        <w:rPr>
          <w:rFonts w:hint="cs"/>
          <w:b/>
          <w:bCs/>
          <w:sz w:val="24"/>
          <w:rtl/>
        </w:rPr>
        <w:t xml:space="preserve">האנרגיה </w:t>
      </w:r>
      <w:r w:rsidR="001015B6" w:rsidRPr="00635876">
        <w:rPr>
          <w:rFonts w:hint="cs"/>
          <w:b/>
          <w:bCs/>
          <w:sz w:val="24"/>
          <w:rtl/>
        </w:rPr>
        <w:t xml:space="preserve">עבור </w:t>
      </w:r>
      <w:proofErr w:type="spellStart"/>
      <w:r w:rsidR="001015B6" w:rsidRPr="00635876">
        <w:rPr>
          <w:rFonts w:hint="cs"/>
          <w:b/>
          <w:bCs/>
          <w:sz w:val="24"/>
          <w:rtl/>
        </w:rPr>
        <w:t>המינהל</w:t>
      </w:r>
      <w:proofErr w:type="spellEnd"/>
      <w:r w:rsidR="001015B6" w:rsidRPr="00635876">
        <w:rPr>
          <w:rFonts w:hint="cs"/>
          <w:b/>
          <w:bCs/>
          <w:sz w:val="24"/>
          <w:rtl/>
        </w:rPr>
        <w:t xml:space="preserve"> האזרחי ליהודה ושומרון</w:t>
      </w:r>
      <w:r w:rsidRPr="00635876">
        <w:rPr>
          <w:sz w:val="24"/>
          <w:rtl/>
        </w:rPr>
        <w:t>.</w:t>
      </w:r>
    </w:p>
    <w:p w14:paraId="5A7C9FF3" w14:textId="77777777" w:rsidR="0059160D" w:rsidRPr="00635876" w:rsidRDefault="00B2518C" w:rsidP="00503691">
      <w:pPr>
        <w:spacing w:after="240"/>
        <w:rPr>
          <w:rFonts w:ascii="David" w:hAnsi="David"/>
          <w:sz w:val="24"/>
          <w:rtl/>
        </w:rPr>
      </w:pPr>
      <w:r w:rsidRPr="00635876">
        <w:rPr>
          <w:rFonts w:ascii="David" w:hAnsi="David"/>
          <w:sz w:val="24"/>
          <w:rtl/>
        </w:rPr>
        <w:t xml:space="preserve">אני מצהיר/ה כי הנני מוסמך/ת לתת תצהיר זה בשם המציע. </w:t>
      </w:r>
    </w:p>
    <w:p w14:paraId="7A111A38" w14:textId="5C1C6C16" w:rsidR="0059160D" w:rsidRPr="00A52507" w:rsidRDefault="00B2518C" w:rsidP="00503691">
      <w:pPr>
        <w:spacing w:after="240"/>
        <w:rPr>
          <w:rFonts w:ascii="David" w:hAnsi="David"/>
          <w:color w:val="FF0000"/>
          <w:sz w:val="32"/>
          <w:szCs w:val="32"/>
          <w:u w:val="single"/>
          <w:rtl/>
        </w:rPr>
      </w:pPr>
      <w:r w:rsidRPr="00A52507">
        <w:rPr>
          <w:rFonts w:ascii="David" w:hAnsi="David"/>
          <w:color w:val="FF0000"/>
          <w:sz w:val="32"/>
          <w:szCs w:val="32"/>
          <w:u w:val="single"/>
          <w:rtl/>
        </w:rPr>
        <w:t xml:space="preserve">(סמן </w:t>
      </w:r>
      <w:r w:rsidRPr="00A52507">
        <w:rPr>
          <w:rFonts w:ascii="David" w:hAnsi="David"/>
          <w:color w:val="FF0000"/>
          <w:sz w:val="32"/>
          <w:szCs w:val="32"/>
          <w:u w:val="single"/>
        </w:rPr>
        <w:t>X</w:t>
      </w:r>
      <w:r w:rsidRPr="00A52507">
        <w:rPr>
          <w:rFonts w:ascii="David" w:hAnsi="David"/>
          <w:color w:val="FF0000"/>
          <w:sz w:val="32"/>
          <w:szCs w:val="32"/>
          <w:u w:val="single"/>
          <w:rtl/>
        </w:rPr>
        <w:t xml:space="preserve"> במשבצת המתאימה):</w:t>
      </w:r>
    </w:p>
    <w:p w14:paraId="7D27DA97" w14:textId="77777777" w:rsidR="0059160D" w:rsidRPr="007678B0" w:rsidRDefault="00B2518C" w:rsidP="00503691">
      <w:pPr>
        <w:spacing w:after="240"/>
        <w:ind w:right="360"/>
        <w:jc w:val="both"/>
        <w:rPr>
          <w:rFonts w:ascii="David" w:hAnsi="David"/>
          <w:sz w:val="24"/>
          <w:rtl/>
        </w:rPr>
      </w:pPr>
      <w:r w:rsidRPr="00635876">
        <w:rPr>
          <w:rFonts w:ascii="David" w:hAnsi="David"/>
          <w:sz w:val="24"/>
          <w:rtl/>
        </w:rPr>
        <w:t>הוראות סעיף 9 לחוק שוויון זכויות לאנשים עם מוגבלות, התשנ"ח</w:t>
      </w:r>
      <w:r w:rsidR="00DD1B63" w:rsidRPr="00635876">
        <w:rPr>
          <w:rFonts w:ascii="David" w:hAnsi="David" w:hint="cs"/>
          <w:sz w:val="24"/>
          <w:rtl/>
        </w:rPr>
        <w:t>-</w:t>
      </w:r>
      <w:r w:rsidRPr="00635876">
        <w:rPr>
          <w:rFonts w:ascii="David" w:hAnsi="David"/>
          <w:sz w:val="24"/>
          <w:rtl/>
        </w:rPr>
        <w:t>1998</w:t>
      </w:r>
      <w:r w:rsidR="00DD1B63" w:rsidRPr="00635876">
        <w:rPr>
          <w:rFonts w:hint="cs"/>
          <w:rtl/>
        </w:rPr>
        <w:t>, כפי תוקפו בישראל מעת לעת (להלן: "</w:t>
      </w:r>
      <w:r w:rsidR="00DD1B63" w:rsidRPr="00635876">
        <w:rPr>
          <w:rFonts w:hint="cs"/>
          <w:b/>
          <w:bCs/>
          <w:rtl/>
        </w:rPr>
        <w:t>חוק שוויון זכויות לאנשים</w:t>
      </w:r>
      <w:r w:rsidR="00DD1B63">
        <w:rPr>
          <w:rFonts w:hint="cs"/>
          <w:b/>
          <w:bCs/>
          <w:rtl/>
        </w:rPr>
        <w:t xml:space="preserve"> עם מוגבלות</w:t>
      </w:r>
      <w:r w:rsidR="00DD1B63">
        <w:rPr>
          <w:rFonts w:hint="cs"/>
          <w:rtl/>
        </w:rPr>
        <w:t>")</w:t>
      </w:r>
      <w:r w:rsidRPr="007678B0">
        <w:rPr>
          <w:rFonts w:ascii="David" w:hAnsi="David"/>
          <w:sz w:val="24"/>
          <w:rtl/>
        </w:rPr>
        <w:t xml:space="preserve"> לא חלות על המציע.</w:t>
      </w:r>
    </w:p>
    <w:p w14:paraId="7CF9C39F" w14:textId="77777777" w:rsidR="0059160D" w:rsidRPr="00B7230D" w:rsidRDefault="00B2518C" w:rsidP="00503691">
      <w:pPr>
        <w:spacing w:after="240"/>
        <w:ind w:right="36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14D292D7" w14:textId="77777777" w:rsidR="0059160D" w:rsidRPr="00503691" w:rsidRDefault="00B2518C" w:rsidP="00503691">
      <w:pPr>
        <w:spacing w:after="240"/>
        <w:rPr>
          <w:rFonts w:ascii="David" w:hAnsi="David"/>
          <w:sz w:val="24"/>
        </w:rPr>
      </w:pPr>
      <w:r w:rsidRPr="00503691">
        <w:rPr>
          <w:rFonts w:ascii="David" w:hAnsi="David"/>
          <w:sz w:val="24"/>
          <w:u w:val="single"/>
          <w:rtl/>
        </w:rPr>
        <w:t xml:space="preserve">(במקרה שהוראות סעיף 9 לחוק שוויון זכויות לאנשים עם מוגבלות </w:t>
      </w:r>
      <w:r w:rsidRPr="00503691">
        <w:rPr>
          <w:rFonts w:ascii="David" w:hAnsi="David"/>
          <w:b/>
          <w:bCs/>
          <w:sz w:val="24"/>
          <w:u w:val="single"/>
          <w:rtl/>
        </w:rPr>
        <w:t>חלות על המציע</w:t>
      </w:r>
      <w:r w:rsidRPr="00503691">
        <w:rPr>
          <w:rFonts w:ascii="David" w:hAnsi="David"/>
          <w:sz w:val="24"/>
          <w:u w:val="single"/>
          <w:rtl/>
        </w:rPr>
        <w:t xml:space="preserve"> נדרש לסמן </w:t>
      </w:r>
      <w:r w:rsidRPr="00503691">
        <w:rPr>
          <w:rFonts w:ascii="David" w:hAnsi="David"/>
          <w:sz w:val="24"/>
          <w:u w:val="single"/>
        </w:rPr>
        <w:t>x</w:t>
      </w:r>
      <w:r w:rsidRPr="00503691">
        <w:rPr>
          <w:rFonts w:ascii="David" w:hAnsi="David"/>
          <w:sz w:val="24"/>
          <w:u w:val="single"/>
          <w:rtl/>
        </w:rPr>
        <w:t xml:space="preserve"> במשבצת המתאימה)</w:t>
      </w:r>
      <w:r w:rsidRPr="00503691">
        <w:rPr>
          <w:rFonts w:ascii="David" w:hAnsi="David"/>
          <w:sz w:val="24"/>
          <w:rtl/>
        </w:rPr>
        <w:t>:</w:t>
      </w:r>
    </w:p>
    <w:p w14:paraId="6D58011E" w14:textId="77777777" w:rsidR="0059160D" w:rsidRPr="00B7230D" w:rsidRDefault="00B2518C" w:rsidP="00503691">
      <w:pPr>
        <w:spacing w:after="240"/>
        <w:ind w:right="360"/>
        <w:jc w:val="both"/>
        <w:rPr>
          <w:rFonts w:ascii="David" w:hAnsi="David"/>
          <w:sz w:val="24"/>
          <w:rtl/>
        </w:rPr>
      </w:pPr>
      <w:r w:rsidRPr="00B7230D">
        <w:rPr>
          <w:rFonts w:ascii="David" w:hAnsi="David"/>
          <w:sz w:val="24"/>
          <w:rtl/>
        </w:rPr>
        <w:t>המציע מעסיק פחות מ-100 עובדים.</w:t>
      </w:r>
    </w:p>
    <w:p w14:paraId="642FD2E2" w14:textId="77777777" w:rsidR="0059160D" w:rsidRPr="00B7230D" w:rsidRDefault="00B2518C" w:rsidP="00503691">
      <w:pPr>
        <w:spacing w:after="240"/>
        <w:ind w:right="360"/>
        <w:jc w:val="both"/>
        <w:rPr>
          <w:rFonts w:ascii="David" w:hAnsi="David"/>
          <w:sz w:val="24"/>
        </w:rPr>
      </w:pPr>
      <w:r w:rsidRPr="00B7230D">
        <w:rPr>
          <w:rFonts w:ascii="David" w:hAnsi="David"/>
          <w:sz w:val="24"/>
          <w:rtl/>
        </w:rPr>
        <w:t>המציע מעסיק 100 עובדים או יותר.</w:t>
      </w:r>
    </w:p>
    <w:p w14:paraId="19BA1307" w14:textId="77777777" w:rsidR="0059160D" w:rsidRPr="00503691" w:rsidRDefault="00B2518C" w:rsidP="00503691">
      <w:pPr>
        <w:spacing w:after="240"/>
        <w:ind w:right="360"/>
        <w:rPr>
          <w:rFonts w:ascii="David" w:hAnsi="David"/>
          <w:sz w:val="24"/>
        </w:rPr>
      </w:pPr>
      <w:r w:rsidRPr="00503691">
        <w:rPr>
          <w:rFonts w:ascii="David" w:hAnsi="David"/>
          <w:sz w:val="24"/>
          <w:u w:val="single"/>
          <w:rtl/>
        </w:rPr>
        <w:t xml:space="preserve">(במקרה שהמציע מעסיק 100 עובדים או יותר נדרש לסמן </w:t>
      </w:r>
      <w:r w:rsidRPr="00503691">
        <w:rPr>
          <w:rFonts w:ascii="David" w:hAnsi="David"/>
          <w:sz w:val="24"/>
          <w:u w:val="single"/>
        </w:rPr>
        <w:t xml:space="preserve">X </w:t>
      </w:r>
      <w:r w:rsidRPr="00503691">
        <w:rPr>
          <w:rFonts w:ascii="David" w:hAnsi="David"/>
          <w:sz w:val="24"/>
          <w:u w:val="single"/>
          <w:rtl/>
        </w:rPr>
        <w:t xml:space="preserve"> במשבצת המתאימה)</w:t>
      </w:r>
      <w:r w:rsidRPr="00503691">
        <w:rPr>
          <w:rFonts w:ascii="David" w:hAnsi="David"/>
          <w:sz w:val="24"/>
          <w:rtl/>
        </w:rPr>
        <w:t>:</w:t>
      </w:r>
    </w:p>
    <w:p w14:paraId="1278AEBD" w14:textId="77777777" w:rsidR="0059160D" w:rsidRPr="00B7230D" w:rsidRDefault="00B2518C" w:rsidP="00503691">
      <w:pPr>
        <w:spacing w:after="240"/>
        <w:ind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3AD44F2B" w14:textId="77777777" w:rsidR="0059160D" w:rsidRPr="00B7230D" w:rsidRDefault="00B2518C" w:rsidP="00503691">
      <w:pPr>
        <w:spacing w:after="240"/>
        <w:ind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7DEDFB89" w14:textId="77777777" w:rsidR="007F6C54" w:rsidRPr="00503691" w:rsidRDefault="00B2518C" w:rsidP="00503691">
      <w:pPr>
        <w:spacing w:after="240"/>
        <w:ind w:right="360"/>
        <w:rPr>
          <w:rFonts w:ascii="David" w:hAnsi="David"/>
          <w:sz w:val="24"/>
          <w:rtl/>
        </w:rPr>
      </w:pPr>
      <w:r w:rsidRPr="0050369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2DD7AB96" w14:textId="77777777" w:rsidR="00BA25AF" w:rsidRPr="00503691" w:rsidRDefault="00B2518C" w:rsidP="00503691">
      <w:pPr>
        <w:spacing w:after="240"/>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5DE53DC" w14:textId="77777777" w:rsidR="00BA25AF" w:rsidRPr="00503691" w:rsidRDefault="00B2518C" w:rsidP="00503691">
      <w:pPr>
        <w:spacing w:after="240"/>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D440BDD" w14:textId="77777777" w:rsidR="00BA25AF"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______________</w:t>
      </w:r>
    </w:p>
    <w:p w14:paraId="36882189" w14:textId="77777777" w:rsidR="00BA25AF" w:rsidRPr="00503691" w:rsidRDefault="00B2518C" w:rsidP="00503691">
      <w:pPr>
        <w:spacing w:after="240"/>
        <w:jc w:val="center"/>
        <w:rPr>
          <w:rFonts w:ascii="David" w:eastAsiaTheme="minorEastAsia" w:hAnsi="David"/>
          <w:sz w:val="24"/>
        </w:rPr>
      </w:pPr>
      <w:r w:rsidRPr="00503691">
        <w:rPr>
          <w:rFonts w:ascii="David" w:eastAsiaTheme="minorEastAsia" w:hAnsi="David"/>
          <w:sz w:val="24"/>
          <w:rtl/>
        </w:rPr>
        <w:t>חתימה + חותמת</w:t>
      </w:r>
    </w:p>
    <w:p w14:paraId="1F7B4F2D" w14:textId="791FEC35" w:rsidR="00B955F8" w:rsidRPr="00503691" w:rsidRDefault="00B2518C" w:rsidP="00503691">
      <w:pPr>
        <w:bidi w:val="0"/>
        <w:spacing w:after="240" w:line="276" w:lineRule="auto"/>
        <w:jc w:val="right"/>
        <w:rPr>
          <w:rFonts w:ascii="David" w:hAnsi="David"/>
          <w:b/>
          <w:bCs/>
          <w:sz w:val="28"/>
          <w:szCs w:val="28"/>
          <w:u w:val="single"/>
          <w:rtl/>
        </w:rPr>
      </w:pPr>
      <w:r w:rsidRPr="00503691">
        <w:rPr>
          <w:rFonts w:ascii="David" w:hAnsi="David"/>
          <w:b/>
          <w:bCs/>
          <w:sz w:val="24"/>
          <w:u w:val="single"/>
          <w:rtl/>
        </w:rPr>
        <w:br w:type="page"/>
      </w:r>
      <w:r w:rsidRPr="00503691">
        <w:rPr>
          <w:rFonts w:ascii="David" w:hAnsi="David" w:hint="cs"/>
          <w:b/>
          <w:bCs/>
          <w:sz w:val="28"/>
          <w:szCs w:val="28"/>
          <w:u w:val="single"/>
          <w:rtl/>
        </w:rPr>
        <w:lastRenderedPageBreak/>
        <w:t>נספח</w:t>
      </w:r>
      <w:r w:rsidRPr="00503691">
        <w:rPr>
          <w:rFonts w:ascii="David" w:hAnsi="David"/>
          <w:b/>
          <w:bCs/>
          <w:sz w:val="28"/>
          <w:szCs w:val="28"/>
          <w:u w:val="single"/>
          <w:rtl/>
        </w:rPr>
        <w:t xml:space="preserve"> </w:t>
      </w:r>
      <w:r w:rsidR="00FF7FB9">
        <w:rPr>
          <w:rFonts w:ascii="David" w:hAnsi="David" w:hint="cs"/>
          <w:b/>
          <w:bCs/>
          <w:sz w:val="28"/>
          <w:szCs w:val="28"/>
          <w:u w:val="single"/>
          <w:rtl/>
        </w:rPr>
        <w:t>י"א</w:t>
      </w:r>
      <w:r w:rsidR="00DA1CE0" w:rsidRPr="00503691">
        <w:rPr>
          <w:rFonts w:ascii="David" w:hAnsi="David"/>
          <w:b/>
          <w:bCs/>
          <w:sz w:val="28"/>
          <w:szCs w:val="28"/>
          <w:u w:val="single"/>
          <w:rtl/>
        </w:rPr>
        <w:t xml:space="preserve"> </w:t>
      </w:r>
      <w:r w:rsidR="00DA1CE0" w:rsidRPr="00503691">
        <w:rPr>
          <w:rFonts w:ascii="David" w:hAnsi="David" w:hint="eastAsia"/>
          <w:b/>
          <w:bCs/>
          <w:sz w:val="28"/>
          <w:szCs w:val="28"/>
          <w:u w:val="single"/>
          <w:rtl/>
        </w:rPr>
        <w:t>–</w:t>
      </w:r>
      <w:r w:rsidR="00DA1CE0" w:rsidRPr="00503691">
        <w:rPr>
          <w:rFonts w:ascii="David" w:hAnsi="David"/>
          <w:b/>
          <w:bCs/>
          <w:sz w:val="28"/>
          <w:szCs w:val="28"/>
          <w:u w:val="single"/>
          <w:rtl/>
        </w:rPr>
        <w:t xml:space="preserve">  </w:t>
      </w:r>
      <w:r w:rsidRPr="00503691">
        <w:rPr>
          <w:rFonts w:ascii="David" w:hAnsi="David" w:hint="cs"/>
          <w:b/>
          <w:bCs/>
          <w:sz w:val="28"/>
          <w:szCs w:val="28"/>
          <w:u w:val="single"/>
          <w:rtl/>
          <w:lang w:eastAsia="he-IL"/>
        </w:rPr>
        <w:t>תצהיר</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בדבר</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אי</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תיאום</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הצעות</w:t>
      </w:r>
      <w:r w:rsidRPr="00503691">
        <w:rPr>
          <w:rFonts w:ascii="David" w:hAnsi="David"/>
          <w:b/>
          <w:bCs/>
          <w:sz w:val="28"/>
          <w:szCs w:val="28"/>
          <w:u w:val="single"/>
          <w:rtl/>
          <w:lang w:eastAsia="he-IL"/>
        </w:rPr>
        <w:t xml:space="preserve"> </w:t>
      </w:r>
      <w:r w:rsidRPr="00503691">
        <w:rPr>
          <w:rFonts w:ascii="David" w:hAnsi="David" w:hint="cs"/>
          <w:b/>
          <w:bCs/>
          <w:sz w:val="28"/>
          <w:szCs w:val="28"/>
          <w:u w:val="single"/>
          <w:rtl/>
          <w:lang w:eastAsia="he-IL"/>
        </w:rPr>
        <w:t>במכרז</w:t>
      </w:r>
    </w:p>
    <w:p w14:paraId="0845CBE3" w14:textId="77777777" w:rsidR="00B955F8" w:rsidRPr="00503691" w:rsidRDefault="00B2518C" w:rsidP="00503691">
      <w:pPr>
        <w:spacing w:after="240" w:line="276" w:lineRule="auto"/>
        <w:rPr>
          <w:rFonts w:ascii="Arial" w:hAnsi="Arial"/>
          <w:sz w:val="24"/>
        </w:rPr>
      </w:pPr>
      <w:r w:rsidRPr="00503691">
        <w:rPr>
          <w:rFonts w:ascii="Arial" w:hAnsi="Arial"/>
          <w:sz w:val="24"/>
          <w:rtl/>
        </w:rPr>
        <w:t xml:space="preserve">אני הח"מ______________________________ מס ת"ז _____________ העובד בתאגיד _____________________ (שם התאגיד) מצהיר בזאת כי: </w:t>
      </w:r>
    </w:p>
    <w:p w14:paraId="6330020B"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43CB44C6"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81A4588"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A64C77" w14:paraId="23D80D08" w14:textId="77777777" w:rsidTr="00B955F8">
        <w:tc>
          <w:tcPr>
            <w:tcW w:w="1955" w:type="dxa"/>
            <w:tcBorders>
              <w:top w:val="nil"/>
              <w:left w:val="nil"/>
              <w:bottom w:val="nil"/>
              <w:right w:val="nil"/>
            </w:tcBorders>
            <w:hideMark/>
          </w:tcPr>
          <w:p w14:paraId="52EA57EF" w14:textId="77777777" w:rsidR="00B955F8" w:rsidRPr="00503691" w:rsidRDefault="00B2518C" w:rsidP="00503691">
            <w:pPr>
              <w:spacing w:after="240" w:line="276" w:lineRule="auto"/>
              <w:rPr>
                <w:rFonts w:ascii="Arial" w:hAnsi="Arial"/>
                <w:sz w:val="24"/>
              </w:rPr>
            </w:pPr>
            <w:r w:rsidRPr="00503691">
              <w:rPr>
                <w:rFonts w:ascii="Arial" w:hAnsi="Arial"/>
                <w:sz w:val="24"/>
                <w:rtl/>
              </w:rPr>
              <w:t>שם התאגיד</w:t>
            </w:r>
          </w:p>
        </w:tc>
        <w:tc>
          <w:tcPr>
            <w:tcW w:w="914" w:type="dxa"/>
            <w:tcBorders>
              <w:top w:val="nil"/>
              <w:left w:val="nil"/>
              <w:bottom w:val="nil"/>
              <w:right w:val="nil"/>
            </w:tcBorders>
          </w:tcPr>
          <w:p w14:paraId="033C4A63" w14:textId="77777777" w:rsidR="00B955F8" w:rsidRPr="00503691" w:rsidRDefault="00B955F8" w:rsidP="00503691">
            <w:pPr>
              <w:spacing w:after="240" w:line="276" w:lineRule="auto"/>
              <w:rPr>
                <w:rFonts w:ascii="Arial" w:hAnsi="Arial"/>
                <w:sz w:val="24"/>
              </w:rPr>
            </w:pPr>
          </w:p>
        </w:tc>
        <w:tc>
          <w:tcPr>
            <w:tcW w:w="2375" w:type="dxa"/>
            <w:tcBorders>
              <w:top w:val="nil"/>
              <w:left w:val="nil"/>
              <w:bottom w:val="nil"/>
              <w:right w:val="nil"/>
            </w:tcBorders>
            <w:hideMark/>
          </w:tcPr>
          <w:p w14:paraId="3AFE7448" w14:textId="77777777" w:rsidR="00B955F8" w:rsidRPr="00503691" w:rsidRDefault="00B2518C" w:rsidP="00503691">
            <w:pPr>
              <w:spacing w:after="240" w:line="276" w:lineRule="auto"/>
              <w:rPr>
                <w:rFonts w:ascii="Arial" w:hAnsi="Arial"/>
                <w:sz w:val="24"/>
              </w:rPr>
            </w:pPr>
            <w:r w:rsidRPr="00503691">
              <w:rPr>
                <w:rFonts w:ascii="Arial" w:hAnsi="Arial"/>
                <w:sz w:val="24"/>
                <w:rtl/>
              </w:rPr>
              <w:t>תחום העבודה בו ניתנת קבלנות המשנה</w:t>
            </w:r>
          </w:p>
        </w:tc>
        <w:tc>
          <w:tcPr>
            <w:tcW w:w="851" w:type="dxa"/>
            <w:tcBorders>
              <w:top w:val="nil"/>
              <w:left w:val="nil"/>
              <w:bottom w:val="nil"/>
              <w:right w:val="nil"/>
            </w:tcBorders>
          </w:tcPr>
          <w:p w14:paraId="4EBFD077" w14:textId="77777777" w:rsidR="00B955F8" w:rsidRPr="00503691" w:rsidRDefault="00B955F8" w:rsidP="00503691">
            <w:pPr>
              <w:spacing w:after="240" w:line="276" w:lineRule="auto"/>
              <w:rPr>
                <w:rFonts w:ascii="Arial" w:hAnsi="Arial"/>
                <w:sz w:val="24"/>
              </w:rPr>
            </w:pPr>
          </w:p>
        </w:tc>
        <w:tc>
          <w:tcPr>
            <w:tcW w:w="1980" w:type="dxa"/>
            <w:tcBorders>
              <w:top w:val="nil"/>
              <w:left w:val="nil"/>
              <w:bottom w:val="nil"/>
              <w:right w:val="nil"/>
            </w:tcBorders>
            <w:hideMark/>
          </w:tcPr>
          <w:p w14:paraId="2FAD3BB3" w14:textId="77777777" w:rsidR="00B955F8" w:rsidRPr="00503691" w:rsidRDefault="00B2518C" w:rsidP="00503691">
            <w:pPr>
              <w:spacing w:after="240" w:line="276" w:lineRule="auto"/>
              <w:rPr>
                <w:rFonts w:ascii="Arial" w:hAnsi="Arial"/>
                <w:sz w:val="24"/>
              </w:rPr>
            </w:pPr>
            <w:r w:rsidRPr="00503691">
              <w:rPr>
                <w:rFonts w:ascii="Arial" w:hAnsi="Arial"/>
                <w:sz w:val="24"/>
                <w:rtl/>
              </w:rPr>
              <w:t>פרטי יצירת קשר</w:t>
            </w:r>
          </w:p>
        </w:tc>
      </w:tr>
      <w:tr w:rsidR="00A64C77" w14:paraId="72DB8257" w14:textId="77777777" w:rsidTr="00B955F8">
        <w:tc>
          <w:tcPr>
            <w:tcW w:w="1955" w:type="dxa"/>
            <w:tcBorders>
              <w:top w:val="nil"/>
              <w:left w:val="nil"/>
              <w:bottom w:val="single" w:sz="4" w:space="0" w:color="auto"/>
              <w:right w:val="nil"/>
            </w:tcBorders>
          </w:tcPr>
          <w:p w14:paraId="3278BEEE"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5D416DD3" w14:textId="77777777" w:rsidR="00B955F8" w:rsidRPr="00503691" w:rsidRDefault="00B955F8" w:rsidP="00503691">
            <w:pPr>
              <w:spacing w:after="240" w:line="276" w:lineRule="auto"/>
              <w:rPr>
                <w:rFonts w:ascii="Arial" w:hAnsi="Arial"/>
                <w:sz w:val="24"/>
              </w:rPr>
            </w:pPr>
          </w:p>
        </w:tc>
        <w:tc>
          <w:tcPr>
            <w:tcW w:w="2375" w:type="dxa"/>
            <w:tcBorders>
              <w:top w:val="nil"/>
              <w:left w:val="nil"/>
              <w:bottom w:val="single" w:sz="4" w:space="0" w:color="auto"/>
              <w:right w:val="nil"/>
            </w:tcBorders>
          </w:tcPr>
          <w:p w14:paraId="321F2ECA"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152CDE0" w14:textId="77777777" w:rsidR="00B955F8" w:rsidRPr="00503691" w:rsidRDefault="00B955F8" w:rsidP="00503691">
            <w:pPr>
              <w:spacing w:after="240" w:line="276" w:lineRule="auto"/>
              <w:rPr>
                <w:rFonts w:ascii="Arial" w:hAnsi="Arial"/>
                <w:sz w:val="24"/>
              </w:rPr>
            </w:pPr>
          </w:p>
        </w:tc>
        <w:tc>
          <w:tcPr>
            <w:tcW w:w="1980" w:type="dxa"/>
            <w:tcBorders>
              <w:top w:val="nil"/>
              <w:left w:val="nil"/>
              <w:bottom w:val="single" w:sz="4" w:space="0" w:color="auto"/>
              <w:right w:val="nil"/>
            </w:tcBorders>
          </w:tcPr>
          <w:p w14:paraId="10B10A0E" w14:textId="77777777" w:rsidR="00B955F8" w:rsidRPr="00503691" w:rsidRDefault="00B955F8" w:rsidP="00503691">
            <w:pPr>
              <w:spacing w:after="240" w:line="276" w:lineRule="auto"/>
              <w:rPr>
                <w:rFonts w:ascii="Arial" w:hAnsi="Arial"/>
                <w:sz w:val="24"/>
              </w:rPr>
            </w:pPr>
          </w:p>
        </w:tc>
      </w:tr>
      <w:tr w:rsidR="00A64C77" w14:paraId="588DABD2" w14:textId="77777777" w:rsidTr="00B955F8">
        <w:tc>
          <w:tcPr>
            <w:tcW w:w="1955" w:type="dxa"/>
            <w:tcBorders>
              <w:top w:val="single" w:sz="4" w:space="0" w:color="auto"/>
              <w:left w:val="nil"/>
              <w:bottom w:val="single" w:sz="4" w:space="0" w:color="auto"/>
              <w:right w:val="nil"/>
            </w:tcBorders>
          </w:tcPr>
          <w:p w14:paraId="6A2439D7"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0ACBDF3A" w14:textId="77777777" w:rsidR="00B955F8" w:rsidRPr="00503691" w:rsidRDefault="00B955F8" w:rsidP="00503691">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4A3F59AF"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B606F74" w14:textId="77777777" w:rsidR="00B955F8" w:rsidRPr="00503691" w:rsidRDefault="00B955F8" w:rsidP="00503691">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3DA0B006" w14:textId="77777777" w:rsidR="00B955F8" w:rsidRPr="00503691" w:rsidRDefault="00B955F8" w:rsidP="00503691">
            <w:pPr>
              <w:spacing w:after="240" w:line="276" w:lineRule="auto"/>
              <w:rPr>
                <w:rFonts w:ascii="Arial" w:hAnsi="Arial"/>
                <w:sz w:val="24"/>
              </w:rPr>
            </w:pPr>
          </w:p>
        </w:tc>
      </w:tr>
      <w:tr w:rsidR="00A64C77" w14:paraId="72BC403B" w14:textId="77777777" w:rsidTr="00B955F8">
        <w:tc>
          <w:tcPr>
            <w:tcW w:w="1955" w:type="dxa"/>
            <w:tcBorders>
              <w:top w:val="single" w:sz="4" w:space="0" w:color="auto"/>
              <w:left w:val="nil"/>
              <w:bottom w:val="single" w:sz="4" w:space="0" w:color="auto"/>
              <w:right w:val="nil"/>
            </w:tcBorders>
          </w:tcPr>
          <w:p w14:paraId="4E0588BB" w14:textId="77777777" w:rsidR="00B955F8" w:rsidRPr="00503691" w:rsidRDefault="00B955F8" w:rsidP="00503691">
            <w:pPr>
              <w:spacing w:after="240" w:line="276" w:lineRule="auto"/>
              <w:rPr>
                <w:rFonts w:ascii="Arial" w:hAnsi="Arial"/>
                <w:sz w:val="24"/>
              </w:rPr>
            </w:pPr>
          </w:p>
        </w:tc>
        <w:tc>
          <w:tcPr>
            <w:tcW w:w="914" w:type="dxa"/>
            <w:tcBorders>
              <w:top w:val="nil"/>
              <w:left w:val="nil"/>
              <w:bottom w:val="nil"/>
              <w:right w:val="nil"/>
            </w:tcBorders>
          </w:tcPr>
          <w:p w14:paraId="455B47EC" w14:textId="77777777" w:rsidR="00B955F8" w:rsidRPr="00503691" w:rsidRDefault="00B955F8" w:rsidP="00503691">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59E30857" w14:textId="77777777" w:rsidR="00B955F8" w:rsidRPr="00503691" w:rsidRDefault="00B955F8" w:rsidP="00503691">
            <w:pPr>
              <w:spacing w:after="240" w:line="276" w:lineRule="auto"/>
              <w:rPr>
                <w:rFonts w:ascii="Arial" w:hAnsi="Arial"/>
                <w:sz w:val="24"/>
              </w:rPr>
            </w:pPr>
          </w:p>
        </w:tc>
        <w:tc>
          <w:tcPr>
            <w:tcW w:w="851" w:type="dxa"/>
            <w:tcBorders>
              <w:top w:val="nil"/>
              <w:left w:val="nil"/>
              <w:bottom w:val="nil"/>
              <w:right w:val="nil"/>
            </w:tcBorders>
          </w:tcPr>
          <w:p w14:paraId="75C3E91D" w14:textId="77777777" w:rsidR="00B955F8" w:rsidRPr="00503691" w:rsidRDefault="00B955F8" w:rsidP="00503691">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77D2F2DF" w14:textId="77777777" w:rsidR="00B955F8" w:rsidRPr="00503691" w:rsidRDefault="00B955F8" w:rsidP="00503691">
            <w:pPr>
              <w:spacing w:after="240" w:line="276" w:lineRule="auto"/>
              <w:rPr>
                <w:rFonts w:ascii="Arial" w:hAnsi="Arial"/>
                <w:sz w:val="24"/>
              </w:rPr>
            </w:pPr>
          </w:p>
        </w:tc>
      </w:tr>
    </w:tbl>
    <w:p w14:paraId="3AF914F0" w14:textId="77777777" w:rsidR="00B955F8" w:rsidRPr="008921A8" w:rsidRDefault="00B955F8" w:rsidP="00503691">
      <w:pPr>
        <w:spacing w:after="240" w:line="276" w:lineRule="auto"/>
        <w:rPr>
          <w:rFonts w:ascii="Arial" w:hAnsi="Arial"/>
          <w:sz w:val="24"/>
          <w:rtl/>
        </w:rPr>
      </w:pPr>
    </w:p>
    <w:p w14:paraId="00A51E9F"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59946EA9"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8921A8">
        <w:rPr>
          <w:rFonts w:ascii="Arial" w:hAnsi="Arial" w:cs="David"/>
          <w:sz w:val="24"/>
          <w:rtl/>
        </w:rPr>
        <w:t>צויינו</w:t>
      </w:r>
      <w:proofErr w:type="spellEnd"/>
      <w:r w:rsidRPr="008921A8">
        <w:rPr>
          <w:rFonts w:ascii="Arial" w:hAnsi="Arial" w:cs="David"/>
          <w:sz w:val="24"/>
          <w:rtl/>
        </w:rPr>
        <w:t xml:space="preserve"> בסעיף 3 לעיל). </w:t>
      </w:r>
    </w:p>
    <w:p w14:paraId="2E662C61"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20C14228" w14:textId="77777777" w:rsidR="00B955F8" w:rsidRPr="008921A8" w:rsidRDefault="00B2518C" w:rsidP="00503691">
      <w:pPr>
        <w:pStyle w:val="10"/>
        <w:numPr>
          <w:ilvl w:val="0"/>
          <w:numId w:val="0"/>
        </w:numPr>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3113C5DC"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5E9A4DC8" w14:textId="77777777" w:rsidR="00B955F8" w:rsidRPr="008921A8" w:rsidRDefault="00B2518C" w:rsidP="00503691">
      <w:pPr>
        <w:pStyle w:val="10"/>
        <w:numPr>
          <w:ilvl w:val="0"/>
          <w:numId w:val="0"/>
        </w:numPr>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60A6C8B9" w14:textId="77777777" w:rsidR="00B955F8" w:rsidRPr="00503691" w:rsidRDefault="00B2518C" w:rsidP="00503691">
      <w:pPr>
        <w:spacing w:after="240" w:line="276" w:lineRule="auto"/>
        <w:rPr>
          <w:rFonts w:ascii="Arial" w:hAnsi="Arial"/>
          <w:b/>
          <w:bCs/>
          <w:sz w:val="28"/>
          <w:szCs w:val="28"/>
          <w:rtl/>
        </w:rPr>
      </w:pPr>
      <w:r w:rsidRPr="00503691">
        <w:rPr>
          <w:rFonts w:ascii="Arial" w:hAnsi="Arial"/>
          <w:b/>
          <w:bCs/>
          <w:sz w:val="28"/>
          <w:szCs w:val="28"/>
          <w:u w:val="single"/>
          <w:rtl/>
        </w:rPr>
        <w:t xml:space="preserve">יש לסמן </w:t>
      </w:r>
      <w:r w:rsidRPr="00503691">
        <w:rPr>
          <w:rFonts w:ascii="Arial" w:hAnsi="Arial"/>
          <w:b/>
          <w:bCs/>
          <w:sz w:val="28"/>
          <w:szCs w:val="28"/>
          <w:u w:val="single"/>
        </w:rPr>
        <w:t>V</w:t>
      </w:r>
      <w:r w:rsidRPr="00503691">
        <w:rPr>
          <w:rFonts w:ascii="Arial" w:hAnsi="Arial"/>
          <w:b/>
          <w:bCs/>
          <w:sz w:val="28"/>
          <w:szCs w:val="28"/>
          <w:u w:val="single"/>
          <w:rtl/>
        </w:rPr>
        <w:t xml:space="preserve"> במקום המתאים</w:t>
      </w:r>
    </w:p>
    <w:p w14:paraId="796F3D97" w14:textId="77777777" w:rsidR="00B955F8" w:rsidRPr="008921A8" w:rsidRDefault="00B2518C" w:rsidP="00503691">
      <w:pPr>
        <w:spacing w:before="120" w:after="240" w:line="276" w:lineRule="auto"/>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3B9AC8A2" w14:textId="2FB52AB4" w:rsidR="00B955F8" w:rsidRDefault="00B2518C" w:rsidP="00503691">
      <w:pPr>
        <w:pBdr>
          <w:bottom w:val="single" w:sz="12" w:space="1" w:color="auto"/>
        </w:pBdr>
        <w:spacing w:after="240" w:line="276" w:lineRule="auto"/>
        <w:rPr>
          <w:rFonts w:ascii="Arial" w:hAnsi="Arial"/>
          <w:sz w:val="24"/>
          <w:rtl/>
        </w:rPr>
      </w:pPr>
      <w:r w:rsidRPr="00503691">
        <w:rPr>
          <w:rFonts w:ascii="Arial" w:hAnsi="Arial"/>
          <w:sz w:val="24"/>
          <w:rtl/>
        </w:rPr>
        <w:t>אם כן, אנא פרט:</w:t>
      </w:r>
    </w:p>
    <w:p w14:paraId="5433FA08" w14:textId="77777777" w:rsidR="00246883" w:rsidRPr="00503691" w:rsidRDefault="00246883" w:rsidP="00503691">
      <w:pPr>
        <w:pBdr>
          <w:bottom w:val="single" w:sz="12" w:space="1" w:color="auto"/>
        </w:pBdr>
        <w:spacing w:after="240" w:line="276" w:lineRule="auto"/>
        <w:rPr>
          <w:rFonts w:ascii="Arial" w:hAnsi="Arial"/>
          <w:sz w:val="24"/>
        </w:rPr>
      </w:pPr>
    </w:p>
    <w:p w14:paraId="3C0FD594" w14:textId="7B0A6604" w:rsidR="00B955F8" w:rsidRPr="00503691" w:rsidRDefault="00246883" w:rsidP="00503691">
      <w:pPr>
        <w:spacing w:after="240" w:line="276" w:lineRule="auto"/>
        <w:rPr>
          <w:rFonts w:ascii="Arial" w:hAnsi="Arial"/>
          <w:sz w:val="24"/>
          <w:rtl/>
        </w:rPr>
      </w:pPr>
      <w:r>
        <w:rPr>
          <w:rFonts w:ascii="Arial" w:hAnsi="Arial" w:hint="cs"/>
          <w:sz w:val="24"/>
          <w:rtl/>
        </w:rPr>
        <w:t>_________________________________________________________________________</w:t>
      </w:r>
      <w:r w:rsidR="00B2518C" w:rsidRPr="00503691">
        <w:rPr>
          <w:rFonts w:ascii="Arial" w:hAnsi="Arial"/>
          <w:sz w:val="24"/>
          <w:rtl/>
        </w:rPr>
        <w:t>_</w:t>
      </w:r>
    </w:p>
    <w:p w14:paraId="468169BA" w14:textId="77777777" w:rsidR="00B955F8" w:rsidRPr="008921A8" w:rsidRDefault="00B955F8" w:rsidP="00503691">
      <w:pPr>
        <w:spacing w:after="240" w:line="276" w:lineRule="auto"/>
        <w:rPr>
          <w:rFonts w:ascii="Arial" w:hAnsi="Arial"/>
          <w:sz w:val="24"/>
          <w:rtl/>
        </w:rPr>
      </w:pPr>
    </w:p>
    <w:p w14:paraId="6DC1F20A" w14:textId="77777777" w:rsidR="00B955F8" w:rsidRPr="00503691" w:rsidRDefault="00B2518C" w:rsidP="00503691">
      <w:pPr>
        <w:spacing w:after="240" w:line="276" w:lineRule="auto"/>
        <w:rPr>
          <w:rFonts w:ascii="Arial" w:hAnsi="Arial"/>
          <w:sz w:val="24"/>
          <w:rtl/>
        </w:rPr>
      </w:pPr>
      <w:r w:rsidRPr="00503691">
        <w:rPr>
          <w:rFonts w:ascii="Arial" w:hAnsi="Arial"/>
          <w:sz w:val="24"/>
          <w:rtl/>
        </w:rPr>
        <w:lastRenderedPageBreak/>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503691">
        <w:rPr>
          <w:rFonts w:ascii="Arial" w:hAnsi="Arial"/>
          <w:sz w:val="24"/>
          <w:rtl/>
        </w:rPr>
        <w:t xml:space="preserve">. </w:t>
      </w:r>
    </w:p>
    <w:p w14:paraId="446F51EF" w14:textId="77777777" w:rsidR="00B955F8" w:rsidRPr="008921A8" w:rsidRDefault="00B955F8" w:rsidP="00503691">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A64C77" w14:paraId="3DFF467F" w14:textId="77777777" w:rsidTr="00B955F8">
        <w:tc>
          <w:tcPr>
            <w:tcW w:w="1548" w:type="dxa"/>
            <w:tcBorders>
              <w:top w:val="nil"/>
              <w:left w:val="nil"/>
              <w:bottom w:val="single" w:sz="4" w:space="0" w:color="auto"/>
              <w:right w:val="nil"/>
            </w:tcBorders>
          </w:tcPr>
          <w:p w14:paraId="7DA711AA" w14:textId="77777777" w:rsidR="00B955F8" w:rsidRPr="00503691" w:rsidRDefault="00B955F8" w:rsidP="00503691">
            <w:pPr>
              <w:spacing w:after="240" w:line="276" w:lineRule="auto"/>
              <w:jc w:val="center"/>
              <w:rPr>
                <w:rFonts w:ascii="Arial" w:hAnsi="Arial"/>
                <w:sz w:val="24"/>
              </w:rPr>
            </w:pPr>
          </w:p>
        </w:tc>
        <w:tc>
          <w:tcPr>
            <w:tcW w:w="251" w:type="dxa"/>
          </w:tcPr>
          <w:p w14:paraId="0D5DB0C7" w14:textId="77777777" w:rsidR="00B955F8" w:rsidRPr="00503691" w:rsidRDefault="00B955F8" w:rsidP="00503691">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5E538C3F" w14:textId="77777777" w:rsidR="00B955F8" w:rsidRPr="00503691" w:rsidRDefault="00B955F8" w:rsidP="00503691">
            <w:pPr>
              <w:spacing w:after="240" w:line="276" w:lineRule="auto"/>
              <w:jc w:val="center"/>
              <w:rPr>
                <w:rFonts w:ascii="Arial" w:hAnsi="Arial"/>
                <w:sz w:val="24"/>
              </w:rPr>
            </w:pPr>
          </w:p>
        </w:tc>
        <w:tc>
          <w:tcPr>
            <w:tcW w:w="281" w:type="dxa"/>
          </w:tcPr>
          <w:p w14:paraId="46383171" w14:textId="77777777" w:rsidR="00B955F8" w:rsidRPr="00503691" w:rsidRDefault="00B955F8" w:rsidP="00503691">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74CD8CBF" w14:textId="77777777" w:rsidR="00B955F8" w:rsidRPr="00503691" w:rsidRDefault="00B955F8" w:rsidP="00503691">
            <w:pPr>
              <w:spacing w:after="240" w:line="276" w:lineRule="auto"/>
              <w:jc w:val="center"/>
              <w:rPr>
                <w:rFonts w:ascii="Arial" w:hAnsi="Arial"/>
                <w:sz w:val="24"/>
              </w:rPr>
            </w:pPr>
          </w:p>
        </w:tc>
        <w:tc>
          <w:tcPr>
            <w:tcW w:w="236" w:type="dxa"/>
          </w:tcPr>
          <w:p w14:paraId="0C9D6D48" w14:textId="77777777" w:rsidR="00B955F8" w:rsidRPr="00503691" w:rsidRDefault="00B955F8" w:rsidP="00503691">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0E761A3B" w14:textId="77777777" w:rsidR="00B955F8" w:rsidRPr="00503691" w:rsidRDefault="00B955F8" w:rsidP="00503691">
            <w:pPr>
              <w:spacing w:after="240" w:line="276" w:lineRule="auto"/>
              <w:jc w:val="center"/>
              <w:rPr>
                <w:rFonts w:ascii="Arial" w:hAnsi="Arial"/>
                <w:sz w:val="24"/>
              </w:rPr>
            </w:pPr>
          </w:p>
        </w:tc>
        <w:tc>
          <w:tcPr>
            <w:tcW w:w="236" w:type="dxa"/>
          </w:tcPr>
          <w:p w14:paraId="63D91050" w14:textId="77777777" w:rsidR="00B955F8" w:rsidRPr="00503691" w:rsidRDefault="00B955F8" w:rsidP="00503691">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1953C6D3" w14:textId="77777777" w:rsidR="00B955F8" w:rsidRPr="00503691" w:rsidRDefault="00B955F8" w:rsidP="00503691">
            <w:pPr>
              <w:spacing w:after="240" w:line="276" w:lineRule="auto"/>
              <w:jc w:val="center"/>
              <w:rPr>
                <w:rFonts w:ascii="Arial" w:hAnsi="Arial"/>
                <w:sz w:val="24"/>
              </w:rPr>
            </w:pPr>
          </w:p>
        </w:tc>
      </w:tr>
      <w:tr w:rsidR="00A64C77" w14:paraId="42D878E5" w14:textId="77777777" w:rsidTr="00B955F8">
        <w:tc>
          <w:tcPr>
            <w:tcW w:w="1548" w:type="dxa"/>
            <w:tcBorders>
              <w:top w:val="single" w:sz="4" w:space="0" w:color="auto"/>
              <w:left w:val="nil"/>
              <w:bottom w:val="nil"/>
              <w:right w:val="nil"/>
            </w:tcBorders>
            <w:hideMark/>
          </w:tcPr>
          <w:p w14:paraId="054058AC"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תאריך</w:t>
            </w:r>
          </w:p>
        </w:tc>
        <w:tc>
          <w:tcPr>
            <w:tcW w:w="251" w:type="dxa"/>
          </w:tcPr>
          <w:p w14:paraId="10966C7E" w14:textId="77777777" w:rsidR="00B955F8" w:rsidRPr="00503691" w:rsidRDefault="00B955F8" w:rsidP="00503691">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75CCE57A"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שם התאגיד</w:t>
            </w:r>
          </w:p>
        </w:tc>
        <w:tc>
          <w:tcPr>
            <w:tcW w:w="281" w:type="dxa"/>
          </w:tcPr>
          <w:p w14:paraId="508C7301" w14:textId="77777777" w:rsidR="00B955F8" w:rsidRPr="00503691" w:rsidRDefault="00B955F8" w:rsidP="00503691">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3724C69B"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חותמת התאגיד</w:t>
            </w:r>
          </w:p>
        </w:tc>
        <w:tc>
          <w:tcPr>
            <w:tcW w:w="236" w:type="dxa"/>
          </w:tcPr>
          <w:p w14:paraId="18E3E89A" w14:textId="77777777" w:rsidR="00B955F8" w:rsidRPr="00503691" w:rsidRDefault="00B955F8" w:rsidP="00503691">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7A5F0993"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שם המצהיר</w:t>
            </w:r>
          </w:p>
        </w:tc>
        <w:tc>
          <w:tcPr>
            <w:tcW w:w="236" w:type="dxa"/>
          </w:tcPr>
          <w:p w14:paraId="2AFF3DFF" w14:textId="77777777" w:rsidR="00B955F8" w:rsidRPr="00503691" w:rsidRDefault="00B955F8" w:rsidP="00503691">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1CFA2134" w14:textId="77777777" w:rsidR="00B955F8" w:rsidRPr="00503691" w:rsidRDefault="00B2518C" w:rsidP="00503691">
            <w:pPr>
              <w:spacing w:after="240" w:line="276" w:lineRule="auto"/>
              <w:jc w:val="center"/>
              <w:rPr>
                <w:rFonts w:ascii="Arial" w:hAnsi="Arial"/>
                <w:sz w:val="24"/>
              </w:rPr>
            </w:pPr>
            <w:r w:rsidRPr="00503691">
              <w:rPr>
                <w:rFonts w:ascii="Arial" w:hAnsi="Arial"/>
                <w:sz w:val="24"/>
                <w:rtl/>
              </w:rPr>
              <w:t>חתימת המצהיר</w:t>
            </w:r>
          </w:p>
        </w:tc>
      </w:tr>
    </w:tbl>
    <w:p w14:paraId="05A2BB18" w14:textId="77777777" w:rsidR="00B955F8" w:rsidRPr="008921A8" w:rsidRDefault="00B955F8" w:rsidP="00503691">
      <w:pPr>
        <w:spacing w:after="240" w:line="276" w:lineRule="auto"/>
        <w:ind w:left="-72"/>
        <w:jc w:val="center"/>
        <w:rPr>
          <w:rFonts w:ascii="Arial" w:hAnsi="Arial"/>
          <w:b/>
          <w:bCs/>
          <w:sz w:val="24"/>
          <w:u w:val="single"/>
          <w:rtl/>
        </w:rPr>
      </w:pPr>
    </w:p>
    <w:p w14:paraId="4EF02949" w14:textId="77777777" w:rsidR="00B955F8" w:rsidRPr="008921A8" w:rsidRDefault="00B955F8" w:rsidP="00503691">
      <w:pPr>
        <w:spacing w:after="240" w:line="276" w:lineRule="auto"/>
        <w:ind w:left="-72"/>
        <w:jc w:val="center"/>
        <w:rPr>
          <w:rFonts w:ascii="Arial" w:hAnsi="Arial"/>
          <w:b/>
          <w:bCs/>
          <w:sz w:val="24"/>
          <w:u w:val="single"/>
          <w:rtl/>
        </w:rPr>
      </w:pPr>
    </w:p>
    <w:p w14:paraId="6E6CBDBE" w14:textId="77777777" w:rsidR="00BA25AF" w:rsidRDefault="00BA25AF" w:rsidP="00503691">
      <w:pPr>
        <w:pStyle w:val="14"/>
        <w:keepNext/>
        <w:spacing w:after="240" w:line="276" w:lineRule="auto"/>
        <w:ind w:left="0"/>
        <w:jc w:val="center"/>
        <w:rPr>
          <w:rFonts w:ascii="David" w:hAnsi="David"/>
          <w:b/>
          <w:bCs/>
          <w:u w:val="single"/>
          <w:rtl/>
          <w:lang w:eastAsia="he-IL"/>
        </w:rPr>
      </w:pPr>
    </w:p>
    <w:p w14:paraId="5CB81543" w14:textId="77777777" w:rsidR="00BA25AF" w:rsidRPr="00503691" w:rsidRDefault="00B2518C" w:rsidP="00503691">
      <w:pPr>
        <w:spacing w:after="240" w:line="276" w:lineRule="auto"/>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1D149345" w14:textId="77777777" w:rsidR="00BA25AF" w:rsidRPr="00503691" w:rsidRDefault="00B2518C" w:rsidP="00503691">
      <w:pPr>
        <w:spacing w:after="240" w:line="276" w:lineRule="auto"/>
        <w:jc w:val="both"/>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626F12"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______________</w:t>
      </w:r>
    </w:p>
    <w:p w14:paraId="104BD770" w14:textId="77777777" w:rsidR="00BA25AF" w:rsidRPr="00503691" w:rsidRDefault="00B2518C" w:rsidP="00503691">
      <w:pPr>
        <w:spacing w:after="240" w:line="276" w:lineRule="auto"/>
        <w:jc w:val="center"/>
        <w:rPr>
          <w:rFonts w:ascii="David" w:eastAsiaTheme="minorEastAsia" w:hAnsi="David"/>
          <w:sz w:val="24"/>
        </w:rPr>
      </w:pPr>
      <w:r w:rsidRPr="00503691">
        <w:rPr>
          <w:rFonts w:ascii="David" w:eastAsiaTheme="minorEastAsia" w:hAnsi="David"/>
          <w:sz w:val="24"/>
          <w:rtl/>
        </w:rPr>
        <w:t>חתימה + חותמת</w:t>
      </w:r>
    </w:p>
    <w:p w14:paraId="4894AB9E" w14:textId="77777777" w:rsidR="00DA1CE0" w:rsidRPr="00503691" w:rsidRDefault="00B2518C" w:rsidP="00503691">
      <w:pPr>
        <w:bidi w:val="0"/>
        <w:spacing w:after="240" w:line="276" w:lineRule="auto"/>
        <w:rPr>
          <w:b/>
          <w:bCs/>
          <w:sz w:val="24"/>
        </w:rPr>
      </w:pPr>
      <w:r w:rsidRPr="00503691">
        <w:rPr>
          <w:b/>
          <w:bCs/>
          <w:sz w:val="24"/>
          <w:rtl/>
        </w:rPr>
        <w:br w:type="page"/>
      </w:r>
    </w:p>
    <w:p w14:paraId="0A88B4A1" w14:textId="44A3670B" w:rsidR="00CC65D2" w:rsidRPr="00503691"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w:t>
      </w:r>
      <w:r w:rsidRPr="00503691">
        <w:rPr>
          <w:b/>
          <w:bCs/>
          <w:sz w:val="28"/>
          <w:szCs w:val="28"/>
          <w:u w:val="single"/>
          <w:rtl/>
        </w:rPr>
        <w:t xml:space="preserve"> </w:t>
      </w:r>
      <w:r w:rsidR="00FF7FB9">
        <w:rPr>
          <w:rFonts w:hint="cs"/>
          <w:b/>
          <w:bCs/>
          <w:sz w:val="28"/>
          <w:szCs w:val="28"/>
          <w:u w:val="single"/>
          <w:rtl/>
        </w:rPr>
        <w:t>י"ב</w:t>
      </w:r>
      <w:r w:rsidRPr="00503691">
        <w:rPr>
          <w:b/>
          <w:bCs/>
          <w:sz w:val="28"/>
          <w:szCs w:val="28"/>
          <w:u w:val="single"/>
          <w:rtl/>
        </w:rPr>
        <w:t xml:space="preserve"> – ד</w:t>
      </w:r>
      <w:r w:rsidRPr="00503691">
        <w:rPr>
          <w:rFonts w:hint="cs"/>
          <w:b/>
          <w:bCs/>
          <w:sz w:val="28"/>
          <w:szCs w:val="28"/>
          <w:u w:val="single"/>
          <w:rtl/>
        </w:rPr>
        <w:t>וח דיווח שעות ונסיעות</w:t>
      </w:r>
    </w:p>
    <w:p w14:paraId="39862B01" w14:textId="77777777" w:rsidR="0059160D" w:rsidRPr="00503691" w:rsidRDefault="00B2518C" w:rsidP="00503691">
      <w:pPr>
        <w:spacing w:after="240" w:line="276" w:lineRule="auto"/>
        <w:jc w:val="center"/>
        <w:rPr>
          <w:b/>
          <w:bCs/>
          <w:sz w:val="24"/>
          <w:u w:val="single"/>
          <w:rtl/>
        </w:rPr>
      </w:pPr>
      <w:r w:rsidRPr="00503691">
        <w:rPr>
          <w:b/>
          <w:bCs/>
          <w:sz w:val="24"/>
          <w:u w:val="single"/>
          <w:rtl/>
        </w:rPr>
        <w:br/>
      </w:r>
      <w:r w:rsidRPr="00503691">
        <w:rPr>
          <w:sz w:val="24"/>
          <w:rtl/>
        </w:rPr>
        <w:t xml:space="preserve">(יש </w:t>
      </w:r>
      <w:r w:rsidRPr="00503691">
        <w:rPr>
          <w:rFonts w:hint="eastAsia"/>
          <w:sz w:val="24"/>
          <w:rtl/>
        </w:rPr>
        <w:t>להגיש</w:t>
      </w:r>
      <w:r w:rsidRPr="00503691">
        <w:rPr>
          <w:sz w:val="24"/>
          <w:rtl/>
        </w:rPr>
        <w:t xml:space="preserve"> </w:t>
      </w:r>
      <w:r w:rsidRPr="00503691">
        <w:rPr>
          <w:rFonts w:hint="eastAsia"/>
          <w:sz w:val="24"/>
          <w:rtl/>
        </w:rPr>
        <w:t>בפורטל</w:t>
      </w:r>
      <w:r w:rsidRPr="00503691">
        <w:rPr>
          <w:sz w:val="24"/>
          <w:rtl/>
        </w:rPr>
        <w:t xml:space="preserve"> </w:t>
      </w:r>
      <w:r w:rsidRPr="00503691">
        <w:rPr>
          <w:rFonts w:hint="eastAsia"/>
          <w:sz w:val="24"/>
          <w:rtl/>
        </w:rPr>
        <w:t>הספקים</w:t>
      </w:r>
      <w:r w:rsidRPr="00503691">
        <w:rPr>
          <w:sz w:val="24"/>
          <w:rtl/>
        </w:rPr>
        <w:t xml:space="preserve"> חתום (בקובץ סרוק) וגם בקובץ אקסל)</w:t>
      </w:r>
    </w:p>
    <w:p w14:paraId="6B2C86C6" w14:textId="77777777" w:rsidR="00B955F8" w:rsidRPr="00503691" w:rsidRDefault="00B2518C" w:rsidP="00503691">
      <w:pPr>
        <w:spacing w:after="240" w:line="276" w:lineRule="auto"/>
        <w:jc w:val="center"/>
        <w:rPr>
          <w:sz w:val="24"/>
          <w:rtl/>
        </w:rPr>
      </w:pPr>
      <w:r w:rsidRPr="009A0045">
        <w:rPr>
          <w:noProof/>
          <w:rtl/>
        </w:rPr>
        <w:drawing>
          <wp:inline distT="0" distB="0" distL="0" distR="0" wp14:anchorId="4B84422B" wp14:editId="2BEB3C05">
            <wp:extent cx="981075" cy="638175"/>
            <wp:effectExtent l="0" t="0" r="0" b="0"/>
            <wp:docPr id="100012" name="תמונה 10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013" name=""/>
                    <pic:cNvPicPr>
                      <a:picLocks noChangeAspect="1"/>
                    </pic:cNvPicPr>
                  </pic:nvPicPr>
                  <pic:blipFill>
                    <a:blip r:embed="rId27"/>
                    <a:stretch>
                      <a:fillRect/>
                    </a:stretch>
                  </pic:blipFill>
                  <pic:spPr>
                    <a:xfrm>
                      <a:off x="0" y="0"/>
                      <a:ext cx="981075" cy="638175"/>
                    </a:xfrm>
                    <a:prstGeom prst="rect">
                      <a:avLst/>
                    </a:prstGeom>
                  </pic:spPr>
                </pic:pic>
              </a:graphicData>
            </a:graphic>
          </wp:inline>
        </w:drawing>
      </w:r>
    </w:p>
    <w:p w14:paraId="263B49B9" w14:textId="77777777" w:rsidR="00662AC7" w:rsidRDefault="00662AC7" w:rsidP="00503691">
      <w:pPr>
        <w:spacing w:before="240" w:after="240" w:line="276" w:lineRule="auto"/>
        <w:rPr>
          <w:b/>
          <w:bCs/>
          <w:sz w:val="24"/>
          <w:u w:val="single"/>
          <w:rtl/>
        </w:rPr>
      </w:pPr>
    </w:p>
    <w:p w14:paraId="4B881858" w14:textId="77777777" w:rsidR="00662AC7" w:rsidRPr="00503691" w:rsidRDefault="00B2518C" w:rsidP="00503691">
      <w:pPr>
        <w:bidi w:val="0"/>
        <w:spacing w:after="240" w:line="276" w:lineRule="auto"/>
        <w:rPr>
          <w:b/>
          <w:bCs/>
          <w:sz w:val="24"/>
          <w:rtl/>
        </w:rPr>
      </w:pPr>
      <w:r w:rsidRPr="00503691">
        <w:rPr>
          <w:b/>
          <w:bCs/>
          <w:sz w:val="24"/>
          <w:rtl/>
        </w:rPr>
        <w:br w:type="page"/>
      </w:r>
    </w:p>
    <w:p w14:paraId="3F1AD584" w14:textId="76E9C22E" w:rsidR="00C728B3" w:rsidRPr="00503691"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 י״</w:t>
      </w:r>
      <w:r w:rsidR="00FF7FB9">
        <w:rPr>
          <w:rFonts w:hint="cs"/>
          <w:b/>
          <w:bCs/>
          <w:sz w:val="28"/>
          <w:szCs w:val="28"/>
          <w:u w:val="single"/>
          <w:rtl/>
        </w:rPr>
        <w:t>ג</w:t>
      </w:r>
      <w:r w:rsidRPr="00503691">
        <w:rPr>
          <w:rFonts w:hint="cs"/>
          <w:b/>
          <w:bCs/>
          <w:sz w:val="28"/>
          <w:szCs w:val="28"/>
          <w:u w:val="single"/>
          <w:rtl/>
        </w:rPr>
        <w:t xml:space="preserve"> </w:t>
      </w:r>
      <w:r w:rsidRPr="00503691">
        <w:rPr>
          <w:b/>
          <w:bCs/>
          <w:sz w:val="28"/>
          <w:szCs w:val="28"/>
          <w:u w:val="single"/>
          <w:rtl/>
        </w:rPr>
        <w:t>–</w:t>
      </w:r>
      <w:r w:rsidRPr="00503691">
        <w:rPr>
          <w:rFonts w:hint="cs"/>
          <w:b/>
          <w:bCs/>
          <w:sz w:val="28"/>
          <w:szCs w:val="28"/>
          <w:u w:val="single"/>
          <w:rtl/>
        </w:rPr>
        <w:t xml:space="preserve"> אישור חשבונית עסקה</w:t>
      </w:r>
    </w:p>
    <w:p w14:paraId="037DF1DD" w14:textId="77777777" w:rsidR="00C728B3" w:rsidRPr="00635876" w:rsidRDefault="00B2518C" w:rsidP="00503691">
      <w:pPr>
        <w:spacing w:after="240" w:line="276" w:lineRule="auto"/>
        <w:rPr>
          <w:rFonts w:asciiTheme="minorBidi" w:hAnsiTheme="minorBidi"/>
          <w:sz w:val="24"/>
          <w:rtl/>
        </w:rPr>
      </w:pPr>
      <w:r w:rsidRPr="00503691">
        <w:rPr>
          <w:rFonts w:asciiTheme="minorBidi" w:hAnsiTheme="minorBidi"/>
          <w:sz w:val="24"/>
          <w:rtl/>
        </w:rPr>
        <w:t>על נו</w:t>
      </w:r>
      <w:r w:rsidRPr="00635876">
        <w:rPr>
          <w:rFonts w:asciiTheme="minorBidi" w:hAnsiTheme="minorBidi"/>
          <w:sz w:val="24"/>
          <w:rtl/>
        </w:rPr>
        <w:t>תן השירותים החיצוני להעביר טופס זה עם כל הגשת חשבונית.</w:t>
      </w:r>
    </w:p>
    <w:p w14:paraId="11B454A6" w14:textId="77777777" w:rsidR="00C728B3" w:rsidRPr="00635876" w:rsidRDefault="00B2518C" w:rsidP="00503691">
      <w:pPr>
        <w:pStyle w:val="a"/>
        <w:numPr>
          <w:ilvl w:val="0"/>
          <w:numId w:val="0"/>
        </w:numPr>
        <w:spacing w:before="240" w:after="240" w:line="276" w:lineRule="auto"/>
        <w:rPr>
          <w:rFonts w:cs="David"/>
          <w:sz w:val="24"/>
          <w:szCs w:val="24"/>
        </w:rPr>
      </w:pPr>
      <w:r w:rsidRPr="00635876">
        <w:rPr>
          <w:rFonts w:cs="David" w:hint="cs"/>
          <w:sz w:val="24"/>
          <w:szCs w:val="24"/>
          <w:rtl/>
        </w:rPr>
        <w:t>הריני להצהיר כדלקמן</w:t>
      </w:r>
      <w:r w:rsidRPr="00635876">
        <w:rPr>
          <w:rFonts w:cs="David"/>
          <w:sz w:val="24"/>
          <w:szCs w:val="24"/>
          <w:rtl/>
        </w:rPr>
        <w:t>:</w:t>
      </w:r>
    </w:p>
    <w:p w14:paraId="4E2021F8" w14:textId="5E7EEBE3" w:rsidR="00C728B3" w:rsidRPr="00635876" w:rsidRDefault="00B2518C" w:rsidP="00503691">
      <w:pPr>
        <w:pStyle w:val="a"/>
        <w:numPr>
          <w:ilvl w:val="0"/>
          <w:numId w:val="0"/>
        </w:numPr>
        <w:spacing w:before="240" w:after="240" w:line="276" w:lineRule="auto"/>
        <w:ind w:left="360"/>
        <w:rPr>
          <w:rFonts w:ascii="David" w:hAnsi="David" w:cs="David"/>
          <w:sz w:val="24"/>
          <w:szCs w:val="24"/>
        </w:rPr>
      </w:pPr>
      <w:r w:rsidRPr="00635876">
        <w:rPr>
          <w:rFonts w:cs="David" w:hint="cs"/>
          <w:sz w:val="24"/>
          <w:szCs w:val="24"/>
          <w:rtl/>
        </w:rPr>
        <w:t>אני מעניק שירותים ל</w:t>
      </w:r>
      <w:r w:rsidR="001A0C1E" w:rsidRPr="00635876">
        <w:rPr>
          <w:rFonts w:cs="David" w:hint="cs"/>
          <w:sz w:val="24"/>
          <w:szCs w:val="24"/>
          <w:rtl/>
        </w:rPr>
        <w:t>מנהל</w:t>
      </w:r>
      <w:r w:rsidRPr="00635876">
        <w:rPr>
          <w:rFonts w:cs="David" w:hint="cs"/>
          <w:sz w:val="24"/>
          <w:szCs w:val="24"/>
          <w:rtl/>
        </w:rPr>
        <w:t xml:space="preserve"> האזרחי במסגרת הסכם שנחתם ביני לבין ה</w:t>
      </w:r>
      <w:r w:rsidR="001A0C1E" w:rsidRPr="00635876">
        <w:rPr>
          <w:rFonts w:cs="David" w:hint="cs"/>
          <w:sz w:val="24"/>
          <w:szCs w:val="24"/>
          <w:rtl/>
        </w:rPr>
        <w:t>מנהל</w:t>
      </w:r>
      <w:r w:rsidRPr="00635876">
        <w:rPr>
          <w:rFonts w:cs="David" w:hint="cs"/>
          <w:sz w:val="24"/>
          <w:szCs w:val="24"/>
          <w:rtl/>
        </w:rPr>
        <w:t xml:space="preserve"> האזרחי, מכוח </w:t>
      </w:r>
      <w:r w:rsidR="00382DCA" w:rsidRPr="00635876">
        <w:rPr>
          <w:rFonts w:ascii="David" w:hAnsi="David" w:cs="David"/>
          <w:b/>
          <w:bCs/>
          <w:sz w:val="24"/>
          <w:szCs w:val="24"/>
          <w:rtl/>
        </w:rPr>
        <w:t xml:space="preserve">מכרז מס' </w:t>
      </w:r>
      <w:r w:rsidR="00090245" w:rsidRPr="00635876">
        <w:rPr>
          <w:rFonts w:ascii="David" w:hAnsi="David" w:cs="David"/>
          <w:b/>
          <w:bCs/>
          <w:sz w:val="24"/>
          <w:szCs w:val="24"/>
          <w:rtl/>
        </w:rPr>
        <w:t>3/26</w:t>
      </w:r>
      <w:r w:rsidR="00382DCA" w:rsidRPr="00635876">
        <w:rPr>
          <w:rFonts w:ascii="David" w:hAnsi="David" w:cs="David"/>
          <w:b/>
          <w:bCs/>
          <w:sz w:val="24"/>
          <w:szCs w:val="24"/>
          <w:rtl/>
        </w:rPr>
        <w:t xml:space="preserve"> - מכרז פומבי למתן שירותי ייעוץ בתחום </w:t>
      </w:r>
      <w:r w:rsidR="00EF09B8" w:rsidRPr="00635876">
        <w:rPr>
          <w:rFonts w:hint="cs"/>
          <w:b/>
          <w:bCs/>
          <w:sz w:val="24"/>
          <w:rtl/>
        </w:rPr>
        <w:t xml:space="preserve">האנרגיה </w:t>
      </w:r>
      <w:r w:rsidR="00382DCA" w:rsidRPr="00635876">
        <w:rPr>
          <w:rFonts w:ascii="David" w:hAnsi="David" w:cs="David"/>
          <w:b/>
          <w:bCs/>
          <w:sz w:val="24"/>
          <w:szCs w:val="24"/>
          <w:rtl/>
        </w:rPr>
        <w:t xml:space="preserve">עבור </w:t>
      </w:r>
      <w:proofErr w:type="spellStart"/>
      <w:r w:rsidR="00382DCA" w:rsidRPr="00635876">
        <w:rPr>
          <w:rFonts w:ascii="David" w:hAnsi="David" w:cs="David"/>
          <w:b/>
          <w:bCs/>
          <w:sz w:val="24"/>
          <w:szCs w:val="24"/>
          <w:rtl/>
        </w:rPr>
        <w:t>המינהל</w:t>
      </w:r>
      <w:proofErr w:type="spellEnd"/>
      <w:r w:rsidR="00382DCA" w:rsidRPr="00635876">
        <w:rPr>
          <w:rFonts w:ascii="David" w:hAnsi="David" w:cs="David"/>
          <w:b/>
          <w:bCs/>
          <w:sz w:val="24"/>
          <w:szCs w:val="24"/>
          <w:rtl/>
        </w:rPr>
        <w:t xml:space="preserve"> האזרחי ליהודה ושומרון</w:t>
      </w:r>
      <w:r w:rsidR="00382DCA" w:rsidRPr="00635876">
        <w:rPr>
          <w:rFonts w:ascii="David" w:hAnsi="David" w:cs="David"/>
          <w:sz w:val="24"/>
          <w:szCs w:val="24"/>
          <w:rtl/>
        </w:rPr>
        <w:t xml:space="preserve"> </w:t>
      </w:r>
      <w:r w:rsidRPr="00635876">
        <w:rPr>
          <w:rFonts w:ascii="David" w:hAnsi="David" w:cs="David"/>
          <w:sz w:val="24"/>
          <w:szCs w:val="24"/>
          <w:rtl/>
        </w:rPr>
        <w:t>(להלן: "</w:t>
      </w:r>
      <w:r w:rsidRPr="00635876">
        <w:rPr>
          <w:rFonts w:ascii="David" w:hAnsi="David" w:cs="David"/>
          <w:b/>
          <w:bCs/>
          <w:sz w:val="24"/>
          <w:szCs w:val="24"/>
          <w:rtl/>
        </w:rPr>
        <w:t>ההסכם</w:t>
      </w:r>
      <w:r w:rsidRPr="00635876">
        <w:rPr>
          <w:rFonts w:ascii="David" w:hAnsi="David" w:cs="David"/>
          <w:sz w:val="24"/>
          <w:szCs w:val="24"/>
          <w:rtl/>
        </w:rPr>
        <w:t>").</w:t>
      </w:r>
    </w:p>
    <w:p w14:paraId="41C413BD" w14:textId="77777777" w:rsidR="00C728B3" w:rsidRDefault="00B2518C" w:rsidP="00503691">
      <w:pPr>
        <w:pStyle w:val="a"/>
        <w:numPr>
          <w:ilvl w:val="0"/>
          <w:numId w:val="0"/>
        </w:numPr>
        <w:spacing w:before="240" w:after="240" w:line="276" w:lineRule="auto"/>
        <w:ind w:left="360"/>
        <w:rPr>
          <w:rFonts w:cs="David"/>
          <w:sz w:val="24"/>
          <w:szCs w:val="24"/>
        </w:rPr>
      </w:pPr>
      <w:r w:rsidRPr="00635876">
        <w:rPr>
          <w:rFonts w:cs="David" w:hint="cs"/>
          <w:sz w:val="24"/>
          <w:szCs w:val="24"/>
          <w:rtl/>
        </w:rPr>
        <w:t>החשבונית המצורפת בזאת (להלן: "</w:t>
      </w:r>
      <w:r w:rsidRPr="00635876">
        <w:rPr>
          <w:rFonts w:cs="David" w:hint="cs"/>
          <w:b/>
          <w:bCs/>
          <w:sz w:val="24"/>
          <w:szCs w:val="24"/>
          <w:rtl/>
        </w:rPr>
        <w:t>החשבונית</w:t>
      </w:r>
      <w:r w:rsidRPr="00635876">
        <w:rPr>
          <w:rFonts w:cs="David" w:hint="cs"/>
          <w:sz w:val="24"/>
          <w:szCs w:val="24"/>
          <w:rtl/>
        </w:rPr>
        <w:t>") ניתנת בעקבות מתן שירותם ל</w:t>
      </w:r>
      <w:r w:rsidR="001A0C1E" w:rsidRPr="00635876">
        <w:rPr>
          <w:rFonts w:cs="David" w:hint="cs"/>
          <w:sz w:val="24"/>
          <w:szCs w:val="24"/>
          <w:rtl/>
        </w:rPr>
        <w:t>מנהל</w:t>
      </w:r>
      <w:r w:rsidRPr="00635876">
        <w:rPr>
          <w:rFonts w:cs="David" w:hint="cs"/>
          <w:sz w:val="24"/>
          <w:szCs w:val="24"/>
          <w:rtl/>
        </w:rPr>
        <w:t xml:space="preserve"> האזרחי, כמפורט בחשבונית (להלן</w:t>
      </w:r>
      <w:r>
        <w:rPr>
          <w:rFonts w:cs="David" w:hint="cs"/>
          <w:sz w:val="24"/>
          <w:szCs w:val="24"/>
          <w:rtl/>
        </w:rPr>
        <w:t>: "</w:t>
      </w:r>
      <w:r>
        <w:rPr>
          <w:rFonts w:cs="David" w:hint="cs"/>
          <w:b/>
          <w:bCs/>
          <w:sz w:val="24"/>
          <w:szCs w:val="24"/>
          <w:rtl/>
        </w:rPr>
        <w:t>השירותים</w:t>
      </w:r>
      <w:r>
        <w:rPr>
          <w:rFonts w:cs="David" w:hint="cs"/>
          <w:sz w:val="24"/>
          <w:szCs w:val="24"/>
          <w:rtl/>
        </w:rPr>
        <w:t>).</w:t>
      </w:r>
    </w:p>
    <w:p w14:paraId="1A36220A"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השירותים ניתנו בעת שהסכם ההתקשרות שלי עם ה</w:t>
      </w:r>
      <w:r w:rsidR="001A0C1E">
        <w:rPr>
          <w:rFonts w:cs="David" w:hint="cs"/>
          <w:sz w:val="24"/>
          <w:szCs w:val="24"/>
          <w:rtl/>
        </w:rPr>
        <w:t>מנהל</w:t>
      </w:r>
      <w:r>
        <w:rPr>
          <w:rFonts w:cs="David" w:hint="cs"/>
          <w:sz w:val="24"/>
          <w:szCs w:val="24"/>
          <w:rtl/>
        </w:rPr>
        <w:t xml:space="preserve"> האזרחי היה בתוקף.</w:t>
      </w:r>
    </w:p>
    <w:p w14:paraId="29C48E16"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ידוע לי כי כל תמורה הניתנת לי מידי ה</w:t>
      </w:r>
      <w:r w:rsidR="001A0C1E">
        <w:rPr>
          <w:rFonts w:cs="David" w:hint="cs"/>
          <w:sz w:val="24"/>
          <w:szCs w:val="24"/>
          <w:rtl/>
        </w:rPr>
        <w:t>מנהל</w:t>
      </w:r>
      <w:r>
        <w:rPr>
          <w:rFonts w:cs="David" w:hint="cs"/>
          <w:sz w:val="24"/>
          <w:szCs w:val="24"/>
          <w:rtl/>
        </w:rPr>
        <w:t xml:space="preserve"> האזרחי ניתנת לי בכפוף להוראות הסכם ההתקשרות שנחתם ביני לבין ה</w:t>
      </w:r>
      <w:r w:rsidR="001A0C1E">
        <w:rPr>
          <w:rFonts w:cs="David" w:hint="cs"/>
          <w:sz w:val="24"/>
          <w:szCs w:val="24"/>
          <w:rtl/>
        </w:rPr>
        <w:t>מנהל</w:t>
      </w:r>
      <w:r>
        <w:rPr>
          <w:rFonts w:cs="David" w:hint="cs"/>
          <w:sz w:val="24"/>
          <w:szCs w:val="24"/>
          <w:rtl/>
        </w:rPr>
        <w:t xml:space="preserve">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748B9B29"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2ACC6470" w14:textId="77777777" w:rsidR="00C728B3" w:rsidRDefault="00B2518C" w:rsidP="00503691">
      <w:pPr>
        <w:pStyle w:val="a"/>
        <w:numPr>
          <w:ilvl w:val="0"/>
          <w:numId w:val="0"/>
        </w:numPr>
        <w:spacing w:before="240" w:after="240" w:line="276" w:lineRule="auto"/>
        <w:ind w:left="36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7E35EFEE" w14:textId="77777777" w:rsidR="00C728B3" w:rsidRDefault="00C728B3" w:rsidP="00503691">
      <w:pPr>
        <w:pStyle w:val="a"/>
        <w:numPr>
          <w:ilvl w:val="0"/>
          <w:numId w:val="0"/>
        </w:numPr>
        <w:spacing w:before="240" w:after="240" w:line="276" w:lineRule="auto"/>
        <w:ind w:left="360"/>
        <w:rPr>
          <w:rFonts w:cs="David"/>
          <w:sz w:val="24"/>
          <w:szCs w:val="24"/>
          <w:rtl/>
        </w:rPr>
      </w:pPr>
    </w:p>
    <w:p w14:paraId="76427618" w14:textId="77777777" w:rsidR="00C728B3" w:rsidRPr="00C728B3" w:rsidRDefault="00B2518C" w:rsidP="00503691">
      <w:pPr>
        <w:pStyle w:val="a"/>
        <w:numPr>
          <w:ilvl w:val="0"/>
          <w:numId w:val="0"/>
        </w:numPr>
        <w:spacing w:before="240" w:after="240" w:line="276" w:lineRule="auto"/>
        <w:ind w:left="360"/>
        <w:rPr>
          <w:rFonts w:cs="David"/>
          <w:b/>
          <w:bCs/>
          <w:sz w:val="24"/>
          <w:szCs w:val="24"/>
        </w:rPr>
      </w:pPr>
      <w:r w:rsidRPr="00C728B3">
        <w:rPr>
          <w:rFonts w:cs="David" w:hint="cs"/>
          <w:b/>
          <w:bCs/>
          <w:sz w:val="24"/>
          <w:szCs w:val="24"/>
          <w:rtl/>
        </w:rPr>
        <w:t>ולראיה, באתי על החתום:</w:t>
      </w:r>
    </w:p>
    <w:p w14:paraId="6EB961A4" w14:textId="77777777" w:rsidR="00C728B3" w:rsidRDefault="00C728B3" w:rsidP="00503691">
      <w:pPr>
        <w:pStyle w:val="a"/>
        <w:numPr>
          <w:ilvl w:val="0"/>
          <w:numId w:val="0"/>
        </w:numPr>
        <w:spacing w:after="240" w:line="276" w:lineRule="auto"/>
        <w:rPr>
          <w:rtl/>
        </w:rPr>
      </w:pPr>
    </w:p>
    <w:p w14:paraId="58E3B235" w14:textId="77777777" w:rsidR="00C728B3" w:rsidRPr="00503691" w:rsidRDefault="00B2518C" w:rsidP="00503691">
      <w:pPr>
        <w:tabs>
          <w:tab w:val="left" w:pos="1151"/>
          <w:tab w:val="left" w:pos="6551"/>
        </w:tabs>
        <w:spacing w:after="240" w:line="276" w:lineRule="auto"/>
        <w:ind w:left="2880"/>
        <w:jc w:val="center"/>
        <w:rPr>
          <w:rFonts w:asciiTheme="minorBidi" w:hAnsiTheme="minorBidi"/>
          <w:sz w:val="24"/>
          <w:rtl/>
        </w:rPr>
      </w:pPr>
      <w:r w:rsidRPr="00503691">
        <w:rPr>
          <w:rFonts w:asciiTheme="minorBidi" w:hAnsiTheme="minorBidi"/>
          <w:sz w:val="24"/>
          <w:rtl/>
        </w:rPr>
        <w:t>מבצע/י השירות</w:t>
      </w:r>
    </w:p>
    <w:p w14:paraId="32388F2B" w14:textId="77777777" w:rsidR="00C728B3" w:rsidRPr="00503691" w:rsidRDefault="00B2518C" w:rsidP="00503691">
      <w:pPr>
        <w:tabs>
          <w:tab w:val="left" w:pos="1151"/>
          <w:tab w:val="left" w:pos="6551"/>
        </w:tabs>
        <w:spacing w:after="240" w:line="276" w:lineRule="auto"/>
        <w:ind w:left="2880"/>
        <w:jc w:val="center"/>
        <w:rPr>
          <w:rFonts w:asciiTheme="minorBidi" w:hAnsiTheme="minorBidi"/>
          <w:sz w:val="24"/>
          <w:rtl/>
        </w:rPr>
      </w:pPr>
      <w:r w:rsidRPr="00503691">
        <w:rPr>
          <w:rFonts w:asciiTheme="minorBidi" w:hAnsiTheme="minorBidi"/>
          <w:sz w:val="24"/>
          <w:rtl/>
        </w:rPr>
        <w:t>____________________</w:t>
      </w:r>
    </w:p>
    <w:p w14:paraId="3ED93E63" w14:textId="77777777" w:rsidR="00C728B3" w:rsidRDefault="00C728B3" w:rsidP="00503691">
      <w:pPr>
        <w:pStyle w:val="a"/>
        <w:numPr>
          <w:ilvl w:val="0"/>
          <w:numId w:val="0"/>
        </w:numPr>
        <w:spacing w:after="240" w:line="276" w:lineRule="auto"/>
      </w:pPr>
    </w:p>
    <w:p w14:paraId="2F3B26AB" w14:textId="77777777" w:rsidR="00C728B3" w:rsidRPr="00C728B3" w:rsidRDefault="00C728B3" w:rsidP="00503691">
      <w:pPr>
        <w:pStyle w:val="a"/>
        <w:numPr>
          <w:ilvl w:val="0"/>
          <w:numId w:val="0"/>
        </w:numPr>
        <w:spacing w:before="240" w:after="240" w:line="276" w:lineRule="auto"/>
        <w:ind w:left="792"/>
        <w:rPr>
          <w:rFonts w:cs="David"/>
          <w:sz w:val="24"/>
          <w:szCs w:val="24"/>
          <w:rtl/>
        </w:rPr>
      </w:pPr>
    </w:p>
    <w:p w14:paraId="0B474BA3" w14:textId="77777777" w:rsidR="00C728B3" w:rsidRDefault="00C728B3" w:rsidP="00503691">
      <w:pPr>
        <w:spacing w:after="240" w:line="276" w:lineRule="auto"/>
        <w:jc w:val="both"/>
        <w:rPr>
          <w:sz w:val="24"/>
          <w:rtl/>
        </w:rPr>
      </w:pPr>
    </w:p>
    <w:p w14:paraId="492D53B4" w14:textId="77777777" w:rsidR="006D5292" w:rsidRDefault="006D5292" w:rsidP="00503691">
      <w:pPr>
        <w:spacing w:after="240" w:line="276" w:lineRule="auto"/>
        <w:jc w:val="both"/>
        <w:rPr>
          <w:sz w:val="24"/>
          <w:rtl/>
        </w:rPr>
      </w:pPr>
    </w:p>
    <w:p w14:paraId="6AF0EFAA" w14:textId="77777777" w:rsidR="006D5292" w:rsidRDefault="006D5292" w:rsidP="00503691">
      <w:pPr>
        <w:spacing w:after="240" w:line="276" w:lineRule="auto"/>
        <w:jc w:val="both"/>
        <w:rPr>
          <w:sz w:val="24"/>
          <w:rtl/>
        </w:rPr>
      </w:pPr>
    </w:p>
    <w:p w14:paraId="38272D57" w14:textId="77777777" w:rsidR="006D5292" w:rsidRDefault="006D5292" w:rsidP="00503691">
      <w:pPr>
        <w:spacing w:after="240" w:line="276" w:lineRule="auto"/>
        <w:jc w:val="both"/>
        <w:rPr>
          <w:sz w:val="24"/>
          <w:rtl/>
        </w:rPr>
      </w:pPr>
    </w:p>
    <w:p w14:paraId="520341B0" w14:textId="77777777" w:rsidR="006D5292" w:rsidRDefault="006D5292" w:rsidP="00503691">
      <w:pPr>
        <w:spacing w:after="240" w:line="276" w:lineRule="auto"/>
        <w:jc w:val="both"/>
        <w:rPr>
          <w:sz w:val="24"/>
          <w:rtl/>
        </w:rPr>
      </w:pPr>
    </w:p>
    <w:p w14:paraId="61FBEA08" w14:textId="77777777" w:rsidR="006D5292" w:rsidRDefault="006D5292" w:rsidP="00503691">
      <w:pPr>
        <w:spacing w:after="240" w:line="276" w:lineRule="auto"/>
        <w:jc w:val="both"/>
        <w:rPr>
          <w:sz w:val="24"/>
          <w:rtl/>
        </w:rPr>
      </w:pPr>
    </w:p>
    <w:p w14:paraId="184E20BB" w14:textId="77777777" w:rsidR="006D5292" w:rsidRDefault="006D5292" w:rsidP="00503691">
      <w:pPr>
        <w:spacing w:after="240" w:line="276" w:lineRule="auto"/>
        <w:jc w:val="both"/>
        <w:rPr>
          <w:sz w:val="24"/>
          <w:rtl/>
        </w:rPr>
      </w:pPr>
    </w:p>
    <w:p w14:paraId="084A6806" w14:textId="77777777" w:rsidR="006D5292" w:rsidRDefault="006D5292" w:rsidP="00503691">
      <w:pPr>
        <w:spacing w:after="240" w:line="276" w:lineRule="auto"/>
        <w:jc w:val="both"/>
        <w:rPr>
          <w:sz w:val="24"/>
          <w:rtl/>
        </w:rPr>
      </w:pPr>
    </w:p>
    <w:p w14:paraId="29856999" w14:textId="77777777" w:rsidR="006D5292" w:rsidRDefault="006D5292" w:rsidP="00503691">
      <w:pPr>
        <w:spacing w:after="240" w:line="276" w:lineRule="auto"/>
        <w:jc w:val="both"/>
        <w:rPr>
          <w:sz w:val="24"/>
          <w:rtl/>
        </w:rPr>
      </w:pPr>
    </w:p>
    <w:p w14:paraId="7E30EDFE" w14:textId="77777777" w:rsidR="006D5292" w:rsidRDefault="006D5292" w:rsidP="00503691">
      <w:pPr>
        <w:spacing w:after="240" w:line="276" w:lineRule="auto"/>
        <w:jc w:val="both"/>
        <w:rPr>
          <w:sz w:val="24"/>
          <w:rtl/>
        </w:rPr>
      </w:pPr>
    </w:p>
    <w:p w14:paraId="06F44816" w14:textId="77777777" w:rsidR="00635876" w:rsidRDefault="00635876" w:rsidP="00503691">
      <w:pPr>
        <w:spacing w:after="240" w:line="276" w:lineRule="auto"/>
        <w:jc w:val="both"/>
        <w:rPr>
          <w:sz w:val="24"/>
          <w:rtl/>
        </w:rPr>
      </w:pPr>
    </w:p>
    <w:p w14:paraId="36271A31" w14:textId="77777777" w:rsidR="006D5292" w:rsidRDefault="006D5292" w:rsidP="00503691">
      <w:pPr>
        <w:spacing w:after="240" w:line="276" w:lineRule="auto"/>
        <w:jc w:val="both"/>
        <w:rPr>
          <w:sz w:val="24"/>
          <w:rtl/>
        </w:rPr>
      </w:pPr>
    </w:p>
    <w:p w14:paraId="15249974" w14:textId="324BED11" w:rsidR="00FA2887" w:rsidRPr="00635876" w:rsidRDefault="00B2518C" w:rsidP="00503691">
      <w:pPr>
        <w:spacing w:after="240" w:line="276" w:lineRule="auto"/>
        <w:rPr>
          <w:b/>
          <w:bCs/>
          <w:sz w:val="28"/>
          <w:szCs w:val="28"/>
          <w:u w:val="single"/>
          <w:rtl/>
        </w:rPr>
      </w:pPr>
      <w:r w:rsidRPr="00503691">
        <w:rPr>
          <w:rFonts w:hint="cs"/>
          <w:b/>
          <w:bCs/>
          <w:sz w:val="28"/>
          <w:szCs w:val="28"/>
          <w:u w:val="single"/>
          <w:rtl/>
        </w:rPr>
        <w:lastRenderedPageBreak/>
        <w:t>נספח</w:t>
      </w:r>
      <w:r w:rsidRPr="00503691">
        <w:rPr>
          <w:b/>
          <w:bCs/>
          <w:sz w:val="28"/>
          <w:szCs w:val="28"/>
          <w:u w:val="single"/>
          <w:rtl/>
        </w:rPr>
        <w:t xml:space="preserve"> </w:t>
      </w:r>
      <w:r w:rsidR="00FF7FB9">
        <w:rPr>
          <w:rFonts w:hint="cs"/>
          <w:b/>
          <w:bCs/>
          <w:sz w:val="28"/>
          <w:szCs w:val="28"/>
          <w:u w:val="single"/>
          <w:rtl/>
        </w:rPr>
        <w:t>י"ד</w:t>
      </w:r>
      <w:r w:rsidRPr="00503691">
        <w:rPr>
          <w:b/>
          <w:bCs/>
          <w:sz w:val="28"/>
          <w:szCs w:val="28"/>
          <w:u w:val="single"/>
          <w:rtl/>
        </w:rPr>
        <w:t xml:space="preserve"> – </w:t>
      </w:r>
      <w:r w:rsidRPr="00503691">
        <w:rPr>
          <w:rFonts w:hint="cs"/>
          <w:b/>
          <w:bCs/>
          <w:sz w:val="28"/>
          <w:szCs w:val="28"/>
          <w:u w:val="single"/>
          <w:rtl/>
        </w:rPr>
        <w:t>ת</w:t>
      </w:r>
      <w:r w:rsidRPr="00635876">
        <w:rPr>
          <w:rFonts w:hint="cs"/>
          <w:b/>
          <w:bCs/>
          <w:sz w:val="28"/>
          <w:szCs w:val="28"/>
          <w:u w:val="single"/>
          <w:rtl/>
        </w:rPr>
        <w:t>צהיר</w:t>
      </w:r>
      <w:r w:rsidRPr="00635876">
        <w:rPr>
          <w:b/>
          <w:bCs/>
          <w:sz w:val="28"/>
          <w:szCs w:val="28"/>
          <w:u w:val="single"/>
          <w:rtl/>
        </w:rPr>
        <w:t xml:space="preserve"> </w:t>
      </w:r>
      <w:r w:rsidRPr="00635876">
        <w:rPr>
          <w:rFonts w:hint="cs"/>
          <w:b/>
          <w:bCs/>
          <w:sz w:val="28"/>
          <w:szCs w:val="28"/>
          <w:u w:val="single"/>
          <w:rtl/>
        </w:rPr>
        <w:t>בדבר</w:t>
      </w:r>
      <w:r w:rsidRPr="00635876">
        <w:rPr>
          <w:b/>
          <w:bCs/>
          <w:sz w:val="28"/>
          <w:szCs w:val="28"/>
          <w:u w:val="single"/>
          <w:rtl/>
        </w:rPr>
        <w:t xml:space="preserve"> </w:t>
      </w:r>
      <w:r w:rsidRPr="00635876">
        <w:rPr>
          <w:rFonts w:hint="cs"/>
          <w:b/>
          <w:bCs/>
          <w:sz w:val="28"/>
          <w:szCs w:val="28"/>
          <w:u w:val="single"/>
          <w:rtl/>
        </w:rPr>
        <w:t>תקופת</w:t>
      </w:r>
      <w:r w:rsidRPr="00635876">
        <w:rPr>
          <w:b/>
          <w:bCs/>
          <w:sz w:val="28"/>
          <w:szCs w:val="28"/>
          <w:u w:val="single"/>
          <w:rtl/>
        </w:rPr>
        <w:t xml:space="preserve"> </w:t>
      </w:r>
      <w:r w:rsidRPr="00635876">
        <w:rPr>
          <w:rFonts w:hint="cs"/>
          <w:b/>
          <w:bCs/>
          <w:sz w:val="28"/>
          <w:szCs w:val="28"/>
          <w:u w:val="single"/>
          <w:rtl/>
        </w:rPr>
        <w:t>צינון</w:t>
      </w:r>
      <w:r w:rsidRPr="00635876">
        <w:rPr>
          <w:b/>
          <w:bCs/>
          <w:sz w:val="28"/>
          <w:szCs w:val="28"/>
          <w:u w:val="single"/>
          <w:rtl/>
        </w:rPr>
        <w:t xml:space="preserve"> </w:t>
      </w:r>
      <w:r w:rsidRPr="00635876">
        <w:rPr>
          <w:rFonts w:hint="cs"/>
          <w:b/>
          <w:bCs/>
          <w:sz w:val="28"/>
          <w:szCs w:val="28"/>
          <w:u w:val="single"/>
          <w:rtl/>
        </w:rPr>
        <w:t>עבור</w:t>
      </w:r>
      <w:r w:rsidRPr="00635876">
        <w:rPr>
          <w:b/>
          <w:bCs/>
          <w:sz w:val="28"/>
          <w:szCs w:val="28"/>
          <w:u w:val="single"/>
          <w:rtl/>
        </w:rPr>
        <w:t xml:space="preserve"> </w:t>
      </w:r>
      <w:r w:rsidRPr="00635876">
        <w:rPr>
          <w:rFonts w:hint="cs"/>
          <w:b/>
          <w:bCs/>
          <w:sz w:val="28"/>
          <w:szCs w:val="28"/>
          <w:u w:val="single"/>
          <w:rtl/>
        </w:rPr>
        <w:t>משרתים</w:t>
      </w:r>
      <w:r w:rsidRPr="00635876">
        <w:rPr>
          <w:b/>
          <w:bCs/>
          <w:sz w:val="28"/>
          <w:szCs w:val="28"/>
          <w:u w:val="single"/>
          <w:rtl/>
        </w:rPr>
        <w:t xml:space="preserve"> בצה"ל לשעבר</w:t>
      </w:r>
      <w:r w:rsidR="00DD4D75" w:rsidRPr="00635876">
        <w:rPr>
          <w:rFonts w:hint="cs"/>
          <w:b/>
          <w:bCs/>
          <w:sz w:val="28"/>
          <w:szCs w:val="28"/>
          <w:u w:val="single"/>
          <w:rtl/>
        </w:rPr>
        <w:t xml:space="preserve"> או עובדי מדינה</w:t>
      </w:r>
      <w:r w:rsidR="00393CC5" w:rsidRPr="00635876">
        <w:rPr>
          <w:rFonts w:hint="cs"/>
          <w:b/>
          <w:bCs/>
          <w:sz w:val="28"/>
          <w:szCs w:val="28"/>
          <w:u w:val="single"/>
          <w:rtl/>
        </w:rPr>
        <w:t xml:space="preserve"> לשעבר</w:t>
      </w:r>
    </w:p>
    <w:p w14:paraId="381FADD7" w14:textId="17A42187" w:rsidR="00171DAF" w:rsidRPr="00635876" w:rsidRDefault="00171E8E" w:rsidP="00503691">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jc w:val="center"/>
        <w:outlineLvl w:val="0"/>
        <w:rPr>
          <w:rFonts w:ascii="David" w:eastAsia="Times New Roman" w:hAnsi="David"/>
          <w:b/>
          <w:bCs/>
          <w:sz w:val="24"/>
          <w:rtl/>
        </w:rPr>
      </w:pPr>
      <w:r w:rsidRPr="00635876">
        <w:rPr>
          <w:rFonts w:ascii="David" w:eastAsia="Times New Roman" w:hAnsi="David" w:hint="cs"/>
          <w:b/>
          <w:bCs/>
          <w:sz w:val="24"/>
          <w:rtl/>
        </w:rPr>
        <w:t xml:space="preserve">על </w:t>
      </w:r>
      <w:r w:rsidR="00B2518C" w:rsidRPr="00635876">
        <w:rPr>
          <w:rFonts w:ascii="David" w:eastAsia="Times New Roman" w:hAnsi="David" w:hint="cs"/>
          <w:b/>
          <w:bCs/>
          <w:sz w:val="24"/>
          <w:rtl/>
        </w:rPr>
        <w:t>המציע להגיש את נספח זה (נספח כ"ב) בנפרד לכל יועץ מוצע</w:t>
      </w:r>
    </w:p>
    <w:p w14:paraId="325CDB83" w14:textId="77777777" w:rsidR="00171DAF" w:rsidRPr="00635876" w:rsidRDefault="00171DAF" w:rsidP="00503691">
      <w:pPr>
        <w:spacing w:after="240" w:line="276" w:lineRule="auto"/>
        <w:rPr>
          <w:b/>
          <w:bCs/>
          <w:sz w:val="28"/>
          <w:szCs w:val="28"/>
          <w:u w:val="single"/>
          <w:rtl/>
        </w:rPr>
      </w:pPr>
    </w:p>
    <w:p w14:paraId="2F5DF23A" w14:textId="77777777" w:rsidR="00FA2887" w:rsidRPr="00635876" w:rsidRDefault="00B2518C" w:rsidP="00503691">
      <w:pPr>
        <w:tabs>
          <w:tab w:val="left" w:pos="8351"/>
          <w:tab w:val="left" w:pos="8531"/>
          <w:tab w:val="left" w:pos="8711"/>
        </w:tabs>
        <w:overflowPunct w:val="0"/>
        <w:autoSpaceDE w:val="0"/>
        <w:autoSpaceDN w:val="0"/>
        <w:adjustRightInd w:val="0"/>
        <w:jc w:val="both"/>
        <w:textAlignment w:val="baseline"/>
        <w:rPr>
          <w:rFonts w:ascii="David" w:hAnsi="David"/>
          <w:sz w:val="24"/>
          <w:rtl/>
          <w:lang w:eastAsia="he-IL"/>
        </w:rPr>
      </w:pPr>
      <w:r w:rsidRPr="00635876">
        <w:rPr>
          <w:rFonts w:ascii="David" w:hAnsi="David"/>
          <w:sz w:val="24"/>
          <w:rtl/>
          <w:lang w:eastAsia="he-IL"/>
        </w:rPr>
        <w:t>אני הח"מ ______________ מרח'____________________ ת.ז. _______________  מורשה חתימה מטעם __________ (ולהלן: "</w:t>
      </w:r>
      <w:r w:rsidRPr="00635876">
        <w:rPr>
          <w:rFonts w:ascii="David" w:hAnsi="David"/>
          <w:b/>
          <w:bCs/>
          <w:sz w:val="24"/>
          <w:rtl/>
          <w:lang w:eastAsia="he-IL"/>
        </w:rPr>
        <w:t>המציע</w:t>
      </w:r>
      <w:r w:rsidRPr="00635876">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42227968" w14:textId="462C39A2" w:rsidR="00FA2887" w:rsidRPr="00FD2BAD" w:rsidRDefault="00B2518C" w:rsidP="00503691">
      <w:pPr>
        <w:pStyle w:val="a6"/>
        <w:spacing w:line="240" w:lineRule="auto"/>
        <w:rPr>
          <w:b/>
          <w:bCs/>
          <w:sz w:val="24"/>
          <w:u w:val="single"/>
          <w:rtl/>
        </w:rPr>
      </w:pPr>
      <w:r w:rsidRPr="00635876">
        <w:rPr>
          <w:rFonts w:hint="cs"/>
          <w:sz w:val="24"/>
          <w:rtl/>
        </w:rPr>
        <w:t xml:space="preserve">אני מגיש תצהירי זה במסגרת הצעתי </w:t>
      </w:r>
      <w:r w:rsidR="001015B6" w:rsidRPr="00635876">
        <w:rPr>
          <w:rFonts w:hint="cs"/>
          <w:b/>
          <w:bCs/>
          <w:sz w:val="24"/>
          <w:rtl/>
        </w:rPr>
        <w:t>ל</w:t>
      </w:r>
      <w:r w:rsidR="001015B6" w:rsidRPr="00635876">
        <w:rPr>
          <w:b/>
          <w:bCs/>
          <w:sz w:val="24"/>
          <w:rtl/>
        </w:rPr>
        <w:t xml:space="preserve">מכרז מס' </w:t>
      </w:r>
      <w:r w:rsidR="00090245" w:rsidRPr="00635876">
        <w:rPr>
          <w:rFonts w:hint="cs"/>
          <w:b/>
          <w:bCs/>
          <w:sz w:val="24"/>
          <w:rtl/>
        </w:rPr>
        <w:t>3/26</w:t>
      </w:r>
      <w:r w:rsidR="001015B6" w:rsidRPr="00635876">
        <w:rPr>
          <w:rFonts w:hint="cs"/>
          <w:b/>
          <w:bCs/>
          <w:sz w:val="24"/>
          <w:rtl/>
        </w:rPr>
        <w:t xml:space="preserve"> - מכרז</w:t>
      </w:r>
      <w:r w:rsidR="001015B6" w:rsidRPr="00635876">
        <w:rPr>
          <w:b/>
          <w:bCs/>
          <w:sz w:val="24"/>
          <w:rtl/>
        </w:rPr>
        <w:t xml:space="preserve"> </w:t>
      </w:r>
      <w:r w:rsidR="001015B6" w:rsidRPr="00635876">
        <w:rPr>
          <w:rFonts w:hint="cs"/>
          <w:b/>
          <w:bCs/>
          <w:sz w:val="24"/>
          <w:rtl/>
        </w:rPr>
        <w:t>פומבי</w:t>
      </w:r>
      <w:r w:rsidR="001015B6" w:rsidRPr="00635876">
        <w:rPr>
          <w:b/>
          <w:bCs/>
          <w:sz w:val="24"/>
          <w:rtl/>
        </w:rPr>
        <w:t xml:space="preserve"> למתן </w:t>
      </w:r>
      <w:r w:rsidR="001015B6" w:rsidRPr="00635876">
        <w:rPr>
          <w:rFonts w:hint="cs"/>
          <w:b/>
          <w:bCs/>
          <w:sz w:val="24"/>
          <w:rtl/>
        </w:rPr>
        <w:t>שירותי</w:t>
      </w:r>
      <w:r w:rsidR="001015B6" w:rsidRPr="00635876">
        <w:rPr>
          <w:b/>
          <w:bCs/>
          <w:sz w:val="24"/>
          <w:rtl/>
        </w:rPr>
        <w:t xml:space="preserve"> ייעוץ בתחום </w:t>
      </w:r>
      <w:r w:rsidR="00EF09B8" w:rsidRPr="00635876">
        <w:rPr>
          <w:rFonts w:hint="cs"/>
          <w:b/>
          <w:bCs/>
          <w:sz w:val="24"/>
          <w:rtl/>
        </w:rPr>
        <w:t xml:space="preserve">האנרגיה </w:t>
      </w:r>
      <w:r w:rsidR="001015B6" w:rsidRPr="00635876">
        <w:rPr>
          <w:rFonts w:hint="cs"/>
          <w:b/>
          <w:bCs/>
          <w:sz w:val="24"/>
          <w:rtl/>
        </w:rPr>
        <w:t xml:space="preserve">עבור </w:t>
      </w:r>
      <w:proofErr w:type="spellStart"/>
      <w:r w:rsidR="001015B6" w:rsidRPr="00635876">
        <w:rPr>
          <w:rFonts w:hint="cs"/>
          <w:b/>
          <w:bCs/>
          <w:sz w:val="24"/>
          <w:rtl/>
        </w:rPr>
        <w:t>המינהל</w:t>
      </w:r>
      <w:proofErr w:type="spellEnd"/>
      <w:r w:rsidR="001015B6" w:rsidRPr="00635876">
        <w:rPr>
          <w:rFonts w:hint="cs"/>
          <w:b/>
          <w:bCs/>
          <w:sz w:val="24"/>
          <w:rtl/>
        </w:rPr>
        <w:t xml:space="preserve"> האזרחי ליהודה ושומרון</w:t>
      </w:r>
    </w:p>
    <w:p w14:paraId="528A2E41" w14:textId="67DDF30E" w:rsidR="00FA2887" w:rsidRPr="008921A8" w:rsidRDefault="00B2518C" w:rsidP="00503691">
      <w:pPr>
        <w:pStyle w:val="a6"/>
        <w:spacing w:line="240" w:lineRule="auto"/>
        <w:rPr>
          <w:b/>
          <w:bCs/>
          <w:sz w:val="24"/>
          <w:u w:val="single"/>
          <w:rtl/>
        </w:rPr>
      </w:pPr>
      <w:r w:rsidRPr="002508B5">
        <w:rPr>
          <w:rFonts w:hint="cs"/>
          <w:b/>
          <w:bCs/>
          <w:sz w:val="24"/>
          <w:u w:val="single"/>
          <w:rtl/>
        </w:rPr>
        <w:t>היועץ המוצע מטעמי</w:t>
      </w:r>
      <w:r w:rsidRPr="002508B5">
        <w:rPr>
          <w:rFonts w:hint="cs"/>
          <w:sz w:val="24"/>
          <w:rtl/>
        </w:rPr>
        <w:t xml:space="preserve"> </w:t>
      </w:r>
      <w:r w:rsidR="00171DAF" w:rsidRPr="002508B5">
        <w:rPr>
          <w:rFonts w:hint="cs"/>
          <w:sz w:val="24"/>
          <w:rtl/>
        </w:rPr>
        <w:t xml:space="preserve">____________________ (שם היועץ) </w:t>
      </w:r>
      <w:r w:rsidR="002508B5">
        <w:rPr>
          <w:rFonts w:hint="cs"/>
          <w:b/>
          <w:bCs/>
          <w:sz w:val="24"/>
          <w:u w:val="single"/>
          <w:rtl/>
        </w:rPr>
        <w:t xml:space="preserve">                                                                              </w:t>
      </w:r>
      <w:r w:rsidR="00171DAF" w:rsidRPr="002508B5">
        <w:rPr>
          <w:rFonts w:hint="cs"/>
          <w:b/>
          <w:bCs/>
          <w:sz w:val="24"/>
          <w:u w:val="single"/>
          <w:rtl/>
        </w:rPr>
        <w:t>בעל ת.ז.</w:t>
      </w:r>
      <w:r w:rsidR="00171DAF" w:rsidRPr="002508B5">
        <w:rPr>
          <w:rFonts w:hint="cs"/>
          <w:sz w:val="24"/>
          <w:rtl/>
        </w:rPr>
        <w:t xml:space="preserve"> _________________________</w:t>
      </w:r>
      <w:r w:rsidR="002508B5">
        <w:rPr>
          <w:rFonts w:hint="cs"/>
          <w:sz w:val="24"/>
          <w:rtl/>
        </w:rPr>
        <w:t xml:space="preserve">                                                                              </w:t>
      </w:r>
      <w:r w:rsidRPr="002508B5">
        <w:rPr>
          <w:rFonts w:hint="cs"/>
          <w:sz w:val="24"/>
          <w:rtl/>
        </w:rPr>
        <w:t>שירת בצה"ל בעבר, וכיום הוא אינו משרת בשירות סדיר (חובה או קבע) בצה"ל</w:t>
      </w:r>
      <w:r w:rsidR="00393CC5">
        <w:rPr>
          <w:rFonts w:hint="cs"/>
          <w:b/>
          <w:bCs/>
          <w:sz w:val="24"/>
          <w:u w:val="single"/>
          <w:rtl/>
        </w:rPr>
        <w:t xml:space="preserve"> , ואינו עובד מדינה לשעבר שחל עליו סעיף 4 לחוק </w:t>
      </w:r>
      <w:r w:rsidR="00A55F4C" w:rsidRPr="00A55F4C">
        <w:rPr>
          <w:b/>
          <w:bCs/>
          <w:sz w:val="24"/>
          <w:u w:val="single"/>
          <w:rtl/>
        </w:rPr>
        <w:t>שירות הציבור (הגבלות לאחר פרישה), תשכ"ט-1969</w:t>
      </w:r>
      <w:r w:rsidR="00A774B5">
        <w:rPr>
          <w:rFonts w:hint="cs"/>
          <w:sz w:val="24"/>
          <w:rtl/>
        </w:rPr>
        <w:t xml:space="preserve">עבור משרתים בצה"ל </w:t>
      </w:r>
      <w:r w:rsidR="00A774B5">
        <w:rPr>
          <w:sz w:val="24"/>
          <w:rtl/>
        </w:rPr>
        <w:t>–</w:t>
      </w:r>
      <w:r w:rsidR="00A774B5">
        <w:rPr>
          <w:rFonts w:hint="cs"/>
          <w:sz w:val="24"/>
          <w:rtl/>
        </w:rPr>
        <w:t xml:space="preserve"> </w:t>
      </w: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1A1D5852" w14:textId="77777777" w:rsidR="00FA2887" w:rsidRPr="00635876" w:rsidRDefault="00B2518C" w:rsidP="00503691">
      <w:pPr>
        <w:pStyle w:val="a6"/>
        <w:spacing w:line="240" w:lineRule="auto"/>
        <w:ind w:left="360"/>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w:t>
      </w:r>
      <w:r w:rsidRPr="00635876">
        <w:rPr>
          <w:rFonts w:hint="cs"/>
          <w:sz w:val="24"/>
          <w:rtl/>
        </w:rPr>
        <w:t>שה חודשים;</w:t>
      </w:r>
    </w:p>
    <w:p w14:paraId="72D1FA0F" w14:textId="77777777" w:rsidR="00FA2887" w:rsidRPr="00635876" w:rsidRDefault="00B2518C" w:rsidP="00503691">
      <w:pPr>
        <w:pStyle w:val="a6"/>
        <w:spacing w:line="240" w:lineRule="auto"/>
        <w:ind w:left="360"/>
        <w:rPr>
          <w:b/>
          <w:bCs/>
          <w:sz w:val="24"/>
          <w:u w:val="single"/>
        </w:rPr>
      </w:pPr>
      <w:r w:rsidRPr="00635876">
        <w:rPr>
          <w:rFonts w:hint="cs"/>
          <w:sz w:val="24"/>
          <w:rtl/>
        </w:rPr>
        <w:t xml:space="preserve">מי ששירת </w:t>
      </w:r>
      <w:r w:rsidRPr="00635876">
        <w:rPr>
          <w:rFonts w:hint="cs"/>
          <w:b/>
          <w:bCs/>
          <w:sz w:val="24"/>
          <w:rtl/>
        </w:rPr>
        <w:t>שירות</w:t>
      </w:r>
      <w:r w:rsidRPr="00635876">
        <w:rPr>
          <w:b/>
          <w:bCs/>
          <w:sz w:val="24"/>
          <w:rtl/>
        </w:rPr>
        <w:t xml:space="preserve"> </w:t>
      </w:r>
      <w:r w:rsidRPr="00635876">
        <w:rPr>
          <w:rFonts w:hint="cs"/>
          <w:b/>
          <w:bCs/>
          <w:sz w:val="24"/>
          <w:rtl/>
        </w:rPr>
        <w:t>קבע</w:t>
      </w:r>
      <w:r w:rsidRPr="00635876">
        <w:rPr>
          <w:b/>
          <w:bCs/>
          <w:sz w:val="24"/>
          <w:rtl/>
        </w:rPr>
        <w:t xml:space="preserve"> </w:t>
      </w:r>
      <w:r w:rsidRPr="00635876">
        <w:rPr>
          <w:rFonts w:hint="cs"/>
          <w:b/>
          <w:bCs/>
          <w:sz w:val="24"/>
          <w:rtl/>
        </w:rPr>
        <w:t>ראשוני</w:t>
      </w:r>
      <w:r w:rsidRPr="00635876">
        <w:rPr>
          <w:rFonts w:hint="cs"/>
          <w:sz w:val="24"/>
          <w:rtl/>
        </w:rPr>
        <w:t xml:space="preserve"> (קצין עד דרגת סרן ונגד עד דרגת רס"ל), או העסקה כאזרח עובד צה"ל שאינו במעמד של עובד קבוע </w:t>
      </w:r>
      <w:r w:rsidRPr="00635876">
        <w:rPr>
          <w:sz w:val="24"/>
          <w:rtl/>
        </w:rPr>
        <w:t>–</w:t>
      </w:r>
      <w:r w:rsidRPr="00635876">
        <w:rPr>
          <w:rFonts w:hint="cs"/>
          <w:sz w:val="24"/>
          <w:rtl/>
        </w:rPr>
        <w:t xml:space="preserve"> תקופת צינון של שנה;</w:t>
      </w:r>
    </w:p>
    <w:p w14:paraId="7C72FB18" w14:textId="77777777" w:rsidR="00FA2887" w:rsidRPr="00635876" w:rsidRDefault="00B2518C" w:rsidP="00503691">
      <w:pPr>
        <w:pStyle w:val="a6"/>
        <w:spacing w:line="240" w:lineRule="auto"/>
        <w:ind w:left="360"/>
        <w:rPr>
          <w:b/>
          <w:bCs/>
          <w:sz w:val="24"/>
          <w:u w:val="single"/>
          <w:rtl/>
        </w:rPr>
      </w:pPr>
      <w:r w:rsidRPr="00635876">
        <w:rPr>
          <w:rFonts w:hint="cs"/>
          <w:sz w:val="24"/>
          <w:u w:val="single"/>
          <w:rtl/>
        </w:rPr>
        <w:t xml:space="preserve">מי ששירת </w:t>
      </w:r>
      <w:r w:rsidRPr="00635876">
        <w:rPr>
          <w:rFonts w:hint="cs"/>
          <w:b/>
          <w:bCs/>
          <w:sz w:val="24"/>
          <w:u w:val="single"/>
          <w:rtl/>
        </w:rPr>
        <w:t>שירות קבע מובהק</w:t>
      </w:r>
      <w:r w:rsidRPr="00635876">
        <w:rPr>
          <w:rFonts w:hint="cs"/>
          <w:sz w:val="24"/>
          <w:u w:val="single"/>
          <w:rtl/>
        </w:rPr>
        <w:t xml:space="preserve"> (קצין מדרגת רס"ן ומעלה ונגד מדרגת רס"ר ומעלה), או העסקה כאזרח עובד צה"ל במעמד של עובד קבוע </w:t>
      </w:r>
      <w:r w:rsidRPr="00635876">
        <w:rPr>
          <w:sz w:val="24"/>
          <w:u w:val="single"/>
          <w:rtl/>
        </w:rPr>
        <w:t>–</w:t>
      </w:r>
      <w:r w:rsidRPr="00635876">
        <w:rPr>
          <w:rFonts w:hint="cs"/>
          <w:sz w:val="24"/>
          <w:u w:val="single"/>
          <w:rtl/>
        </w:rPr>
        <w:t xml:space="preserve"> תקופת צינון של שנתיים;</w:t>
      </w:r>
    </w:p>
    <w:p w14:paraId="6217CC6A" w14:textId="77777777" w:rsidR="00FA2887" w:rsidRPr="00635876" w:rsidRDefault="00B2518C" w:rsidP="00503691">
      <w:pPr>
        <w:pStyle w:val="a6"/>
        <w:spacing w:line="240" w:lineRule="auto"/>
        <w:ind w:left="360"/>
        <w:rPr>
          <w:b/>
          <w:bCs/>
          <w:sz w:val="24"/>
          <w:u w:val="single"/>
          <w:rtl/>
        </w:rPr>
      </w:pPr>
      <w:r w:rsidRPr="00635876">
        <w:rPr>
          <w:rFonts w:hint="cs"/>
          <w:sz w:val="24"/>
          <w:u w:val="single"/>
          <w:rtl/>
        </w:rPr>
        <w:t xml:space="preserve">מי ששירת </w:t>
      </w:r>
      <w:r w:rsidRPr="00635876">
        <w:rPr>
          <w:rFonts w:hint="cs"/>
          <w:b/>
          <w:bCs/>
          <w:sz w:val="24"/>
          <w:u w:val="single"/>
          <w:rtl/>
        </w:rPr>
        <w:t>שירות מילואים העולה על 90 יום בשנה</w:t>
      </w:r>
      <w:r w:rsidRPr="00635876">
        <w:rPr>
          <w:rFonts w:hint="cs"/>
          <w:sz w:val="24"/>
          <w:u w:val="single"/>
          <w:rtl/>
        </w:rPr>
        <w:t xml:space="preserve">, לרבות מילואים בתנאי קבע </w:t>
      </w:r>
      <w:r w:rsidRPr="00635876">
        <w:rPr>
          <w:sz w:val="24"/>
          <w:u w:val="single"/>
          <w:rtl/>
        </w:rPr>
        <w:t>–</w:t>
      </w:r>
      <w:r w:rsidRPr="00635876">
        <w:rPr>
          <w:rFonts w:hint="cs"/>
          <w:sz w:val="24"/>
          <w:u w:val="single"/>
          <w:rtl/>
        </w:rPr>
        <w:t xml:space="preserve"> תקופת צינון של חצי שנה.</w:t>
      </w:r>
    </w:p>
    <w:p w14:paraId="4609F2B9" w14:textId="77777777" w:rsidR="00FA2887" w:rsidRPr="00635876" w:rsidRDefault="00B2518C" w:rsidP="00503691">
      <w:pPr>
        <w:pStyle w:val="a6"/>
        <w:spacing w:line="240" w:lineRule="auto"/>
        <w:rPr>
          <w:b/>
          <w:bCs/>
          <w:sz w:val="24"/>
          <w:u w:val="single"/>
        </w:rPr>
      </w:pPr>
      <w:r w:rsidRPr="00635876">
        <w:rPr>
          <w:rFonts w:hint="cs"/>
          <w:sz w:val="24"/>
          <w:rtl/>
        </w:rPr>
        <w:t>הנני מצהיר כי (</w:t>
      </w:r>
      <w:r w:rsidRPr="00635876">
        <w:rPr>
          <w:rFonts w:hint="cs"/>
          <w:b/>
          <w:bCs/>
          <w:sz w:val="24"/>
          <w:u w:val="single"/>
          <w:rtl/>
        </w:rPr>
        <w:t>מחק את המיותר</w:t>
      </w:r>
      <w:r w:rsidRPr="00635876">
        <w:rPr>
          <w:rFonts w:hint="cs"/>
          <w:sz w:val="24"/>
          <w:rtl/>
        </w:rPr>
        <w:t>):</w:t>
      </w:r>
    </w:p>
    <w:p w14:paraId="06B1727C" w14:textId="77777777" w:rsidR="00FA2887" w:rsidRPr="00210A24" w:rsidRDefault="00B2518C" w:rsidP="00503691">
      <w:pPr>
        <w:pStyle w:val="a6"/>
        <w:spacing w:line="240" w:lineRule="auto"/>
        <w:ind w:left="360"/>
        <w:rPr>
          <w:b/>
          <w:bCs/>
          <w:sz w:val="24"/>
          <w:u w:val="single"/>
        </w:rPr>
      </w:pPr>
      <w:r w:rsidRPr="00635876">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sidRPr="00635876">
        <w:rPr>
          <w:sz w:val="24"/>
          <w:rtl/>
        </w:rPr>
        <w:t>–</w:t>
      </w:r>
      <w:r w:rsidRPr="00635876">
        <w:rPr>
          <w:rFonts w:hint="cs"/>
          <w:sz w:val="24"/>
          <w:rtl/>
        </w:rPr>
        <w:t xml:space="preserve"> </w:t>
      </w:r>
      <w:r w:rsidRPr="00635876">
        <w:rPr>
          <w:rFonts w:hint="cs"/>
          <w:b/>
          <w:bCs/>
          <w:sz w:val="24"/>
          <w:u w:val="single"/>
          <w:rtl/>
        </w:rPr>
        <w:t>חלפה</w:t>
      </w:r>
      <w:r w:rsidRPr="00635876">
        <w:rPr>
          <w:rFonts w:hint="cs"/>
          <w:sz w:val="24"/>
          <w:rtl/>
        </w:rPr>
        <w:t xml:space="preserve"> תקופת הצינון הקבועה עבור היועץ המוצע בסעיף 4 לעיל;</w:t>
      </w:r>
    </w:p>
    <w:p w14:paraId="6081B944" w14:textId="77777777" w:rsidR="00FA2887" w:rsidRPr="00210A24" w:rsidRDefault="00B2518C" w:rsidP="00503691">
      <w:pPr>
        <w:pStyle w:val="a6"/>
        <w:spacing w:line="240" w:lineRule="auto"/>
        <w:jc w:val="center"/>
        <w:rPr>
          <w:sz w:val="24"/>
          <w:u w:val="single"/>
        </w:rPr>
      </w:pPr>
      <w:r>
        <w:rPr>
          <w:rFonts w:hint="cs"/>
          <w:b/>
          <w:bCs/>
          <w:sz w:val="24"/>
          <w:rtl/>
        </w:rPr>
        <w:t>או</w:t>
      </w:r>
    </w:p>
    <w:p w14:paraId="6BAD44B6" w14:textId="77777777" w:rsidR="00FA2887" w:rsidRPr="00210A24" w:rsidRDefault="00B2518C" w:rsidP="00503691">
      <w:pPr>
        <w:pStyle w:val="a6"/>
        <w:spacing w:line="240" w:lineRule="auto"/>
        <w:ind w:left="360"/>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7131E03E" w14:textId="77777777" w:rsidR="00FA2887" w:rsidRPr="00FD2BAD" w:rsidRDefault="00B2518C" w:rsidP="00503691">
      <w:pPr>
        <w:pStyle w:val="a6"/>
        <w:spacing w:line="240" w:lineRule="auto"/>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w:t>
      </w:r>
    </w:p>
    <w:p w14:paraId="7585B019" w14:textId="77777777" w:rsidR="00A774B5" w:rsidRDefault="00A774B5" w:rsidP="00503691">
      <w:pPr>
        <w:pStyle w:val="a6"/>
        <w:spacing w:line="240" w:lineRule="auto"/>
        <w:rPr>
          <w:rFonts w:ascii="David" w:hAnsi="David"/>
          <w:sz w:val="24"/>
          <w:rtl/>
          <w:lang w:eastAsia="he-IL"/>
        </w:rPr>
      </w:pPr>
    </w:p>
    <w:p w14:paraId="731C217C" w14:textId="1119426A" w:rsidR="00A774B5" w:rsidRDefault="00A774B5" w:rsidP="00503691">
      <w:pPr>
        <w:pStyle w:val="a6"/>
        <w:spacing w:line="240" w:lineRule="auto"/>
        <w:rPr>
          <w:rFonts w:ascii="David" w:hAnsi="David"/>
          <w:sz w:val="24"/>
          <w:rtl/>
          <w:lang w:eastAsia="he-IL"/>
        </w:rPr>
      </w:pPr>
      <w:r>
        <w:rPr>
          <w:rFonts w:ascii="David" w:hAnsi="David" w:hint="cs"/>
          <w:sz w:val="24"/>
          <w:rtl/>
          <w:lang w:eastAsia="he-IL"/>
        </w:rPr>
        <w:t>עבור עובדים מדינה לשעבר</w:t>
      </w:r>
    </w:p>
    <w:p w14:paraId="31F05209" w14:textId="5911FC4C" w:rsidR="00A774B5" w:rsidRDefault="00DC279D" w:rsidP="00090245">
      <w:pPr>
        <w:pStyle w:val="a6"/>
        <w:rPr>
          <w:rFonts w:ascii="David" w:hAnsi="David"/>
          <w:sz w:val="24"/>
          <w:rtl/>
          <w:lang w:eastAsia="he-IL"/>
        </w:rPr>
      </w:pPr>
      <w:r>
        <w:rPr>
          <w:rFonts w:ascii="David" w:hAnsi="David" w:hint="cs"/>
          <w:sz w:val="24"/>
          <w:rtl/>
          <w:lang w:eastAsia="he-IL"/>
        </w:rPr>
        <w:t xml:space="preserve">הנני מצהיר כי הוראות סעיף 4 לחוק </w:t>
      </w:r>
      <w:r w:rsidRPr="00DC279D">
        <w:rPr>
          <w:rFonts w:ascii="David" w:hAnsi="David"/>
          <w:sz w:val="24"/>
          <w:rtl/>
          <w:lang w:eastAsia="he-IL"/>
        </w:rPr>
        <w:t>שירות הציבור (הגבלות לאחר פרישה), תשכ"ט-1969</w:t>
      </w:r>
      <w:r w:rsidR="004C78ED">
        <w:rPr>
          <w:rFonts w:ascii="David" w:hAnsi="David" w:hint="cs"/>
          <w:sz w:val="24"/>
          <w:rtl/>
          <w:lang w:eastAsia="he-IL"/>
        </w:rPr>
        <w:t>, אינן חלות על היועץ.</w:t>
      </w:r>
    </w:p>
    <w:p w14:paraId="21749A8B" w14:textId="1F3AE859" w:rsidR="00FA2887" w:rsidRPr="00B7230D" w:rsidRDefault="00B2518C" w:rsidP="00503691">
      <w:pPr>
        <w:pStyle w:val="a6"/>
        <w:spacing w:line="240" w:lineRule="auto"/>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882FEC7" w14:textId="77777777" w:rsidTr="00780081">
        <w:trPr>
          <w:trHeight w:val="718"/>
        </w:trPr>
        <w:tc>
          <w:tcPr>
            <w:tcW w:w="1650" w:type="dxa"/>
          </w:tcPr>
          <w:p w14:paraId="11598F41" w14:textId="77777777" w:rsidR="00FA2887" w:rsidRPr="00503691" w:rsidRDefault="00FA2887" w:rsidP="00503691">
            <w:pPr>
              <w:rPr>
                <w:rFonts w:ascii="David" w:eastAsiaTheme="minorEastAsia" w:hAnsi="David"/>
                <w:sz w:val="24"/>
              </w:rPr>
            </w:pPr>
          </w:p>
        </w:tc>
        <w:tc>
          <w:tcPr>
            <w:tcW w:w="2643" w:type="dxa"/>
          </w:tcPr>
          <w:p w14:paraId="33D97267" w14:textId="77777777" w:rsidR="00FA2887" w:rsidRPr="00503691" w:rsidRDefault="00FA2887" w:rsidP="00503691">
            <w:pPr>
              <w:rPr>
                <w:rFonts w:ascii="David" w:eastAsiaTheme="minorEastAsia" w:hAnsi="David"/>
                <w:sz w:val="24"/>
              </w:rPr>
            </w:pPr>
          </w:p>
        </w:tc>
        <w:tc>
          <w:tcPr>
            <w:tcW w:w="2608" w:type="dxa"/>
          </w:tcPr>
          <w:p w14:paraId="38069F54" w14:textId="77777777" w:rsidR="00FA2887" w:rsidRPr="00503691" w:rsidRDefault="00FA2887" w:rsidP="00503691">
            <w:pPr>
              <w:rPr>
                <w:rFonts w:ascii="David" w:eastAsiaTheme="minorEastAsia" w:hAnsi="David"/>
                <w:sz w:val="24"/>
              </w:rPr>
            </w:pPr>
          </w:p>
        </w:tc>
        <w:tc>
          <w:tcPr>
            <w:tcW w:w="2835" w:type="dxa"/>
          </w:tcPr>
          <w:p w14:paraId="711B1F0C" w14:textId="77777777" w:rsidR="00FA2887" w:rsidRPr="00503691" w:rsidRDefault="00FA2887" w:rsidP="00503691">
            <w:pPr>
              <w:rPr>
                <w:rFonts w:ascii="David" w:eastAsiaTheme="minorEastAsia" w:hAnsi="David"/>
                <w:sz w:val="24"/>
              </w:rPr>
            </w:pPr>
          </w:p>
        </w:tc>
      </w:tr>
      <w:tr w:rsidR="00A64C77" w14:paraId="3F2569A5" w14:textId="77777777" w:rsidTr="00780081">
        <w:tc>
          <w:tcPr>
            <w:tcW w:w="1650" w:type="dxa"/>
            <w:shd w:val="pct5" w:color="auto" w:fill="auto"/>
          </w:tcPr>
          <w:p w14:paraId="1474F608"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תאריך</w:t>
            </w:r>
          </w:p>
        </w:tc>
        <w:tc>
          <w:tcPr>
            <w:tcW w:w="2643" w:type="dxa"/>
            <w:shd w:val="pct5" w:color="auto" w:fill="auto"/>
          </w:tcPr>
          <w:p w14:paraId="660F4D4C" w14:textId="77777777" w:rsidR="00FA2887" w:rsidRPr="00503691" w:rsidRDefault="00B2518C" w:rsidP="00503691">
            <w:pPr>
              <w:jc w:val="center"/>
              <w:rPr>
                <w:rFonts w:ascii="David" w:eastAsiaTheme="minorEastAsia" w:hAnsi="David"/>
                <w:sz w:val="24"/>
                <w:rtl/>
              </w:rPr>
            </w:pPr>
            <w:r w:rsidRPr="00503691">
              <w:rPr>
                <w:rFonts w:ascii="David" w:eastAsiaTheme="minorEastAsia" w:hAnsi="David"/>
                <w:sz w:val="24"/>
                <w:rtl/>
              </w:rPr>
              <w:t>שם מלא של החותם בשם המציע</w:t>
            </w:r>
          </w:p>
        </w:tc>
        <w:tc>
          <w:tcPr>
            <w:tcW w:w="2608" w:type="dxa"/>
            <w:shd w:val="pct5" w:color="auto" w:fill="auto"/>
          </w:tcPr>
          <w:p w14:paraId="741545E1"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מס' ת.ז</w:t>
            </w:r>
          </w:p>
        </w:tc>
        <w:tc>
          <w:tcPr>
            <w:tcW w:w="2835" w:type="dxa"/>
            <w:shd w:val="pct5" w:color="auto" w:fill="auto"/>
          </w:tcPr>
          <w:p w14:paraId="6F26D0CE"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t>חתימה וחותמת המציע</w:t>
            </w:r>
          </w:p>
        </w:tc>
      </w:tr>
    </w:tbl>
    <w:p w14:paraId="1952ADB2" w14:textId="77777777" w:rsidR="00FA2887" w:rsidRPr="00FD2BAD" w:rsidRDefault="00FA2887" w:rsidP="00503691">
      <w:pPr>
        <w:jc w:val="center"/>
        <w:rPr>
          <w:rFonts w:ascii="David" w:eastAsiaTheme="minorEastAsia" w:hAnsi="David"/>
          <w:sz w:val="24"/>
          <w:rtl/>
        </w:rPr>
      </w:pPr>
    </w:p>
    <w:p w14:paraId="13DE3579" w14:textId="77777777" w:rsidR="00FA2887" w:rsidRPr="00503691" w:rsidRDefault="00B2518C" w:rsidP="00503691">
      <w:pPr>
        <w:jc w:val="center"/>
        <w:rPr>
          <w:rFonts w:ascii="David" w:eastAsiaTheme="minorEastAsia" w:hAnsi="David"/>
          <w:b/>
          <w:bCs/>
          <w:sz w:val="24"/>
          <w:u w:val="single"/>
          <w:rtl/>
        </w:rPr>
      </w:pPr>
      <w:r w:rsidRPr="00503691">
        <w:rPr>
          <w:rFonts w:ascii="David" w:eastAsiaTheme="minorEastAsia" w:hAnsi="David"/>
          <w:b/>
          <w:bCs/>
          <w:sz w:val="24"/>
          <w:u w:val="single"/>
          <w:rtl/>
        </w:rPr>
        <w:t>אישור</w:t>
      </w:r>
    </w:p>
    <w:p w14:paraId="4EB61216" w14:textId="77777777" w:rsidR="00FA2887" w:rsidRPr="00503691" w:rsidRDefault="00B2518C" w:rsidP="00503691">
      <w:pPr>
        <w:rPr>
          <w:rFonts w:ascii="David" w:eastAsiaTheme="minorEastAsia" w:hAnsi="David"/>
          <w:sz w:val="24"/>
          <w:rtl/>
        </w:rPr>
      </w:pPr>
      <w:r w:rsidRPr="00503691">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E0B97F" w14:textId="77777777" w:rsidR="00FA2887" w:rsidRPr="00503691" w:rsidRDefault="00B2518C" w:rsidP="00503691">
      <w:pPr>
        <w:jc w:val="center"/>
        <w:rPr>
          <w:rFonts w:ascii="David" w:eastAsiaTheme="minorEastAsia" w:hAnsi="David"/>
          <w:sz w:val="24"/>
        </w:rPr>
      </w:pPr>
      <w:r w:rsidRPr="00503691">
        <w:rPr>
          <w:rFonts w:ascii="David" w:eastAsiaTheme="minorEastAsia" w:hAnsi="David"/>
          <w:sz w:val="24"/>
          <w:rtl/>
        </w:rPr>
        <w:lastRenderedPageBreak/>
        <w:t>______________</w:t>
      </w:r>
    </w:p>
    <w:p w14:paraId="7D391F5D" w14:textId="77777777" w:rsidR="00FA2887" w:rsidRPr="00503691" w:rsidRDefault="00B2518C" w:rsidP="00503691">
      <w:pPr>
        <w:jc w:val="center"/>
        <w:rPr>
          <w:b/>
          <w:bCs/>
          <w:sz w:val="24"/>
        </w:rPr>
      </w:pPr>
      <w:r w:rsidRPr="00503691">
        <w:rPr>
          <w:rFonts w:ascii="David" w:eastAsiaTheme="minorEastAsia" w:hAnsi="David"/>
          <w:sz w:val="24"/>
          <w:rtl/>
        </w:rPr>
        <w:t>חתימה + חותמת</w:t>
      </w:r>
    </w:p>
    <w:p w14:paraId="13753803" w14:textId="3A87F07E" w:rsidR="00C728B3" w:rsidRDefault="00C728B3" w:rsidP="00503691">
      <w:pPr>
        <w:tabs>
          <w:tab w:val="left" w:pos="1417"/>
          <w:tab w:val="left" w:pos="1509"/>
        </w:tabs>
        <w:bidi w:val="0"/>
        <w:ind w:left="1416"/>
        <w:rPr>
          <w:sz w:val="24"/>
        </w:rPr>
      </w:pPr>
    </w:p>
    <w:p w14:paraId="2928F10F" w14:textId="77777777" w:rsidR="00EF09B8" w:rsidRDefault="00EF09B8" w:rsidP="00503691">
      <w:pPr>
        <w:rPr>
          <w:b/>
          <w:bCs/>
          <w:sz w:val="28"/>
          <w:szCs w:val="28"/>
          <w:u w:val="single"/>
          <w:rtl/>
        </w:rPr>
      </w:pPr>
    </w:p>
    <w:p w14:paraId="045C94D6" w14:textId="77777777" w:rsidR="00F224CD" w:rsidRDefault="00F224CD" w:rsidP="00503691">
      <w:pPr>
        <w:rPr>
          <w:b/>
          <w:bCs/>
          <w:sz w:val="28"/>
          <w:szCs w:val="28"/>
          <w:u w:val="single"/>
          <w:rtl/>
        </w:rPr>
      </w:pPr>
    </w:p>
    <w:p w14:paraId="3A981683" w14:textId="77777777" w:rsidR="00F224CD" w:rsidRDefault="00F224CD" w:rsidP="00503691">
      <w:pPr>
        <w:rPr>
          <w:b/>
          <w:bCs/>
          <w:sz w:val="28"/>
          <w:szCs w:val="28"/>
          <w:u w:val="single"/>
          <w:rtl/>
        </w:rPr>
      </w:pPr>
    </w:p>
    <w:p w14:paraId="17EB5E97" w14:textId="77777777" w:rsidR="00F224CD" w:rsidRDefault="00F224CD" w:rsidP="00503691">
      <w:pPr>
        <w:rPr>
          <w:b/>
          <w:bCs/>
          <w:sz w:val="28"/>
          <w:szCs w:val="28"/>
          <w:u w:val="single"/>
          <w:rtl/>
        </w:rPr>
      </w:pPr>
    </w:p>
    <w:p w14:paraId="0231F20C" w14:textId="77777777" w:rsidR="00EF09B8" w:rsidRDefault="00EF09B8" w:rsidP="00503691">
      <w:pPr>
        <w:rPr>
          <w:b/>
          <w:bCs/>
          <w:sz w:val="28"/>
          <w:szCs w:val="28"/>
          <w:u w:val="single"/>
          <w:rtl/>
        </w:rPr>
      </w:pPr>
    </w:p>
    <w:p w14:paraId="12F27D12" w14:textId="5EA7AA80" w:rsidR="004E7E66" w:rsidRPr="00503691" w:rsidRDefault="00B2518C" w:rsidP="00503691">
      <w:pPr>
        <w:rPr>
          <w:b/>
          <w:bCs/>
          <w:sz w:val="28"/>
          <w:szCs w:val="28"/>
          <w:u w:val="single"/>
          <w:rtl/>
        </w:rPr>
      </w:pPr>
      <w:r w:rsidRPr="00503691">
        <w:rPr>
          <w:rFonts w:hint="cs"/>
          <w:b/>
          <w:bCs/>
          <w:sz w:val="28"/>
          <w:szCs w:val="28"/>
          <w:u w:val="single"/>
          <w:rtl/>
        </w:rPr>
        <w:t>נספח</w:t>
      </w:r>
      <w:r w:rsidRPr="00503691">
        <w:rPr>
          <w:b/>
          <w:bCs/>
          <w:sz w:val="28"/>
          <w:szCs w:val="28"/>
          <w:u w:val="single"/>
          <w:rtl/>
        </w:rPr>
        <w:t xml:space="preserve"> </w:t>
      </w:r>
      <w:r w:rsidR="00FF7FB9">
        <w:rPr>
          <w:rFonts w:hint="cs"/>
          <w:b/>
          <w:bCs/>
          <w:sz w:val="28"/>
          <w:szCs w:val="28"/>
          <w:u w:val="single"/>
          <w:rtl/>
        </w:rPr>
        <w:t>ט"ו</w:t>
      </w:r>
      <w:r w:rsidRPr="00503691">
        <w:rPr>
          <w:b/>
          <w:bCs/>
          <w:sz w:val="28"/>
          <w:szCs w:val="28"/>
          <w:u w:val="single"/>
          <w:rtl/>
        </w:rPr>
        <w:t xml:space="preserve"> – </w:t>
      </w:r>
      <w:r w:rsidRPr="00503691">
        <w:rPr>
          <w:rFonts w:hint="cs"/>
          <w:b/>
          <w:bCs/>
          <w:sz w:val="28"/>
          <w:szCs w:val="28"/>
          <w:u w:val="single"/>
          <w:rtl/>
        </w:rPr>
        <w:t>רשימת תיוג (צ'ק ליסט) לנספחים ומסמכים שיש להגיש במכרז</w:t>
      </w:r>
    </w:p>
    <w:p w14:paraId="7BB4D4EE" w14:textId="77777777" w:rsidR="004E7E66" w:rsidRPr="00E550A4" w:rsidRDefault="00B2518C" w:rsidP="00503691">
      <w:pPr>
        <w:pStyle w:val="12"/>
        <w:spacing w:line="240" w:lineRule="auto"/>
        <w:rPr>
          <w:rFonts w:ascii="David" w:hAnsi="David"/>
          <w:b w:val="0"/>
          <w:bCs w:val="0"/>
          <w:sz w:val="24"/>
          <w:szCs w:val="24"/>
          <w:u w:val="none"/>
        </w:rPr>
      </w:pPr>
      <w:r w:rsidRPr="00E550A4">
        <w:rPr>
          <w:rFonts w:ascii="David" w:hAnsi="David"/>
          <w:b w:val="0"/>
          <w:bCs w:val="0"/>
          <w:sz w:val="24"/>
          <w:szCs w:val="24"/>
          <w:u w:val="none"/>
          <w:rtl/>
        </w:rPr>
        <w:t>מצורפת בזו רשימת בדיקה ("</w:t>
      </w:r>
      <w:proofErr w:type="spellStart"/>
      <w:r w:rsidRPr="00E550A4">
        <w:rPr>
          <w:rFonts w:ascii="David" w:hAnsi="David"/>
          <w:b w:val="0"/>
          <w:bCs w:val="0"/>
          <w:sz w:val="24"/>
          <w:szCs w:val="24"/>
          <w:u w:val="none"/>
          <w:rtl/>
        </w:rPr>
        <w:t>צ'קליסט</w:t>
      </w:r>
      <w:proofErr w:type="spellEnd"/>
      <w:r w:rsidRPr="00E550A4">
        <w:rPr>
          <w:rFonts w:ascii="David" w:hAnsi="David"/>
          <w:b w:val="0"/>
          <w:bCs w:val="0"/>
          <w:sz w:val="24"/>
          <w:szCs w:val="24"/>
          <w:u w:val="none"/>
          <w:rtl/>
        </w:rPr>
        <w:t xml:space="preserve">") של מסמכים שעל המציע לצרף להצעתו. </w:t>
      </w:r>
    </w:p>
    <w:p w14:paraId="6359B3E8"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p>
    <w:p w14:paraId="0357B875"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בכפוף לאמור בכל מקום במסמכי המכרז, ה</w:t>
      </w:r>
      <w:r>
        <w:rPr>
          <w:rFonts w:ascii="David" w:hAnsi="David"/>
          <w:b w:val="0"/>
          <w:bCs w:val="0"/>
          <w:sz w:val="24"/>
          <w:szCs w:val="24"/>
          <w:u w:val="none"/>
          <w:rtl/>
        </w:rPr>
        <w:t xml:space="preserve">מנהל </w:t>
      </w:r>
      <w:r w:rsidRPr="00E550A4">
        <w:rPr>
          <w:rFonts w:ascii="David" w:hAnsi="David"/>
          <w:b w:val="0"/>
          <w:bCs w:val="0"/>
          <w:sz w:val="24"/>
          <w:szCs w:val="24"/>
          <w:u w:val="none"/>
          <w:rtl/>
        </w:rPr>
        <w:t>שומר לעצמו את הזכות לפסול הצעה שלא יצורף אליה מסמך מהמסמכים הנדרשים להיות מצורפים אליה.</w:t>
      </w:r>
    </w:p>
    <w:p w14:paraId="574C0691" w14:textId="77777777" w:rsidR="004E7E66" w:rsidRPr="00E550A4" w:rsidRDefault="00B2518C" w:rsidP="00503691">
      <w:pPr>
        <w:pStyle w:val="12"/>
        <w:spacing w:line="240" w:lineRule="auto"/>
        <w:rPr>
          <w:rFonts w:ascii="David" w:hAnsi="David"/>
          <w:b w:val="0"/>
          <w:bCs w:val="0"/>
          <w:sz w:val="24"/>
          <w:szCs w:val="24"/>
          <w:u w:val="none"/>
          <w:rtl/>
        </w:rPr>
      </w:pPr>
      <w:r w:rsidRPr="00E550A4">
        <w:rPr>
          <w:rFonts w:ascii="David" w:hAnsi="David"/>
          <w:b w:val="0"/>
          <w:bCs w:val="0"/>
          <w:sz w:val="24"/>
          <w:szCs w:val="24"/>
          <w:u w:val="none"/>
          <w:rtl/>
        </w:rPr>
        <w:t>על המציע לסמן בכל שורה בטבלה, בעמודה השמאלית "</w:t>
      </w:r>
      <w:r w:rsidRPr="00E550A4">
        <w:rPr>
          <w:rFonts w:ascii="David" w:hAnsi="David"/>
          <w:b w:val="0"/>
          <w:bCs w:val="0"/>
          <w:sz w:val="24"/>
          <w:szCs w:val="24"/>
          <w:u w:val="none"/>
        </w:rPr>
        <w:t>V</w:t>
      </w:r>
      <w:r w:rsidRPr="00E550A4">
        <w:rPr>
          <w:rFonts w:ascii="David" w:hAnsi="David"/>
          <w:b w:val="0"/>
          <w:bCs w:val="0"/>
          <w:sz w:val="24"/>
          <w:szCs w:val="24"/>
          <w:u w:val="none"/>
          <w:rtl/>
        </w:rPr>
        <w:t>", אם המסמך צורף, ו-"</w:t>
      </w:r>
      <w:r w:rsidRPr="00E550A4">
        <w:rPr>
          <w:rFonts w:ascii="David" w:hAnsi="David"/>
          <w:b w:val="0"/>
          <w:bCs w:val="0"/>
          <w:sz w:val="24"/>
          <w:szCs w:val="24"/>
          <w:u w:val="none"/>
        </w:rPr>
        <w:t>X</w:t>
      </w:r>
      <w:r w:rsidRPr="00E550A4">
        <w:rPr>
          <w:rFonts w:ascii="David" w:hAnsi="David"/>
          <w:b w:val="0"/>
          <w:bCs w:val="0"/>
          <w:sz w:val="24"/>
          <w:szCs w:val="24"/>
          <w:u w:val="none"/>
          <w:rtl/>
        </w:rPr>
        <w:t>", אם המסמך לא צורף.</w:t>
      </w:r>
    </w:p>
    <w:p w14:paraId="1AA4CD02" w14:textId="77777777" w:rsidR="004E7E66" w:rsidRPr="00E550A4" w:rsidRDefault="00B2518C" w:rsidP="00503691">
      <w:pPr>
        <w:pStyle w:val="12"/>
        <w:spacing w:line="240" w:lineRule="auto"/>
        <w:rPr>
          <w:rFonts w:ascii="David" w:hAnsi="David"/>
          <w:b w:val="0"/>
          <w:bCs w:val="0"/>
          <w:sz w:val="24"/>
          <w:szCs w:val="24"/>
          <w:u w:val="none"/>
        </w:rPr>
      </w:pPr>
      <w:r w:rsidRPr="00E550A4">
        <w:rPr>
          <w:rFonts w:ascii="David" w:hAnsi="David"/>
          <w:b w:val="0"/>
          <w:bCs w:val="0"/>
          <w:sz w:val="24"/>
          <w:szCs w:val="24"/>
          <w:u w:val="none"/>
          <w:rtl/>
        </w:rPr>
        <w:t>המציע מתחייב שהסימון בטבלה הוא אמת.</w:t>
      </w:r>
    </w:p>
    <w:tbl>
      <w:tblPr>
        <w:tblStyle w:val="af4"/>
        <w:bidiVisual/>
        <w:tblW w:w="9071" w:type="dxa"/>
        <w:tblLook w:val="04A0" w:firstRow="1" w:lastRow="0" w:firstColumn="1" w:lastColumn="0" w:noHBand="0" w:noVBand="1"/>
      </w:tblPr>
      <w:tblGrid>
        <w:gridCol w:w="4961"/>
        <w:gridCol w:w="4110"/>
      </w:tblGrid>
      <w:tr w:rsidR="00A64C77" w14:paraId="63E40490" w14:textId="77777777" w:rsidTr="004E7E66">
        <w:trPr>
          <w:trHeight w:val="567"/>
          <w:tblHeader/>
        </w:trPr>
        <w:tc>
          <w:tcPr>
            <w:tcW w:w="4961" w:type="dxa"/>
            <w:vAlign w:val="center"/>
          </w:tcPr>
          <w:p w14:paraId="3F598185" w14:textId="77777777" w:rsidR="004E7E66" w:rsidRPr="00503691" w:rsidRDefault="00B2518C" w:rsidP="00503691">
            <w:pPr>
              <w:rPr>
                <w:rFonts w:ascii="David" w:hAnsi="David"/>
                <w:b/>
                <w:bCs/>
                <w:rtl/>
              </w:rPr>
            </w:pPr>
            <w:r w:rsidRPr="00503691">
              <w:rPr>
                <w:rFonts w:ascii="David" w:hAnsi="David"/>
                <w:b/>
                <w:bCs/>
                <w:rtl/>
              </w:rPr>
              <w:t>המסמך</w:t>
            </w:r>
            <w:r w:rsidRPr="00503691">
              <w:rPr>
                <w:rFonts w:ascii="David" w:hAnsi="David" w:hint="cs"/>
                <w:b/>
                <w:bCs/>
                <w:rtl/>
              </w:rPr>
              <w:t>/הנספח</w:t>
            </w:r>
          </w:p>
        </w:tc>
        <w:tc>
          <w:tcPr>
            <w:tcW w:w="4110" w:type="dxa"/>
            <w:vAlign w:val="center"/>
          </w:tcPr>
          <w:p w14:paraId="67CAA335" w14:textId="77777777" w:rsidR="004E7E66" w:rsidRPr="00503691" w:rsidRDefault="00B2518C" w:rsidP="00503691">
            <w:pPr>
              <w:jc w:val="center"/>
              <w:rPr>
                <w:rFonts w:ascii="David" w:hAnsi="David"/>
                <w:b/>
                <w:bCs/>
                <w:rtl/>
              </w:rPr>
            </w:pPr>
            <w:r w:rsidRPr="00503691">
              <w:rPr>
                <w:rFonts w:ascii="David" w:hAnsi="David"/>
                <w:b/>
                <w:bCs/>
                <w:rtl/>
              </w:rPr>
              <w:t xml:space="preserve">האם צורף להצעה (יש לסמן </w:t>
            </w:r>
            <w:r w:rsidRPr="00503691">
              <w:rPr>
                <w:rFonts w:ascii="David" w:hAnsi="David"/>
                <w:b/>
                <w:bCs/>
              </w:rPr>
              <w:t>V"</w:t>
            </w:r>
            <w:r w:rsidRPr="00503691">
              <w:rPr>
                <w:rFonts w:ascii="David" w:hAnsi="David"/>
                <w:b/>
                <w:bCs/>
                <w:rtl/>
              </w:rPr>
              <w:t>" עבור מסמך שצורף, ו-</w:t>
            </w:r>
            <w:r w:rsidRPr="00503691">
              <w:rPr>
                <w:rFonts w:ascii="David" w:hAnsi="David"/>
                <w:b/>
                <w:bCs/>
              </w:rPr>
              <w:t xml:space="preserve"> "X"</w:t>
            </w:r>
            <w:r w:rsidRPr="00503691">
              <w:rPr>
                <w:rFonts w:ascii="David" w:hAnsi="David"/>
                <w:b/>
                <w:bCs/>
                <w:rtl/>
              </w:rPr>
              <w:t>עבור מסמך שלא צורף)</w:t>
            </w:r>
          </w:p>
        </w:tc>
      </w:tr>
      <w:tr w:rsidR="00A64C77" w14:paraId="31E25CC3" w14:textId="77777777" w:rsidTr="004E7E66">
        <w:trPr>
          <w:trHeight w:val="56"/>
        </w:trPr>
        <w:tc>
          <w:tcPr>
            <w:tcW w:w="4961" w:type="dxa"/>
            <w:vAlign w:val="center"/>
          </w:tcPr>
          <w:p w14:paraId="3D900020" w14:textId="77777777" w:rsidR="004E7E66" w:rsidRPr="00503691" w:rsidRDefault="00B2518C" w:rsidP="00503691">
            <w:pPr>
              <w:rPr>
                <w:rFonts w:ascii="David" w:hAnsi="David"/>
                <w:rtl/>
              </w:rPr>
            </w:pPr>
            <w:r w:rsidRPr="00503691">
              <w:rPr>
                <w:rFonts w:ascii="David" w:hAnsi="David"/>
                <w:rtl/>
              </w:rPr>
              <w:t>הזמנה להציע הצעות</w:t>
            </w:r>
          </w:p>
        </w:tc>
        <w:tc>
          <w:tcPr>
            <w:tcW w:w="4110" w:type="dxa"/>
            <w:vAlign w:val="center"/>
          </w:tcPr>
          <w:p w14:paraId="5861901C" w14:textId="77777777" w:rsidR="004E7E66" w:rsidRPr="00503691" w:rsidRDefault="004E7E66" w:rsidP="00503691">
            <w:pPr>
              <w:jc w:val="center"/>
              <w:rPr>
                <w:rFonts w:ascii="David" w:hAnsi="David"/>
                <w:rtl/>
              </w:rPr>
            </w:pPr>
          </w:p>
        </w:tc>
      </w:tr>
      <w:tr w:rsidR="00A64C77" w14:paraId="42EF81B0" w14:textId="77777777" w:rsidTr="004E7E66">
        <w:trPr>
          <w:trHeight w:val="567"/>
        </w:trPr>
        <w:tc>
          <w:tcPr>
            <w:tcW w:w="4961" w:type="dxa"/>
            <w:vAlign w:val="center"/>
          </w:tcPr>
          <w:p w14:paraId="540D6F78" w14:textId="77777777" w:rsidR="004E7E66" w:rsidRPr="00503691" w:rsidRDefault="00B2518C" w:rsidP="00503691">
            <w:pPr>
              <w:rPr>
                <w:rFonts w:ascii="David" w:hAnsi="David"/>
                <w:rtl/>
              </w:rPr>
            </w:pPr>
            <w:r w:rsidRPr="00503691">
              <w:rPr>
                <w:rFonts w:ascii="David" w:hAnsi="David"/>
                <w:rtl/>
              </w:rPr>
              <w:t xml:space="preserve">הסכם ההתקשרות, חתום בכל עמוד על ידי </w:t>
            </w:r>
            <w:proofErr w:type="spellStart"/>
            <w:r w:rsidRPr="00503691">
              <w:rPr>
                <w:rFonts w:ascii="David" w:hAnsi="David"/>
                <w:rtl/>
              </w:rPr>
              <w:t>מורשי</w:t>
            </w:r>
            <w:proofErr w:type="spellEnd"/>
            <w:r w:rsidRPr="00503691">
              <w:rPr>
                <w:rFonts w:ascii="David" w:hAnsi="David"/>
                <w:rtl/>
              </w:rPr>
              <w:t xml:space="preserve"> החתימה</w:t>
            </w:r>
            <w:r w:rsidRPr="00503691">
              <w:rPr>
                <w:rFonts w:ascii="David" w:hAnsi="David" w:hint="cs"/>
                <w:rtl/>
              </w:rPr>
              <w:t xml:space="preserve"> ומענה לשאלות ההבהרה</w:t>
            </w:r>
          </w:p>
        </w:tc>
        <w:tc>
          <w:tcPr>
            <w:tcW w:w="4110" w:type="dxa"/>
            <w:vAlign w:val="center"/>
          </w:tcPr>
          <w:p w14:paraId="227A2523" w14:textId="77777777" w:rsidR="004E7E66" w:rsidRPr="00503691" w:rsidRDefault="004E7E66" w:rsidP="00503691">
            <w:pPr>
              <w:jc w:val="center"/>
              <w:rPr>
                <w:rFonts w:ascii="David" w:hAnsi="David"/>
                <w:rtl/>
              </w:rPr>
            </w:pPr>
          </w:p>
        </w:tc>
      </w:tr>
      <w:tr w:rsidR="00A64C77" w14:paraId="760EF615" w14:textId="77777777" w:rsidTr="004E7E66">
        <w:trPr>
          <w:trHeight w:val="56"/>
        </w:trPr>
        <w:tc>
          <w:tcPr>
            <w:tcW w:w="4961" w:type="dxa"/>
            <w:vAlign w:val="center"/>
          </w:tcPr>
          <w:p w14:paraId="794F0BD5" w14:textId="77777777" w:rsidR="004E7E66" w:rsidRPr="00503691" w:rsidRDefault="00B2518C" w:rsidP="00503691">
            <w:pPr>
              <w:rPr>
                <w:rFonts w:ascii="David" w:hAnsi="David"/>
                <w:rtl/>
              </w:rPr>
            </w:pPr>
            <w:r w:rsidRPr="00503691">
              <w:rPr>
                <w:rFonts w:ascii="David" w:hAnsi="David"/>
                <w:rtl/>
              </w:rPr>
              <w:t xml:space="preserve">נספח א' – מפרט </w:t>
            </w:r>
            <w:r w:rsidRPr="00503691">
              <w:rPr>
                <w:rFonts w:ascii="David" w:hAnsi="David" w:hint="cs"/>
                <w:rtl/>
              </w:rPr>
              <w:t>השירותים</w:t>
            </w:r>
          </w:p>
        </w:tc>
        <w:tc>
          <w:tcPr>
            <w:tcW w:w="4110" w:type="dxa"/>
            <w:vAlign w:val="center"/>
          </w:tcPr>
          <w:p w14:paraId="6885F4D8" w14:textId="77777777" w:rsidR="004E7E66" w:rsidRPr="00503691" w:rsidRDefault="004E7E66" w:rsidP="00503691">
            <w:pPr>
              <w:jc w:val="center"/>
              <w:rPr>
                <w:rFonts w:ascii="David" w:hAnsi="David"/>
                <w:rtl/>
              </w:rPr>
            </w:pPr>
          </w:p>
        </w:tc>
      </w:tr>
      <w:tr w:rsidR="00A64C77" w14:paraId="7843C6A2" w14:textId="77777777" w:rsidTr="004E7E66">
        <w:trPr>
          <w:trHeight w:val="56"/>
        </w:trPr>
        <w:tc>
          <w:tcPr>
            <w:tcW w:w="4961" w:type="dxa"/>
            <w:vAlign w:val="center"/>
          </w:tcPr>
          <w:p w14:paraId="370367E2" w14:textId="77777777" w:rsidR="004E7E66" w:rsidRPr="00503691" w:rsidRDefault="00B2518C" w:rsidP="00503691">
            <w:pPr>
              <w:rPr>
                <w:rFonts w:ascii="David" w:hAnsi="David"/>
                <w:rtl/>
              </w:rPr>
            </w:pPr>
            <w:r w:rsidRPr="00503691">
              <w:rPr>
                <w:rFonts w:ascii="David" w:hAnsi="David"/>
                <w:rtl/>
              </w:rPr>
              <w:t>נספח ב' – הצעת המחיר</w:t>
            </w:r>
          </w:p>
        </w:tc>
        <w:tc>
          <w:tcPr>
            <w:tcW w:w="4110" w:type="dxa"/>
            <w:vAlign w:val="center"/>
          </w:tcPr>
          <w:p w14:paraId="18B52471" w14:textId="77777777" w:rsidR="004E7E66" w:rsidRPr="00503691" w:rsidRDefault="004E7E66" w:rsidP="00503691">
            <w:pPr>
              <w:jc w:val="center"/>
              <w:rPr>
                <w:rFonts w:ascii="David" w:hAnsi="David"/>
                <w:rtl/>
              </w:rPr>
            </w:pPr>
          </w:p>
        </w:tc>
      </w:tr>
      <w:tr w:rsidR="00A64C77" w14:paraId="20787FB4" w14:textId="77777777" w:rsidTr="004E7E66">
        <w:trPr>
          <w:trHeight w:val="56"/>
        </w:trPr>
        <w:tc>
          <w:tcPr>
            <w:tcW w:w="4961" w:type="dxa"/>
            <w:vAlign w:val="center"/>
          </w:tcPr>
          <w:p w14:paraId="5B282EE9"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ג</w:t>
            </w:r>
            <w:r w:rsidRPr="00503691">
              <w:rPr>
                <w:rFonts w:ascii="David" w:hAnsi="David"/>
                <w:rtl/>
              </w:rPr>
              <w:t>' – תצהיר פרטים כלליים</w:t>
            </w:r>
          </w:p>
        </w:tc>
        <w:tc>
          <w:tcPr>
            <w:tcW w:w="4110" w:type="dxa"/>
            <w:vAlign w:val="center"/>
          </w:tcPr>
          <w:p w14:paraId="2F9C7670" w14:textId="77777777" w:rsidR="004E7E66" w:rsidRPr="00503691" w:rsidRDefault="004E7E66" w:rsidP="00503691">
            <w:pPr>
              <w:jc w:val="center"/>
              <w:rPr>
                <w:rFonts w:ascii="David" w:hAnsi="David"/>
                <w:rtl/>
              </w:rPr>
            </w:pPr>
          </w:p>
        </w:tc>
      </w:tr>
      <w:tr w:rsidR="00A64C77" w14:paraId="3BEEC402" w14:textId="77777777" w:rsidTr="004E7E66">
        <w:trPr>
          <w:trHeight w:val="56"/>
        </w:trPr>
        <w:tc>
          <w:tcPr>
            <w:tcW w:w="4961" w:type="dxa"/>
            <w:vAlign w:val="center"/>
          </w:tcPr>
          <w:p w14:paraId="49C7EE23"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ד</w:t>
            </w:r>
            <w:r w:rsidRPr="00503691">
              <w:rPr>
                <w:rFonts w:ascii="David" w:hAnsi="David"/>
                <w:rtl/>
              </w:rPr>
              <w:t>' – תצהיר בדבר המציע</w:t>
            </w:r>
          </w:p>
        </w:tc>
        <w:tc>
          <w:tcPr>
            <w:tcW w:w="4110" w:type="dxa"/>
            <w:vAlign w:val="center"/>
          </w:tcPr>
          <w:p w14:paraId="16079513" w14:textId="77777777" w:rsidR="004E7E66" w:rsidRPr="00503691" w:rsidRDefault="004E7E66" w:rsidP="00503691">
            <w:pPr>
              <w:jc w:val="center"/>
              <w:rPr>
                <w:rFonts w:ascii="David" w:hAnsi="David"/>
                <w:rtl/>
              </w:rPr>
            </w:pPr>
          </w:p>
        </w:tc>
      </w:tr>
      <w:tr w:rsidR="00A64C77" w14:paraId="504403BB" w14:textId="77777777" w:rsidTr="004E7E66">
        <w:trPr>
          <w:trHeight w:val="100"/>
        </w:trPr>
        <w:tc>
          <w:tcPr>
            <w:tcW w:w="4961" w:type="dxa"/>
            <w:vAlign w:val="center"/>
          </w:tcPr>
          <w:p w14:paraId="51E24CDA" w14:textId="7A7918C8"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ה</w:t>
            </w:r>
            <w:r w:rsidR="003258A7">
              <w:rPr>
                <w:rFonts w:ascii="David" w:hAnsi="David" w:hint="cs"/>
                <w:rtl/>
              </w:rPr>
              <w:t>-1, ה -2</w:t>
            </w:r>
            <w:r w:rsidRPr="00503691">
              <w:rPr>
                <w:rFonts w:ascii="David" w:hAnsi="David"/>
                <w:rtl/>
              </w:rPr>
              <w:t>– תצהיר בדבר עמידתו של היועץ המוצע בתנאי הסף והאיכות</w:t>
            </w:r>
          </w:p>
        </w:tc>
        <w:tc>
          <w:tcPr>
            <w:tcW w:w="4110" w:type="dxa"/>
            <w:vAlign w:val="center"/>
          </w:tcPr>
          <w:p w14:paraId="71AB3603" w14:textId="77777777" w:rsidR="004E7E66" w:rsidRPr="00503691" w:rsidRDefault="004E7E66" w:rsidP="00503691">
            <w:pPr>
              <w:jc w:val="center"/>
              <w:rPr>
                <w:rFonts w:ascii="David" w:hAnsi="David"/>
                <w:rtl/>
              </w:rPr>
            </w:pPr>
          </w:p>
        </w:tc>
      </w:tr>
      <w:tr w:rsidR="00A64C77" w14:paraId="616D4925" w14:textId="77777777" w:rsidTr="004E7E66">
        <w:trPr>
          <w:trHeight w:val="56"/>
        </w:trPr>
        <w:tc>
          <w:tcPr>
            <w:tcW w:w="4961" w:type="dxa"/>
            <w:vAlign w:val="center"/>
          </w:tcPr>
          <w:p w14:paraId="5C4FF379" w14:textId="77777777" w:rsidR="004E7E66" w:rsidRPr="00503691" w:rsidRDefault="00B2518C" w:rsidP="00503691">
            <w:pPr>
              <w:rPr>
                <w:rFonts w:ascii="David" w:hAnsi="David"/>
                <w:rtl/>
              </w:rPr>
            </w:pPr>
            <w:r w:rsidRPr="00503691">
              <w:rPr>
                <w:rFonts w:ascii="David" w:hAnsi="David"/>
                <w:rtl/>
              </w:rPr>
              <w:t xml:space="preserve">נספח </w:t>
            </w:r>
            <w:r w:rsidRPr="00503691">
              <w:rPr>
                <w:rFonts w:ascii="David" w:hAnsi="David" w:hint="cs"/>
                <w:rtl/>
              </w:rPr>
              <w:t>ו</w:t>
            </w:r>
            <w:r w:rsidRPr="00503691">
              <w:rPr>
                <w:rFonts w:ascii="David" w:hAnsi="David"/>
                <w:rtl/>
              </w:rPr>
              <w:t>' – בקשה למניעת חשיפת חלקים חסויים בהצעה</w:t>
            </w:r>
          </w:p>
        </w:tc>
        <w:tc>
          <w:tcPr>
            <w:tcW w:w="4110" w:type="dxa"/>
            <w:vAlign w:val="center"/>
          </w:tcPr>
          <w:p w14:paraId="023C614C" w14:textId="77777777" w:rsidR="004E7E66" w:rsidRPr="00503691" w:rsidRDefault="004E7E66" w:rsidP="00503691">
            <w:pPr>
              <w:jc w:val="center"/>
              <w:rPr>
                <w:rFonts w:ascii="David" w:hAnsi="David"/>
                <w:rtl/>
              </w:rPr>
            </w:pPr>
          </w:p>
        </w:tc>
      </w:tr>
      <w:tr w:rsidR="00A64C77" w14:paraId="7C4CCE1F" w14:textId="77777777" w:rsidTr="004E7E66">
        <w:trPr>
          <w:trHeight w:val="56"/>
        </w:trPr>
        <w:tc>
          <w:tcPr>
            <w:tcW w:w="4961" w:type="dxa"/>
            <w:vAlign w:val="center"/>
          </w:tcPr>
          <w:p w14:paraId="3BE0F738" w14:textId="064ACD10"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 xml:space="preserve">ז' </w:t>
            </w:r>
            <w:r w:rsidRPr="00503691">
              <w:rPr>
                <w:rFonts w:ascii="David" w:hAnsi="David"/>
                <w:rtl/>
              </w:rPr>
              <w:t xml:space="preserve"> – תצהיר היעדר ניגוד עניינים</w:t>
            </w:r>
          </w:p>
        </w:tc>
        <w:tc>
          <w:tcPr>
            <w:tcW w:w="4110" w:type="dxa"/>
            <w:vAlign w:val="center"/>
          </w:tcPr>
          <w:p w14:paraId="4078FB48" w14:textId="77777777" w:rsidR="004E7E66" w:rsidRPr="00503691" w:rsidRDefault="004E7E66" w:rsidP="00503691">
            <w:pPr>
              <w:jc w:val="center"/>
              <w:rPr>
                <w:rFonts w:ascii="David" w:hAnsi="David"/>
                <w:rtl/>
              </w:rPr>
            </w:pPr>
          </w:p>
        </w:tc>
      </w:tr>
      <w:tr w:rsidR="00A64C77" w14:paraId="4E541545" w14:textId="77777777" w:rsidTr="004E7E66">
        <w:trPr>
          <w:trHeight w:val="56"/>
        </w:trPr>
        <w:tc>
          <w:tcPr>
            <w:tcW w:w="4961" w:type="dxa"/>
            <w:vAlign w:val="center"/>
          </w:tcPr>
          <w:p w14:paraId="298C7AB7" w14:textId="3A56E363"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ח'</w:t>
            </w:r>
            <w:r w:rsidRPr="00503691">
              <w:rPr>
                <w:rFonts w:ascii="David" w:hAnsi="David"/>
                <w:rtl/>
              </w:rPr>
              <w:t xml:space="preserve"> – התחייבות לשמירה על סודיות</w:t>
            </w:r>
          </w:p>
        </w:tc>
        <w:tc>
          <w:tcPr>
            <w:tcW w:w="4110" w:type="dxa"/>
            <w:vAlign w:val="center"/>
          </w:tcPr>
          <w:p w14:paraId="0D4C9746" w14:textId="77777777" w:rsidR="004E7E66" w:rsidRPr="00503691" w:rsidRDefault="004E7E66" w:rsidP="00503691">
            <w:pPr>
              <w:jc w:val="center"/>
              <w:rPr>
                <w:rFonts w:ascii="David" w:hAnsi="David"/>
                <w:rtl/>
              </w:rPr>
            </w:pPr>
          </w:p>
        </w:tc>
      </w:tr>
      <w:tr w:rsidR="00A64C77" w14:paraId="5399E07A" w14:textId="77777777" w:rsidTr="004E7E66">
        <w:trPr>
          <w:trHeight w:val="56"/>
        </w:trPr>
        <w:tc>
          <w:tcPr>
            <w:tcW w:w="4961" w:type="dxa"/>
            <w:vAlign w:val="center"/>
          </w:tcPr>
          <w:p w14:paraId="0AC0E4CA" w14:textId="404801D8"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ט'</w:t>
            </w:r>
            <w:r w:rsidRPr="00503691">
              <w:rPr>
                <w:rFonts w:ascii="David" w:hAnsi="David"/>
                <w:rtl/>
              </w:rPr>
              <w:t xml:space="preserve"> – תצהיר </w:t>
            </w:r>
            <w:r w:rsidRPr="00503691">
              <w:rPr>
                <w:rFonts w:ascii="David" w:hAnsi="David"/>
                <w:b/>
                <w:bCs/>
                <w:rtl/>
              </w:rPr>
              <w:t>למציע</w:t>
            </w:r>
            <w:r w:rsidRPr="00503691">
              <w:rPr>
                <w:rFonts w:ascii="David" w:hAnsi="David"/>
                <w:rtl/>
              </w:rPr>
              <w:t>, בדבר היעדר הרשעות לפי חוק עובדים זרים</w:t>
            </w:r>
          </w:p>
        </w:tc>
        <w:tc>
          <w:tcPr>
            <w:tcW w:w="4110" w:type="dxa"/>
            <w:vAlign w:val="center"/>
          </w:tcPr>
          <w:p w14:paraId="2515E25D" w14:textId="77777777" w:rsidR="004E7E66" w:rsidRPr="00503691" w:rsidRDefault="004E7E66" w:rsidP="00503691">
            <w:pPr>
              <w:jc w:val="center"/>
              <w:rPr>
                <w:rFonts w:ascii="David" w:hAnsi="David"/>
                <w:rtl/>
              </w:rPr>
            </w:pPr>
          </w:p>
        </w:tc>
      </w:tr>
      <w:tr w:rsidR="00A64C77" w14:paraId="4C119050" w14:textId="77777777" w:rsidTr="004E7E66">
        <w:trPr>
          <w:trHeight w:val="160"/>
        </w:trPr>
        <w:tc>
          <w:tcPr>
            <w:tcW w:w="4961" w:type="dxa"/>
            <w:vAlign w:val="center"/>
          </w:tcPr>
          <w:p w14:paraId="79292EF9" w14:textId="09775D35"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י'</w:t>
            </w:r>
            <w:r w:rsidRPr="00503691">
              <w:rPr>
                <w:rFonts w:ascii="David" w:hAnsi="David"/>
                <w:rtl/>
              </w:rPr>
              <w:t xml:space="preserve">– תצהיר </w:t>
            </w:r>
            <w:r w:rsidRPr="00503691">
              <w:rPr>
                <w:rFonts w:ascii="David" w:hAnsi="David"/>
                <w:b/>
                <w:bCs/>
                <w:rtl/>
              </w:rPr>
              <w:t xml:space="preserve">למציע </w:t>
            </w:r>
            <w:r w:rsidRPr="00503691">
              <w:rPr>
                <w:rFonts w:ascii="David" w:hAnsi="David"/>
                <w:rtl/>
              </w:rPr>
              <w:t>בדבר העסקת עובדים עם מוגבלות</w:t>
            </w:r>
          </w:p>
        </w:tc>
        <w:tc>
          <w:tcPr>
            <w:tcW w:w="4110" w:type="dxa"/>
            <w:vAlign w:val="center"/>
          </w:tcPr>
          <w:p w14:paraId="3BFBF5CD" w14:textId="77777777" w:rsidR="004E7E66" w:rsidRPr="00503691" w:rsidRDefault="004E7E66" w:rsidP="00503691">
            <w:pPr>
              <w:jc w:val="center"/>
              <w:rPr>
                <w:rFonts w:ascii="David" w:hAnsi="David"/>
                <w:rtl/>
              </w:rPr>
            </w:pPr>
          </w:p>
        </w:tc>
      </w:tr>
      <w:tr w:rsidR="00A64C77" w14:paraId="349F140E" w14:textId="77777777" w:rsidTr="004E7E66">
        <w:trPr>
          <w:trHeight w:val="56"/>
        </w:trPr>
        <w:tc>
          <w:tcPr>
            <w:tcW w:w="4961" w:type="dxa"/>
            <w:vAlign w:val="center"/>
          </w:tcPr>
          <w:p w14:paraId="58DA3AE8" w14:textId="3E36F488"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 xml:space="preserve">י"א </w:t>
            </w:r>
            <w:r w:rsidRPr="00503691">
              <w:rPr>
                <w:rFonts w:ascii="David" w:hAnsi="David"/>
                <w:rtl/>
              </w:rPr>
              <w:t>– תצהיר בדבר אי תיאום הצעות במכרז</w:t>
            </w:r>
          </w:p>
        </w:tc>
        <w:tc>
          <w:tcPr>
            <w:tcW w:w="4110" w:type="dxa"/>
            <w:vAlign w:val="center"/>
          </w:tcPr>
          <w:p w14:paraId="4712BB0F" w14:textId="77777777" w:rsidR="004E7E66" w:rsidRPr="00503691" w:rsidRDefault="004E7E66" w:rsidP="00503691">
            <w:pPr>
              <w:jc w:val="center"/>
              <w:rPr>
                <w:rFonts w:ascii="David" w:hAnsi="David"/>
                <w:rtl/>
              </w:rPr>
            </w:pPr>
          </w:p>
        </w:tc>
      </w:tr>
      <w:tr w:rsidR="00A64C77" w14:paraId="6E8D64E1" w14:textId="77777777" w:rsidTr="004E7E66">
        <w:trPr>
          <w:trHeight w:val="56"/>
        </w:trPr>
        <w:tc>
          <w:tcPr>
            <w:tcW w:w="4961" w:type="dxa"/>
            <w:vAlign w:val="center"/>
          </w:tcPr>
          <w:p w14:paraId="55D11C40" w14:textId="410754A0" w:rsidR="004E7E66" w:rsidRPr="00503691" w:rsidRDefault="00B2518C" w:rsidP="00503691">
            <w:pPr>
              <w:rPr>
                <w:rFonts w:ascii="David" w:hAnsi="David"/>
                <w:rtl/>
              </w:rPr>
            </w:pPr>
            <w:r w:rsidRPr="00503691">
              <w:rPr>
                <w:rFonts w:ascii="David" w:hAnsi="David" w:hint="cs"/>
                <w:rtl/>
              </w:rPr>
              <w:t xml:space="preserve">נספח </w:t>
            </w:r>
            <w:r w:rsidR="00757C7B">
              <w:rPr>
                <w:rFonts w:ascii="David" w:hAnsi="David" w:hint="cs"/>
                <w:rtl/>
              </w:rPr>
              <w:t>י"ב</w:t>
            </w:r>
            <w:r w:rsidRPr="00503691">
              <w:rPr>
                <w:rFonts w:ascii="David" w:hAnsi="David" w:hint="cs"/>
                <w:rtl/>
              </w:rPr>
              <w:t xml:space="preserve"> - דוח דיווח שעות</w:t>
            </w:r>
          </w:p>
        </w:tc>
        <w:tc>
          <w:tcPr>
            <w:tcW w:w="4110" w:type="dxa"/>
            <w:vAlign w:val="center"/>
          </w:tcPr>
          <w:p w14:paraId="5235A1CF" w14:textId="77777777" w:rsidR="004E7E66" w:rsidRPr="00503691" w:rsidRDefault="004E7E66" w:rsidP="00503691">
            <w:pPr>
              <w:jc w:val="center"/>
              <w:rPr>
                <w:rFonts w:ascii="David" w:hAnsi="David"/>
                <w:rtl/>
              </w:rPr>
            </w:pPr>
          </w:p>
        </w:tc>
      </w:tr>
      <w:tr w:rsidR="00A64C77" w14:paraId="4842CFB9" w14:textId="77777777" w:rsidTr="00A4356C">
        <w:trPr>
          <w:trHeight w:val="56"/>
        </w:trPr>
        <w:tc>
          <w:tcPr>
            <w:tcW w:w="4961" w:type="dxa"/>
            <w:vAlign w:val="center"/>
          </w:tcPr>
          <w:p w14:paraId="4163EE0B" w14:textId="4000B107" w:rsidR="004E7E66" w:rsidRPr="00503691" w:rsidRDefault="00B2518C" w:rsidP="00503691">
            <w:pPr>
              <w:rPr>
                <w:rFonts w:ascii="David" w:hAnsi="David"/>
                <w:rtl/>
              </w:rPr>
            </w:pPr>
            <w:r w:rsidRPr="00503691">
              <w:rPr>
                <w:rFonts w:ascii="David" w:hAnsi="David"/>
                <w:rtl/>
              </w:rPr>
              <w:t xml:space="preserve">נספח </w:t>
            </w:r>
            <w:r w:rsidR="00757C7B">
              <w:rPr>
                <w:rFonts w:ascii="David" w:hAnsi="David" w:hint="cs"/>
                <w:rtl/>
              </w:rPr>
              <w:t>י"ג</w:t>
            </w:r>
            <w:r w:rsidRPr="00503691">
              <w:rPr>
                <w:rFonts w:ascii="David" w:hAnsi="David"/>
                <w:rtl/>
              </w:rPr>
              <w:t xml:space="preserve"> – </w:t>
            </w:r>
            <w:r w:rsidRPr="00503691">
              <w:rPr>
                <w:rFonts w:ascii="David" w:hAnsi="David" w:hint="cs"/>
                <w:rtl/>
              </w:rPr>
              <w:t>אישור חשבונית</w:t>
            </w:r>
          </w:p>
        </w:tc>
        <w:tc>
          <w:tcPr>
            <w:tcW w:w="4110" w:type="dxa"/>
            <w:vAlign w:val="center"/>
          </w:tcPr>
          <w:p w14:paraId="31B001D3" w14:textId="77777777" w:rsidR="004E7E66" w:rsidRPr="00503691" w:rsidRDefault="004E7E66" w:rsidP="00503691">
            <w:pPr>
              <w:jc w:val="center"/>
              <w:rPr>
                <w:rFonts w:ascii="David" w:hAnsi="David"/>
                <w:rtl/>
              </w:rPr>
            </w:pPr>
          </w:p>
        </w:tc>
      </w:tr>
      <w:tr w:rsidR="00A64C77" w14:paraId="434EDF8C" w14:textId="77777777" w:rsidTr="00A4356C">
        <w:trPr>
          <w:trHeight w:val="56"/>
        </w:trPr>
        <w:tc>
          <w:tcPr>
            <w:tcW w:w="4961" w:type="dxa"/>
            <w:vAlign w:val="center"/>
          </w:tcPr>
          <w:p w14:paraId="4329853A" w14:textId="219556D1" w:rsidR="004E7E66" w:rsidRPr="00503691" w:rsidRDefault="00B2518C" w:rsidP="00503691">
            <w:pPr>
              <w:rPr>
                <w:rFonts w:ascii="David" w:hAnsi="David"/>
                <w:rtl/>
              </w:rPr>
            </w:pPr>
            <w:r w:rsidRPr="00503691">
              <w:rPr>
                <w:rFonts w:ascii="David" w:hAnsi="David" w:hint="cs"/>
                <w:rtl/>
              </w:rPr>
              <w:t xml:space="preserve">נספח </w:t>
            </w:r>
            <w:r w:rsidR="001D1C3A">
              <w:rPr>
                <w:rFonts w:ascii="David" w:hAnsi="David" w:hint="cs"/>
                <w:rtl/>
              </w:rPr>
              <w:t>י"ד</w:t>
            </w:r>
            <w:r w:rsidRPr="00503691">
              <w:rPr>
                <w:rFonts w:ascii="David" w:hAnsi="David" w:hint="cs"/>
                <w:rtl/>
              </w:rPr>
              <w:t xml:space="preserve"> </w:t>
            </w:r>
            <w:r w:rsidRPr="00503691">
              <w:rPr>
                <w:rFonts w:ascii="David" w:hAnsi="David"/>
                <w:rtl/>
              </w:rPr>
              <w:t>–</w:t>
            </w:r>
            <w:r w:rsidRPr="00503691">
              <w:rPr>
                <w:rFonts w:ascii="David" w:hAnsi="David" w:hint="cs"/>
                <w:rtl/>
              </w:rPr>
              <w:t xml:space="preserve"> </w:t>
            </w:r>
            <w:r w:rsidRPr="00503691">
              <w:rPr>
                <w:rFonts w:ascii="David" w:hAnsi="David"/>
                <w:rtl/>
              </w:rPr>
              <w:t>תצהיר בדבר תקופת צינון</w:t>
            </w:r>
          </w:p>
        </w:tc>
        <w:tc>
          <w:tcPr>
            <w:tcW w:w="4110" w:type="dxa"/>
            <w:vAlign w:val="center"/>
          </w:tcPr>
          <w:p w14:paraId="2AE8E2BB" w14:textId="77777777" w:rsidR="004E7E66" w:rsidRPr="00503691" w:rsidRDefault="004E7E66" w:rsidP="00503691">
            <w:pPr>
              <w:jc w:val="center"/>
              <w:rPr>
                <w:rFonts w:ascii="David" w:hAnsi="David"/>
                <w:rtl/>
              </w:rPr>
            </w:pPr>
          </w:p>
        </w:tc>
      </w:tr>
      <w:tr w:rsidR="00A64C77" w14:paraId="7DB7257F" w14:textId="77777777" w:rsidTr="00A4356C">
        <w:trPr>
          <w:trHeight w:val="56"/>
        </w:trPr>
        <w:tc>
          <w:tcPr>
            <w:tcW w:w="4961" w:type="dxa"/>
            <w:vAlign w:val="center"/>
          </w:tcPr>
          <w:p w14:paraId="43E2DFDE" w14:textId="4BFE136F" w:rsidR="004E7E66" w:rsidRPr="00503691" w:rsidRDefault="00B2518C" w:rsidP="00503691">
            <w:pPr>
              <w:rPr>
                <w:rFonts w:ascii="David" w:hAnsi="David"/>
                <w:rtl/>
              </w:rPr>
            </w:pPr>
            <w:r w:rsidRPr="00503691">
              <w:rPr>
                <w:rFonts w:ascii="David" w:hAnsi="David" w:hint="cs"/>
                <w:rtl/>
              </w:rPr>
              <w:t xml:space="preserve">נספח </w:t>
            </w:r>
            <w:r w:rsidR="00757C7B">
              <w:rPr>
                <w:rFonts w:ascii="David" w:hAnsi="David" w:hint="cs"/>
                <w:rtl/>
              </w:rPr>
              <w:t>ט"</w:t>
            </w:r>
            <w:r w:rsidR="001D1C3A">
              <w:rPr>
                <w:rFonts w:ascii="David" w:hAnsi="David" w:hint="cs"/>
                <w:rtl/>
              </w:rPr>
              <w:t>ו</w:t>
            </w:r>
            <w:r w:rsidRPr="00503691">
              <w:rPr>
                <w:rFonts w:ascii="David" w:hAnsi="David" w:hint="cs"/>
                <w:rtl/>
              </w:rPr>
              <w:t xml:space="preserve"> - </w:t>
            </w:r>
            <w:r w:rsidR="00A4356C" w:rsidRPr="00503691">
              <w:rPr>
                <w:rFonts w:ascii="David" w:hAnsi="David" w:hint="cs"/>
                <w:rtl/>
              </w:rPr>
              <w:t xml:space="preserve">קישור להוראת </w:t>
            </w:r>
            <w:proofErr w:type="spellStart"/>
            <w:r w:rsidR="00A4356C" w:rsidRPr="00503691">
              <w:rPr>
                <w:rFonts w:ascii="David" w:hAnsi="David" w:hint="cs"/>
                <w:rtl/>
              </w:rPr>
              <w:t>חשכ"ל</w:t>
            </w:r>
            <w:proofErr w:type="spellEnd"/>
            <w:r w:rsidR="00A4356C" w:rsidRPr="00503691">
              <w:rPr>
                <w:rFonts w:ascii="David" w:hAnsi="David" w:hint="cs"/>
                <w:rtl/>
              </w:rPr>
              <w:t xml:space="preserve"> 8.1.1</w:t>
            </w:r>
          </w:p>
        </w:tc>
        <w:tc>
          <w:tcPr>
            <w:tcW w:w="4110" w:type="dxa"/>
            <w:vAlign w:val="center"/>
          </w:tcPr>
          <w:p w14:paraId="71B3119A" w14:textId="77777777" w:rsidR="004E7E66" w:rsidRPr="00503691" w:rsidRDefault="004E7E66" w:rsidP="00503691">
            <w:pPr>
              <w:jc w:val="center"/>
              <w:rPr>
                <w:rFonts w:ascii="David" w:hAnsi="David"/>
                <w:rtl/>
              </w:rPr>
            </w:pPr>
          </w:p>
        </w:tc>
      </w:tr>
      <w:tr w:rsidR="00A64C77" w14:paraId="0B894A41" w14:textId="77777777" w:rsidTr="004E7E66">
        <w:trPr>
          <w:trHeight w:val="567"/>
        </w:trPr>
        <w:tc>
          <w:tcPr>
            <w:tcW w:w="4961" w:type="dxa"/>
            <w:vAlign w:val="center"/>
          </w:tcPr>
          <w:p w14:paraId="76267058" w14:textId="77777777" w:rsidR="004E7E66" w:rsidRPr="00503691" w:rsidRDefault="00B2518C" w:rsidP="00503691">
            <w:pPr>
              <w:rPr>
                <w:rFonts w:ascii="David" w:hAnsi="David"/>
                <w:rtl/>
              </w:rPr>
            </w:pPr>
            <w:r w:rsidRPr="00503691">
              <w:rPr>
                <w:rFonts w:ascii="David" w:hAnsi="David"/>
                <w:b/>
                <w:bCs/>
                <w:rtl/>
              </w:rPr>
              <w:t>למציע</w:t>
            </w:r>
            <w:r w:rsidRPr="00503691">
              <w:rPr>
                <w:rFonts w:ascii="David" w:hAnsi="David"/>
                <w:rtl/>
              </w:rPr>
              <w:t>– אישור פקיד מורשה, רואה חשבון או היועץ מס על ניהול פנקסי חשבונות או על פטור מניהולם</w:t>
            </w:r>
          </w:p>
        </w:tc>
        <w:tc>
          <w:tcPr>
            <w:tcW w:w="4110" w:type="dxa"/>
            <w:vAlign w:val="center"/>
          </w:tcPr>
          <w:p w14:paraId="3BB0DFDF" w14:textId="77777777" w:rsidR="004E7E66" w:rsidRPr="00503691" w:rsidRDefault="004E7E66" w:rsidP="00503691">
            <w:pPr>
              <w:jc w:val="center"/>
              <w:rPr>
                <w:rFonts w:ascii="David" w:hAnsi="David"/>
                <w:rtl/>
              </w:rPr>
            </w:pPr>
          </w:p>
        </w:tc>
      </w:tr>
      <w:tr w:rsidR="00082CAE" w14:paraId="25C457D7" w14:textId="77777777" w:rsidTr="004E7E66">
        <w:trPr>
          <w:trHeight w:val="567"/>
        </w:trPr>
        <w:tc>
          <w:tcPr>
            <w:tcW w:w="4961" w:type="dxa"/>
            <w:vAlign w:val="center"/>
          </w:tcPr>
          <w:p w14:paraId="6FFCB6C9" w14:textId="2D1AD051" w:rsidR="00082CAE" w:rsidRPr="00503691" w:rsidRDefault="00082CAE" w:rsidP="00503691">
            <w:pPr>
              <w:rPr>
                <w:rFonts w:ascii="David" w:hAnsi="David"/>
                <w:b/>
                <w:bCs/>
                <w:rtl/>
              </w:rPr>
            </w:pPr>
            <w:r>
              <w:rPr>
                <w:rFonts w:ascii="David" w:hAnsi="David" w:hint="cs"/>
                <w:b/>
                <w:bCs/>
                <w:rtl/>
              </w:rPr>
              <w:t xml:space="preserve">נספח ט"ז </w:t>
            </w:r>
            <w:r>
              <w:rPr>
                <w:rFonts w:ascii="David" w:hAnsi="David"/>
                <w:b/>
                <w:bCs/>
                <w:rtl/>
              </w:rPr>
              <w:t>–</w:t>
            </w:r>
            <w:r>
              <w:rPr>
                <w:rFonts w:ascii="David" w:hAnsi="David" w:hint="cs"/>
                <w:b/>
                <w:bCs/>
                <w:rtl/>
              </w:rPr>
              <w:t xml:space="preserve"> תדפיס ערבות </w:t>
            </w:r>
            <w:proofErr w:type="spellStart"/>
            <w:r>
              <w:rPr>
                <w:rFonts w:ascii="David" w:hAnsi="David" w:hint="cs"/>
                <w:b/>
                <w:bCs/>
                <w:rtl/>
              </w:rPr>
              <w:t>דיגטלית</w:t>
            </w:r>
            <w:proofErr w:type="spellEnd"/>
          </w:p>
        </w:tc>
        <w:tc>
          <w:tcPr>
            <w:tcW w:w="4110" w:type="dxa"/>
            <w:vAlign w:val="center"/>
          </w:tcPr>
          <w:p w14:paraId="4CFD2013" w14:textId="77777777" w:rsidR="00082CAE" w:rsidRPr="00503691" w:rsidRDefault="00082CAE" w:rsidP="00503691">
            <w:pPr>
              <w:jc w:val="center"/>
              <w:rPr>
                <w:rFonts w:ascii="David" w:hAnsi="David"/>
                <w:rtl/>
              </w:rPr>
            </w:pPr>
          </w:p>
        </w:tc>
      </w:tr>
      <w:tr w:rsidR="00A64C77" w14:paraId="2A35F959" w14:textId="77777777" w:rsidTr="00A4356C">
        <w:trPr>
          <w:trHeight w:val="56"/>
        </w:trPr>
        <w:tc>
          <w:tcPr>
            <w:tcW w:w="4961" w:type="dxa"/>
            <w:vAlign w:val="center"/>
          </w:tcPr>
          <w:p w14:paraId="2CF243BB" w14:textId="77777777" w:rsidR="004E7E66" w:rsidRPr="00503691" w:rsidRDefault="00B2518C" w:rsidP="00503691">
            <w:pPr>
              <w:rPr>
                <w:rFonts w:ascii="David" w:hAnsi="David"/>
                <w:rtl/>
              </w:rPr>
            </w:pPr>
            <w:r w:rsidRPr="00503691">
              <w:rPr>
                <w:rFonts w:ascii="David" w:hAnsi="David"/>
                <w:b/>
                <w:bCs/>
                <w:rtl/>
              </w:rPr>
              <w:t>למציע</w:t>
            </w:r>
            <w:r w:rsidRPr="00503691">
              <w:rPr>
                <w:rFonts w:ascii="David" w:hAnsi="David"/>
                <w:rtl/>
              </w:rPr>
              <w:t>– תעודה המעידה על היות המציע עוסק מורשה</w:t>
            </w:r>
          </w:p>
        </w:tc>
        <w:tc>
          <w:tcPr>
            <w:tcW w:w="4110" w:type="dxa"/>
            <w:vAlign w:val="center"/>
          </w:tcPr>
          <w:p w14:paraId="651D258A" w14:textId="77777777" w:rsidR="004E7E66" w:rsidRPr="00503691" w:rsidRDefault="004E7E66" w:rsidP="00503691">
            <w:pPr>
              <w:jc w:val="center"/>
              <w:rPr>
                <w:rFonts w:ascii="David" w:hAnsi="David"/>
                <w:rtl/>
              </w:rPr>
            </w:pPr>
          </w:p>
        </w:tc>
      </w:tr>
      <w:tr w:rsidR="00A64C77" w14:paraId="457631A1" w14:textId="77777777" w:rsidTr="00A4356C">
        <w:trPr>
          <w:trHeight w:val="56"/>
        </w:trPr>
        <w:tc>
          <w:tcPr>
            <w:tcW w:w="4961" w:type="dxa"/>
            <w:vAlign w:val="center"/>
          </w:tcPr>
          <w:p w14:paraId="73AB997B" w14:textId="77777777" w:rsidR="004E7E66" w:rsidRPr="00503691" w:rsidRDefault="00B2518C" w:rsidP="00503691">
            <w:pPr>
              <w:rPr>
                <w:rFonts w:ascii="David" w:hAnsi="David"/>
                <w:rtl/>
              </w:rPr>
            </w:pPr>
            <w:r w:rsidRPr="00503691">
              <w:rPr>
                <w:rFonts w:ascii="David" w:hAnsi="David"/>
                <w:rtl/>
              </w:rPr>
              <w:t>תעודות המעידות על השכלתו של היועץ המוצע</w:t>
            </w:r>
          </w:p>
        </w:tc>
        <w:tc>
          <w:tcPr>
            <w:tcW w:w="4110" w:type="dxa"/>
            <w:vAlign w:val="center"/>
          </w:tcPr>
          <w:p w14:paraId="192BEED5" w14:textId="77777777" w:rsidR="004E7E66" w:rsidRPr="00503691" w:rsidRDefault="004E7E66" w:rsidP="00503691">
            <w:pPr>
              <w:jc w:val="center"/>
              <w:rPr>
                <w:rFonts w:ascii="David" w:hAnsi="David"/>
                <w:rtl/>
              </w:rPr>
            </w:pPr>
          </w:p>
        </w:tc>
      </w:tr>
      <w:tr w:rsidR="00A64C77" w14:paraId="58C009BD" w14:textId="77777777" w:rsidTr="00A4356C">
        <w:trPr>
          <w:trHeight w:val="56"/>
        </w:trPr>
        <w:tc>
          <w:tcPr>
            <w:tcW w:w="4961" w:type="dxa"/>
            <w:vAlign w:val="center"/>
          </w:tcPr>
          <w:p w14:paraId="625AB591" w14:textId="77777777" w:rsidR="004E7E66" w:rsidRPr="00503691" w:rsidRDefault="00B2518C" w:rsidP="00503691">
            <w:pPr>
              <w:rPr>
                <w:rFonts w:ascii="David" w:hAnsi="David"/>
                <w:rtl/>
              </w:rPr>
            </w:pPr>
            <w:r w:rsidRPr="00503691">
              <w:rPr>
                <w:rFonts w:ascii="David" w:hAnsi="David" w:hint="cs"/>
                <w:rtl/>
              </w:rPr>
              <w:t>מענה לשאלות הבהרה  חתום (ככל שפורסם)</w:t>
            </w:r>
          </w:p>
        </w:tc>
        <w:tc>
          <w:tcPr>
            <w:tcW w:w="4110" w:type="dxa"/>
            <w:vAlign w:val="center"/>
          </w:tcPr>
          <w:p w14:paraId="4CF471D6" w14:textId="77777777" w:rsidR="004E7E66" w:rsidRPr="00503691" w:rsidRDefault="004E7E66" w:rsidP="00503691">
            <w:pPr>
              <w:jc w:val="center"/>
              <w:rPr>
                <w:rFonts w:ascii="David" w:hAnsi="David"/>
                <w:rtl/>
              </w:rPr>
            </w:pPr>
          </w:p>
        </w:tc>
      </w:tr>
      <w:tr w:rsidR="00A64C77" w14:paraId="5E343CF1" w14:textId="77777777" w:rsidTr="00A4356C">
        <w:trPr>
          <w:trHeight w:val="149"/>
        </w:trPr>
        <w:tc>
          <w:tcPr>
            <w:tcW w:w="4961" w:type="dxa"/>
            <w:vAlign w:val="center"/>
          </w:tcPr>
          <w:p w14:paraId="5A42802F" w14:textId="77777777" w:rsidR="004E7E66" w:rsidRPr="00503691" w:rsidRDefault="00B2518C" w:rsidP="00503691">
            <w:pPr>
              <w:rPr>
                <w:rFonts w:ascii="David" w:hAnsi="David"/>
                <w:rtl/>
              </w:rPr>
            </w:pPr>
            <w:r w:rsidRPr="00503691">
              <w:rPr>
                <w:rFonts w:ascii="David" w:hAnsi="David"/>
                <w:rtl/>
              </w:rPr>
              <w:t>רשימת בדיקה זו, עם סימוני "</w:t>
            </w:r>
            <w:r w:rsidRPr="00503691">
              <w:rPr>
                <w:rFonts w:ascii="David" w:hAnsi="David"/>
              </w:rPr>
              <w:t>V</w:t>
            </w:r>
            <w:r w:rsidRPr="00503691">
              <w:rPr>
                <w:rFonts w:ascii="David" w:hAnsi="David"/>
                <w:rtl/>
              </w:rPr>
              <w:t>" ו-"</w:t>
            </w:r>
            <w:r w:rsidRPr="00503691">
              <w:rPr>
                <w:rFonts w:ascii="David" w:hAnsi="David"/>
              </w:rPr>
              <w:t>X</w:t>
            </w:r>
            <w:r w:rsidRPr="00503691">
              <w:rPr>
                <w:rFonts w:ascii="David" w:hAnsi="David"/>
                <w:rtl/>
              </w:rPr>
              <w:t>" בכל שורה</w:t>
            </w:r>
          </w:p>
        </w:tc>
        <w:tc>
          <w:tcPr>
            <w:tcW w:w="4110" w:type="dxa"/>
            <w:vAlign w:val="center"/>
          </w:tcPr>
          <w:p w14:paraId="443C73D3" w14:textId="77777777" w:rsidR="004E7E66" w:rsidRPr="00503691" w:rsidRDefault="004E7E66" w:rsidP="00503691">
            <w:pPr>
              <w:jc w:val="center"/>
              <w:rPr>
                <w:rFonts w:ascii="David" w:hAnsi="David"/>
                <w:rtl/>
              </w:rPr>
            </w:pPr>
          </w:p>
        </w:tc>
      </w:tr>
    </w:tbl>
    <w:p w14:paraId="1512DAD8" w14:textId="47E5DCC2" w:rsidR="004E7E66" w:rsidRPr="00E550A4" w:rsidRDefault="004E7E66" w:rsidP="00503691">
      <w:pPr>
        <w:pStyle w:val="21"/>
        <w:tabs>
          <w:tab w:val="clear" w:pos="908"/>
        </w:tabs>
        <w:spacing w:before="0" w:after="0"/>
        <w:ind w:left="502" w:firstLine="0"/>
        <w:rPr>
          <w:rFonts w:ascii="David" w:hAnsi="David"/>
          <w:rtl/>
        </w:rPr>
      </w:pPr>
    </w:p>
    <w:p w14:paraId="0F625C86" w14:textId="77777777" w:rsidR="004E7E66" w:rsidRDefault="004E7E66" w:rsidP="00503691">
      <w:pPr>
        <w:tabs>
          <w:tab w:val="left" w:pos="1417"/>
          <w:tab w:val="left" w:pos="1509"/>
        </w:tabs>
        <w:jc w:val="both"/>
        <w:rPr>
          <w:sz w:val="24"/>
          <w:rtl/>
        </w:rPr>
      </w:pPr>
    </w:p>
    <w:p w14:paraId="78019006" w14:textId="77777777" w:rsidR="0054515B" w:rsidRDefault="0054515B" w:rsidP="00503691">
      <w:pPr>
        <w:tabs>
          <w:tab w:val="left" w:pos="1417"/>
          <w:tab w:val="left" w:pos="1509"/>
        </w:tabs>
        <w:jc w:val="both"/>
        <w:rPr>
          <w:sz w:val="24"/>
          <w:rtl/>
        </w:rPr>
      </w:pPr>
    </w:p>
    <w:p w14:paraId="52208D64" w14:textId="77777777" w:rsidR="0054515B" w:rsidRDefault="0054515B" w:rsidP="00503691">
      <w:pPr>
        <w:tabs>
          <w:tab w:val="left" w:pos="1417"/>
          <w:tab w:val="left" w:pos="1509"/>
        </w:tabs>
        <w:jc w:val="both"/>
        <w:rPr>
          <w:sz w:val="24"/>
          <w:rtl/>
        </w:rPr>
      </w:pPr>
    </w:p>
    <w:p w14:paraId="05BBD810" w14:textId="77777777" w:rsidR="0054515B" w:rsidRDefault="0054515B" w:rsidP="00503691">
      <w:pPr>
        <w:tabs>
          <w:tab w:val="left" w:pos="1417"/>
          <w:tab w:val="left" w:pos="1509"/>
        </w:tabs>
        <w:jc w:val="both"/>
        <w:rPr>
          <w:sz w:val="24"/>
          <w:rtl/>
        </w:rPr>
      </w:pPr>
    </w:p>
    <w:p w14:paraId="7D83E89C" w14:textId="77777777" w:rsidR="0054515B" w:rsidRDefault="0054515B" w:rsidP="00503691">
      <w:pPr>
        <w:tabs>
          <w:tab w:val="left" w:pos="1417"/>
          <w:tab w:val="left" w:pos="1509"/>
        </w:tabs>
        <w:jc w:val="both"/>
        <w:rPr>
          <w:sz w:val="24"/>
          <w:rtl/>
        </w:rPr>
      </w:pPr>
    </w:p>
    <w:p w14:paraId="132F205C" w14:textId="77777777" w:rsidR="0054515B" w:rsidRDefault="0054515B" w:rsidP="00503691">
      <w:pPr>
        <w:tabs>
          <w:tab w:val="left" w:pos="1417"/>
          <w:tab w:val="left" w:pos="1509"/>
        </w:tabs>
        <w:jc w:val="both"/>
        <w:rPr>
          <w:sz w:val="24"/>
          <w:rtl/>
        </w:rPr>
      </w:pPr>
    </w:p>
    <w:p w14:paraId="2FE73A02" w14:textId="77777777" w:rsidR="0054515B" w:rsidRDefault="0054515B" w:rsidP="00503691">
      <w:pPr>
        <w:tabs>
          <w:tab w:val="left" w:pos="1417"/>
          <w:tab w:val="left" w:pos="1509"/>
        </w:tabs>
        <w:jc w:val="both"/>
        <w:rPr>
          <w:sz w:val="24"/>
          <w:rtl/>
        </w:rPr>
      </w:pPr>
    </w:p>
    <w:p w14:paraId="4D64B02B" w14:textId="77777777" w:rsidR="0054515B" w:rsidRDefault="0054515B" w:rsidP="00503691">
      <w:pPr>
        <w:tabs>
          <w:tab w:val="left" w:pos="1417"/>
          <w:tab w:val="left" w:pos="1509"/>
        </w:tabs>
        <w:jc w:val="both"/>
        <w:rPr>
          <w:sz w:val="24"/>
          <w:rtl/>
        </w:rPr>
      </w:pPr>
    </w:p>
    <w:p w14:paraId="1253A02E" w14:textId="7A2824AF" w:rsidR="0054515B" w:rsidRPr="00F472F8" w:rsidRDefault="00FF7FB9" w:rsidP="0054515B">
      <w:pPr>
        <w:pStyle w:val="21"/>
        <w:tabs>
          <w:tab w:val="clear" w:pos="908"/>
          <w:tab w:val="left" w:pos="866"/>
        </w:tabs>
        <w:spacing w:before="240" w:after="240"/>
        <w:ind w:left="576" w:hanging="576"/>
        <w:jc w:val="center"/>
        <w:rPr>
          <w:rFonts w:ascii="David" w:hAnsi="David"/>
          <w:rtl/>
        </w:rPr>
      </w:pPr>
      <w:r>
        <w:rPr>
          <w:rFonts w:ascii="David" w:hAnsi="David" w:hint="cs"/>
          <w:rtl/>
        </w:rPr>
        <w:t>נ</w:t>
      </w:r>
      <w:r w:rsidR="0054515B" w:rsidRPr="00F472F8">
        <w:rPr>
          <w:rFonts w:ascii="David" w:hAnsi="David"/>
          <w:rtl/>
        </w:rPr>
        <w:t xml:space="preserve">ספח </w:t>
      </w:r>
      <w:r>
        <w:rPr>
          <w:rFonts w:ascii="David" w:hAnsi="David" w:hint="cs"/>
          <w:rtl/>
        </w:rPr>
        <w:t>ט"ז</w:t>
      </w:r>
      <w:r w:rsidR="0054515B" w:rsidRPr="00F472F8">
        <w:rPr>
          <w:rFonts w:ascii="David" w:hAnsi="David"/>
          <w:rtl/>
        </w:rPr>
        <w:t xml:space="preserve"> - ערבות ביצוע</w:t>
      </w:r>
    </w:p>
    <w:p w14:paraId="2D34C18E" w14:textId="77777777" w:rsidR="0054515B" w:rsidRPr="00F472F8" w:rsidRDefault="0054515B" w:rsidP="0054515B">
      <w:pPr>
        <w:pStyle w:val="21"/>
        <w:tabs>
          <w:tab w:val="clear" w:pos="908"/>
          <w:tab w:val="left" w:pos="866"/>
        </w:tabs>
        <w:spacing w:before="240" w:after="240"/>
        <w:ind w:left="576" w:hanging="576"/>
        <w:jc w:val="center"/>
        <w:rPr>
          <w:rFonts w:ascii="David" w:hAnsi="David"/>
          <w:rtl/>
        </w:rPr>
      </w:pPr>
      <w:r w:rsidRPr="00F472F8">
        <w:rPr>
          <w:rFonts w:ascii="David" w:hAnsi="David"/>
          <w:rtl/>
        </w:rPr>
        <w:t>דוגמת תדפיס ערבות דיגיטלית – לזוכה ישראלי במכרז</w:t>
      </w:r>
    </w:p>
    <w:p w14:paraId="5BF22AF1" w14:textId="77777777" w:rsidR="0054515B" w:rsidRPr="00F472F8" w:rsidRDefault="0054515B" w:rsidP="0054515B">
      <w:pPr>
        <w:tabs>
          <w:tab w:val="left" w:pos="7227"/>
        </w:tabs>
        <w:spacing w:before="240" w:after="240" w:line="276" w:lineRule="auto"/>
        <w:jc w:val="center"/>
        <w:rPr>
          <w:rFonts w:ascii="David" w:hAnsi="David"/>
          <w:b/>
          <w:bCs/>
          <w:rtl/>
        </w:rPr>
      </w:pPr>
      <w:r w:rsidRPr="00F472F8">
        <w:rPr>
          <w:rFonts w:ascii="David" w:hAnsi="David"/>
          <w:b/>
          <w:bCs/>
          <w:rtl/>
        </w:rPr>
        <w:t>תדפיס ערבות דיגיטאלית (לדוגמה בלבד - אין למלא ידנית, למילוי על ידי מערכת)</w:t>
      </w:r>
    </w:p>
    <w:p w14:paraId="74664EE4" w14:textId="77777777" w:rsidR="0054515B" w:rsidRPr="00F472F8" w:rsidRDefault="0054515B" w:rsidP="0054515B">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b/>
          <w:bCs/>
          <w:rtl/>
        </w:rPr>
      </w:pPr>
      <w:r w:rsidRPr="00F472F8">
        <w:rPr>
          <w:rFonts w:ascii="David" w:hAnsi="David"/>
          <w:b/>
          <w:bCs/>
          <w:rtl/>
        </w:rPr>
        <w:t>מסמך זה הוא תדפיס של ערבות דיגיטאלית ונועד לצרכי המחשה בלבד</w:t>
      </w:r>
    </w:p>
    <w:p w14:paraId="13ED7DE3" w14:textId="77777777" w:rsidR="0054515B" w:rsidRPr="00F472F8" w:rsidRDefault="0054515B" w:rsidP="0054515B">
      <w:pPr>
        <w:pBdr>
          <w:top w:val="single" w:sz="4" w:space="1" w:color="auto"/>
          <w:left w:val="single" w:sz="4" w:space="4" w:color="auto"/>
          <w:bottom w:val="single" w:sz="4" w:space="0" w:color="auto"/>
          <w:right w:val="single" w:sz="4" w:space="4" w:color="auto"/>
        </w:pBdr>
        <w:tabs>
          <w:tab w:val="left" w:pos="7227"/>
        </w:tabs>
        <w:spacing w:before="240" w:after="240" w:line="276" w:lineRule="auto"/>
        <w:rPr>
          <w:rFonts w:ascii="David" w:hAnsi="David"/>
        </w:rPr>
      </w:pPr>
      <w:r w:rsidRPr="00F472F8">
        <w:rPr>
          <w:rFonts w:ascii="David" w:hAnsi="David"/>
          <w:rtl/>
        </w:rPr>
        <w:t xml:space="preserve">תדפיס זה הופק ע"י המערכת של &amp; שם מנפיק הערבות/מקבל הערבות לפי </w:t>
      </w:r>
      <w:proofErr w:type="spellStart"/>
      <w:r w:rsidRPr="00F472F8">
        <w:rPr>
          <w:rFonts w:ascii="David" w:hAnsi="David"/>
          <w:rtl/>
        </w:rPr>
        <w:t>העניי</w:t>
      </w:r>
      <w:proofErr w:type="spellEnd"/>
      <w:r w:rsidRPr="00F472F8">
        <w:rPr>
          <w:rFonts w:ascii="David" w:hAnsi="David"/>
          <w:rtl/>
        </w:rPr>
        <w:t xml:space="preserve"> ן&amp; ביום </w:t>
      </w:r>
      <w:r w:rsidRPr="00F472F8">
        <w:rPr>
          <w:rFonts w:ascii="David" w:hAnsi="David"/>
        </w:rPr>
        <w:t>DD/MM/YYYY</w:t>
      </w:r>
      <w:r w:rsidRPr="00F472F8">
        <w:rPr>
          <w:rFonts w:ascii="David" w:hAnsi="David"/>
          <w:rtl/>
        </w:rPr>
        <w:t xml:space="preserve"> ב- </w:t>
      </w:r>
      <w:r w:rsidRPr="00F472F8">
        <w:rPr>
          <w:rFonts w:ascii="David" w:hAnsi="David"/>
        </w:rPr>
        <w:t>SS</w:t>
      </w:r>
      <w:r w:rsidRPr="00F472F8">
        <w:rPr>
          <w:rFonts w:ascii="David" w:hAnsi="David"/>
          <w:rtl/>
        </w:rPr>
        <w:t>:</w:t>
      </w:r>
      <w:r w:rsidRPr="00F472F8">
        <w:rPr>
          <w:rFonts w:ascii="David" w:hAnsi="David"/>
        </w:rPr>
        <w:t>MM</w:t>
      </w:r>
      <w:r w:rsidRPr="00F472F8">
        <w:rPr>
          <w:rFonts w:ascii="David" w:hAnsi="David"/>
          <w:rtl/>
        </w:rPr>
        <w:t>:</w:t>
      </w:r>
      <w:r w:rsidRPr="00F472F8">
        <w:rPr>
          <w:rFonts w:ascii="David" w:hAnsi="David"/>
        </w:rPr>
        <w:t>HH</w:t>
      </w:r>
      <w:r w:rsidRPr="00F472F8">
        <w:rPr>
          <w:rFonts w:ascii="David" w:hAnsi="David"/>
          <w:rtl/>
        </w:rPr>
        <w:t xml:space="preserve"> על סמך קובץ ערבות דיגיטאלית.</w:t>
      </w:r>
    </w:p>
    <w:p w14:paraId="19032716" w14:textId="77777777" w:rsidR="0054515B" w:rsidRPr="00F472F8" w:rsidRDefault="0054515B" w:rsidP="0054515B">
      <w:pPr>
        <w:tabs>
          <w:tab w:val="left" w:pos="7227"/>
        </w:tabs>
        <w:spacing w:before="240" w:after="240" w:line="276" w:lineRule="auto"/>
        <w:rPr>
          <w:rFonts w:ascii="David" w:hAnsi="David"/>
          <w:b/>
          <w:bCs/>
          <w:u w:val="single"/>
          <w:rtl/>
        </w:rPr>
      </w:pPr>
    </w:p>
    <w:p w14:paraId="28FF449F" w14:textId="77777777" w:rsidR="0054515B" w:rsidRPr="00F472F8" w:rsidRDefault="0054515B" w:rsidP="0054515B">
      <w:pPr>
        <w:tabs>
          <w:tab w:val="left" w:pos="7227"/>
        </w:tabs>
        <w:spacing w:before="240" w:after="240" w:line="276" w:lineRule="auto"/>
        <w:jc w:val="center"/>
        <w:rPr>
          <w:rFonts w:ascii="David" w:hAnsi="David"/>
          <w:b/>
          <w:bCs/>
          <w:u w:val="single"/>
          <w:rtl/>
        </w:rPr>
      </w:pPr>
      <w:r w:rsidRPr="00F472F8">
        <w:rPr>
          <w:rFonts w:ascii="David" w:hAnsi="David"/>
          <w:b/>
          <w:bCs/>
          <w:u w:val="single"/>
          <w:rtl/>
        </w:rPr>
        <w:t>נתוני הערבות</w:t>
      </w:r>
    </w:p>
    <w:p w14:paraId="63F8422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u w:val="single"/>
          <w:rtl/>
        </w:rPr>
        <w:t>קוד הערבות הדיגיטאלית</w:t>
      </w:r>
      <w:r w:rsidRPr="00F472F8">
        <w:rPr>
          <w:rFonts w:ascii="David" w:hAnsi="David"/>
          <w:rtl/>
        </w:rPr>
        <w:t xml:space="preserve">: </w:t>
      </w:r>
      <w:r w:rsidRPr="00F472F8">
        <w:rPr>
          <w:rFonts w:ascii="David" w:hAnsi="David"/>
        </w:rPr>
        <w:t>XXXX-YYYN-NNNN-NNNN-NNCC</w:t>
      </w:r>
    </w:p>
    <w:p w14:paraId="460DD8EF"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מנפיק הערבות:</w:t>
      </w:r>
    </w:p>
    <w:p w14:paraId="1C4826B6"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 מס' סניף: ___</w:t>
      </w:r>
    </w:p>
    <w:p w14:paraId="1701DE73"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טלפון מנפיק הערבות: ___________ פקס' מנפיק הערבות: __________</w:t>
      </w:r>
    </w:p>
    <w:p w14:paraId="3DBF9C7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כתובת מנפיק הערבות: _________________________________________</w:t>
      </w:r>
    </w:p>
    <w:p w14:paraId="7AE1A3DE"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רחוב ומספר: ____________ ישוב: _________________ מיקוד _________</w:t>
      </w:r>
    </w:p>
    <w:p w14:paraId="3D586F6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שם מורשה החתימה 1: ________________________________________</w:t>
      </w:r>
    </w:p>
    <w:p w14:paraId="04B7016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שם מורשה החתימה 2: ________________________________________</w:t>
      </w:r>
    </w:p>
    <w:p w14:paraId="7BBDF30E"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מקבל הערבות:</w:t>
      </w:r>
    </w:p>
    <w:p w14:paraId="41225F17"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_________________________________________</w:t>
      </w:r>
    </w:p>
    <w:p w14:paraId="5EA6CAB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_________________________________________</w:t>
      </w:r>
    </w:p>
    <w:p w14:paraId="3FBB0A99" w14:textId="77777777" w:rsidR="0054515B" w:rsidRPr="00F472F8" w:rsidRDefault="0054515B" w:rsidP="0054515B">
      <w:pPr>
        <w:tabs>
          <w:tab w:val="left" w:pos="7227"/>
        </w:tabs>
        <w:spacing w:before="240" w:after="240" w:line="276" w:lineRule="auto"/>
        <w:rPr>
          <w:rFonts w:ascii="David" w:hAnsi="David"/>
          <w:u w:val="single"/>
          <w:rtl/>
        </w:rPr>
      </w:pPr>
      <w:proofErr w:type="spellStart"/>
      <w:r w:rsidRPr="00F472F8">
        <w:rPr>
          <w:rFonts w:ascii="David" w:hAnsi="David"/>
          <w:u w:val="single"/>
          <w:rtl/>
        </w:rPr>
        <w:t>הנערבים</w:t>
      </w:r>
      <w:proofErr w:type="spellEnd"/>
      <w:r w:rsidRPr="00F472F8">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Pr>
      <w:tblGrid>
        <w:gridCol w:w="2003"/>
        <w:gridCol w:w="6474"/>
      </w:tblGrid>
      <w:tr w:rsidR="0054515B" w:rsidRPr="00F472F8" w14:paraId="256E1A61" w14:textId="77777777" w:rsidTr="001C7F44">
        <w:tc>
          <w:tcPr>
            <w:tcW w:w="2003" w:type="dxa"/>
          </w:tcPr>
          <w:p w14:paraId="059253B2" w14:textId="77777777" w:rsidR="0054515B" w:rsidRPr="00F472F8" w:rsidRDefault="0054515B" w:rsidP="001C7F44">
            <w:pPr>
              <w:tabs>
                <w:tab w:val="left" w:pos="7227"/>
              </w:tabs>
              <w:spacing w:before="240" w:after="240" w:line="276" w:lineRule="auto"/>
              <w:jc w:val="center"/>
              <w:rPr>
                <w:rFonts w:ascii="David" w:hAnsi="David"/>
                <w:rtl/>
              </w:rPr>
            </w:pPr>
            <w:r w:rsidRPr="00F472F8">
              <w:rPr>
                <w:rFonts w:ascii="David" w:hAnsi="David"/>
                <w:rtl/>
              </w:rPr>
              <w:t>מזהה נערב</w:t>
            </w:r>
          </w:p>
        </w:tc>
        <w:tc>
          <w:tcPr>
            <w:tcW w:w="6474" w:type="dxa"/>
          </w:tcPr>
          <w:p w14:paraId="59A18B69" w14:textId="77777777" w:rsidR="0054515B" w:rsidRPr="00F472F8" w:rsidRDefault="0054515B" w:rsidP="001C7F44">
            <w:pPr>
              <w:tabs>
                <w:tab w:val="left" w:pos="7227"/>
              </w:tabs>
              <w:spacing w:before="240" w:after="240" w:line="276" w:lineRule="auto"/>
              <w:jc w:val="center"/>
              <w:rPr>
                <w:rFonts w:ascii="David" w:hAnsi="David"/>
                <w:rtl/>
              </w:rPr>
            </w:pPr>
            <w:r w:rsidRPr="00F472F8">
              <w:rPr>
                <w:rFonts w:ascii="David" w:hAnsi="David"/>
                <w:rtl/>
              </w:rPr>
              <w:t>שם הנערב</w:t>
            </w:r>
          </w:p>
        </w:tc>
      </w:tr>
      <w:tr w:rsidR="0054515B" w:rsidRPr="00F472F8" w14:paraId="1AE31320" w14:textId="77777777" w:rsidTr="001C7F44">
        <w:tc>
          <w:tcPr>
            <w:tcW w:w="2003" w:type="dxa"/>
          </w:tcPr>
          <w:p w14:paraId="0BF6CFE9" w14:textId="77777777" w:rsidR="0054515B" w:rsidRPr="00F472F8" w:rsidRDefault="0054515B" w:rsidP="001C7F44">
            <w:pPr>
              <w:tabs>
                <w:tab w:val="left" w:pos="7227"/>
              </w:tabs>
              <w:spacing w:before="240" w:after="240" w:line="276" w:lineRule="auto"/>
              <w:rPr>
                <w:rFonts w:ascii="David" w:hAnsi="David"/>
                <w:rtl/>
              </w:rPr>
            </w:pPr>
            <w:r w:rsidRPr="00F472F8">
              <w:rPr>
                <w:rFonts w:ascii="David" w:hAnsi="David"/>
                <w:rtl/>
              </w:rPr>
              <w:t>____________</w:t>
            </w:r>
          </w:p>
        </w:tc>
        <w:tc>
          <w:tcPr>
            <w:tcW w:w="6474" w:type="dxa"/>
          </w:tcPr>
          <w:p w14:paraId="1692DADD" w14:textId="77777777" w:rsidR="0054515B" w:rsidRPr="00F472F8" w:rsidRDefault="0054515B" w:rsidP="001C7F44">
            <w:pPr>
              <w:tabs>
                <w:tab w:val="left" w:pos="7227"/>
              </w:tabs>
              <w:spacing w:before="240" w:after="240" w:line="276" w:lineRule="auto"/>
              <w:rPr>
                <w:rFonts w:ascii="David" w:hAnsi="David"/>
                <w:rtl/>
              </w:rPr>
            </w:pPr>
            <w:r w:rsidRPr="00F472F8">
              <w:rPr>
                <w:rFonts w:ascii="David" w:hAnsi="David"/>
                <w:rtl/>
              </w:rPr>
              <w:t>_________________________________________</w:t>
            </w:r>
          </w:p>
        </w:tc>
      </w:tr>
    </w:tbl>
    <w:p w14:paraId="1461670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u w:val="single"/>
          <w:rtl/>
        </w:rPr>
        <w:t>נושא הערבות:</w:t>
      </w:r>
      <w:r w:rsidRPr="00F472F8">
        <w:rPr>
          <w:rFonts w:ascii="David" w:hAnsi="David"/>
          <w:rtl/>
        </w:rPr>
        <w:t xml:space="preserve"> </w:t>
      </w:r>
    </w:p>
    <w:p w14:paraId="77B94390"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rtl/>
        </w:rPr>
        <w:t>(שם המכרז / נושא ההתקשרות)</w:t>
      </w:r>
    </w:p>
    <w:p w14:paraId="1961DFFB" w14:textId="77777777" w:rsidR="0054515B" w:rsidRPr="00F472F8" w:rsidRDefault="0054515B" w:rsidP="0054515B">
      <w:pPr>
        <w:tabs>
          <w:tab w:val="left" w:pos="7227"/>
        </w:tabs>
        <w:spacing w:before="240" w:after="240" w:line="276" w:lineRule="auto"/>
        <w:rPr>
          <w:rFonts w:ascii="David" w:hAnsi="David"/>
          <w:u w:val="single"/>
          <w:rtl/>
        </w:rPr>
      </w:pPr>
    </w:p>
    <w:p w14:paraId="5ADA4C9D"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lastRenderedPageBreak/>
        <w:t>סכומים ותאריכים</w:t>
      </w:r>
    </w:p>
    <w:p w14:paraId="03BA183A"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סכום הערבות _________ שקלים חדשים.</w:t>
      </w:r>
    </w:p>
    <w:p w14:paraId="15401FD9"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הצמדה: ______________ תאריך בסיס להצמדה: __________</w:t>
      </w:r>
    </w:p>
    <w:p w14:paraId="581272D7"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תאריך הנפקת הערבות: _(מילוי על ידי המנפיק)_ תאריך סיום תוקף הערבות: ______</w:t>
      </w:r>
    </w:p>
    <w:p w14:paraId="56CC85FC" w14:textId="77777777" w:rsidR="0054515B" w:rsidRPr="00F472F8" w:rsidRDefault="0054515B" w:rsidP="0054515B">
      <w:pPr>
        <w:tabs>
          <w:tab w:val="left" w:pos="7227"/>
        </w:tabs>
        <w:spacing w:before="240" w:after="240" w:line="276" w:lineRule="auto"/>
        <w:rPr>
          <w:rFonts w:ascii="David" w:hAnsi="David"/>
          <w:b/>
          <w:bCs/>
          <w:u w:val="single"/>
          <w:rtl/>
        </w:rPr>
      </w:pPr>
      <w:r w:rsidRPr="00F472F8">
        <w:rPr>
          <w:rFonts w:ascii="David" w:hAnsi="David"/>
          <w:b/>
          <w:bCs/>
          <w:u w:val="single"/>
          <w:rtl/>
        </w:rPr>
        <w:t>ניסוח ההתחייבות</w:t>
      </w:r>
    </w:p>
    <w:p w14:paraId="7F3CF341"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604CF53B"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במקרה של דרישה כאמור מנפיק הערבות לא יטען כלפי מקבל הערבות טענת הגנה כל שהיא שיכולה לעמוד לו או </w:t>
      </w:r>
      <w:proofErr w:type="spellStart"/>
      <w:r w:rsidRPr="00F472F8">
        <w:rPr>
          <w:rFonts w:ascii="David" w:hAnsi="David"/>
          <w:rtl/>
        </w:rPr>
        <w:t>לנערב</w:t>
      </w:r>
      <w:proofErr w:type="spellEnd"/>
      <w:r w:rsidRPr="00F472F8">
        <w:rPr>
          <w:rFonts w:ascii="David" w:hAnsi="David"/>
          <w:rtl/>
        </w:rPr>
        <w:t>, ולא יתנה את התשלום בתנאי כלשהו או יעכבו מסיבה כלשהי ובכלל זה בסילוק הסכום האמור מאת הנערב.</w:t>
      </w:r>
    </w:p>
    <w:p w14:paraId="0368B294"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ערבות זו אינה ניתנה להעברה או להסבה.</w:t>
      </w:r>
    </w:p>
    <w:p w14:paraId="62977895"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7F9DB65"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על ערבות זו יחולו הוראות הדין הישראלי בלבד.</w:t>
      </w:r>
    </w:p>
    <w:p w14:paraId="7762A7C6"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הכללים לניהול כתב ערבות זה יהיו בהתאם לתקן הערבויות הדיגיטאליות כפי שפורסם באתר הוראות </w:t>
      </w:r>
      <w:proofErr w:type="spellStart"/>
      <w:r w:rsidRPr="00F472F8">
        <w:rPr>
          <w:rFonts w:ascii="David" w:hAnsi="David"/>
          <w:rtl/>
        </w:rPr>
        <w:t>התכ"ם</w:t>
      </w:r>
      <w:proofErr w:type="spellEnd"/>
      <w:r w:rsidRPr="00F472F8">
        <w:rPr>
          <w:rFonts w:ascii="David" w:hAnsi="David"/>
          <w:rtl/>
        </w:rPr>
        <w:t xml:space="preserve"> של החשב הכללי, כנוסחו במועד הנפקת הערבות, ובכלל זה בהתאם לכללים המפורטים להלן:</w:t>
      </w:r>
    </w:p>
    <w:p w14:paraId="1ECB6153"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Pr>
      </w:pPr>
      <w:r w:rsidRPr="00F472F8">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B617382"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tl/>
        </w:rPr>
      </w:pPr>
      <w:r w:rsidRPr="00F472F8">
        <w:rPr>
          <w:rFonts w:ascii="David" w:hAnsi="David"/>
          <w:rtl/>
        </w:rPr>
        <w:t xml:space="preserve">התאריכים בערבות מתייחסים לימים </w:t>
      </w:r>
      <w:proofErr w:type="spellStart"/>
      <w:r w:rsidRPr="00F472F8">
        <w:rPr>
          <w:rFonts w:ascii="David" w:hAnsi="David"/>
          <w:rtl/>
        </w:rPr>
        <w:t>קלנדריים</w:t>
      </w:r>
      <w:proofErr w:type="spellEnd"/>
      <w:r w:rsidRPr="00F472F8">
        <w:rPr>
          <w:rFonts w:ascii="David" w:hAnsi="David"/>
          <w:rtl/>
        </w:rPr>
        <w:t>, המסתיימים בשעה 23:59, וזאת למעט מניין הימים לתשלום בגין חילוט ערבות על ידי מנפיק הערבות. מניין הימים לתשלום בגין חילוט הערבות</w:t>
      </w:r>
      <w:bookmarkStart w:id="32" w:name="_Ref3125565"/>
      <w:r w:rsidRPr="00F472F8">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32"/>
      <w:r w:rsidRPr="00F472F8">
        <w:rPr>
          <w:rFonts w:ascii="David" w:hAnsi="David"/>
          <w:rtl/>
        </w:rPr>
        <w:t xml:space="preserve"> </w:t>
      </w:r>
    </w:p>
    <w:p w14:paraId="64993191" w14:textId="77777777" w:rsidR="0054515B" w:rsidRPr="00F472F8" w:rsidRDefault="0054515B" w:rsidP="0054515B">
      <w:pPr>
        <w:pStyle w:val="aa"/>
        <w:numPr>
          <w:ilvl w:val="0"/>
          <w:numId w:val="27"/>
        </w:numPr>
        <w:tabs>
          <w:tab w:val="left" w:pos="7227"/>
        </w:tabs>
        <w:spacing w:before="240" w:after="240" w:line="276" w:lineRule="auto"/>
        <w:jc w:val="both"/>
        <w:rPr>
          <w:rFonts w:ascii="David" w:hAnsi="David"/>
          <w:rtl/>
        </w:rPr>
      </w:pPr>
      <w:r w:rsidRPr="00F472F8">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640F84E1" w14:textId="77777777" w:rsidR="0054515B" w:rsidRPr="00F472F8" w:rsidRDefault="0054515B" w:rsidP="0054515B">
      <w:pPr>
        <w:tabs>
          <w:tab w:val="left" w:pos="7227"/>
        </w:tabs>
        <w:spacing w:before="240" w:after="240" w:line="276" w:lineRule="auto"/>
        <w:rPr>
          <w:rFonts w:ascii="David" w:hAnsi="David"/>
          <w:u w:val="single"/>
          <w:rtl/>
        </w:rPr>
      </w:pPr>
    </w:p>
    <w:p w14:paraId="42699995"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מספר ימים לחילוט 15</w:t>
      </w:r>
    </w:p>
    <w:p w14:paraId="6835CDE8" w14:textId="77777777" w:rsidR="0054515B" w:rsidRPr="00F472F8" w:rsidRDefault="0054515B" w:rsidP="0054515B">
      <w:pPr>
        <w:tabs>
          <w:tab w:val="left" w:pos="7227"/>
        </w:tabs>
        <w:spacing w:before="240" w:after="240" w:line="276" w:lineRule="auto"/>
        <w:rPr>
          <w:rFonts w:ascii="David" w:hAnsi="David"/>
          <w:u w:val="single"/>
          <w:rtl/>
        </w:rPr>
      </w:pPr>
      <w:r w:rsidRPr="00F472F8">
        <w:rPr>
          <w:rFonts w:ascii="David" w:hAnsi="David"/>
          <w:u w:val="single"/>
          <w:rtl/>
        </w:rPr>
        <w:t>אסמכתאות  (</w:t>
      </w:r>
      <w:r w:rsidRPr="00F472F8">
        <w:rPr>
          <w:rFonts w:ascii="David" w:hAnsi="David"/>
          <w:rtl/>
        </w:rPr>
        <w:t>למילוי על ידי המערכת הטכנולוגית, לא על ידי המשרד)</w:t>
      </w:r>
    </w:p>
    <w:p w14:paraId="732922E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 פנימית של מנפיק הערבות: </w:t>
      </w:r>
      <w:proofErr w:type="spellStart"/>
      <w:r w:rsidRPr="00F472F8">
        <w:rPr>
          <w:rFonts w:ascii="David" w:hAnsi="David"/>
          <w:rtl/>
        </w:rPr>
        <w:t>אאאאאאאאאאאאאאאאאאאאאאאאאאאאאאאאאאאאאא</w:t>
      </w:r>
      <w:proofErr w:type="spellEnd"/>
    </w:p>
    <w:p w14:paraId="0C2C1DA2"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אסמכתאות פנימיות 1 של מקבל הערבות: </w:t>
      </w:r>
      <w:proofErr w:type="spellStart"/>
      <w:r w:rsidRPr="00F472F8">
        <w:rPr>
          <w:rFonts w:ascii="David" w:hAnsi="David"/>
          <w:rtl/>
        </w:rPr>
        <w:t>אאאאאאאאאאאאאאאאאאאא</w:t>
      </w:r>
      <w:proofErr w:type="spellEnd"/>
    </w:p>
    <w:p w14:paraId="13798820"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t xml:space="preserve">אסמכתאות פנימיות 2 של מקבל הערבות: </w:t>
      </w:r>
      <w:proofErr w:type="spellStart"/>
      <w:r w:rsidRPr="00F472F8">
        <w:rPr>
          <w:rFonts w:ascii="David" w:hAnsi="David"/>
          <w:rtl/>
        </w:rPr>
        <w:t>אאאאאאאאאאאאאאאאאאאא</w:t>
      </w:r>
      <w:proofErr w:type="spellEnd"/>
    </w:p>
    <w:p w14:paraId="3867F6E9" w14:textId="77777777" w:rsidR="0054515B" w:rsidRPr="00F472F8" w:rsidRDefault="0054515B" w:rsidP="0054515B">
      <w:pPr>
        <w:tabs>
          <w:tab w:val="left" w:pos="7227"/>
        </w:tabs>
        <w:spacing w:before="240" w:after="240" w:line="276" w:lineRule="auto"/>
        <w:rPr>
          <w:rFonts w:ascii="David" w:hAnsi="David"/>
          <w:rtl/>
        </w:rPr>
      </w:pPr>
      <w:r w:rsidRPr="00F472F8">
        <w:rPr>
          <w:rFonts w:ascii="David" w:hAnsi="David"/>
          <w:rtl/>
        </w:rPr>
        <w:lastRenderedPageBreak/>
        <w:t xml:space="preserve">אסמכתאות פנימיות 3 של מקבל הערבות: </w:t>
      </w:r>
      <w:proofErr w:type="spellStart"/>
      <w:r w:rsidRPr="00F472F8">
        <w:rPr>
          <w:rFonts w:ascii="David" w:hAnsi="David"/>
          <w:rtl/>
        </w:rPr>
        <w:t>אאאאאאאאאאאאאאאאאאאא</w:t>
      </w:r>
      <w:proofErr w:type="spellEnd"/>
    </w:p>
    <w:p w14:paraId="077826D5" w14:textId="77777777" w:rsidR="0054515B" w:rsidRPr="00F472F8" w:rsidRDefault="0054515B" w:rsidP="0054515B">
      <w:pPr>
        <w:spacing w:before="240" w:after="240" w:line="276" w:lineRule="auto"/>
        <w:ind w:left="360" w:hanging="360"/>
        <w:contextualSpacing/>
        <w:rPr>
          <w:rFonts w:ascii="David" w:eastAsia="Times New Roman" w:hAnsi="David"/>
          <w:rtl/>
        </w:rPr>
      </w:pPr>
      <w:r w:rsidRPr="00F472F8">
        <w:rPr>
          <w:rFonts w:ascii="David" w:hAnsi="David"/>
          <w:rtl/>
        </w:rPr>
        <w:t xml:space="preserve">אסמכתאות פנימיות 4 של מקבל הערבות: </w:t>
      </w:r>
      <w:proofErr w:type="spellStart"/>
      <w:r w:rsidRPr="00F472F8">
        <w:rPr>
          <w:rFonts w:ascii="David" w:hAnsi="David"/>
          <w:rtl/>
        </w:rPr>
        <w:t>אאאאאאאאאאאאאאאאאאאא</w:t>
      </w:r>
      <w:proofErr w:type="spellEnd"/>
    </w:p>
    <w:p w14:paraId="27767938" w14:textId="77777777" w:rsidR="0054515B" w:rsidRPr="00F472F8" w:rsidRDefault="0054515B" w:rsidP="0054515B">
      <w:pPr>
        <w:spacing w:before="240" w:after="240" w:line="276" w:lineRule="auto"/>
        <w:ind w:left="360" w:hanging="360"/>
        <w:contextualSpacing/>
        <w:rPr>
          <w:rFonts w:ascii="David" w:eastAsia="Times New Roman" w:hAnsi="David"/>
          <w:szCs w:val="22"/>
          <w:rtl/>
        </w:rPr>
      </w:pPr>
    </w:p>
    <w:p w14:paraId="071529E5" w14:textId="77777777" w:rsidR="0054515B" w:rsidRPr="00F472F8" w:rsidRDefault="0054515B" w:rsidP="0054515B">
      <w:pPr>
        <w:spacing w:before="240" w:after="240" w:line="276" w:lineRule="auto"/>
        <w:ind w:left="360" w:hanging="360"/>
        <w:contextualSpacing/>
        <w:rPr>
          <w:rFonts w:ascii="David" w:eastAsia="Times New Roman" w:hAnsi="David"/>
          <w:szCs w:val="22"/>
          <w:rtl/>
        </w:rPr>
      </w:pPr>
    </w:p>
    <w:p w14:paraId="3878FB18" w14:textId="77777777" w:rsidR="0054515B" w:rsidRPr="009A0045" w:rsidRDefault="0054515B" w:rsidP="00503691">
      <w:pPr>
        <w:tabs>
          <w:tab w:val="left" w:pos="1417"/>
          <w:tab w:val="left" w:pos="1509"/>
        </w:tabs>
        <w:jc w:val="both"/>
        <w:rPr>
          <w:sz w:val="24"/>
          <w:rtl/>
        </w:rPr>
      </w:pPr>
    </w:p>
    <w:sectPr w:rsidR="0054515B" w:rsidRPr="009A0045" w:rsidSect="006D5292">
      <w:headerReference w:type="even" r:id="rId28"/>
      <w:headerReference w:type="default" r:id="rId29"/>
      <w:headerReference w:type="first" r:id="rId30"/>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5BB1D" w14:textId="77777777" w:rsidR="0023452E" w:rsidRDefault="0023452E">
      <w:r>
        <w:separator/>
      </w:r>
    </w:p>
  </w:endnote>
  <w:endnote w:type="continuationSeparator" w:id="0">
    <w:p w14:paraId="273E3295" w14:textId="77777777" w:rsidR="0023452E" w:rsidRDefault="002345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F76265" w14:textId="77777777" w:rsidR="0023452E" w:rsidRDefault="0023452E">
      <w:r>
        <w:separator/>
      </w:r>
    </w:p>
  </w:footnote>
  <w:footnote w:type="continuationSeparator" w:id="0">
    <w:p w14:paraId="3B3B51BA" w14:textId="77777777" w:rsidR="0023452E" w:rsidRDefault="0023452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61003A" w14:textId="77777777" w:rsidR="006701CC" w:rsidRDefault="006701CC">
    <w:pPr>
      <w:pStyle w:val="af5"/>
    </w:pPr>
    <w:r>
      <w:rPr>
        <w:noProof/>
      </w:rPr>
      <mc:AlternateContent>
        <mc:Choice Requires="wps">
          <w:drawing>
            <wp:anchor distT="0" distB="0" distL="0" distR="0" simplePos="0" relativeHeight="251658241" behindDoc="0" locked="0" layoutInCell="1" allowOverlap="1" wp14:anchorId="3F6B2A72" wp14:editId="0D482F29">
              <wp:simplePos x="0" y="0"/>
              <wp:positionH relativeFrom="page">
                <wp:align>center</wp:align>
              </wp:positionH>
              <wp:positionV relativeFrom="page">
                <wp:align>top</wp:align>
              </wp:positionV>
              <wp:extent cx="450215" cy="345440"/>
              <wp:effectExtent l="0" t="0" r="6985" b="16510"/>
              <wp:wrapNone/>
              <wp:docPr id="203425674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3D5BF8CD"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F6B2A72"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" filled="f" stroked="f">
              <v:textbox style="mso-fit-shape-to-text:t" inset="0,15pt,0,0">
                <w:txbxContent>
                  <w:p w14:paraId="3D5BF8CD"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8BCDA7" w14:textId="45BEA74B" w:rsidR="006701CC" w:rsidRPr="006D5292" w:rsidRDefault="006701CC" w:rsidP="006D5292">
    <w:pPr>
      <w:tabs>
        <w:tab w:val="left" w:pos="6095"/>
      </w:tabs>
      <w:jc w:val="center"/>
      <w:rPr>
        <w:b/>
        <w:bCs/>
        <w:szCs w:val="22"/>
        <w:rtl/>
      </w:rPr>
    </w:pPr>
    <w:r>
      <w:rPr>
        <w:b/>
        <w:bCs/>
        <w:noProof/>
        <w:szCs w:val="22"/>
        <w:rtl/>
      </w:rPr>
      <mc:AlternateContent>
        <mc:Choice Requires="wps">
          <w:drawing>
            <wp:anchor distT="0" distB="0" distL="0" distR="0" simplePos="0" relativeHeight="251658242" behindDoc="0" locked="0" layoutInCell="1" allowOverlap="1" wp14:anchorId="2545DFE8" wp14:editId="04ABA0F9">
              <wp:simplePos x="0" y="0"/>
              <wp:positionH relativeFrom="page">
                <wp:align>center</wp:align>
              </wp:positionH>
              <wp:positionV relativeFrom="page">
                <wp:align>top</wp:align>
              </wp:positionV>
              <wp:extent cx="450215" cy="345440"/>
              <wp:effectExtent l="0" t="0" r="6985" b="16510"/>
              <wp:wrapNone/>
              <wp:docPr id="92283456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0BD85CE5"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545DFE8"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" filled="f" stroked="f">
              <v:textbox style="mso-fit-shape-to-text:t" inset="0,15pt,0,0">
                <w:txbxContent>
                  <w:p w14:paraId="0BD85CE5"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r w:rsidRPr="006D5292">
      <w:rPr>
        <w:b/>
        <w:bCs/>
        <w:szCs w:val="22"/>
        <w:rtl/>
      </w:rPr>
      <w:t>המנהל האזרחי לאזור יהודה והשומרון</w:t>
    </w:r>
    <w:r w:rsidRPr="006D5292">
      <w:rPr>
        <w:rFonts w:hint="cs"/>
        <w:b/>
        <w:bCs/>
        <w:szCs w:val="22"/>
        <w:rtl/>
      </w:rPr>
      <w:t xml:space="preserve"> - יחידת</w:t>
    </w:r>
    <w:r w:rsidRPr="006D5292">
      <w:rPr>
        <w:b/>
        <w:bCs/>
        <w:szCs w:val="22"/>
        <w:rtl/>
      </w:rPr>
      <w:t xml:space="preserve"> </w:t>
    </w:r>
    <w:r>
      <w:rPr>
        <w:rFonts w:hint="cs"/>
        <w:b/>
        <w:bCs/>
        <w:szCs w:val="22"/>
        <w:rtl/>
      </w:rPr>
      <w:t>קמ"ט אנרגיה</w:t>
    </w:r>
  </w:p>
  <w:p w14:paraId="22404FF1" w14:textId="69DF74C0" w:rsidR="006701CC" w:rsidRPr="00C14BF7" w:rsidRDefault="006701CC" w:rsidP="000322F1">
    <w:pPr>
      <w:jc w:val="center"/>
      <w:rPr>
        <w:b/>
        <w:bCs/>
        <w:szCs w:val="22"/>
        <w:rtl/>
      </w:rPr>
    </w:pPr>
    <w:r w:rsidRPr="005F1AF8">
      <w:rPr>
        <w:b/>
        <w:bCs/>
        <w:szCs w:val="22"/>
        <w:rtl/>
      </w:rPr>
      <w:t xml:space="preserve">מכרז מס' </w:t>
    </w:r>
    <w:r w:rsidR="00004987">
      <w:rPr>
        <w:rFonts w:hint="cs"/>
        <w:b/>
        <w:bCs/>
        <w:szCs w:val="22"/>
        <w:rtl/>
      </w:rPr>
      <w:t>3/26</w:t>
    </w:r>
    <w:r w:rsidRPr="005F1AF8">
      <w:rPr>
        <w:rFonts w:hint="cs"/>
        <w:b/>
        <w:bCs/>
        <w:szCs w:val="22"/>
        <w:rtl/>
      </w:rPr>
      <w:t xml:space="preserve"> - מכרז</w:t>
    </w:r>
    <w:r w:rsidRPr="005F1AF8">
      <w:rPr>
        <w:b/>
        <w:bCs/>
        <w:szCs w:val="22"/>
        <w:rtl/>
      </w:rPr>
      <w:t xml:space="preserve"> </w:t>
    </w:r>
    <w:r w:rsidRPr="005F1AF8">
      <w:rPr>
        <w:rFonts w:hint="cs"/>
        <w:b/>
        <w:bCs/>
        <w:szCs w:val="22"/>
        <w:rtl/>
      </w:rPr>
      <w:t>פומבי</w:t>
    </w:r>
    <w:r w:rsidRPr="005F1AF8">
      <w:rPr>
        <w:b/>
        <w:bCs/>
        <w:szCs w:val="22"/>
        <w:rtl/>
      </w:rPr>
      <w:t xml:space="preserve"> למתן </w:t>
    </w:r>
    <w:r w:rsidRPr="005F1AF8">
      <w:rPr>
        <w:rFonts w:hint="cs"/>
        <w:b/>
        <w:bCs/>
        <w:szCs w:val="22"/>
        <w:rtl/>
      </w:rPr>
      <w:t>שירותי</w:t>
    </w:r>
    <w:r w:rsidRPr="005F1AF8">
      <w:rPr>
        <w:b/>
        <w:bCs/>
        <w:szCs w:val="22"/>
        <w:rtl/>
      </w:rPr>
      <w:t xml:space="preserve"> ייעוץ בתחום </w:t>
    </w:r>
    <w:r w:rsidRPr="005F1AF8">
      <w:rPr>
        <w:rFonts w:hint="cs"/>
        <w:b/>
        <w:bCs/>
        <w:szCs w:val="22"/>
        <w:rtl/>
      </w:rPr>
      <w:t>האנרגיה עבור המנהל האזרחי ליהודה ושומרון</w:t>
    </w:r>
    <w:r w:rsidRPr="00C14BF7">
      <w:rPr>
        <w:rFonts w:hint="cs"/>
        <w:b/>
        <w:bCs/>
        <w:szCs w:val="22"/>
        <w:rtl/>
      </w:rPr>
      <w:t xml:space="preserve"> </w:t>
    </w:r>
  </w:p>
  <w:p w14:paraId="18478CDF" w14:textId="77777777" w:rsidR="006701CC" w:rsidRPr="00C14BF7" w:rsidRDefault="006701CC">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223078" w14:textId="77777777" w:rsidR="006701CC" w:rsidRDefault="006701CC">
    <w:pPr>
      <w:pStyle w:val="af5"/>
    </w:pPr>
    <w:r>
      <w:rPr>
        <w:noProof/>
      </w:rPr>
      <mc:AlternateContent>
        <mc:Choice Requires="wps">
          <w:drawing>
            <wp:anchor distT="0" distB="0" distL="0" distR="0" simplePos="0" relativeHeight="251658240" behindDoc="0" locked="0" layoutInCell="1" allowOverlap="1" wp14:anchorId="474B3431" wp14:editId="2B1E1D6F">
              <wp:simplePos x="0" y="0"/>
              <wp:positionH relativeFrom="page">
                <wp:align>center</wp:align>
              </wp:positionH>
              <wp:positionV relativeFrom="page">
                <wp:align>top</wp:align>
              </wp:positionV>
              <wp:extent cx="450215" cy="345440"/>
              <wp:effectExtent l="0" t="0" r="6985" b="16510"/>
              <wp:wrapNone/>
              <wp:docPr id="1523322993"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31D9C1B"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474B3431"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" filled="f" stroked="f">
              <v:textbox style="mso-fit-shape-to-text:t" inset="0,15pt,0,0">
                <w:txbxContent>
                  <w:p w14:paraId="231D9C1B" w14:textId="77777777" w:rsidR="006701CC" w:rsidRPr="00A70CB4" w:rsidRDefault="006701C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37C00902">
      <w:start w:val="1"/>
      <w:numFmt w:val="decimal"/>
      <w:pStyle w:val="TOC1"/>
      <w:lvlText w:val="%1."/>
      <w:lvlJc w:val="left"/>
      <w:pPr>
        <w:ind w:left="720" w:hanging="360"/>
      </w:pPr>
      <w:rPr>
        <w:color w:val="auto"/>
      </w:rPr>
    </w:lvl>
    <w:lvl w:ilvl="1" w:tplc="090C856A" w:tentative="1">
      <w:start w:val="1"/>
      <w:numFmt w:val="lowerLetter"/>
      <w:lvlText w:val="%2."/>
      <w:lvlJc w:val="left"/>
      <w:pPr>
        <w:ind w:left="1440" w:hanging="360"/>
      </w:pPr>
    </w:lvl>
    <w:lvl w:ilvl="2" w:tplc="986CED42" w:tentative="1">
      <w:start w:val="1"/>
      <w:numFmt w:val="lowerRoman"/>
      <w:lvlText w:val="%3."/>
      <w:lvlJc w:val="right"/>
      <w:pPr>
        <w:ind w:left="2160" w:hanging="180"/>
      </w:pPr>
    </w:lvl>
    <w:lvl w:ilvl="3" w:tplc="9E8E14A2" w:tentative="1">
      <w:start w:val="1"/>
      <w:numFmt w:val="decimal"/>
      <w:lvlText w:val="%4."/>
      <w:lvlJc w:val="left"/>
      <w:pPr>
        <w:ind w:left="2880" w:hanging="360"/>
      </w:pPr>
    </w:lvl>
    <w:lvl w:ilvl="4" w:tplc="E6E20D86" w:tentative="1">
      <w:start w:val="1"/>
      <w:numFmt w:val="lowerLetter"/>
      <w:lvlText w:val="%5."/>
      <w:lvlJc w:val="left"/>
      <w:pPr>
        <w:ind w:left="3600" w:hanging="360"/>
      </w:pPr>
    </w:lvl>
    <w:lvl w:ilvl="5" w:tplc="0CB6E4D6" w:tentative="1">
      <w:start w:val="1"/>
      <w:numFmt w:val="lowerRoman"/>
      <w:lvlText w:val="%6."/>
      <w:lvlJc w:val="right"/>
      <w:pPr>
        <w:ind w:left="4320" w:hanging="180"/>
      </w:pPr>
    </w:lvl>
    <w:lvl w:ilvl="6" w:tplc="A358E680" w:tentative="1">
      <w:start w:val="1"/>
      <w:numFmt w:val="decimal"/>
      <w:lvlText w:val="%7."/>
      <w:lvlJc w:val="left"/>
      <w:pPr>
        <w:ind w:left="5040" w:hanging="360"/>
      </w:pPr>
    </w:lvl>
    <w:lvl w:ilvl="7" w:tplc="5636EB00" w:tentative="1">
      <w:start w:val="1"/>
      <w:numFmt w:val="lowerLetter"/>
      <w:lvlText w:val="%8."/>
      <w:lvlJc w:val="left"/>
      <w:pPr>
        <w:ind w:left="5760" w:hanging="360"/>
      </w:pPr>
    </w:lvl>
    <w:lvl w:ilvl="8" w:tplc="EDAECC46" w:tentative="1">
      <w:start w:val="1"/>
      <w:numFmt w:val="lowerRoman"/>
      <w:lvlText w:val="%9."/>
      <w:lvlJc w:val="right"/>
      <w:pPr>
        <w:ind w:left="6480" w:hanging="180"/>
      </w:pPr>
    </w:lvl>
  </w:abstractNum>
  <w:abstractNum w:abstractNumId="2" w15:restartNumberingAfterBreak="0">
    <w:nsid w:val="083C0B9B"/>
    <w:multiLevelType w:val="hybridMultilevel"/>
    <w:tmpl w:val="F4F04F46"/>
    <w:lvl w:ilvl="0" w:tplc="8182BCDC">
      <w:start w:val="1"/>
      <w:numFmt w:val="decimal"/>
      <w:lvlText w:val="%1."/>
      <w:lvlJc w:val="left"/>
      <w:pPr>
        <w:ind w:left="1080" w:hanging="360"/>
      </w:pPr>
      <w:rPr>
        <w:rFonts w:ascii="Times New Roman" w:eastAsia="Calibri" w:hAnsi="Times New Roman" w:cs="David"/>
      </w:rPr>
    </w:lvl>
    <w:lvl w:ilvl="1" w:tplc="B39E3A36">
      <w:start w:val="1"/>
      <w:numFmt w:val="lowerLetter"/>
      <w:pStyle w:val="22"/>
      <w:lvlText w:val="%2."/>
      <w:lvlJc w:val="left"/>
      <w:pPr>
        <w:ind w:left="1800" w:hanging="360"/>
      </w:pPr>
    </w:lvl>
    <w:lvl w:ilvl="2" w:tplc="B87E2C24" w:tentative="1">
      <w:start w:val="1"/>
      <w:numFmt w:val="lowerRoman"/>
      <w:lvlText w:val="%3."/>
      <w:lvlJc w:val="right"/>
      <w:pPr>
        <w:ind w:left="2520" w:hanging="180"/>
      </w:pPr>
    </w:lvl>
    <w:lvl w:ilvl="3" w:tplc="DC04073C" w:tentative="1">
      <w:start w:val="1"/>
      <w:numFmt w:val="decimal"/>
      <w:lvlText w:val="%4."/>
      <w:lvlJc w:val="left"/>
      <w:pPr>
        <w:ind w:left="3240" w:hanging="360"/>
      </w:pPr>
    </w:lvl>
    <w:lvl w:ilvl="4" w:tplc="C20488F2" w:tentative="1">
      <w:start w:val="1"/>
      <w:numFmt w:val="lowerLetter"/>
      <w:lvlText w:val="%5."/>
      <w:lvlJc w:val="left"/>
      <w:pPr>
        <w:ind w:left="3960" w:hanging="360"/>
      </w:pPr>
    </w:lvl>
    <w:lvl w:ilvl="5" w:tplc="2FDC5506" w:tentative="1">
      <w:start w:val="1"/>
      <w:numFmt w:val="lowerRoman"/>
      <w:lvlText w:val="%6."/>
      <w:lvlJc w:val="right"/>
      <w:pPr>
        <w:ind w:left="4680" w:hanging="180"/>
      </w:pPr>
    </w:lvl>
    <w:lvl w:ilvl="6" w:tplc="2AF8E828" w:tentative="1">
      <w:start w:val="1"/>
      <w:numFmt w:val="decimal"/>
      <w:lvlText w:val="%7."/>
      <w:lvlJc w:val="left"/>
      <w:pPr>
        <w:ind w:left="5400" w:hanging="360"/>
      </w:pPr>
    </w:lvl>
    <w:lvl w:ilvl="7" w:tplc="E9701706" w:tentative="1">
      <w:start w:val="1"/>
      <w:numFmt w:val="lowerLetter"/>
      <w:lvlText w:val="%8."/>
      <w:lvlJc w:val="left"/>
      <w:pPr>
        <w:ind w:left="6120" w:hanging="360"/>
      </w:pPr>
    </w:lvl>
    <w:lvl w:ilvl="8" w:tplc="B7442DF8" w:tentative="1">
      <w:start w:val="1"/>
      <w:numFmt w:val="lowerRoman"/>
      <w:lvlText w:val="%9."/>
      <w:lvlJc w:val="right"/>
      <w:pPr>
        <w:ind w:left="6840" w:hanging="180"/>
      </w:pPr>
    </w:lvl>
  </w:abstractNum>
  <w:abstractNum w:abstractNumId="3"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4" w15:restartNumberingAfterBreak="0">
    <w:nsid w:val="0BD6368D"/>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5CE3B3D"/>
    <w:multiLevelType w:val="multilevel"/>
    <w:tmpl w:val="AAEC9D2A"/>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color w:val="auto"/>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A7945DB"/>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682C34"/>
    <w:multiLevelType w:val="hybridMultilevel"/>
    <w:tmpl w:val="F7CAA0B0"/>
    <w:styleLink w:val="111111312"/>
    <w:lvl w:ilvl="0" w:tplc="A2EA9A02">
      <w:start w:val="1"/>
      <w:numFmt w:val="hebrew1"/>
      <w:lvlText w:val="%1."/>
      <w:lvlJc w:val="left"/>
      <w:pPr>
        <w:tabs>
          <w:tab w:val="num" w:pos="1440"/>
        </w:tabs>
        <w:ind w:left="1440" w:hanging="360"/>
      </w:pPr>
      <w:rPr>
        <w:rFonts w:hint="default"/>
      </w:rPr>
    </w:lvl>
    <w:lvl w:ilvl="1" w:tplc="A830AD4A" w:tentative="1">
      <w:start w:val="1"/>
      <w:numFmt w:val="lowerLetter"/>
      <w:lvlText w:val="%2."/>
      <w:lvlJc w:val="left"/>
      <w:pPr>
        <w:ind w:left="1440" w:hanging="360"/>
      </w:pPr>
    </w:lvl>
    <w:lvl w:ilvl="2" w:tplc="61DCAE10" w:tentative="1">
      <w:start w:val="1"/>
      <w:numFmt w:val="lowerRoman"/>
      <w:lvlText w:val="%3."/>
      <w:lvlJc w:val="right"/>
      <w:pPr>
        <w:ind w:left="2160" w:hanging="180"/>
      </w:pPr>
    </w:lvl>
    <w:lvl w:ilvl="3" w:tplc="2482F46E" w:tentative="1">
      <w:start w:val="1"/>
      <w:numFmt w:val="decimal"/>
      <w:lvlText w:val="%4."/>
      <w:lvlJc w:val="left"/>
      <w:pPr>
        <w:ind w:left="2880" w:hanging="360"/>
      </w:pPr>
    </w:lvl>
    <w:lvl w:ilvl="4" w:tplc="A8F8BC5A" w:tentative="1">
      <w:start w:val="1"/>
      <w:numFmt w:val="lowerLetter"/>
      <w:lvlText w:val="%5."/>
      <w:lvlJc w:val="left"/>
      <w:pPr>
        <w:ind w:left="3600" w:hanging="360"/>
      </w:pPr>
    </w:lvl>
    <w:lvl w:ilvl="5" w:tplc="4844B81E" w:tentative="1">
      <w:start w:val="1"/>
      <w:numFmt w:val="lowerRoman"/>
      <w:lvlText w:val="%6."/>
      <w:lvlJc w:val="right"/>
      <w:pPr>
        <w:ind w:left="4320" w:hanging="180"/>
      </w:pPr>
    </w:lvl>
    <w:lvl w:ilvl="6" w:tplc="DD6E6D62" w:tentative="1">
      <w:start w:val="1"/>
      <w:numFmt w:val="decimal"/>
      <w:lvlText w:val="%7."/>
      <w:lvlJc w:val="left"/>
      <w:pPr>
        <w:ind w:left="5040" w:hanging="360"/>
      </w:pPr>
    </w:lvl>
    <w:lvl w:ilvl="7" w:tplc="E1FE6E04" w:tentative="1">
      <w:start w:val="1"/>
      <w:numFmt w:val="lowerLetter"/>
      <w:lvlText w:val="%8."/>
      <w:lvlJc w:val="left"/>
      <w:pPr>
        <w:ind w:left="5760" w:hanging="360"/>
      </w:pPr>
    </w:lvl>
    <w:lvl w:ilvl="8" w:tplc="EEEEC772" w:tentative="1">
      <w:start w:val="1"/>
      <w:numFmt w:val="lowerRoman"/>
      <w:lvlText w:val="%9."/>
      <w:lvlJc w:val="right"/>
      <w:pPr>
        <w:ind w:left="6480" w:hanging="180"/>
      </w:pPr>
    </w:lvl>
  </w:abstractNum>
  <w:abstractNum w:abstractNumId="8"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9" w15:restartNumberingAfterBreak="0">
    <w:nsid w:val="228923CE"/>
    <w:multiLevelType w:val="multilevel"/>
    <w:tmpl w:val="95CEAD6E"/>
    <w:lvl w:ilvl="0">
      <w:start w:val="1"/>
      <w:numFmt w:val="decimal"/>
      <w:pStyle w:val="a"/>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6820846"/>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28DC4683"/>
    <w:multiLevelType w:val="hybridMultilevel"/>
    <w:tmpl w:val="761A3B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DA8347D"/>
    <w:multiLevelType w:val="multilevel"/>
    <w:tmpl w:val="0F406BB0"/>
    <w:lvl w:ilvl="0">
      <w:start w:val="1"/>
      <w:numFmt w:val="decimal"/>
      <w:lvlText w:val="%1."/>
      <w:lvlJc w:val="left"/>
      <w:pPr>
        <w:ind w:left="360" w:hanging="360"/>
      </w:pPr>
      <w:rPr>
        <w:rFonts w:hint="default"/>
        <w:b/>
        <w:bCs/>
      </w:rPr>
    </w:lvl>
    <w:lvl w:ilvl="1">
      <w:start w:val="1"/>
      <w:numFmt w:val="decimal"/>
      <w:lvlText w:val="%1.%2."/>
      <w:lvlJc w:val="left"/>
      <w:pPr>
        <w:ind w:left="792" w:hanging="62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E9B3DFB"/>
    <w:multiLevelType w:val="hybridMultilevel"/>
    <w:tmpl w:val="033EDEDA"/>
    <w:lvl w:ilvl="0" w:tplc="DFAC5648">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878A4CD0">
      <w:start w:val="1"/>
      <w:numFmt w:val="lowerLetter"/>
      <w:pStyle w:val="CharChar"/>
      <w:lvlText w:val="%2."/>
      <w:lvlJc w:val="left"/>
      <w:pPr>
        <w:ind w:left="1440" w:hanging="360"/>
      </w:pPr>
    </w:lvl>
    <w:lvl w:ilvl="2" w:tplc="578C0508" w:tentative="1">
      <w:start w:val="1"/>
      <w:numFmt w:val="lowerRoman"/>
      <w:lvlText w:val="%3."/>
      <w:lvlJc w:val="right"/>
      <w:pPr>
        <w:ind w:left="2160" w:hanging="180"/>
      </w:pPr>
    </w:lvl>
    <w:lvl w:ilvl="3" w:tplc="86F043BC" w:tentative="1">
      <w:start w:val="1"/>
      <w:numFmt w:val="decimal"/>
      <w:lvlText w:val="%4."/>
      <w:lvlJc w:val="left"/>
      <w:pPr>
        <w:ind w:left="2880" w:hanging="360"/>
      </w:pPr>
    </w:lvl>
    <w:lvl w:ilvl="4" w:tplc="D71C0F80" w:tentative="1">
      <w:start w:val="1"/>
      <w:numFmt w:val="lowerLetter"/>
      <w:lvlText w:val="%5."/>
      <w:lvlJc w:val="left"/>
      <w:pPr>
        <w:ind w:left="3600" w:hanging="360"/>
      </w:pPr>
    </w:lvl>
    <w:lvl w:ilvl="5" w:tplc="1A96598C" w:tentative="1">
      <w:start w:val="1"/>
      <w:numFmt w:val="lowerRoman"/>
      <w:lvlText w:val="%6."/>
      <w:lvlJc w:val="right"/>
      <w:pPr>
        <w:ind w:left="4320" w:hanging="180"/>
      </w:pPr>
    </w:lvl>
    <w:lvl w:ilvl="6" w:tplc="BB1A7548" w:tentative="1">
      <w:start w:val="1"/>
      <w:numFmt w:val="decimal"/>
      <w:lvlText w:val="%7."/>
      <w:lvlJc w:val="left"/>
      <w:pPr>
        <w:ind w:left="5040" w:hanging="360"/>
      </w:pPr>
    </w:lvl>
    <w:lvl w:ilvl="7" w:tplc="BA26D2E4" w:tentative="1">
      <w:start w:val="1"/>
      <w:numFmt w:val="lowerLetter"/>
      <w:lvlText w:val="%8."/>
      <w:lvlJc w:val="left"/>
      <w:pPr>
        <w:ind w:left="5760" w:hanging="360"/>
      </w:pPr>
    </w:lvl>
    <w:lvl w:ilvl="8" w:tplc="1758D15C" w:tentative="1">
      <w:start w:val="1"/>
      <w:numFmt w:val="lowerRoman"/>
      <w:lvlText w:val="%9."/>
      <w:lvlJc w:val="right"/>
      <w:pPr>
        <w:ind w:left="6480" w:hanging="180"/>
      </w:pPr>
    </w:lvl>
  </w:abstractNum>
  <w:abstractNum w:abstractNumId="14" w15:restartNumberingAfterBreak="0">
    <w:nsid w:val="32AE789D"/>
    <w:multiLevelType w:val="multilevel"/>
    <w:tmpl w:val="F01AAD04"/>
    <w:lvl w:ilvl="0">
      <w:start w:val="1"/>
      <w:numFmt w:val="decimal"/>
      <w:pStyle w:val="10"/>
      <w:lvlText w:val="%1."/>
      <w:lvlJc w:val="center"/>
      <w:pPr>
        <w:tabs>
          <w:tab w:val="num" w:pos="567"/>
        </w:tabs>
        <w:ind w:left="567" w:hanging="567"/>
      </w:pPr>
      <w:rPr>
        <w:b/>
        <w:bCs/>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5"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791793A"/>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AC30FB8"/>
    <w:multiLevelType w:val="hybridMultilevel"/>
    <w:tmpl w:val="BD084DF4"/>
    <w:lvl w:ilvl="0" w:tplc="50ECD40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B810FF9"/>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3C345A06"/>
    <w:multiLevelType w:val="hybridMultilevel"/>
    <w:tmpl w:val="0AD4CA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03A3253"/>
    <w:multiLevelType w:val="hybridMultilevel"/>
    <w:tmpl w:val="4C34D99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26021F1"/>
    <w:multiLevelType w:val="hybridMultilevel"/>
    <w:tmpl w:val="68526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E77AC8"/>
    <w:multiLevelType w:val="hybridMultilevel"/>
    <w:tmpl w:val="3564A102"/>
    <w:styleLink w:val="-41231"/>
    <w:lvl w:ilvl="0" w:tplc="5380BFC6">
      <w:start w:val="1"/>
      <w:numFmt w:val="hebrew1"/>
      <w:lvlText w:val="%1."/>
      <w:lvlJc w:val="center"/>
      <w:pPr>
        <w:ind w:left="1455" w:hanging="360"/>
      </w:pPr>
    </w:lvl>
    <w:lvl w:ilvl="1" w:tplc="818405AC">
      <w:start w:val="1"/>
      <w:numFmt w:val="lowerLetter"/>
      <w:lvlText w:val="%2."/>
      <w:lvlJc w:val="left"/>
      <w:pPr>
        <w:ind w:left="2175" w:hanging="360"/>
      </w:pPr>
    </w:lvl>
    <w:lvl w:ilvl="2" w:tplc="D70C84AE" w:tentative="1">
      <w:start w:val="1"/>
      <w:numFmt w:val="lowerRoman"/>
      <w:lvlText w:val="%3."/>
      <w:lvlJc w:val="right"/>
      <w:pPr>
        <w:ind w:left="2895" w:hanging="180"/>
      </w:pPr>
    </w:lvl>
    <w:lvl w:ilvl="3" w:tplc="88EA077A" w:tentative="1">
      <w:start w:val="1"/>
      <w:numFmt w:val="decimal"/>
      <w:lvlText w:val="%4."/>
      <w:lvlJc w:val="left"/>
      <w:pPr>
        <w:ind w:left="3615" w:hanging="360"/>
      </w:pPr>
    </w:lvl>
    <w:lvl w:ilvl="4" w:tplc="2982E592" w:tentative="1">
      <w:start w:val="1"/>
      <w:numFmt w:val="lowerLetter"/>
      <w:lvlText w:val="%5."/>
      <w:lvlJc w:val="left"/>
      <w:pPr>
        <w:ind w:left="4335" w:hanging="360"/>
      </w:pPr>
    </w:lvl>
    <w:lvl w:ilvl="5" w:tplc="A1B2CF34" w:tentative="1">
      <w:start w:val="1"/>
      <w:numFmt w:val="lowerRoman"/>
      <w:lvlText w:val="%6."/>
      <w:lvlJc w:val="right"/>
      <w:pPr>
        <w:ind w:left="5055" w:hanging="180"/>
      </w:pPr>
    </w:lvl>
    <w:lvl w:ilvl="6" w:tplc="BBECDF7C" w:tentative="1">
      <w:start w:val="1"/>
      <w:numFmt w:val="decimal"/>
      <w:lvlText w:val="%7."/>
      <w:lvlJc w:val="left"/>
      <w:pPr>
        <w:ind w:left="5775" w:hanging="360"/>
      </w:pPr>
    </w:lvl>
    <w:lvl w:ilvl="7" w:tplc="59161CD2" w:tentative="1">
      <w:start w:val="1"/>
      <w:numFmt w:val="lowerLetter"/>
      <w:lvlText w:val="%8."/>
      <w:lvlJc w:val="left"/>
      <w:pPr>
        <w:ind w:left="6495" w:hanging="360"/>
      </w:pPr>
    </w:lvl>
    <w:lvl w:ilvl="8" w:tplc="060EACEE" w:tentative="1">
      <w:start w:val="1"/>
      <w:numFmt w:val="lowerRoman"/>
      <w:lvlText w:val="%9."/>
      <w:lvlJc w:val="right"/>
      <w:pPr>
        <w:ind w:left="7215" w:hanging="180"/>
      </w:pPr>
    </w:lvl>
  </w:abstractNum>
  <w:abstractNum w:abstractNumId="23" w15:restartNumberingAfterBreak="0">
    <w:nsid w:val="50DD7979"/>
    <w:multiLevelType w:val="hybridMultilevel"/>
    <w:tmpl w:val="EB98A8DA"/>
    <w:lvl w:ilvl="0" w:tplc="4AA85C5A">
      <w:start w:val="1"/>
      <w:numFmt w:val="bullet"/>
      <w:lvlText w:val=""/>
      <w:lvlJc w:val="left"/>
      <w:pPr>
        <w:ind w:left="720" w:hanging="360"/>
      </w:pPr>
      <w:rPr>
        <w:rFonts w:ascii="Symbol" w:hAnsi="Symbol" w:hint="default"/>
      </w:rPr>
    </w:lvl>
    <w:lvl w:ilvl="1" w:tplc="81844CE6" w:tentative="1">
      <w:start w:val="1"/>
      <w:numFmt w:val="bullet"/>
      <w:lvlText w:val="o"/>
      <w:lvlJc w:val="left"/>
      <w:pPr>
        <w:ind w:left="1440" w:hanging="360"/>
      </w:pPr>
      <w:rPr>
        <w:rFonts w:ascii="Courier New" w:hAnsi="Courier New" w:cs="Courier New" w:hint="default"/>
      </w:rPr>
    </w:lvl>
    <w:lvl w:ilvl="2" w:tplc="83327A6C" w:tentative="1">
      <w:start w:val="1"/>
      <w:numFmt w:val="bullet"/>
      <w:lvlText w:val=""/>
      <w:lvlJc w:val="left"/>
      <w:pPr>
        <w:ind w:left="2160" w:hanging="360"/>
      </w:pPr>
      <w:rPr>
        <w:rFonts w:ascii="Wingdings" w:hAnsi="Wingdings" w:hint="default"/>
      </w:rPr>
    </w:lvl>
    <w:lvl w:ilvl="3" w:tplc="EEAE3328" w:tentative="1">
      <w:start w:val="1"/>
      <w:numFmt w:val="bullet"/>
      <w:lvlText w:val=""/>
      <w:lvlJc w:val="left"/>
      <w:pPr>
        <w:ind w:left="2880" w:hanging="360"/>
      </w:pPr>
      <w:rPr>
        <w:rFonts w:ascii="Symbol" w:hAnsi="Symbol" w:hint="default"/>
      </w:rPr>
    </w:lvl>
    <w:lvl w:ilvl="4" w:tplc="030EAEE6" w:tentative="1">
      <w:start w:val="1"/>
      <w:numFmt w:val="bullet"/>
      <w:lvlText w:val="o"/>
      <w:lvlJc w:val="left"/>
      <w:pPr>
        <w:ind w:left="3600" w:hanging="360"/>
      </w:pPr>
      <w:rPr>
        <w:rFonts w:ascii="Courier New" w:hAnsi="Courier New" w:cs="Courier New" w:hint="default"/>
      </w:rPr>
    </w:lvl>
    <w:lvl w:ilvl="5" w:tplc="51348F5E" w:tentative="1">
      <w:start w:val="1"/>
      <w:numFmt w:val="bullet"/>
      <w:lvlText w:val=""/>
      <w:lvlJc w:val="left"/>
      <w:pPr>
        <w:ind w:left="4320" w:hanging="360"/>
      </w:pPr>
      <w:rPr>
        <w:rFonts w:ascii="Wingdings" w:hAnsi="Wingdings" w:hint="default"/>
      </w:rPr>
    </w:lvl>
    <w:lvl w:ilvl="6" w:tplc="9F2E1792" w:tentative="1">
      <w:start w:val="1"/>
      <w:numFmt w:val="bullet"/>
      <w:lvlText w:val=""/>
      <w:lvlJc w:val="left"/>
      <w:pPr>
        <w:ind w:left="5040" w:hanging="360"/>
      </w:pPr>
      <w:rPr>
        <w:rFonts w:ascii="Symbol" w:hAnsi="Symbol" w:hint="default"/>
      </w:rPr>
    </w:lvl>
    <w:lvl w:ilvl="7" w:tplc="80DE6DAE" w:tentative="1">
      <w:start w:val="1"/>
      <w:numFmt w:val="bullet"/>
      <w:lvlText w:val="o"/>
      <w:lvlJc w:val="left"/>
      <w:pPr>
        <w:ind w:left="5760" w:hanging="360"/>
      </w:pPr>
      <w:rPr>
        <w:rFonts w:ascii="Courier New" w:hAnsi="Courier New" w:cs="Courier New" w:hint="default"/>
      </w:rPr>
    </w:lvl>
    <w:lvl w:ilvl="8" w:tplc="1446273C" w:tentative="1">
      <w:start w:val="1"/>
      <w:numFmt w:val="bullet"/>
      <w:lvlText w:val=""/>
      <w:lvlJc w:val="left"/>
      <w:pPr>
        <w:ind w:left="6480" w:hanging="360"/>
      </w:pPr>
      <w:rPr>
        <w:rFonts w:ascii="Wingdings" w:hAnsi="Wingdings" w:hint="default"/>
      </w:rPr>
    </w:lvl>
  </w:abstractNum>
  <w:abstractNum w:abstractNumId="24" w15:restartNumberingAfterBreak="0">
    <w:nsid w:val="5B836D61"/>
    <w:multiLevelType w:val="multilevel"/>
    <w:tmpl w:val="263AD540"/>
    <w:lvl w:ilvl="0">
      <w:start w:val="1"/>
      <w:numFmt w:val="decimal"/>
      <w:lvlText w:val="%1."/>
      <w:lvlJc w:val="left"/>
      <w:pPr>
        <w:ind w:left="360" w:hanging="360"/>
      </w:pPr>
      <w:rPr>
        <w:rFonts w:hint="default"/>
      </w:rPr>
    </w:lvl>
    <w:lvl w:ilvl="1">
      <w:start w:val="1"/>
      <w:numFmt w:val="decimal"/>
      <w:lvlText w:val="%1.%2."/>
      <w:lvlJc w:val="left"/>
      <w:pPr>
        <w:ind w:left="1021" w:hanging="661"/>
      </w:pPr>
      <w:rPr>
        <w:rFonts w:hint="default"/>
      </w:rPr>
    </w:lvl>
    <w:lvl w:ilvl="2">
      <w:start w:val="1"/>
      <w:numFmt w:val="decimal"/>
      <w:lvlText w:val="%1.%2.%3."/>
      <w:lvlJc w:val="left"/>
      <w:pPr>
        <w:ind w:left="1588" w:hanging="868"/>
      </w:pPr>
      <w:rPr>
        <w:rFonts w:hint="default"/>
      </w:rPr>
    </w:lvl>
    <w:lvl w:ilvl="3">
      <w:start w:val="1"/>
      <w:numFmt w:val="decimal"/>
      <w:lvlText w:val="%1.%2.%3.%4."/>
      <w:lvlJc w:val="left"/>
      <w:pPr>
        <w:ind w:left="2325" w:hanging="1245"/>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15:restartNumberingAfterBreak="0">
    <w:nsid w:val="739618A0"/>
    <w:multiLevelType w:val="multilevel"/>
    <w:tmpl w:val="E79CE8A8"/>
    <w:lvl w:ilvl="0">
      <w:start w:val="4"/>
      <w:numFmt w:val="decimal"/>
      <w:lvlText w:val="%1"/>
      <w:lvlJc w:val="left"/>
      <w:pPr>
        <w:ind w:left="360" w:hanging="360"/>
      </w:pPr>
      <w:rPr>
        <w:rFonts w:hint="default"/>
      </w:rPr>
    </w:lvl>
    <w:lvl w:ilvl="1">
      <w:start w:val="1"/>
      <w:numFmt w:val="decimal"/>
      <w:lvlText w:val="%1.%2"/>
      <w:lvlJc w:val="left"/>
      <w:pPr>
        <w:ind w:left="460" w:hanging="360"/>
      </w:pPr>
      <w:rPr>
        <w:rFonts w:hint="default"/>
      </w:rPr>
    </w:lvl>
    <w:lvl w:ilvl="2">
      <w:start w:val="1"/>
      <w:numFmt w:val="decimal"/>
      <w:lvlText w:val="%1.%2.%3"/>
      <w:lvlJc w:val="left"/>
      <w:pPr>
        <w:ind w:left="920" w:hanging="720"/>
      </w:pPr>
      <w:rPr>
        <w:rFonts w:hint="default"/>
      </w:rPr>
    </w:lvl>
    <w:lvl w:ilvl="3">
      <w:start w:val="1"/>
      <w:numFmt w:val="decimal"/>
      <w:lvlText w:val="%1.%2.%3.%4"/>
      <w:lvlJc w:val="left"/>
      <w:pPr>
        <w:ind w:left="1020" w:hanging="720"/>
      </w:pPr>
      <w:rPr>
        <w:rFonts w:hint="default"/>
      </w:rPr>
    </w:lvl>
    <w:lvl w:ilvl="4">
      <w:start w:val="1"/>
      <w:numFmt w:val="decimal"/>
      <w:lvlText w:val="%1.%2.%3.%4.%5"/>
      <w:lvlJc w:val="left"/>
      <w:pPr>
        <w:ind w:left="1480" w:hanging="1080"/>
      </w:pPr>
      <w:rPr>
        <w:rFonts w:hint="default"/>
      </w:rPr>
    </w:lvl>
    <w:lvl w:ilvl="5">
      <w:start w:val="1"/>
      <w:numFmt w:val="decimal"/>
      <w:lvlText w:val="%1.%2.%3.%4.%5.%6"/>
      <w:lvlJc w:val="left"/>
      <w:pPr>
        <w:ind w:left="1580" w:hanging="1080"/>
      </w:pPr>
      <w:rPr>
        <w:rFonts w:hint="default"/>
      </w:rPr>
    </w:lvl>
    <w:lvl w:ilvl="6">
      <w:start w:val="1"/>
      <w:numFmt w:val="decimal"/>
      <w:lvlText w:val="%1.%2.%3.%4.%5.%6.%7"/>
      <w:lvlJc w:val="left"/>
      <w:pPr>
        <w:ind w:left="1680" w:hanging="1080"/>
      </w:pPr>
      <w:rPr>
        <w:rFonts w:hint="default"/>
      </w:rPr>
    </w:lvl>
    <w:lvl w:ilvl="7">
      <w:start w:val="1"/>
      <w:numFmt w:val="decimal"/>
      <w:lvlText w:val="%1.%2.%3.%4.%5.%6.%7.%8"/>
      <w:lvlJc w:val="left"/>
      <w:pPr>
        <w:ind w:left="2140" w:hanging="1440"/>
      </w:pPr>
      <w:rPr>
        <w:rFonts w:hint="default"/>
      </w:rPr>
    </w:lvl>
    <w:lvl w:ilvl="8">
      <w:start w:val="1"/>
      <w:numFmt w:val="decimal"/>
      <w:lvlText w:val="%1.%2.%3.%4.%5.%6.%7.%8.%9"/>
      <w:lvlJc w:val="left"/>
      <w:pPr>
        <w:ind w:left="2240" w:hanging="1440"/>
      </w:pPr>
      <w:rPr>
        <w:rFonts w:hint="default"/>
      </w:rPr>
    </w:lvl>
  </w:abstractNum>
  <w:num w:numId="1">
    <w:abstractNumId w:val="2"/>
  </w:num>
  <w:num w:numId="2">
    <w:abstractNumId w:val="22"/>
  </w:num>
  <w:num w:numId="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
    <w:abstractNumId w:val="7"/>
  </w:num>
  <w:num w:numId="5">
    <w:abstractNumId w:val="1"/>
  </w:num>
  <w:num w:numId="6">
    <w:abstractNumId w:val="13"/>
  </w:num>
  <w:num w:numId="7">
    <w:abstractNumId w:val="25"/>
    <w:lvlOverride w:ilvl="0">
      <w:startOverride w:val="1"/>
    </w:lvlOverride>
  </w:num>
  <w:num w:numId="8">
    <w:abstractNumId w:val="9"/>
  </w:num>
  <w:num w:numId="9">
    <w:abstractNumId w:val="3"/>
  </w:num>
  <w:num w:numId="10">
    <w:abstractNumId w:val="0"/>
  </w:num>
  <w:num w:numId="11">
    <w:abstractNumId w:val="8"/>
  </w:num>
  <w:num w:numId="12">
    <w:abstractNumId w:val="5"/>
  </w:num>
  <w:num w:numId="13">
    <w:abstractNumId w:val="6"/>
  </w:num>
  <w:num w:numId="14">
    <w:abstractNumId w:val="4"/>
  </w:num>
  <w:num w:numId="15">
    <w:abstractNumId w:val="24"/>
  </w:num>
  <w:num w:numId="16">
    <w:abstractNumId w:val="16"/>
  </w:num>
  <w:num w:numId="17">
    <w:abstractNumId w:val="18"/>
  </w:num>
  <w:num w:numId="18">
    <w:abstractNumId w:val="10"/>
  </w:num>
  <w:num w:numId="19">
    <w:abstractNumId w:val="20"/>
  </w:num>
  <w:num w:numId="20">
    <w:abstractNumId w:val="19"/>
  </w:num>
  <w:num w:numId="21">
    <w:abstractNumId w:val="17"/>
  </w:num>
  <w:num w:numId="22">
    <w:abstractNumId w:val="21"/>
  </w:num>
  <w:num w:numId="23">
    <w:abstractNumId w:val="12"/>
  </w:num>
  <w:num w:numId="24">
    <w:abstractNumId w:val="15"/>
  </w:num>
  <w:num w:numId="25">
    <w:abstractNumId w:val="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021" w:hanging="661"/>
        </w:pPr>
        <w:rPr>
          <w:rFonts w:hint="default"/>
        </w:rPr>
      </w:lvl>
    </w:lvlOverride>
    <w:lvlOverride w:ilvl="2">
      <w:lvl w:ilvl="2">
        <w:start w:val="1"/>
        <w:numFmt w:val="decimal"/>
        <w:lvlText w:val="%1.%2.%3."/>
        <w:lvlJc w:val="left"/>
        <w:pPr>
          <w:ind w:left="1588" w:hanging="868"/>
        </w:pPr>
        <w:rPr>
          <w:rFonts w:hint="default"/>
        </w:rPr>
      </w:lvl>
    </w:lvlOverride>
    <w:lvlOverride w:ilvl="3">
      <w:lvl w:ilvl="3">
        <w:start w:val="1"/>
        <w:numFmt w:val="decimal"/>
        <w:lvlText w:val="%1.%2.%3.%4."/>
        <w:lvlJc w:val="left"/>
        <w:pPr>
          <w:ind w:left="2325" w:hanging="1245"/>
        </w:pPr>
        <w:rPr>
          <w:rFonts w:hint="default"/>
        </w:rPr>
      </w:lvl>
    </w:lvlOverride>
    <w:lvlOverride w:ilvl="4">
      <w:lvl w:ilvl="4">
        <w:start w:val="1"/>
        <w:numFmt w:val="decimal"/>
        <w:lvlText w:val="%1.%2.%3.%4.%5."/>
        <w:lvlJc w:val="left"/>
        <w:pPr>
          <w:ind w:left="3175" w:hanging="1735"/>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26"/>
  </w:num>
  <w:num w:numId="27">
    <w:abstractNumId w:val="23"/>
  </w:num>
  <w:num w:numId="28">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4987"/>
    <w:rsid w:val="00004F9E"/>
    <w:rsid w:val="00011C64"/>
    <w:rsid w:val="00012135"/>
    <w:rsid w:val="0001786E"/>
    <w:rsid w:val="00021143"/>
    <w:rsid w:val="00021A53"/>
    <w:rsid w:val="000240BD"/>
    <w:rsid w:val="0002431E"/>
    <w:rsid w:val="000246FF"/>
    <w:rsid w:val="00024D0A"/>
    <w:rsid w:val="00024D2E"/>
    <w:rsid w:val="00027B93"/>
    <w:rsid w:val="00030BFD"/>
    <w:rsid w:val="000322F1"/>
    <w:rsid w:val="0003379B"/>
    <w:rsid w:val="00034094"/>
    <w:rsid w:val="00035FAD"/>
    <w:rsid w:val="00040281"/>
    <w:rsid w:val="00041A98"/>
    <w:rsid w:val="00043BE5"/>
    <w:rsid w:val="000506C6"/>
    <w:rsid w:val="00051436"/>
    <w:rsid w:val="000515A6"/>
    <w:rsid w:val="00054882"/>
    <w:rsid w:val="00054A90"/>
    <w:rsid w:val="00055097"/>
    <w:rsid w:val="00055BBF"/>
    <w:rsid w:val="00055BEF"/>
    <w:rsid w:val="00057447"/>
    <w:rsid w:val="00057C39"/>
    <w:rsid w:val="00060728"/>
    <w:rsid w:val="0006174C"/>
    <w:rsid w:val="00064476"/>
    <w:rsid w:val="00066B4A"/>
    <w:rsid w:val="00067C8D"/>
    <w:rsid w:val="0007043C"/>
    <w:rsid w:val="000718E8"/>
    <w:rsid w:val="000721B7"/>
    <w:rsid w:val="00074182"/>
    <w:rsid w:val="00075F3A"/>
    <w:rsid w:val="00076AC6"/>
    <w:rsid w:val="000810D7"/>
    <w:rsid w:val="000819E5"/>
    <w:rsid w:val="00082CAE"/>
    <w:rsid w:val="00082D40"/>
    <w:rsid w:val="000831AB"/>
    <w:rsid w:val="00083A35"/>
    <w:rsid w:val="00084475"/>
    <w:rsid w:val="0008528D"/>
    <w:rsid w:val="00086EA7"/>
    <w:rsid w:val="00087B2A"/>
    <w:rsid w:val="00087CC4"/>
    <w:rsid w:val="00090245"/>
    <w:rsid w:val="00092329"/>
    <w:rsid w:val="000923D0"/>
    <w:rsid w:val="00092653"/>
    <w:rsid w:val="000926FF"/>
    <w:rsid w:val="00094E7E"/>
    <w:rsid w:val="000954E8"/>
    <w:rsid w:val="00097E2B"/>
    <w:rsid w:val="000A13B8"/>
    <w:rsid w:val="000A395C"/>
    <w:rsid w:val="000A4386"/>
    <w:rsid w:val="000A61EB"/>
    <w:rsid w:val="000B4711"/>
    <w:rsid w:val="000B5CA4"/>
    <w:rsid w:val="000B6A1C"/>
    <w:rsid w:val="000C0735"/>
    <w:rsid w:val="000C2958"/>
    <w:rsid w:val="000C76A6"/>
    <w:rsid w:val="000C7D5E"/>
    <w:rsid w:val="000D2B56"/>
    <w:rsid w:val="000D585A"/>
    <w:rsid w:val="000D5E2D"/>
    <w:rsid w:val="000D7FB2"/>
    <w:rsid w:val="000E13BD"/>
    <w:rsid w:val="000E5015"/>
    <w:rsid w:val="000E7AB0"/>
    <w:rsid w:val="000F157C"/>
    <w:rsid w:val="000F5AC7"/>
    <w:rsid w:val="001008EE"/>
    <w:rsid w:val="00100934"/>
    <w:rsid w:val="00101292"/>
    <w:rsid w:val="001015B6"/>
    <w:rsid w:val="0010260B"/>
    <w:rsid w:val="0010550B"/>
    <w:rsid w:val="00110068"/>
    <w:rsid w:val="00110C83"/>
    <w:rsid w:val="00110CC3"/>
    <w:rsid w:val="00111FD8"/>
    <w:rsid w:val="001128E1"/>
    <w:rsid w:val="00114A1D"/>
    <w:rsid w:val="00116020"/>
    <w:rsid w:val="0011606B"/>
    <w:rsid w:val="0011678F"/>
    <w:rsid w:val="00117A14"/>
    <w:rsid w:val="00117F87"/>
    <w:rsid w:val="00120952"/>
    <w:rsid w:val="00122885"/>
    <w:rsid w:val="00125E08"/>
    <w:rsid w:val="00130791"/>
    <w:rsid w:val="00133FBB"/>
    <w:rsid w:val="00135040"/>
    <w:rsid w:val="00144ED7"/>
    <w:rsid w:val="00146DC0"/>
    <w:rsid w:val="00147457"/>
    <w:rsid w:val="00147932"/>
    <w:rsid w:val="00151ECD"/>
    <w:rsid w:val="00153756"/>
    <w:rsid w:val="00154D0D"/>
    <w:rsid w:val="00156076"/>
    <w:rsid w:val="00156E75"/>
    <w:rsid w:val="0015726E"/>
    <w:rsid w:val="0016235D"/>
    <w:rsid w:val="001627E4"/>
    <w:rsid w:val="001636EA"/>
    <w:rsid w:val="00163F37"/>
    <w:rsid w:val="00164D3D"/>
    <w:rsid w:val="001656C5"/>
    <w:rsid w:val="001719C1"/>
    <w:rsid w:val="00171DA8"/>
    <w:rsid w:val="00171DAF"/>
    <w:rsid w:val="00171E8E"/>
    <w:rsid w:val="00171ED3"/>
    <w:rsid w:val="001747A2"/>
    <w:rsid w:val="00174837"/>
    <w:rsid w:val="00175811"/>
    <w:rsid w:val="00177D89"/>
    <w:rsid w:val="0018224A"/>
    <w:rsid w:val="00185164"/>
    <w:rsid w:val="00185ABC"/>
    <w:rsid w:val="001928E9"/>
    <w:rsid w:val="001951F3"/>
    <w:rsid w:val="00195C87"/>
    <w:rsid w:val="0019796D"/>
    <w:rsid w:val="001A0C1E"/>
    <w:rsid w:val="001A5F33"/>
    <w:rsid w:val="001A6BB9"/>
    <w:rsid w:val="001A6E91"/>
    <w:rsid w:val="001A7D3D"/>
    <w:rsid w:val="001B11A5"/>
    <w:rsid w:val="001B1A0B"/>
    <w:rsid w:val="001C0B44"/>
    <w:rsid w:val="001C291B"/>
    <w:rsid w:val="001C3055"/>
    <w:rsid w:val="001C325F"/>
    <w:rsid w:val="001C3784"/>
    <w:rsid w:val="001C3DA4"/>
    <w:rsid w:val="001C4E3C"/>
    <w:rsid w:val="001C76BD"/>
    <w:rsid w:val="001D1525"/>
    <w:rsid w:val="001D1C3A"/>
    <w:rsid w:val="001D5C92"/>
    <w:rsid w:val="001D7C0D"/>
    <w:rsid w:val="001E21BB"/>
    <w:rsid w:val="001E4C6D"/>
    <w:rsid w:val="001E5155"/>
    <w:rsid w:val="001E572E"/>
    <w:rsid w:val="001E64AB"/>
    <w:rsid w:val="001E73FC"/>
    <w:rsid w:val="001F2024"/>
    <w:rsid w:val="001F2E78"/>
    <w:rsid w:val="001F4F20"/>
    <w:rsid w:val="00201723"/>
    <w:rsid w:val="00203B37"/>
    <w:rsid w:val="00207D9A"/>
    <w:rsid w:val="00210A24"/>
    <w:rsid w:val="00211125"/>
    <w:rsid w:val="00211198"/>
    <w:rsid w:val="00211A59"/>
    <w:rsid w:val="00212093"/>
    <w:rsid w:val="002140B6"/>
    <w:rsid w:val="002147B9"/>
    <w:rsid w:val="00214FC0"/>
    <w:rsid w:val="002203D2"/>
    <w:rsid w:val="0022182D"/>
    <w:rsid w:val="002233D4"/>
    <w:rsid w:val="00224979"/>
    <w:rsid w:val="002277BF"/>
    <w:rsid w:val="00227A24"/>
    <w:rsid w:val="00232434"/>
    <w:rsid w:val="0023452E"/>
    <w:rsid w:val="00234597"/>
    <w:rsid w:val="00234A1A"/>
    <w:rsid w:val="002357F2"/>
    <w:rsid w:val="00235920"/>
    <w:rsid w:val="00236085"/>
    <w:rsid w:val="0023715F"/>
    <w:rsid w:val="00241C3A"/>
    <w:rsid w:val="00242267"/>
    <w:rsid w:val="0024437F"/>
    <w:rsid w:val="00244F6F"/>
    <w:rsid w:val="00246883"/>
    <w:rsid w:val="00250177"/>
    <w:rsid w:val="002508B5"/>
    <w:rsid w:val="00253BF4"/>
    <w:rsid w:val="00253F06"/>
    <w:rsid w:val="00257648"/>
    <w:rsid w:val="00263B81"/>
    <w:rsid w:val="00264E4A"/>
    <w:rsid w:val="00267123"/>
    <w:rsid w:val="00267618"/>
    <w:rsid w:val="00270498"/>
    <w:rsid w:val="00270A5D"/>
    <w:rsid w:val="0027115B"/>
    <w:rsid w:val="00272013"/>
    <w:rsid w:val="00274245"/>
    <w:rsid w:val="002765F8"/>
    <w:rsid w:val="0027785E"/>
    <w:rsid w:val="00283922"/>
    <w:rsid w:val="00286365"/>
    <w:rsid w:val="002915EE"/>
    <w:rsid w:val="00291BE8"/>
    <w:rsid w:val="002921FE"/>
    <w:rsid w:val="0029239A"/>
    <w:rsid w:val="00292E98"/>
    <w:rsid w:val="00293B98"/>
    <w:rsid w:val="0029489C"/>
    <w:rsid w:val="00296F61"/>
    <w:rsid w:val="002A0D76"/>
    <w:rsid w:val="002A1549"/>
    <w:rsid w:val="002A3756"/>
    <w:rsid w:val="002A712B"/>
    <w:rsid w:val="002B0BDA"/>
    <w:rsid w:val="002B1B29"/>
    <w:rsid w:val="002B1CA2"/>
    <w:rsid w:val="002B452D"/>
    <w:rsid w:val="002B6561"/>
    <w:rsid w:val="002B7DCE"/>
    <w:rsid w:val="002B7F9D"/>
    <w:rsid w:val="002C0702"/>
    <w:rsid w:val="002D0363"/>
    <w:rsid w:val="002D6751"/>
    <w:rsid w:val="002E0506"/>
    <w:rsid w:val="002E0C50"/>
    <w:rsid w:val="002E2426"/>
    <w:rsid w:val="002E2F03"/>
    <w:rsid w:val="002E3487"/>
    <w:rsid w:val="002E34CE"/>
    <w:rsid w:val="002E7F98"/>
    <w:rsid w:val="002F10C1"/>
    <w:rsid w:val="002F26B4"/>
    <w:rsid w:val="002F278B"/>
    <w:rsid w:val="002F5FF8"/>
    <w:rsid w:val="00300DD4"/>
    <w:rsid w:val="00302881"/>
    <w:rsid w:val="00304A3B"/>
    <w:rsid w:val="00307405"/>
    <w:rsid w:val="003118BF"/>
    <w:rsid w:val="0031264A"/>
    <w:rsid w:val="00313063"/>
    <w:rsid w:val="0031451F"/>
    <w:rsid w:val="00314CC5"/>
    <w:rsid w:val="00316EE8"/>
    <w:rsid w:val="00317289"/>
    <w:rsid w:val="00317698"/>
    <w:rsid w:val="00321E4A"/>
    <w:rsid w:val="003223CD"/>
    <w:rsid w:val="00322ACC"/>
    <w:rsid w:val="00322B38"/>
    <w:rsid w:val="00323557"/>
    <w:rsid w:val="00324C2C"/>
    <w:rsid w:val="003258A7"/>
    <w:rsid w:val="0032603A"/>
    <w:rsid w:val="00326AA2"/>
    <w:rsid w:val="00326C18"/>
    <w:rsid w:val="00326F30"/>
    <w:rsid w:val="00330162"/>
    <w:rsid w:val="003305E7"/>
    <w:rsid w:val="0033265D"/>
    <w:rsid w:val="003328B0"/>
    <w:rsid w:val="00334981"/>
    <w:rsid w:val="0033636B"/>
    <w:rsid w:val="003405C7"/>
    <w:rsid w:val="0034204E"/>
    <w:rsid w:val="00344071"/>
    <w:rsid w:val="00344B9F"/>
    <w:rsid w:val="00347018"/>
    <w:rsid w:val="00351DEA"/>
    <w:rsid w:val="00351EF4"/>
    <w:rsid w:val="00353079"/>
    <w:rsid w:val="00354595"/>
    <w:rsid w:val="0035473F"/>
    <w:rsid w:val="003637C1"/>
    <w:rsid w:val="0036394B"/>
    <w:rsid w:val="00364BE6"/>
    <w:rsid w:val="0036551E"/>
    <w:rsid w:val="00365743"/>
    <w:rsid w:val="003723A0"/>
    <w:rsid w:val="00372C58"/>
    <w:rsid w:val="0037324D"/>
    <w:rsid w:val="003769B4"/>
    <w:rsid w:val="00376BF6"/>
    <w:rsid w:val="00382DCA"/>
    <w:rsid w:val="003846F0"/>
    <w:rsid w:val="003849E5"/>
    <w:rsid w:val="0038573B"/>
    <w:rsid w:val="00387670"/>
    <w:rsid w:val="00391079"/>
    <w:rsid w:val="003922EC"/>
    <w:rsid w:val="00392F5C"/>
    <w:rsid w:val="00393CC5"/>
    <w:rsid w:val="00394A96"/>
    <w:rsid w:val="00395739"/>
    <w:rsid w:val="003A0918"/>
    <w:rsid w:val="003A09C3"/>
    <w:rsid w:val="003A53B9"/>
    <w:rsid w:val="003A6237"/>
    <w:rsid w:val="003B159C"/>
    <w:rsid w:val="003B2E79"/>
    <w:rsid w:val="003B5139"/>
    <w:rsid w:val="003B63A2"/>
    <w:rsid w:val="003B785D"/>
    <w:rsid w:val="003C1C14"/>
    <w:rsid w:val="003C3C57"/>
    <w:rsid w:val="003C4360"/>
    <w:rsid w:val="003C473E"/>
    <w:rsid w:val="003C58AA"/>
    <w:rsid w:val="003C69B6"/>
    <w:rsid w:val="003C7259"/>
    <w:rsid w:val="003D00B3"/>
    <w:rsid w:val="003D0B28"/>
    <w:rsid w:val="003D35BF"/>
    <w:rsid w:val="003D379D"/>
    <w:rsid w:val="003D501A"/>
    <w:rsid w:val="003E025F"/>
    <w:rsid w:val="003E46ED"/>
    <w:rsid w:val="003E5AD2"/>
    <w:rsid w:val="003E689F"/>
    <w:rsid w:val="003F1B9E"/>
    <w:rsid w:val="003F3008"/>
    <w:rsid w:val="003F45C4"/>
    <w:rsid w:val="003F4F91"/>
    <w:rsid w:val="003F613C"/>
    <w:rsid w:val="003F6F7A"/>
    <w:rsid w:val="00400397"/>
    <w:rsid w:val="00400BF9"/>
    <w:rsid w:val="00405522"/>
    <w:rsid w:val="00405A76"/>
    <w:rsid w:val="004102E5"/>
    <w:rsid w:val="0041252F"/>
    <w:rsid w:val="00412BB6"/>
    <w:rsid w:val="004149FF"/>
    <w:rsid w:val="00414EAB"/>
    <w:rsid w:val="004156E9"/>
    <w:rsid w:val="00415703"/>
    <w:rsid w:val="00420DF7"/>
    <w:rsid w:val="00421678"/>
    <w:rsid w:val="00421EDE"/>
    <w:rsid w:val="00425745"/>
    <w:rsid w:val="0042677E"/>
    <w:rsid w:val="00427FE5"/>
    <w:rsid w:val="00435862"/>
    <w:rsid w:val="00435901"/>
    <w:rsid w:val="004366CD"/>
    <w:rsid w:val="004371CC"/>
    <w:rsid w:val="0044025F"/>
    <w:rsid w:val="004425AA"/>
    <w:rsid w:val="00443A27"/>
    <w:rsid w:val="004444C7"/>
    <w:rsid w:val="00445E80"/>
    <w:rsid w:val="00450FDE"/>
    <w:rsid w:val="00452345"/>
    <w:rsid w:val="004527F1"/>
    <w:rsid w:val="00453609"/>
    <w:rsid w:val="00454C56"/>
    <w:rsid w:val="00455187"/>
    <w:rsid w:val="004552E3"/>
    <w:rsid w:val="00455EAD"/>
    <w:rsid w:val="004563F4"/>
    <w:rsid w:val="00463577"/>
    <w:rsid w:val="00464C41"/>
    <w:rsid w:val="00465A4E"/>
    <w:rsid w:val="00466BC1"/>
    <w:rsid w:val="00470A6F"/>
    <w:rsid w:val="00470AFD"/>
    <w:rsid w:val="00471AFF"/>
    <w:rsid w:val="004722B3"/>
    <w:rsid w:val="0047299F"/>
    <w:rsid w:val="00475066"/>
    <w:rsid w:val="00475C23"/>
    <w:rsid w:val="00481293"/>
    <w:rsid w:val="0048267A"/>
    <w:rsid w:val="00482F7C"/>
    <w:rsid w:val="00484A0B"/>
    <w:rsid w:val="00492527"/>
    <w:rsid w:val="00492C11"/>
    <w:rsid w:val="00497849"/>
    <w:rsid w:val="00497D0C"/>
    <w:rsid w:val="004A1146"/>
    <w:rsid w:val="004A5516"/>
    <w:rsid w:val="004A5567"/>
    <w:rsid w:val="004A6941"/>
    <w:rsid w:val="004A7DF2"/>
    <w:rsid w:val="004B13D2"/>
    <w:rsid w:val="004B246C"/>
    <w:rsid w:val="004B3A89"/>
    <w:rsid w:val="004B519F"/>
    <w:rsid w:val="004B5ED1"/>
    <w:rsid w:val="004B647E"/>
    <w:rsid w:val="004C06E7"/>
    <w:rsid w:val="004C4D8A"/>
    <w:rsid w:val="004C554C"/>
    <w:rsid w:val="004C78ED"/>
    <w:rsid w:val="004D2EFB"/>
    <w:rsid w:val="004D3E67"/>
    <w:rsid w:val="004D452E"/>
    <w:rsid w:val="004D6313"/>
    <w:rsid w:val="004D6C17"/>
    <w:rsid w:val="004E071A"/>
    <w:rsid w:val="004E3AF0"/>
    <w:rsid w:val="004E5A0F"/>
    <w:rsid w:val="004E6141"/>
    <w:rsid w:val="004E7E66"/>
    <w:rsid w:val="004F0949"/>
    <w:rsid w:val="004F1352"/>
    <w:rsid w:val="004F2B9B"/>
    <w:rsid w:val="004F311D"/>
    <w:rsid w:val="004F3290"/>
    <w:rsid w:val="004F6A40"/>
    <w:rsid w:val="004F758F"/>
    <w:rsid w:val="00500A73"/>
    <w:rsid w:val="00500A7A"/>
    <w:rsid w:val="00503639"/>
    <w:rsid w:val="00503691"/>
    <w:rsid w:val="005046A4"/>
    <w:rsid w:val="00506AE2"/>
    <w:rsid w:val="00510844"/>
    <w:rsid w:val="00510873"/>
    <w:rsid w:val="00510C4A"/>
    <w:rsid w:val="005115A7"/>
    <w:rsid w:val="0051190C"/>
    <w:rsid w:val="00513576"/>
    <w:rsid w:val="00515CD5"/>
    <w:rsid w:val="00522121"/>
    <w:rsid w:val="005251CA"/>
    <w:rsid w:val="00526104"/>
    <w:rsid w:val="00527298"/>
    <w:rsid w:val="0052762C"/>
    <w:rsid w:val="0053483E"/>
    <w:rsid w:val="0054037D"/>
    <w:rsid w:val="005419B5"/>
    <w:rsid w:val="0054259B"/>
    <w:rsid w:val="0054303E"/>
    <w:rsid w:val="0054515B"/>
    <w:rsid w:val="005457C7"/>
    <w:rsid w:val="005457F6"/>
    <w:rsid w:val="00547A89"/>
    <w:rsid w:val="00552A5B"/>
    <w:rsid w:val="00553ECA"/>
    <w:rsid w:val="005548CB"/>
    <w:rsid w:val="005553F5"/>
    <w:rsid w:val="00555DD7"/>
    <w:rsid w:val="0055603D"/>
    <w:rsid w:val="00556948"/>
    <w:rsid w:val="00557ECC"/>
    <w:rsid w:val="00561013"/>
    <w:rsid w:val="005636AD"/>
    <w:rsid w:val="0056418F"/>
    <w:rsid w:val="00564230"/>
    <w:rsid w:val="00565919"/>
    <w:rsid w:val="00565B7C"/>
    <w:rsid w:val="0057128B"/>
    <w:rsid w:val="00573112"/>
    <w:rsid w:val="0057414F"/>
    <w:rsid w:val="00575F4B"/>
    <w:rsid w:val="00576945"/>
    <w:rsid w:val="00577120"/>
    <w:rsid w:val="00577270"/>
    <w:rsid w:val="0058140A"/>
    <w:rsid w:val="0058379E"/>
    <w:rsid w:val="00583AAD"/>
    <w:rsid w:val="00583B97"/>
    <w:rsid w:val="005873D2"/>
    <w:rsid w:val="0059040D"/>
    <w:rsid w:val="00591026"/>
    <w:rsid w:val="0059160D"/>
    <w:rsid w:val="005960FB"/>
    <w:rsid w:val="00597298"/>
    <w:rsid w:val="005A0337"/>
    <w:rsid w:val="005A0D8A"/>
    <w:rsid w:val="005A167F"/>
    <w:rsid w:val="005A21B6"/>
    <w:rsid w:val="005A4633"/>
    <w:rsid w:val="005A47EC"/>
    <w:rsid w:val="005A4815"/>
    <w:rsid w:val="005A7A2C"/>
    <w:rsid w:val="005A7CA9"/>
    <w:rsid w:val="005B2C24"/>
    <w:rsid w:val="005B2CA1"/>
    <w:rsid w:val="005B3E57"/>
    <w:rsid w:val="005B54C9"/>
    <w:rsid w:val="005C02E9"/>
    <w:rsid w:val="005C05DC"/>
    <w:rsid w:val="005C0F9C"/>
    <w:rsid w:val="005C2EE5"/>
    <w:rsid w:val="005C685F"/>
    <w:rsid w:val="005C77A1"/>
    <w:rsid w:val="005C7BCD"/>
    <w:rsid w:val="005D02F4"/>
    <w:rsid w:val="005D3327"/>
    <w:rsid w:val="005D3AC9"/>
    <w:rsid w:val="005D4165"/>
    <w:rsid w:val="005D52D4"/>
    <w:rsid w:val="005D610D"/>
    <w:rsid w:val="005E2113"/>
    <w:rsid w:val="005E2207"/>
    <w:rsid w:val="005E4A2E"/>
    <w:rsid w:val="005E51C7"/>
    <w:rsid w:val="005E5788"/>
    <w:rsid w:val="005E59C3"/>
    <w:rsid w:val="005E747C"/>
    <w:rsid w:val="005E7A95"/>
    <w:rsid w:val="005F0B27"/>
    <w:rsid w:val="005F1AF8"/>
    <w:rsid w:val="005F38A3"/>
    <w:rsid w:val="005F3E63"/>
    <w:rsid w:val="0060022D"/>
    <w:rsid w:val="006005AD"/>
    <w:rsid w:val="00605984"/>
    <w:rsid w:val="00606794"/>
    <w:rsid w:val="00610087"/>
    <w:rsid w:val="00610760"/>
    <w:rsid w:val="00610771"/>
    <w:rsid w:val="006108F4"/>
    <w:rsid w:val="0061146D"/>
    <w:rsid w:val="00611F82"/>
    <w:rsid w:val="00613D20"/>
    <w:rsid w:val="00616E58"/>
    <w:rsid w:val="0061798C"/>
    <w:rsid w:val="006212F1"/>
    <w:rsid w:val="00622337"/>
    <w:rsid w:val="00622467"/>
    <w:rsid w:val="00622A84"/>
    <w:rsid w:val="0062341A"/>
    <w:rsid w:val="00626529"/>
    <w:rsid w:val="00627083"/>
    <w:rsid w:val="0062749E"/>
    <w:rsid w:val="00635095"/>
    <w:rsid w:val="00635876"/>
    <w:rsid w:val="00640EF9"/>
    <w:rsid w:val="006417FF"/>
    <w:rsid w:val="00644110"/>
    <w:rsid w:val="00644A06"/>
    <w:rsid w:val="00644D2D"/>
    <w:rsid w:val="0064552F"/>
    <w:rsid w:val="00650A52"/>
    <w:rsid w:val="006604AC"/>
    <w:rsid w:val="00660653"/>
    <w:rsid w:val="00661DF3"/>
    <w:rsid w:val="00662AC7"/>
    <w:rsid w:val="00665D23"/>
    <w:rsid w:val="0066619B"/>
    <w:rsid w:val="0066746E"/>
    <w:rsid w:val="00667567"/>
    <w:rsid w:val="006701CC"/>
    <w:rsid w:val="00672699"/>
    <w:rsid w:val="00681D52"/>
    <w:rsid w:val="00682F12"/>
    <w:rsid w:val="0068509A"/>
    <w:rsid w:val="00686233"/>
    <w:rsid w:val="006866BE"/>
    <w:rsid w:val="00690608"/>
    <w:rsid w:val="006907B6"/>
    <w:rsid w:val="0069334E"/>
    <w:rsid w:val="00696107"/>
    <w:rsid w:val="006A119F"/>
    <w:rsid w:val="006A1447"/>
    <w:rsid w:val="006A1648"/>
    <w:rsid w:val="006A20A3"/>
    <w:rsid w:val="006A51AA"/>
    <w:rsid w:val="006A640F"/>
    <w:rsid w:val="006A7865"/>
    <w:rsid w:val="006B23DE"/>
    <w:rsid w:val="006B3927"/>
    <w:rsid w:val="006B6FE6"/>
    <w:rsid w:val="006B74E0"/>
    <w:rsid w:val="006C4C26"/>
    <w:rsid w:val="006C6A67"/>
    <w:rsid w:val="006C7BF9"/>
    <w:rsid w:val="006D15BE"/>
    <w:rsid w:val="006D15E5"/>
    <w:rsid w:val="006D33F0"/>
    <w:rsid w:val="006D51BF"/>
    <w:rsid w:val="006D5292"/>
    <w:rsid w:val="006D5AF4"/>
    <w:rsid w:val="006D608B"/>
    <w:rsid w:val="006E10AD"/>
    <w:rsid w:val="006E52E6"/>
    <w:rsid w:val="006E542F"/>
    <w:rsid w:val="006E5AA1"/>
    <w:rsid w:val="006E61D7"/>
    <w:rsid w:val="006E66EA"/>
    <w:rsid w:val="006E6BDC"/>
    <w:rsid w:val="006E6E4E"/>
    <w:rsid w:val="006E72F7"/>
    <w:rsid w:val="006E74B3"/>
    <w:rsid w:val="006E7DF8"/>
    <w:rsid w:val="006F0366"/>
    <w:rsid w:val="006F0BB7"/>
    <w:rsid w:val="006F0D66"/>
    <w:rsid w:val="006F2526"/>
    <w:rsid w:val="006F4A5A"/>
    <w:rsid w:val="006F5B2D"/>
    <w:rsid w:val="006F6650"/>
    <w:rsid w:val="006F7827"/>
    <w:rsid w:val="006F7FC9"/>
    <w:rsid w:val="00700BF8"/>
    <w:rsid w:val="0070186F"/>
    <w:rsid w:val="00705CB3"/>
    <w:rsid w:val="00706B07"/>
    <w:rsid w:val="00711132"/>
    <w:rsid w:val="0071663F"/>
    <w:rsid w:val="00720797"/>
    <w:rsid w:val="007210B6"/>
    <w:rsid w:val="00721969"/>
    <w:rsid w:val="00722124"/>
    <w:rsid w:val="007223DD"/>
    <w:rsid w:val="00722DD9"/>
    <w:rsid w:val="00722F8A"/>
    <w:rsid w:val="00724304"/>
    <w:rsid w:val="007264AE"/>
    <w:rsid w:val="007312A8"/>
    <w:rsid w:val="00731828"/>
    <w:rsid w:val="00732029"/>
    <w:rsid w:val="00732D74"/>
    <w:rsid w:val="00735AF9"/>
    <w:rsid w:val="00735FCE"/>
    <w:rsid w:val="007374A7"/>
    <w:rsid w:val="007409C1"/>
    <w:rsid w:val="0074420F"/>
    <w:rsid w:val="00750C08"/>
    <w:rsid w:val="0075242B"/>
    <w:rsid w:val="00752663"/>
    <w:rsid w:val="00752A76"/>
    <w:rsid w:val="007543D3"/>
    <w:rsid w:val="007545BE"/>
    <w:rsid w:val="007547F0"/>
    <w:rsid w:val="00754A4E"/>
    <w:rsid w:val="00755328"/>
    <w:rsid w:val="0075637E"/>
    <w:rsid w:val="00757C7B"/>
    <w:rsid w:val="007606AF"/>
    <w:rsid w:val="00760BE1"/>
    <w:rsid w:val="00763CE3"/>
    <w:rsid w:val="00763F7F"/>
    <w:rsid w:val="007646C9"/>
    <w:rsid w:val="00766CEA"/>
    <w:rsid w:val="007678B0"/>
    <w:rsid w:val="00770CF0"/>
    <w:rsid w:val="007711E8"/>
    <w:rsid w:val="00771561"/>
    <w:rsid w:val="00774221"/>
    <w:rsid w:val="00774660"/>
    <w:rsid w:val="00776286"/>
    <w:rsid w:val="00777AC0"/>
    <w:rsid w:val="00780081"/>
    <w:rsid w:val="007806E4"/>
    <w:rsid w:val="00781D83"/>
    <w:rsid w:val="00782DB9"/>
    <w:rsid w:val="00784E4A"/>
    <w:rsid w:val="0078538F"/>
    <w:rsid w:val="00785558"/>
    <w:rsid w:val="007855DB"/>
    <w:rsid w:val="00787393"/>
    <w:rsid w:val="00793E26"/>
    <w:rsid w:val="0079530E"/>
    <w:rsid w:val="00796C8E"/>
    <w:rsid w:val="00796F22"/>
    <w:rsid w:val="007A313D"/>
    <w:rsid w:val="007A3A73"/>
    <w:rsid w:val="007A3E4D"/>
    <w:rsid w:val="007A5EF5"/>
    <w:rsid w:val="007A70EE"/>
    <w:rsid w:val="007B2872"/>
    <w:rsid w:val="007B3F17"/>
    <w:rsid w:val="007B5866"/>
    <w:rsid w:val="007B5E71"/>
    <w:rsid w:val="007B777A"/>
    <w:rsid w:val="007C0148"/>
    <w:rsid w:val="007C07B8"/>
    <w:rsid w:val="007C5A72"/>
    <w:rsid w:val="007C706F"/>
    <w:rsid w:val="007C7140"/>
    <w:rsid w:val="007C72E8"/>
    <w:rsid w:val="007D0761"/>
    <w:rsid w:val="007D07FF"/>
    <w:rsid w:val="007D3193"/>
    <w:rsid w:val="007D714C"/>
    <w:rsid w:val="007E14C6"/>
    <w:rsid w:val="007E49CE"/>
    <w:rsid w:val="007E67C7"/>
    <w:rsid w:val="007E7A0A"/>
    <w:rsid w:val="007F294E"/>
    <w:rsid w:val="007F4B81"/>
    <w:rsid w:val="007F6C54"/>
    <w:rsid w:val="00800245"/>
    <w:rsid w:val="00804DF3"/>
    <w:rsid w:val="008067C3"/>
    <w:rsid w:val="008102D1"/>
    <w:rsid w:val="0081113E"/>
    <w:rsid w:val="0081124C"/>
    <w:rsid w:val="008122AB"/>
    <w:rsid w:val="008146B0"/>
    <w:rsid w:val="008149E4"/>
    <w:rsid w:val="0081560E"/>
    <w:rsid w:val="00815A03"/>
    <w:rsid w:val="00820E29"/>
    <w:rsid w:val="008240C9"/>
    <w:rsid w:val="0082455E"/>
    <w:rsid w:val="008260A5"/>
    <w:rsid w:val="00826750"/>
    <w:rsid w:val="00826F97"/>
    <w:rsid w:val="00831CEB"/>
    <w:rsid w:val="0083295E"/>
    <w:rsid w:val="00832B3C"/>
    <w:rsid w:val="00833580"/>
    <w:rsid w:val="00834632"/>
    <w:rsid w:val="00834952"/>
    <w:rsid w:val="00840D6E"/>
    <w:rsid w:val="00842B91"/>
    <w:rsid w:val="0084640E"/>
    <w:rsid w:val="0084735A"/>
    <w:rsid w:val="008530CF"/>
    <w:rsid w:val="0085313C"/>
    <w:rsid w:val="00856E64"/>
    <w:rsid w:val="00860687"/>
    <w:rsid w:val="00860ED6"/>
    <w:rsid w:val="00861D23"/>
    <w:rsid w:val="00862214"/>
    <w:rsid w:val="008622BC"/>
    <w:rsid w:val="008706CF"/>
    <w:rsid w:val="00870D0F"/>
    <w:rsid w:val="00872DBC"/>
    <w:rsid w:val="00875D4D"/>
    <w:rsid w:val="00875D8E"/>
    <w:rsid w:val="00877BE3"/>
    <w:rsid w:val="0088018E"/>
    <w:rsid w:val="00883D68"/>
    <w:rsid w:val="0088472F"/>
    <w:rsid w:val="00884CC4"/>
    <w:rsid w:val="008875C9"/>
    <w:rsid w:val="0089148C"/>
    <w:rsid w:val="008921A8"/>
    <w:rsid w:val="00892730"/>
    <w:rsid w:val="0089386E"/>
    <w:rsid w:val="00897707"/>
    <w:rsid w:val="008A1721"/>
    <w:rsid w:val="008A2570"/>
    <w:rsid w:val="008A4DD0"/>
    <w:rsid w:val="008A50B5"/>
    <w:rsid w:val="008A5CB9"/>
    <w:rsid w:val="008B0C6E"/>
    <w:rsid w:val="008B1C0D"/>
    <w:rsid w:val="008B423A"/>
    <w:rsid w:val="008B463D"/>
    <w:rsid w:val="008B5ADC"/>
    <w:rsid w:val="008B65FD"/>
    <w:rsid w:val="008B708E"/>
    <w:rsid w:val="008B734B"/>
    <w:rsid w:val="008C1179"/>
    <w:rsid w:val="008C31A5"/>
    <w:rsid w:val="008C41B1"/>
    <w:rsid w:val="008C462B"/>
    <w:rsid w:val="008C5A50"/>
    <w:rsid w:val="008C6628"/>
    <w:rsid w:val="008D0F43"/>
    <w:rsid w:val="008D12B8"/>
    <w:rsid w:val="008D1375"/>
    <w:rsid w:val="008D303D"/>
    <w:rsid w:val="008D32DA"/>
    <w:rsid w:val="008D4AB5"/>
    <w:rsid w:val="008E1101"/>
    <w:rsid w:val="008E32D3"/>
    <w:rsid w:val="008E4160"/>
    <w:rsid w:val="008E4ADA"/>
    <w:rsid w:val="008E5401"/>
    <w:rsid w:val="008F1453"/>
    <w:rsid w:val="008F1AF7"/>
    <w:rsid w:val="008F1F01"/>
    <w:rsid w:val="008F1F03"/>
    <w:rsid w:val="008F2BAF"/>
    <w:rsid w:val="008F3FE0"/>
    <w:rsid w:val="008F47E4"/>
    <w:rsid w:val="008F4958"/>
    <w:rsid w:val="008F54A6"/>
    <w:rsid w:val="008F6CDC"/>
    <w:rsid w:val="00900596"/>
    <w:rsid w:val="00900618"/>
    <w:rsid w:val="009026EF"/>
    <w:rsid w:val="00903594"/>
    <w:rsid w:val="00903636"/>
    <w:rsid w:val="0090384F"/>
    <w:rsid w:val="00905438"/>
    <w:rsid w:val="00905733"/>
    <w:rsid w:val="009060D6"/>
    <w:rsid w:val="00906796"/>
    <w:rsid w:val="0090771F"/>
    <w:rsid w:val="00907845"/>
    <w:rsid w:val="00910522"/>
    <w:rsid w:val="0091104C"/>
    <w:rsid w:val="00912582"/>
    <w:rsid w:val="00914A4A"/>
    <w:rsid w:val="00917382"/>
    <w:rsid w:val="0092070C"/>
    <w:rsid w:val="0092168E"/>
    <w:rsid w:val="009237D8"/>
    <w:rsid w:val="00926511"/>
    <w:rsid w:val="0092705B"/>
    <w:rsid w:val="009277AB"/>
    <w:rsid w:val="00930C91"/>
    <w:rsid w:val="00931656"/>
    <w:rsid w:val="00933065"/>
    <w:rsid w:val="00934E8A"/>
    <w:rsid w:val="00935503"/>
    <w:rsid w:val="00936225"/>
    <w:rsid w:val="009362ED"/>
    <w:rsid w:val="00940DE6"/>
    <w:rsid w:val="009416E3"/>
    <w:rsid w:val="00942EBC"/>
    <w:rsid w:val="009430F2"/>
    <w:rsid w:val="00943536"/>
    <w:rsid w:val="00943B69"/>
    <w:rsid w:val="00944EF8"/>
    <w:rsid w:val="00944F16"/>
    <w:rsid w:val="009539A2"/>
    <w:rsid w:val="00953C71"/>
    <w:rsid w:val="0095415A"/>
    <w:rsid w:val="009562FF"/>
    <w:rsid w:val="00956A33"/>
    <w:rsid w:val="00957978"/>
    <w:rsid w:val="00961756"/>
    <w:rsid w:val="00961A2B"/>
    <w:rsid w:val="00962831"/>
    <w:rsid w:val="00962976"/>
    <w:rsid w:val="00964F47"/>
    <w:rsid w:val="009661EA"/>
    <w:rsid w:val="009703F8"/>
    <w:rsid w:val="00972308"/>
    <w:rsid w:val="00972311"/>
    <w:rsid w:val="009744A6"/>
    <w:rsid w:val="00976350"/>
    <w:rsid w:val="0098037E"/>
    <w:rsid w:val="009805C8"/>
    <w:rsid w:val="009856B2"/>
    <w:rsid w:val="00987DE7"/>
    <w:rsid w:val="00990204"/>
    <w:rsid w:val="009919AB"/>
    <w:rsid w:val="0099269D"/>
    <w:rsid w:val="0099304A"/>
    <w:rsid w:val="00995F57"/>
    <w:rsid w:val="009A0045"/>
    <w:rsid w:val="009A0DEC"/>
    <w:rsid w:val="009A1A41"/>
    <w:rsid w:val="009A2A0B"/>
    <w:rsid w:val="009A2E02"/>
    <w:rsid w:val="009A3695"/>
    <w:rsid w:val="009A3D1D"/>
    <w:rsid w:val="009B414E"/>
    <w:rsid w:val="009B5E27"/>
    <w:rsid w:val="009C25AE"/>
    <w:rsid w:val="009C314D"/>
    <w:rsid w:val="009C349B"/>
    <w:rsid w:val="009C59A5"/>
    <w:rsid w:val="009C6A5E"/>
    <w:rsid w:val="009C6E00"/>
    <w:rsid w:val="009D020C"/>
    <w:rsid w:val="009D13A8"/>
    <w:rsid w:val="009D1520"/>
    <w:rsid w:val="009D2265"/>
    <w:rsid w:val="009D3ED4"/>
    <w:rsid w:val="009D403F"/>
    <w:rsid w:val="009D4750"/>
    <w:rsid w:val="009D5B0A"/>
    <w:rsid w:val="009D6587"/>
    <w:rsid w:val="009E12AE"/>
    <w:rsid w:val="009E29EC"/>
    <w:rsid w:val="009E3058"/>
    <w:rsid w:val="009E41F1"/>
    <w:rsid w:val="009E5020"/>
    <w:rsid w:val="009E53F6"/>
    <w:rsid w:val="009E6071"/>
    <w:rsid w:val="009E78F7"/>
    <w:rsid w:val="009F1E13"/>
    <w:rsid w:val="009F5171"/>
    <w:rsid w:val="009F6DCE"/>
    <w:rsid w:val="00A015D4"/>
    <w:rsid w:val="00A04AD0"/>
    <w:rsid w:val="00A05C75"/>
    <w:rsid w:val="00A0765B"/>
    <w:rsid w:val="00A1308D"/>
    <w:rsid w:val="00A14907"/>
    <w:rsid w:val="00A14BC6"/>
    <w:rsid w:val="00A150D3"/>
    <w:rsid w:val="00A15C98"/>
    <w:rsid w:val="00A15F44"/>
    <w:rsid w:val="00A16B71"/>
    <w:rsid w:val="00A2059B"/>
    <w:rsid w:val="00A2484C"/>
    <w:rsid w:val="00A25E92"/>
    <w:rsid w:val="00A262C6"/>
    <w:rsid w:val="00A26C00"/>
    <w:rsid w:val="00A2718C"/>
    <w:rsid w:val="00A32775"/>
    <w:rsid w:val="00A336E7"/>
    <w:rsid w:val="00A34645"/>
    <w:rsid w:val="00A37195"/>
    <w:rsid w:val="00A37350"/>
    <w:rsid w:val="00A4356C"/>
    <w:rsid w:val="00A520DC"/>
    <w:rsid w:val="00A52507"/>
    <w:rsid w:val="00A53AFF"/>
    <w:rsid w:val="00A545B6"/>
    <w:rsid w:val="00A55F4C"/>
    <w:rsid w:val="00A56652"/>
    <w:rsid w:val="00A57D4D"/>
    <w:rsid w:val="00A6008E"/>
    <w:rsid w:val="00A612F0"/>
    <w:rsid w:val="00A62D8B"/>
    <w:rsid w:val="00A6375A"/>
    <w:rsid w:val="00A64C77"/>
    <w:rsid w:val="00A67ACE"/>
    <w:rsid w:val="00A70358"/>
    <w:rsid w:val="00A70CB4"/>
    <w:rsid w:val="00A7194E"/>
    <w:rsid w:val="00A75921"/>
    <w:rsid w:val="00A768FC"/>
    <w:rsid w:val="00A774B5"/>
    <w:rsid w:val="00A77DE0"/>
    <w:rsid w:val="00A80649"/>
    <w:rsid w:val="00A83E7C"/>
    <w:rsid w:val="00A846FE"/>
    <w:rsid w:val="00A84ACE"/>
    <w:rsid w:val="00A86492"/>
    <w:rsid w:val="00A9081C"/>
    <w:rsid w:val="00A90F1B"/>
    <w:rsid w:val="00A91515"/>
    <w:rsid w:val="00A91815"/>
    <w:rsid w:val="00A920F7"/>
    <w:rsid w:val="00A95DFA"/>
    <w:rsid w:val="00AA3AFD"/>
    <w:rsid w:val="00AA4000"/>
    <w:rsid w:val="00AA68B8"/>
    <w:rsid w:val="00AB0009"/>
    <w:rsid w:val="00AB0426"/>
    <w:rsid w:val="00AB1C0B"/>
    <w:rsid w:val="00AB2E41"/>
    <w:rsid w:val="00AB360C"/>
    <w:rsid w:val="00AB520D"/>
    <w:rsid w:val="00AB62BA"/>
    <w:rsid w:val="00AC3F17"/>
    <w:rsid w:val="00AC4B9D"/>
    <w:rsid w:val="00AD28A6"/>
    <w:rsid w:val="00AD4A97"/>
    <w:rsid w:val="00AD7E62"/>
    <w:rsid w:val="00AE01CF"/>
    <w:rsid w:val="00AE3BDD"/>
    <w:rsid w:val="00AE4B9B"/>
    <w:rsid w:val="00AE5126"/>
    <w:rsid w:val="00AE5971"/>
    <w:rsid w:val="00AE5F8C"/>
    <w:rsid w:val="00AF20DA"/>
    <w:rsid w:val="00AF390B"/>
    <w:rsid w:val="00AF4C79"/>
    <w:rsid w:val="00AF6A22"/>
    <w:rsid w:val="00B00714"/>
    <w:rsid w:val="00B012B5"/>
    <w:rsid w:val="00B013D1"/>
    <w:rsid w:val="00B0513F"/>
    <w:rsid w:val="00B06E39"/>
    <w:rsid w:val="00B134AF"/>
    <w:rsid w:val="00B13F20"/>
    <w:rsid w:val="00B16FE8"/>
    <w:rsid w:val="00B173F5"/>
    <w:rsid w:val="00B23226"/>
    <w:rsid w:val="00B24E4E"/>
    <w:rsid w:val="00B2518C"/>
    <w:rsid w:val="00B31C42"/>
    <w:rsid w:val="00B35D90"/>
    <w:rsid w:val="00B40005"/>
    <w:rsid w:val="00B40AD0"/>
    <w:rsid w:val="00B4255E"/>
    <w:rsid w:val="00B4370C"/>
    <w:rsid w:val="00B452B2"/>
    <w:rsid w:val="00B4544D"/>
    <w:rsid w:val="00B45B95"/>
    <w:rsid w:val="00B53C77"/>
    <w:rsid w:val="00B5670C"/>
    <w:rsid w:val="00B57AEA"/>
    <w:rsid w:val="00B57C62"/>
    <w:rsid w:val="00B65A1C"/>
    <w:rsid w:val="00B66864"/>
    <w:rsid w:val="00B66E83"/>
    <w:rsid w:val="00B67621"/>
    <w:rsid w:val="00B70A86"/>
    <w:rsid w:val="00B71D21"/>
    <w:rsid w:val="00B7230D"/>
    <w:rsid w:val="00B72CA5"/>
    <w:rsid w:val="00B74631"/>
    <w:rsid w:val="00B74999"/>
    <w:rsid w:val="00B74BAC"/>
    <w:rsid w:val="00B74BCD"/>
    <w:rsid w:val="00B7525D"/>
    <w:rsid w:val="00B75302"/>
    <w:rsid w:val="00B753E3"/>
    <w:rsid w:val="00B76849"/>
    <w:rsid w:val="00B76904"/>
    <w:rsid w:val="00B8143D"/>
    <w:rsid w:val="00B83EB2"/>
    <w:rsid w:val="00B84517"/>
    <w:rsid w:val="00B8549D"/>
    <w:rsid w:val="00B85F1F"/>
    <w:rsid w:val="00B905D6"/>
    <w:rsid w:val="00B92203"/>
    <w:rsid w:val="00B93F32"/>
    <w:rsid w:val="00B93FBF"/>
    <w:rsid w:val="00B94326"/>
    <w:rsid w:val="00B955F8"/>
    <w:rsid w:val="00BA1222"/>
    <w:rsid w:val="00BA25AF"/>
    <w:rsid w:val="00BA3B84"/>
    <w:rsid w:val="00BA5F67"/>
    <w:rsid w:val="00BB3015"/>
    <w:rsid w:val="00BB31B7"/>
    <w:rsid w:val="00BB39DE"/>
    <w:rsid w:val="00BB52D5"/>
    <w:rsid w:val="00BB61B7"/>
    <w:rsid w:val="00BB7C43"/>
    <w:rsid w:val="00BC08BD"/>
    <w:rsid w:val="00BC1023"/>
    <w:rsid w:val="00BC2539"/>
    <w:rsid w:val="00BC265E"/>
    <w:rsid w:val="00BC379C"/>
    <w:rsid w:val="00BC6809"/>
    <w:rsid w:val="00BD3E0E"/>
    <w:rsid w:val="00BD58FB"/>
    <w:rsid w:val="00BD7DFF"/>
    <w:rsid w:val="00BE03EC"/>
    <w:rsid w:val="00BE05E9"/>
    <w:rsid w:val="00BE1A48"/>
    <w:rsid w:val="00BE1F84"/>
    <w:rsid w:val="00BE315D"/>
    <w:rsid w:val="00BE5330"/>
    <w:rsid w:val="00BE7EDB"/>
    <w:rsid w:val="00BF0292"/>
    <w:rsid w:val="00BF20B3"/>
    <w:rsid w:val="00BF3881"/>
    <w:rsid w:val="00BF59DD"/>
    <w:rsid w:val="00BF5FB7"/>
    <w:rsid w:val="00BF6687"/>
    <w:rsid w:val="00C067FC"/>
    <w:rsid w:val="00C0796F"/>
    <w:rsid w:val="00C1226E"/>
    <w:rsid w:val="00C12D16"/>
    <w:rsid w:val="00C14BF7"/>
    <w:rsid w:val="00C14FDE"/>
    <w:rsid w:val="00C2243C"/>
    <w:rsid w:val="00C265F9"/>
    <w:rsid w:val="00C26A8D"/>
    <w:rsid w:val="00C35216"/>
    <w:rsid w:val="00C3637F"/>
    <w:rsid w:val="00C40DB5"/>
    <w:rsid w:val="00C418D0"/>
    <w:rsid w:val="00C4355B"/>
    <w:rsid w:val="00C440D8"/>
    <w:rsid w:val="00C4522E"/>
    <w:rsid w:val="00C455FF"/>
    <w:rsid w:val="00C51F98"/>
    <w:rsid w:val="00C52719"/>
    <w:rsid w:val="00C531F0"/>
    <w:rsid w:val="00C55539"/>
    <w:rsid w:val="00C61436"/>
    <w:rsid w:val="00C62712"/>
    <w:rsid w:val="00C6404B"/>
    <w:rsid w:val="00C65C2A"/>
    <w:rsid w:val="00C66584"/>
    <w:rsid w:val="00C670FE"/>
    <w:rsid w:val="00C67AC9"/>
    <w:rsid w:val="00C70515"/>
    <w:rsid w:val="00C71711"/>
    <w:rsid w:val="00C726DE"/>
    <w:rsid w:val="00C728B3"/>
    <w:rsid w:val="00C72E4E"/>
    <w:rsid w:val="00C73E61"/>
    <w:rsid w:val="00C75A2E"/>
    <w:rsid w:val="00C761B8"/>
    <w:rsid w:val="00C7792B"/>
    <w:rsid w:val="00C813F2"/>
    <w:rsid w:val="00C82947"/>
    <w:rsid w:val="00C83B24"/>
    <w:rsid w:val="00C84383"/>
    <w:rsid w:val="00C8529D"/>
    <w:rsid w:val="00C85356"/>
    <w:rsid w:val="00C86317"/>
    <w:rsid w:val="00C86BC4"/>
    <w:rsid w:val="00C8760C"/>
    <w:rsid w:val="00C935B8"/>
    <w:rsid w:val="00C944D8"/>
    <w:rsid w:val="00CA0867"/>
    <w:rsid w:val="00CA1BD8"/>
    <w:rsid w:val="00CA52A8"/>
    <w:rsid w:val="00CB1F5F"/>
    <w:rsid w:val="00CB69DA"/>
    <w:rsid w:val="00CB71EB"/>
    <w:rsid w:val="00CC1D59"/>
    <w:rsid w:val="00CC25A6"/>
    <w:rsid w:val="00CC483F"/>
    <w:rsid w:val="00CC59B7"/>
    <w:rsid w:val="00CC65D2"/>
    <w:rsid w:val="00CC6A82"/>
    <w:rsid w:val="00CD0203"/>
    <w:rsid w:val="00CD0398"/>
    <w:rsid w:val="00CD03F3"/>
    <w:rsid w:val="00CD076F"/>
    <w:rsid w:val="00CD5F58"/>
    <w:rsid w:val="00CE0111"/>
    <w:rsid w:val="00CE0A18"/>
    <w:rsid w:val="00CE1E46"/>
    <w:rsid w:val="00CE2D21"/>
    <w:rsid w:val="00CE36A7"/>
    <w:rsid w:val="00CE3DF5"/>
    <w:rsid w:val="00CE5871"/>
    <w:rsid w:val="00CE5A5D"/>
    <w:rsid w:val="00CE5CB2"/>
    <w:rsid w:val="00CE6607"/>
    <w:rsid w:val="00CE719D"/>
    <w:rsid w:val="00CE735C"/>
    <w:rsid w:val="00CF0AB0"/>
    <w:rsid w:val="00CF3A7F"/>
    <w:rsid w:val="00CF491B"/>
    <w:rsid w:val="00CF6758"/>
    <w:rsid w:val="00CF6765"/>
    <w:rsid w:val="00CF6EFC"/>
    <w:rsid w:val="00CF7F00"/>
    <w:rsid w:val="00D0377F"/>
    <w:rsid w:val="00D03843"/>
    <w:rsid w:val="00D0486B"/>
    <w:rsid w:val="00D04B05"/>
    <w:rsid w:val="00D07172"/>
    <w:rsid w:val="00D11E6E"/>
    <w:rsid w:val="00D12A69"/>
    <w:rsid w:val="00D1348E"/>
    <w:rsid w:val="00D1441C"/>
    <w:rsid w:val="00D14527"/>
    <w:rsid w:val="00D14A71"/>
    <w:rsid w:val="00D14B3D"/>
    <w:rsid w:val="00D202DE"/>
    <w:rsid w:val="00D210F8"/>
    <w:rsid w:val="00D21C24"/>
    <w:rsid w:val="00D22A62"/>
    <w:rsid w:val="00D23283"/>
    <w:rsid w:val="00D23BB9"/>
    <w:rsid w:val="00D31399"/>
    <w:rsid w:val="00D324A9"/>
    <w:rsid w:val="00D34ADD"/>
    <w:rsid w:val="00D360A5"/>
    <w:rsid w:val="00D372D8"/>
    <w:rsid w:val="00D378DE"/>
    <w:rsid w:val="00D450BE"/>
    <w:rsid w:val="00D45285"/>
    <w:rsid w:val="00D4741B"/>
    <w:rsid w:val="00D516D7"/>
    <w:rsid w:val="00D53C35"/>
    <w:rsid w:val="00D54F22"/>
    <w:rsid w:val="00D60E9E"/>
    <w:rsid w:val="00D648E8"/>
    <w:rsid w:val="00D65B31"/>
    <w:rsid w:val="00D7131C"/>
    <w:rsid w:val="00D71CB6"/>
    <w:rsid w:val="00D72544"/>
    <w:rsid w:val="00D74E9C"/>
    <w:rsid w:val="00D75BEA"/>
    <w:rsid w:val="00D81093"/>
    <w:rsid w:val="00D813E8"/>
    <w:rsid w:val="00D81531"/>
    <w:rsid w:val="00D81F5D"/>
    <w:rsid w:val="00D82EB6"/>
    <w:rsid w:val="00D8318F"/>
    <w:rsid w:val="00D83BD6"/>
    <w:rsid w:val="00D8665F"/>
    <w:rsid w:val="00D97630"/>
    <w:rsid w:val="00DA01FE"/>
    <w:rsid w:val="00DA1CE0"/>
    <w:rsid w:val="00DA35D8"/>
    <w:rsid w:val="00DA4926"/>
    <w:rsid w:val="00DA60BD"/>
    <w:rsid w:val="00DA7AAD"/>
    <w:rsid w:val="00DB0723"/>
    <w:rsid w:val="00DB24FF"/>
    <w:rsid w:val="00DB3B94"/>
    <w:rsid w:val="00DB4703"/>
    <w:rsid w:val="00DB5302"/>
    <w:rsid w:val="00DB5422"/>
    <w:rsid w:val="00DB61DF"/>
    <w:rsid w:val="00DB6F28"/>
    <w:rsid w:val="00DB7C58"/>
    <w:rsid w:val="00DC0C8E"/>
    <w:rsid w:val="00DC0E56"/>
    <w:rsid w:val="00DC2782"/>
    <w:rsid w:val="00DC279D"/>
    <w:rsid w:val="00DC62FA"/>
    <w:rsid w:val="00DC63C4"/>
    <w:rsid w:val="00DC770A"/>
    <w:rsid w:val="00DD155A"/>
    <w:rsid w:val="00DD1B63"/>
    <w:rsid w:val="00DD1E83"/>
    <w:rsid w:val="00DD2224"/>
    <w:rsid w:val="00DD4D75"/>
    <w:rsid w:val="00DD6AFA"/>
    <w:rsid w:val="00DE0046"/>
    <w:rsid w:val="00DE0EBE"/>
    <w:rsid w:val="00DE12C8"/>
    <w:rsid w:val="00DE1775"/>
    <w:rsid w:val="00DE17DC"/>
    <w:rsid w:val="00DE4365"/>
    <w:rsid w:val="00DE6592"/>
    <w:rsid w:val="00DE69C3"/>
    <w:rsid w:val="00DF02BC"/>
    <w:rsid w:val="00DF40B0"/>
    <w:rsid w:val="00DF49EA"/>
    <w:rsid w:val="00DF5D74"/>
    <w:rsid w:val="00DF6515"/>
    <w:rsid w:val="00DF7261"/>
    <w:rsid w:val="00E000D0"/>
    <w:rsid w:val="00E006CC"/>
    <w:rsid w:val="00E040CD"/>
    <w:rsid w:val="00E045D8"/>
    <w:rsid w:val="00E0610E"/>
    <w:rsid w:val="00E07217"/>
    <w:rsid w:val="00E11813"/>
    <w:rsid w:val="00E154CF"/>
    <w:rsid w:val="00E22FC3"/>
    <w:rsid w:val="00E231E8"/>
    <w:rsid w:val="00E24A04"/>
    <w:rsid w:val="00E27C57"/>
    <w:rsid w:val="00E3028E"/>
    <w:rsid w:val="00E4296C"/>
    <w:rsid w:val="00E45053"/>
    <w:rsid w:val="00E45366"/>
    <w:rsid w:val="00E478A4"/>
    <w:rsid w:val="00E47B14"/>
    <w:rsid w:val="00E52235"/>
    <w:rsid w:val="00E52E7D"/>
    <w:rsid w:val="00E54000"/>
    <w:rsid w:val="00E550A4"/>
    <w:rsid w:val="00E63973"/>
    <w:rsid w:val="00E64418"/>
    <w:rsid w:val="00E67526"/>
    <w:rsid w:val="00E703BB"/>
    <w:rsid w:val="00E703EC"/>
    <w:rsid w:val="00E70A86"/>
    <w:rsid w:val="00E72550"/>
    <w:rsid w:val="00E72FD0"/>
    <w:rsid w:val="00E73453"/>
    <w:rsid w:val="00E735CB"/>
    <w:rsid w:val="00E76778"/>
    <w:rsid w:val="00E77BCC"/>
    <w:rsid w:val="00E82834"/>
    <w:rsid w:val="00E8664E"/>
    <w:rsid w:val="00E9106F"/>
    <w:rsid w:val="00E94116"/>
    <w:rsid w:val="00E971BA"/>
    <w:rsid w:val="00EA0C80"/>
    <w:rsid w:val="00EB06E3"/>
    <w:rsid w:val="00EB0ACE"/>
    <w:rsid w:val="00EB207C"/>
    <w:rsid w:val="00EB4FD1"/>
    <w:rsid w:val="00EB51DD"/>
    <w:rsid w:val="00EB7029"/>
    <w:rsid w:val="00EB70B6"/>
    <w:rsid w:val="00EC2A02"/>
    <w:rsid w:val="00EC419E"/>
    <w:rsid w:val="00EC4BDE"/>
    <w:rsid w:val="00ED013A"/>
    <w:rsid w:val="00ED0A20"/>
    <w:rsid w:val="00ED1D49"/>
    <w:rsid w:val="00ED1DA7"/>
    <w:rsid w:val="00ED2B70"/>
    <w:rsid w:val="00ED6909"/>
    <w:rsid w:val="00ED6D85"/>
    <w:rsid w:val="00EE10A7"/>
    <w:rsid w:val="00EE21BE"/>
    <w:rsid w:val="00EE22A0"/>
    <w:rsid w:val="00EE2CB6"/>
    <w:rsid w:val="00EE4955"/>
    <w:rsid w:val="00EE6B1E"/>
    <w:rsid w:val="00EE6F1A"/>
    <w:rsid w:val="00EF09B8"/>
    <w:rsid w:val="00EF5231"/>
    <w:rsid w:val="00EF7FE5"/>
    <w:rsid w:val="00F0120A"/>
    <w:rsid w:val="00F01DC6"/>
    <w:rsid w:val="00F02B63"/>
    <w:rsid w:val="00F03EFF"/>
    <w:rsid w:val="00F0451F"/>
    <w:rsid w:val="00F10663"/>
    <w:rsid w:val="00F120F8"/>
    <w:rsid w:val="00F1518E"/>
    <w:rsid w:val="00F151F1"/>
    <w:rsid w:val="00F1643A"/>
    <w:rsid w:val="00F21F01"/>
    <w:rsid w:val="00F224CD"/>
    <w:rsid w:val="00F23091"/>
    <w:rsid w:val="00F25DF1"/>
    <w:rsid w:val="00F269B2"/>
    <w:rsid w:val="00F26CC4"/>
    <w:rsid w:val="00F31BC2"/>
    <w:rsid w:val="00F34AB7"/>
    <w:rsid w:val="00F3582F"/>
    <w:rsid w:val="00F35B9F"/>
    <w:rsid w:val="00F35C68"/>
    <w:rsid w:val="00F44C5F"/>
    <w:rsid w:val="00F452D3"/>
    <w:rsid w:val="00F54D0B"/>
    <w:rsid w:val="00F5663A"/>
    <w:rsid w:val="00F6004A"/>
    <w:rsid w:val="00F6039B"/>
    <w:rsid w:val="00F61F5F"/>
    <w:rsid w:val="00F64F69"/>
    <w:rsid w:val="00F66BCE"/>
    <w:rsid w:val="00F7546C"/>
    <w:rsid w:val="00F77C26"/>
    <w:rsid w:val="00F80410"/>
    <w:rsid w:val="00F80B9C"/>
    <w:rsid w:val="00F83501"/>
    <w:rsid w:val="00F8527F"/>
    <w:rsid w:val="00F87951"/>
    <w:rsid w:val="00F87B66"/>
    <w:rsid w:val="00F90D2E"/>
    <w:rsid w:val="00F926E2"/>
    <w:rsid w:val="00F92890"/>
    <w:rsid w:val="00F93AC0"/>
    <w:rsid w:val="00F972FA"/>
    <w:rsid w:val="00FA16C9"/>
    <w:rsid w:val="00FA2887"/>
    <w:rsid w:val="00FA4823"/>
    <w:rsid w:val="00FA484B"/>
    <w:rsid w:val="00FA7BAE"/>
    <w:rsid w:val="00FB0A9A"/>
    <w:rsid w:val="00FB1225"/>
    <w:rsid w:val="00FB693A"/>
    <w:rsid w:val="00FB6F2F"/>
    <w:rsid w:val="00FB724B"/>
    <w:rsid w:val="00FB7581"/>
    <w:rsid w:val="00FC0306"/>
    <w:rsid w:val="00FC0667"/>
    <w:rsid w:val="00FC1B8C"/>
    <w:rsid w:val="00FC2BBE"/>
    <w:rsid w:val="00FC2BFF"/>
    <w:rsid w:val="00FC4A5E"/>
    <w:rsid w:val="00FC729C"/>
    <w:rsid w:val="00FD0F67"/>
    <w:rsid w:val="00FD1057"/>
    <w:rsid w:val="00FD2BAD"/>
    <w:rsid w:val="00FD30B4"/>
    <w:rsid w:val="00FD5421"/>
    <w:rsid w:val="00FD7237"/>
    <w:rsid w:val="00FD7323"/>
    <w:rsid w:val="00FD7B06"/>
    <w:rsid w:val="00FE44FA"/>
    <w:rsid w:val="00FE5052"/>
    <w:rsid w:val="00FE69A0"/>
    <w:rsid w:val="00FE7250"/>
    <w:rsid w:val="00FE7AD0"/>
    <w:rsid w:val="00FF022B"/>
    <w:rsid w:val="00FF210C"/>
    <w:rsid w:val="00FF34AF"/>
    <w:rsid w:val="00FF3E36"/>
    <w:rsid w:val="00FF771B"/>
    <w:rsid w:val="00FF7FB9"/>
    <w:rsid w:val="04C1DE00"/>
    <w:rsid w:val="07586FD2"/>
    <w:rsid w:val="089157FE"/>
    <w:rsid w:val="0C68352C"/>
    <w:rsid w:val="0D41E048"/>
    <w:rsid w:val="10D161C7"/>
    <w:rsid w:val="11CFF3D8"/>
    <w:rsid w:val="14710939"/>
    <w:rsid w:val="18FF7BAB"/>
    <w:rsid w:val="1BAA2008"/>
    <w:rsid w:val="1E819E26"/>
    <w:rsid w:val="1F5D5AD9"/>
    <w:rsid w:val="2058D1F4"/>
    <w:rsid w:val="212D8575"/>
    <w:rsid w:val="21AE81CB"/>
    <w:rsid w:val="23928484"/>
    <w:rsid w:val="24110AA9"/>
    <w:rsid w:val="276B36F3"/>
    <w:rsid w:val="28CB8FD4"/>
    <w:rsid w:val="29FECFBC"/>
    <w:rsid w:val="2A3F11BA"/>
    <w:rsid w:val="2AE45176"/>
    <w:rsid w:val="2C62CD47"/>
    <w:rsid w:val="3125E3D6"/>
    <w:rsid w:val="34B1B31E"/>
    <w:rsid w:val="365D2EA1"/>
    <w:rsid w:val="3712B720"/>
    <w:rsid w:val="380134BF"/>
    <w:rsid w:val="38950C52"/>
    <w:rsid w:val="39354A10"/>
    <w:rsid w:val="3B9D7311"/>
    <w:rsid w:val="3DD3E69F"/>
    <w:rsid w:val="412D3645"/>
    <w:rsid w:val="417E73F7"/>
    <w:rsid w:val="432A299A"/>
    <w:rsid w:val="43749D2C"/>
    <w:rsid w:val="441EE0CC"/>
    <w:rsid w:val="45A81D04"/>
    <w:rsid w:val="4681A968"/>
    <w:rsid w:val="4790F488"/>
    <w:rsid w:val="48CB7E57"/>
    <w:rsid w:val="4F1E1396"/>
    <w:rsid w:val="50E2A17B"/>
    <w:rsid w:val="512C5AD1"/>
    <w:rsid w:val="558EDB9F"/>
    <w:rsid w:val="5660FFD4"/>
    <w:rsid w:val="570358B1"/>
    <w:rsid w:val="577CC43C"/>
    <w:rsid w:val="5897CDE3"/>
    <w:rsid w:val="5984DD75"/>
    <w:rsid w:val="5AEA49FA"/>
    <w:rsid w:val="5CCA5A83"/>
    <w:rsid w:val="5D3902B6"/>
    <w:rsid w:val="5E066661"/>
    <w:rsid w:val="5EA20B2B"/>
    <w:rsid w:val="5EAC1187"/>
    <w:rsid w:val="62D630B9"/>
    <w:rsid w:val="63EA3600"/>
    <w:rsid w:val="64CFDF94"/>
    <w:rsid w:val="6520767A"/>
    <w:rsid w:val="69A5F8B8"/>
    <w:rsid w:val="69E00F0B"/>
    <w:rsid w:val="6B3730C9"/>
    <w:rsid w:val="6B528121"/>
    <w:rsid w:val="6C50C6A4"/>
    <w:rsid w:val="6FBB4955"/>
    <w:rsid w:val="701A5453"/>
    <w:rsid w:val="724AB63E"/>
    <w:rsid w:val="74F36A4E"/>
    <w:rsid w:val="770CECCD"/>
    <w:rsid w:val="7886CE63"/>
    <w:rsid w:val="78BD7AF5"/>
    <w:rsid w:val="78C95F77"/>
    <w:rsid w:val="78CE3348"/>
    <w:rsid w:val="79681E35"/>
    <w:rsid w:val="7A95711B"/>
    <w:rsid w:val="7D4A93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5E5CFD"/>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1,H2,Header1,Heading 1 תו תו תו,Section Heading,h1,גוטמן,כותרת 1Heading 1,סעיף 1,תו תו תו תו תו תו"/>
    <w:basedOn w:val="a2"/>
    <w:next w:val="21"/>
    <w:link w:val="13"/>
    <w:qFormat/>
    <w:rsid w:val="009703F8"/>
    <w:pPr>
      <w:spacing w:line="360" w:lineRule="auto"/>
      <w:jc w:val="both"/>
      <w:outlineLvl w:val="0"/>
    </w:pPr>
    <w:rPr>
      <w:b/>
      <w:bCs/>
      <w:sz w:val="28"/>
      <w:szCs w:val="28"/>
      <w:u w:val="single"/>
    </w:rPr>
  </w:style>
  <w:style w:type="paragraph" w:styleId="21">
    <w:name w:val="heading 2"/>
    <w:aliases w:val="H21,H211,H2111,H21111,H21112,H2112,H21121,H2113,H212,H2121,H21211,H2122,H213,H2131,H214,H22,H221,H2211,H22111,H2212,H222,H2221,H223,H23,H231,H2311,H232,H24,H241,H242,H25,H251,H26,Heading 2 תו,Heading Contents,Reset numbering,h2,h21,h2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3heading,H3,HHHeading,Heading 3 תו1,Kop 3V,Level 1 - 1,Level 1 - 1 Char,Level 1 - 1 Char Char,Level 1 - 1 Char Char Char,Level 1 - 1 Char Char Char Char Char,Level 3 Head,h3,l3,t?tulo 3,כותרת 3 תו תו,כותרת 3 תו תו תו,כותרת 3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2 תו,Header1 תו,Heading 1 תו תו תו תו,Section Heading תו,h1 תו,גוטמן תו,כותרת 1Heading 1 תו,סעיף 1 תו,תו תו תו תו תו תו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uiPriority w:val="10"/>
    <w:qFormat/>
    <w:rsid w:val="00CE6607"/>
    <w:pPr>
      <w:spacing w:line="360" w:lineRule="auto"/>
      <w:jc w:val="center"/>
    </w:pPr>
    <w:rPr>
      <w:b/>
      <w:bCs/>
    </w:rPr>
  </w:style>
  <w:style w:type="character" w:customStyle="1" w:styleId="a9">
    <w:name w:val="כותרת טקסט תו"/>
    <w:basedOn w:val="a3"/>
    <w:link w:val="a8"/>
    <w:uiPriority w:val="10"/>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Bullet List,FooterText,LP1,LP11,List Paragraph_0,List Paragraph_01,List Paragraph_1,List Paragraph_11,Paragraphe de liste1,lp1,numbered,style 2,x.x.x.x,מכרזים - טקסט סעיפים,מפרט פירוט סעיפים,נספח 2 מתוקן,פיסקת bullets,פיסקת רשימה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3heading תו,H3 תו,HHHeading תו,Heading 3 תו1 תו,Kop 3V תו,Level 1 - 1 תו,Level 1 - 1 Char תו,Level 1 - 1 Char Char תו,Level 1 - 1 Char Char Char תו,Level 1 - 1 Char Char Char Char Char תו,Level 3 Head תו,h3 תו,l3 תו,t?tulo 3 תו,כותרת 31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3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Bullet List תו,FooterText תו,LP1 תו,LP11 תו,List Paragraph_0 תו,List Paragraph_01 תו,List Paragraph_1 תו,List Paragraph_11 תו,Paragraphe de liste1 תו,lp1 תו,numbered תו,style 2 תו,x.x.x.x תו,מכרזים - טקסט סעיפים תו,מפרט פירו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3"/>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4"/>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7"/>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7"/>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6"/>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5"/>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6"/>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1"/>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9"/>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10"/>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11"/>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2"/>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אזכור לא מזוהה4"/>
    <w:basedOn w:val="a3"/>
    <w:uiPriority w:val="99"/>
    <w:semiHidden/>
    <w:unhideWhenUsed/>
    <w:rsid w:val="00C14BF7"/>
    <w:rPr>
      <w:color w:val="605E5C"/>
      <w:shd w:val="clear" w:color="auto" w:fill="E1DFDD"/>
    </w:rPr>
  </w:style>
  <w:style w:type="character" w:customStyle="1" w:styleId="53">
    <w:name w:val="אזכור לא מזוהה5"/>
    <w:basedOn w:val="a3"/>
    <w:uiPriority w:val="99"/>
    <w:rsid w:val="00A7592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3186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8"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26"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7" Type="http://schemas.openxmlformats.org/officeDocument/2006/relationships/settings" Target="settings.xml"/><Relationship Id="rId12" Type="http://schemas.openxmlformats.org/officeDocument/2006/relationships/hyperlink" Target="https://protect.checkpoint.com/v2/r02/___http://hozrim.mof.gov.il/doc/hashkal/horaot.nsf/linkredirect?openform&amp;47___.YzJlOnJhdGFnOmM6bzpjNmQ3NDY3YzcxN2NlZDAzYzY1MzlmZjNkMjg4OWU4MDo3OmM5YzM6NzljYjYwMTA2ZTZhNmE5NjQwYTRjMTYyMWVjZWZjYzY5OWVlOWZkMWM5MDQxNDFmMzc5Yjc4ZDRjMDE3YjE3ZTpwOlQ6Tg" TargetMode="External"/><Relationship Id="rId17"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25"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 Type="http://schemas.openxmlformats.org/officeDocument/2006/relationships/customXml" Target="../customXml/item2.xml"/><Relationship Id="rId16"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0"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nergy.yosh@gmail.com" TargetMode="External"/><Relationship Id="rId24"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3"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22"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7" Type="http://schemas.openxmlformats.org/officeDocument/2006/relationships/image" Target="media/image1.png"/><Relationship Id="rId30" Type="http://schemas.openxmlformats.org/officeDocument/2006/relationships/header" Target="head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C7CD8-EE22-4DD8-B911-8A540AD87B3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3481A52-95E9-4C2F-A9AC-1604CBD55BB3}">
  <ds:schemaRefs>
    <ds:schemaRef ds:uri="http://schemas.microsoft.com/sharepoint/v3/contenttype/forms"/>
  </ds:schemaRefs>
</ds:datastoreItem>
</file>

<file path=customXml/itemProps3.xml><?xml version="1.0" encoding="utf-8"?>
<ds:datastoreItem xmlns:ds="http://schemas.openxmlformats.org/officeDocument/2006/customXml" ds:itemID="{B44FAABD-C8C5-4005-8149-FA524EA55B6D}">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4.xml><?xml version="1.0" encoding="utf-8"?>
<ds:datastoreItem xmlns:ds="http://schemas.openxmlformats.org/officeDocument/2006/customXml" ds:itemID="{964142C0-636E-4F9A-8CF9-8ACE5CB2AF73}">
  <ds:schemaRefs>
    <ds:schemaRef ds:uri="http://schemas.openxmlformats.org/officeDocument/2006/bibliography"/>
  </ds:schemaRefs>
</ds:datastoreItem>
</file>

<file path=docMetadata/LabelInfo.xml><?xml version="1.0" encoding="utf-8"?>
<clbl:labelList xmlns:clbl="http://schemas.microsoft.com/office/2020/mipLabelMetadata">
  <clbl:label id="{732603e5-3e02-44a6-9b6e-b5f9bf9613a3}" enabled="1" method="Privileged" siteId="{1e5815db-c215-4f01-abf3-9480366b02d7}" contentBits="3" removed="0"/>
</clbl:labelList>
</file>

<file path=docProps/app.xml><?xml version="1.0" encoding="utf-8"?>
<Properties xmlns="http://schemas.openxmlformats.org/officeDocument/2006/extended-properties" xmlns:vt="http://schemas.openxmlformats.org/officeDocument/2006/docPropsVTypes">
  <Template>Normal</Template>
  <TotalTime>76</TotalTime>
  <Pages>65</Pages>
  <Words>18322</Words>
  <Characters>91613</Characters>
  <Application>Microsoft Office Word</Application>
  <DocSecurity>0</DocSecurity>
  <Lines>763</Lines>
  <Paragraphs>219</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109716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33</cp:revision>
  <cp:lastPrinted>2026-04-12T14:10:00Z</cp:lastPrinted>
  <dcterms:created xsi:type="dcterms:W3CDTF">2026-04-12T13:04:00Z</dcterms:created>
  <dcterms:modified xsi:type="dcterms:W3CDTF">2026-04-14T07:08:00Z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5acc1071,79404b64,37015680</vt:lpwstr>
  </property>
  <property fmtid="{D5CDD505-2E9C-101B-9397-08002B2CF9AE}" pid="4" name="ClassificationContentMarkingHeaderText">
    <vt:lpwstr>- בלמ"ס -</vt:lpwstr>
  </property>
  <property fmtid="{D5CDD505-2E9C-101B-9397-08002B2CF9AE}" pid="5" name="MSIP_Label_701b9bfc-c426-492e-a46c-1a922d5fe54b_ActionId">
    <vt:lpwstr>f82c9022-0547-409e-8d49-1e5635e75be3</vt:lpwstr>
  </property>
  <property fmtid="{D5CDD505-2E9C-101B-9397-08002B2CF9AE}" pid="6" name="MSIP_Label_701b9bfc-c426-492e-a46c-1a922d5fe54b_ContentBits">
    <vt:lpwstr>1</vt:lpwstr>
  </property>
  <property fmtid="{D5CDD505-2E9C-101B-9397-08002B2CF9AE}" pid="7" name="MSIP_Label_701b9bfc-c426-492e-a46c-1a922d5fe54b_Enabled">
    <vt:lpwstr>true</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etDate">
    <vt:lpwstr>2025-01-15T10:35:14Z</vt:lpwstr>
  </property>
  <property fmtid="{D5CDD505-2E9C-101B-9397-08002B2CF9AE}" pid="11" name="MSIP_Label_701b9bfc-c426-492e-a46c-1a922d5fe54b_SiteId">
    <vt:lpwstr>78820852-55fa-450b-908d-45c0d911e76b</vt:lpwstr>
  </property>
  <property fmtid="{D5CDD505-2E9C-101B-9397-08002B2CF9AE}" pid="12" name="ContentTypeId">
    <vt:lpwstr>0x0101003F080E1C0788234F80ACC9D5C8197866</vt:lpwstr>
  </property>
  <property fmtid="{D5CDD505-2E9C-101B-9397-08002B2CF9AE}" pid="13" name="MediaServiceImageTags">
    <vt:lpwstr/>
  </property>
</Properties>
</file>